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700469" w14:textId="77777777" w:rsidR="001F6CFE" w:rsidRPr="00B21584" w:rsidRDefault="001F6CFE">
      <w:pPr>
        <w:pStyle w:val="Corpodetexto"/>
        <w:spacing w:before="11"/>
        <w:rPr>
          <w:b/>
          <w:lang w:val="pt-BR"/>
        </w:rPr>
      </w:pPr>
    </w:p>
    <w:p w14:paraId="7F6616A5" w14:textId="77777777" w:rsidR="001F6CFE" w:rsidRPr="00B21584" w:rsidRDefault="00EB31E2">
      <w:pPr>
        <w:spacing w:before="100"/>
        <w:ind w:left="1196" w:right="1695"/>
        <w:jc w:val="center"/>
        <w:rPr>
          <w:b/>
          <w:sz w:val="24"/>
          <w:szCs w:val="24"/>
          <w:lang w:val="pt-BR"/>
        </w:rPr>
      </w:pPr>
      <w:r w:rsidRPr="00B21584">
        <w:rPr>
          <w:b/>
          <w:sz w:val="24"/>
          <w:szCs w:val="24"/>
          <w:lang w:val="pt-BR"/>
        </w:rPr>
        <w:t>ANEXO I</w:t>
      </w:r>
    </w:p>
    <w:p w14:paraId="0A7FA45E" w14:textId="77777777" w:rsidR="001F6CFE" w:rsidRPr="00B21584" w:rsidRDefault="001F6CFE">
      <w:pPr>
        <w:pStyle w:val="Corpodetexto"/>
        <w:spacing w:before="11"/>
        <w:rPr>
          <w:b/>
          <w:lang w:val="pt-BR"/>
        </w:rPr>
      </w:pPr>
    </w:p>
    <w:p w14:paraId="5DD15754" w14:textId="77777777" w:rsidR="001F6CFE" w:rsidRPr="00B21584" w:rsidRDefault="00EB31E2">
      <w:pPr>
        <w:ind w:left="1196" w:right="1695"/>
        <w:jc w:val="center"/>
        <w:rPr>
          <w:b/>
          <w:sz w:val="24"/>
          <w:szCs w:val="24"/>
          <w:lang w:val="pt-BR"/>
        </w:rPr>
      </w:pPr>
      <w:r w:rsidRPr="00B21584">
        <w:rPr>
          <w:b/>
          <w:sz w:val="24"/>
          <w:szCs w:val="24"/>
          <w:u w:val="single"/>
          <w:lang w:val="pt-BR"/>
        </w:rPr>
        <w:t>MODELO DE PROPOSTA COMERCIAL</w:t>
      </w:r>
    </w:p>
    <w:p w14:paraId="43101FA9" w14:textId="77777777" w:rsidR="001F6CFE" w:rsidRPr="00B21584" w:rsidRDefault="001F6CFE">
      <w:pPr>
        <w:pStyle w:val="Corpodetexto"/>
        <w:rPr>
          <w:b/>
          <w:lang w:val="pt-BR"/>
        </w:rPr>
      </w:pPr>
    </w:p>
    <w:p w14:paraId="5C9B70AF" w14:textId="77777777" w:rsidR="001F6CFE" w:rsidRPr="00B21584" w:rsidRDefault="001F6CFE">
      <w:pPr>
        <w:pStyle w:val="Corpodetexto"/>
        <w:spacing w:before="1"/>
        <w:rPr>
          <w:b/>
          <w:lang w:val="pt-BR"/>
        </w:rPr>
      </w:pPr>
    </w:p>
    <w:p w14:paraId="523EBEB1" w14:textId="7856C671" w:rsidR="001F6CFE" w:rsidRPr="00B21584" w:rsidRDefault="00EB31E2">
      <w:pPr>
        <w:spacing w:before="99"/>
        <w:ind w:left="527"/>
        <w:rPr>
          <w:b/>
          <w:sz w:val="24"/>
          <w:szCs w:val="24"/>
          <w:lang w:val="pt-BR"/>
        </w:rPr>
      </w:pPr>
      <w:r w:rsidRPr="00B21584">
        <w:rPr>
          <w:b/>
          <w:sz w:val="24"/>
          <w:szCs w:val="24"/>
          <w:lang w:val="pt-BR"/>
        </w:rPr>
        <w:t xml:space="preserve">PREGÃO PRESENCIAL Nº </w:t>
      </w:r>
      <w:r w:rsidR="002C215C">
        <w:rPr>
          <w:b/>
          <w:sz w:val="24"/>
          <w:szCs w:val="24"/>
          <w:lang w:val="pt-BR"/>
        </w:rPr>
        <w:t>012</w:t>
      </w:r>
      <w:r w:rsidRPr="00B21584">
        <w:rPr>
          <w:b/>
          <w:sz w:val="24"/>
          <w:szCs w:val="24"/>
          <w:lang w:val="pt-BR"/>
        </w:rPr>
        <w:t>/</w:t>
      </w:r>
      <w:r w:rsidR="002C215C">
        <w:rPr>
          <w:b/>
          <w:sz w:val="24"/>
          <w:szCs w:val="24"/>
          <w:lang w:val="pt-BR"/>
        </w:rPr>
        <w:t>2020</w:t>
      </w:r>
    </w:p>
    <w:p w14:paraId="4C267354" w14:textId="77777777" w:rsidR="001F6CFE" w:rsidRPr="00B21584" w:rsidRDefault="003B4070">
      <w:pPr>
        <w:spacing w:before="12"/>
        <w:ind w:left="527"/>
        <w:rPr>
          <w:b/>
          <w:sz w:val="24"/>
          <w:szCs w:val="24"/>
          <w:lang w:val="pt-BR"/>
        </w:rPr>
      </w:pPr>
      <w:r w:rsidRPr="00B21584">
        <w:rPr>
          <w:b/>
          <w:sz w:val="24"/>
          <w:szCs w:val="24"/>
          <w:lang w:val="pt-BR"/>
        </w:rPr>
        <w:t xml:space="preserve">PROCESSO ADMINISTRATIVO Nº </w:t>
      </w:r>
      <w:r w:rsidR="00360697" w:rsidRPr="00B21584">
        <w:rPr>
          <w:b/>
          <w:sz w:val="24"/>
          <w:szCs w:val="24"/>
          <w:lang w:val="pt-BR"/>
        </w:rPr>
        <w:t>14</w:t>
      </w:r>
      <w:r w:rsidR="00EB31E2" w:rsidRPr="00B21584">
        <w:rPr>
          <w:b/>
          <w:sz w:val="24"/>
          <w:szCs w:val="24"/>
          <w:lang w:val="pt-BR"/>
        </w:rPr>
        <w:t>.</w:t>
      </w:r>
      <w:r w:rsidR="00360697" w:rsidRPr="00B21584">
        <w:rPr>
          <w:b/>
          <w:sz w:val="24"/>
          <w:szCs w:val="24"/>
          <w:lang w:val="pt-BR"/>
        </w:rPr>
        <w:t>935</w:t>
      </w:r>
      <w:r w:rsidR="00EB31E2" w:rsidRPr="00B21584">
        <w:rPr>
          <w:b/>
          <w:sz w:val="24"/>
          <w:szCs w:val="24"/>
          <w:lang w:val="pt-BR"/>
        </w:rPr>
        <w:t>/</w:t>
      </w:r>
      <w:r w:rsidRPr="00B21584">
        <w:rPr>
          <w:b/>
          <w:sz w:val="24"/>
          <w:szCs w:val="24"/>
          <w:lang w:val="pt-BR"/>
        </w:rPr>
        <w:t>2018</w:t>
      </w:r>
      <w:r w:rsidR="00360697" w:rsidRPr="00B21584">
        <w:rPr>
          <w:b/>
          <w:sz w:val="24"/>
          <w:szCs w:val="24"/>
          <w:lang w:val="pt-BR"/>
        </w:rPr>
        <w:t xml:space="preserve"> e apensos</w:t>
      </w:r>
      <w:r w:rsidR="00EB31E2" w:rsidRPr="00B21584">
        <w:rPr>
          <w:b/>
          <w:sz w:val="24"/>
          <w:szCs w:val="24"/>
          <w:lang w:val="pt-BR"/>
        </w:rPr>
        <w:t>.</w:t>
      </w:r>
    </w:p>
    <w:p w14:paraId="7A232DFC" w14:textId="77777777" w:rsidR="001F6CFE" w:rsidRPr="00B21584" w:rsidRDefault="00EB31E2" w:rsidP="00810540">
      <w:pPr>
        <w:pStyle w:val="Corpodetexto"/>
        <w:spacing w:before="14" w:line="249" w:lineRule="auto"/>
        <w:ind w:left="537" w:right="961" w:hanging="10"/>
        <w:jc w:val="both"/>
        <w:rPr>
          <w:lang w:val="pt-BR"/>
        </w:rPr>
      </w:pPr>
      <w:r w:rsidRPr="00B21584">
        <w:rPr>
          <w:b/>
          <w:lang w:val="pt-BR"/>
        </w:rPr>
        <w:t xml:space="preserve">OBJETO: </w:t>
      </w:r>
      <w:r w:rsidR="002C661A" w:rsidRPr="00B21584">
        <w:rPr>
          <w:lang w:val="pt-BR"/>
        </w:rPr>
        <w:t>REGISTRO DE PREÇOS, PARA FUTURA AQUISIÇÃO DE MATERIAS DE ESCRITÓRIO, PARA ATENDER AS NECESSIDADES DE DIVERSAS SECRETARIAS MUNICIPAIS, CONFORME DESCRITO NO TERMO DE REFERÊNCIA EM ANEXO</w:t>
      </w:r>
      <w:r w:rsidRPr="00B21584">
        <w:rPr>
          <w:lang w:val="pt-BR"/>
        </w:rPr>
        <w:t>.</w:t>
      </w:r>
    </w:p>
    <w:p w14:paraId="32A81FE6" w14:textId="77777777" w:rsidR="001F6CFE" w:rsidRPr="00B21584" w:rsidRDefault="001F6CFE">
      <w:pPr>
        <w:pStyle w:val="Corpodetexto"/>
        <w:rPr>
          <w:lang w:val="pt-BR"/>
        </w:rPr>
      </w:pPr>
    </w:p>
    <w:tbl>
      <w:tblPr>
        <w:tblW w:w="10660" w:type="dxa"/>
        <w:tblCellMar>
          <w:left w:w="70" w:type="dxa"/>
          <w:right w:w="70" w:type="dxa"/>
        </w:tblCellMar>
        <w:tblLook w:val="04A0" w:firstRow="1" w:lastRow="0" w:firstColumn="1" w:lastColumn="0" w:noHBand="0" w:noVBand="1"/>
      </w:tblPr>
      <w:tblGrid>
        <w:gridCol w:w="560"/>
        <w:gridCol w:w="640"/>
        <w:gridCol w:w="1026"/>
        <w:gridCol w:w="5780"/>
        <w:gridCol w:w="1360"/>
        <w:gridCol w:w="1294"/>
      </w:tblGrid>
      <w:tr w:rsidR="00F47CA0" w:rsidRPr="00F47CA0" w14:paraId="1EC454BB" w14:textId="77777777" w:rsidTr="00F47CA0">
        <w:trPr>
          <w:trHeight w:val="288"/>
        </w:trPr>
        <w:tc>
          <w:tcPr>
            <w:tcW w:w="106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D1CD79" w14:textId="38D21E40" w:rsidR="00F47CA0" w:rsidRPr="00F47CA0" w:rsidRDefault="00896C43" w:rsidP="00F47CA0">
            <w:pPr>
              <w:widowControl/>
              <w:autoSpaceDE/>
              <w:autoSpaceDN/>
              <w:jc w:val="center"/>
              <w:rPr>
                <w:rFonts w:eastAsia="Times New Roman" w:cs="Calibri"/>
                <w:b/>
                <w:bCs/>
                <w:color w:val="000000"/>
                <w:sz w:val="24"/>
                <w:szCs w:val="24"/>
                <w:lang w:val="pt-BR" w:eastAsia="pt-BR"/>
              </w:rPr>
            </w:pPr>
            <w:r>
              <w:rPr>
                <w:rFonts w:eastAsia="Times New Roman" w:cs="Calibri"/>
                <w:b/>
                <w:bCs/>
                <w:color w:val="000000"/>
                <w:sz w:val="24"/>
                <w:szCs w:val="24"/>
                <w:lang w:val="pt-BR" w:eastAsia="pt-BR"/>
              </w:rPr>
              <w:t xml:space="preserve">COTA </w:t>
            </w:r>
            <w:r w:rsidR="00F47CA0" w:rsidRPr="00F47CA0">
              <w:rPr>
                <w:rFonts w:eastAsia="Times New Roman" w:cs="Calibri"/>
                <w:b/>
                <w:bCs/>
                <w:color w:val="000000"/>
                <w:sz w:val="24"/>
                <w:szCs w:val="24"/>
                <w:lang w:val="pt-BR" w:eastAsia="pt-BR"/>
              </w:rPr>
              <w:t xml:space="preserve">PRINCIPAL </w:t>
            </w:r>
          </w:p>
        </w:tc>
      </w:tr>
      <w:tr w:rsidR="00F47CA0" w:rsidRPr="00F47CA0" w14:paraId="1A84726C" w14:textId="77777777" w:rsidTr="00DC005A">
        <w:trPr>
          <w:trHeight w:val="288"/>
        </w:trPr>
        <w:tc>
          <w:tcPr>
            <w:tcW w:w="56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CF33F2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Item</w:t>
            </w:r>
          </w:p>
        </w:tc>
        <w:tc>
          <w:tcPr>
            <w:tcW w:w="64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AC9D3D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Qtde</w:t>
            </w:r>
            <w:proofErr w:type="spellEnd"/>
            <w:r w:rsidRPr="00F47CA0">
              <w:rPr>
                <w:rFonts w:eastAsia="Times New Roman" w:cs="Calibri"/>
                <w:color w:val="000000"/>
                <w:sz w:val="24"/>
                <w:szCs w:val="24"/>
                <w:lang w:val="pt-BR" w:eastAsia="pt-BR"/>
              </w:rPr>
              <w:t>.</w:t>
            </w:r>
          </w:p>
        </w:tc>
        <w:tc>
          <w:tcPr>
            <w:tcW w:w="102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BD0CCE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Unid</w:t>
            </w:r>
            <w:proofErr w:type="spellEnd"/>
          </w:p>
        </w:tc>
        <w:tc>
          <w:tcPr>
            <w:tcW w:w="578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4508B2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Descrição do item</w:t>
            </w:r>
          </w:p>
        </w:tc>
        <w:tc>
          <w:tcPr>
            <w:tcW w:w="1360" w:type="dxa"/>
            <w:tcBorders>
              <w:top w:val="nil"/>
              <w:left w:val="nil"/>
              <w:bottom w:val="nil"/>
              <w:right w:val="nil"/>
            </w:tcBorders>
            <w:shd w:val="clear" w:color="auto" w:fill="auto"/>
            <w:vAlign w:val="center"/>
            <w:hideMark/>
          </w:tcPr>
          <w:p w14:paraId="30F873C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 Valor  </w:t>
            </w:r>
          </w:p>
        </w:tc>
        <w:tc>
          <w:tcPr>
            <w:tcW w:w="1294" w:type="dxa"/>
            <w:tcBorders>
              <w:top w:val="nil"/>
              <w:left w:val="single" w:sz="8" w:space="0" w:color="000000"/>
              <w:bottom w:val="nil"/>
              <w:right w:val="single" w:sz="8" w:space="0" w:color="000000"/>
            </w:tcBorders>
            <w:shd w:val="clear" w:color="auto" w:fill="auto"/>
            <w:vAlign w:val="center"/>
            <w:hideMark/>
          </w:tcPr>
          <w:p w14:paraId="467F3E4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 Valor  </w:t>
            </w:r>
          </w:p>
        </w:tc>
      </w:tr>
      <w:tr w:rsidR="00F47CA0" w:rsidRPr="00F47CA0" w14:paraId="194D62B9" w14:textId="77777777" w:rsidTr="00DC005A">
        <w:trPr>
          <w:trHeight w:val="300"/>
        </w:trPr>
        <w:tc>
          <w:tcPr>
            <w:tcW w:w="560" w:type="dxa"/>
            <w:vMerge/>
            <w:tcBorders>
              <w:top w:val="nil"/>
              <w:left w:val="single" w:sz="8" w:space="0" w:color="000000"/>
              <w:bottom w:val="single" w:sz="8" w:space="0" w:color="000000"/>
              <w:right w:val="single" w:sz="8" w:space="0" w:color="000000"/>
            </w:tcBorders>
            <w:vAlign w:val="center"/>
            <w:hideMark/>
          </w:tcPr>
          <w:p w14:paraId="66266A28" w14:textId="77777777" w:rsidR="00F47CA0" w:rsidRPr="00F47CA0" w:rsidRDefault="00F47CA0" w:rsidP="00F47CA0">
            <w:pPr>
              <w:widowControl/>
              <w:autoSpaceDE/>
              <w:autoSpaceDN/>
              <w:rPr>
                <w:rFonts w:eastAsia="Times New Roman" w:cs="Calibri"/>
                <w:color w:val="000000"/>
                <w:sz w:val="24"/>
                <w:szCs w:val="24"/>
                <w:lang w:val="pt-BR" w:eastAsia="pt-BR"/>
              </w:rPr>
            </w:pPr>
          </w:p>
        </w:tc>
        <w:tc>
          <w:tcPr>
            <w:tcW w:w="640" w:type="dxa"/>
            <w:vMerge/>
            <w:tcBorders>
              <w:top w:val="nil"/>
              <w:left w:val="single" w:sz="8" w:space="0" w:color="000000"/>
              <w:bottom w:val="single" w:sz="8" w:space="0" w:color="000000"/>
              <w:right w:val="single" w:sz="8" w:space="0" w:color="000000"/>
            </w:tcBorders>
            <w:vAlign w:val="center"/>
            <w:hideMark/>
          </w:tcPr>
          <w:p w14:paraId="6AC360F6" w14:textId="77777777" w:rsidR="00F47CA0" w:rsidRPr="00F47CA0" w:rsidRDefault="00F47CA0" w:rsidP="00F47CA0">
            <w:pPr>
              <w:widowControl/>
              <w:autoSpaceDE/>
              <w:autoSpaceDN/>
              <w:rPr>
                <w:rFonts w:eastAsia="Times New Roman" w:cs="Calibri"/>
                <w:color w:val="000000"/>
                <w:sz w:val="24"/>
                <w:szCs w:val="24"/>
                <w:lang w:val="pt-BR" w:eastAsia="pt-BR"/>
              </w:rPr>
            </w:pPr>
          </w:p>
        </w:tc>
        <w:tc>
          <w:tcPr>
            <w:tcW w:w="1026" w:type="dxa"/>
            <w:vMerge/>
            <w:tcBorders>
              <w:top w:val="nil"/>
              <w:left w:val="single" w:sz="8" w:space="0" w:color="000000"/>
              <w:bottom w:val="single" w:sz="8" w:space="0" w:color="000000"/>
              <w:right w:val="single" w:sz="8" w:space="0" w:color="000000"/>
            </w:tcBorders>
            <w:vAlign w:val="center"/>
            <w:hideMark/>
          </w:tcPr>
          <w:p w14:paraId="646BB4CD" w14:textId="77777777" w:rsidR="00F47CA0" w:rsidRPr="00F47CA0" w:rsidRDefault="00F47CA0" w:rsidP="00F47CA0">
            <w:pPr>
              <w:widowControl/>
              <w:autoSpaceDE/>
              <w:autoSpaceDN/>
              <w:rPr>
                <w:rFonts w:eastAsia="Times New Roman" w:cs="Calibri"/>
                <w:color w:val="000000"/>
                <w:sz w:val="24"/>
                <w:szCs w:val="24"/>
                <w:lang w:val="pt-BR" w:eastAsia="pt-BR"/>
              </w:rPr>
            </w:pPr>
          </w:p>
        </w:tc>
        <w:tc>
          <w:tcPr>
            <w:tcW w:w="5780" w:type="dxa"/>
            <w:vMerge/>
            <w:tcBorders>
              <w:top w:val="nil"/>
              <w:left w:val="single" w:sz="8" w:space="0" w:color="000000"/>
              <w:bottom w:val="single" w:sz="8" w:space="0" w:color="000000"/>
              <w:right w:val="single" w:sz="8" w:space="0" w:color="000000"/>
            </w:tcBorders>
            <w:vAlign w:val="center"/>
            <w:hideMark/>
          </w:tcPr>
          <w:p w14:paraId="13040AD8" w14:textId="77777777" w:rsidR="00F47CA0" w:rsidRPr="00F47CA0" w:rsidRDefault="00F47CA0" w:rsidP="00DC005A">
            <w:pPr>
              <w:widowControl/>
              <w:autoSpaceDE/>
              <w:autoSpaceDN/>
              <w:jc w:val="both"/>
              <w:rPr>
                <w:rFonts w:eastAsia="Times New Roman" w:cs="Calibri"/>
                <w:color w:val="000000"/>
                <w:sz w:val="24"/>
                <w:szCs w:val="24"/>
                <w:lang w:val="pt-BR" w:eastAsia="pt-BR"/>
              </w:rPr>
            </w:pPr>
          </w:p>
        </w:tc>
        <w:tc>
          <w:tcPr>
            <w:tcW w:w="1360" w:type="dxa"/>
            <w:tcBorders>
              <w:top w:val="nil"/>
              <w:left w:val="nil"/>
              <w:bottom w:val="single" w:sz="8" w:space="0" w:color="000000"/>
              <w:right w:val="nil"/>
            </w:tcBorders>
            <w:shd w:val="clear" w:color="auto" w:fill="auto"/>
            <w:vAlign w:val="center"/>
            <w:hideMark/>
          </w:tcPr>
          <w:p w14:paraId="1D20C94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 Unitário </w:t>
            </w:r>
          </w:p>
        </w:tc>
        <w:tc>
          <w:tcPr>
            <w:tcW w:w="1294" w:type="dxa"/>
            <w:tcBorders>
              <w:top w:val="nil"/>
              <w:left w:val="single" w:sz="8" w:space="0" w:color="000000"/>
              <w:bottom w:val="single" w:sz="8" w:space="0" w:color="000000"/>
              <w:right w:val="single" w:sz="8" w:space="0" w:color="000000"/>
            </w:tcBorders>
            <w:shd w:val="clear" w:color="auto" w:fill="auto"/>
            <w:vAlign w:val="center"/>
            <w:hideMark/>
          </w:tcPr>
          <w:p w14:paraId="0DD757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 Total </w:t>
            </w:r>
          </w:p>
        </w:tc>
      </w:tr>
      <w:tr w:rsidR="00F47CA0" w:rsidRPr="008D3FE7" w14:paraId="5089653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8D1191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640" w:type="dxa"/>
            <w:tcBorders>
              <w:top w:val="nil"/>
              <w:left w:val="single" w:sz="8" w:space="0" w:color="000000"/>
              <w:bottom w:val="single" w:sz="8" w:space="0" w:color="000000"/>
              <w:right w:val="nil"/>
            </w:tcBorders>
            <w:shd w:val="clear" w:color="000000" w:fill="FFFFFF"/>
            <w:vAlign w:val="center"/>
            <w:hideMark/>
          </w:tcPr>
          <w:p w14:paraId="18BD596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3750</w:t>
            </w:r>
          </w:p>
        </w:tc>
        <w:tc>
          <w:tcPr>
            <w:tcW w:w="1026" w:type="dxa"/>
            <w:tcBorders>
              <w:top w:val="nil"/>
              <w:left w:val="single" w:sz="8" w:space="0" w:color="000000"/>
              <w:bottom w:val="single" w:sz="8" w:space="0" w:color="000000"/>
              <w:right w:val="nil"/>
            </w:tcBorders>
            <w:shd w:val="clear" w:color="000000" w:fill="FFFFFF"/>
            <w:vAlign w:val="center"/>
            <w:hideMark/>
          </w:tcPr>
          <w:p w14:paraId="331CC06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10D26E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Adesivo </w:t>
            </w:r>
            <w:proofErr w:type="spellStart"/>
            <w:r w:rsidRPr="00F47CA0">
              <w:rPr>
                <w:rFonts w:eastAsia="Times New Roman" w:cs="Calibri"/>
                <w:color w:val="000000"/>
                <w:sz w:val="24"/>
                <w:szCs w:val="24"/>
                <w:lang w:val="pt-BR" w:eastAsia="pt-BR"/>
              </w:rPr>
              <w:t>termo-plástico</w:t>
            </w:r>
            <w:proofErr w:type="spellEnd"/>
            <w:r w:rsidRPr="00F47CA0">
              <w:rPr>
                <w:rFonts w:eastAsia="Times New Roman" w:cs="Calibri"/>
                <w:color w:val="000000"/>
                <w:sz w:val="24"/>
                <w:szCs w:val="24"/>
                <w:lang w:val="pt-BR" w:eastAsia="pt-BR"/>
              </w:rPr>
              <w:t xml:space="preserve">; a base de resinas, ceras e polímeros; apresentado em forma de bastão; medida min de 7,4mm e </w:t>
            </w:r>
            <w:proofErr w:type="spellStart"/>
            <w:r w:rsidRPr="00F47CA0">
              <w:rPr>
                <w:rFonts w:eastAsia="Times New Roman" w:cs="Calibri"/>
                <w:color w:val="000000"/>
                <w:sz w:val="24"/>
                <w:szCs w:val="24"/>
                <w:lang w:val="pt-BR" w:eastAsia="pt-BR"/>
              </w:rPr>
              <w:t>maxima</w:t>
            </w:r>
            <w:proofErr w:type="spellEnd"/>
            <w:r w:rsidRPr="00F47CA0">
              <w:rPr>
                <w:rFonts w:eastAsia="Times New Roman" w:cs="Calibri"/>
                <w:color w:val="000000"/>
                <w:sz w:val="24"/>
                <w:szCs w:val="24"/>
                <w:lang w:val="pt-BR" w:eastAsia="pt-BR"/>
              </w:rPr>
              <w:t xml:space="preserve"> 8,0mm de diâmetro, 30 cm de comprimento; cor transparente;</w:t>
            </w:r>
          </w:p>
        </w:tc>
        <w:tc>
          <w:tcPr>
            <w:tcW w:w="1360" w:type="dxa"/>
            <w:tcBorders>
              <w:top w:val="nil"/>
              <w:left w:val="single" w:sz="8" w:space="0" w:color="000000"/>
              <w:bottom w:val="single" w:sz="8" w:space="0" w:color="000000"/>
              <w:right w:val="nil"/>
            </w:tcBorders>
            <w:shd w:val="clear" w:color="auto" w:fill="auto"/>
            <w:vAlign w:val="center"/>
          </w:tcPr>
          <w:p w14:paraId="209A2158" w14:textId="68EF86D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3FDF413" w14:textId="0975028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ACA4B27"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1FC4FB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640" w:type="dxa"/>
            <w:tcBorders>
              <w:top w:val="nil"/>
              <w:left w:val="single" w:sz="8" w:space="0" w:color="000000"/>
              <w:bottom w:val="single" w:sz="8" w:space="0" w:color="000000"/>
              <w:right w:val="nil"/>
            </w:tcBorders>
            <w:shd w:val="clear" w:color="000000" w:fill="FFFFFF"/>
            <w:vAlign w:val="center"/>
            <w:hideMark/>
          </w:tcPr>
          <w:p w14:paraId="078BC2F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3750</w:t>
            </w:r>
          </w:p>
        </w:tc>
        <w:tc>
          <w:tcPr>
            <w:tcW w:w="1026" w:type="dxa"/>
            <w:tcBorders>
              <w:top w:val="nil"/>
              <w:left w:val="single" w:sz="8" w:space="0" w:color="000000"/>
              <w:bottom w:val="single" w:sz="8" w:space="0" w:color="000000"/>
              <w:right w:val="nil"/>
            </w:tcBorders>
            <w:shd w:val="clear" w:color="000000" w:fill="FFFFFF"/>
            <w:vAlign w:val="center"/>
            <w:hideMark/>
          </w:tcPr>
          <w:p w14:paraId="17C2D47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85CF00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Adesivo </w:t>
            </w:r>
            <w:proofErr w:type="spellStart"/>
            <w:r w:rsidRPr="00F47CA0">
              <w:rPr>
                <w:rFonts w:eastAsia="Times New Roman" w:cs="Calibri"/>
                <w:color w:val="000000"/>
                <w:sz w:val="24"/>
                <w:szCs w:val="24"/>
                <w:lang w:val="pt-BR" w:eastAsia="pt-BR"/>
              </w:rPr>
              <w:t>termo-plástico</w:t>
            </w:r>
            <w:proofErr w:type="spellEnd"/>
            <w:r w:rsidRPr="00F47CA0">
              <w:rPr>
                <w:rFonts w:eastAsia="Times New Roman" w:cs="Calibri"/>
                <w:color w:val="000000"/>
                <w:sz w:val="24"/>
                <w:szCs w:val="24"/>
                <w:lang w:val="pt-BR" w:eastAsia="pt-BR"/>
              </w:rPr>
              <w:t xml:space="preserve">; a base de resinas, ceras e polímeros; apresentado em forma de bastão; medida mínima </w:t>
            </w:r>
            <w:proofErr w:type="gramStart"/>
            <w:r w:rsidRPr="00F47CA0">
              <w:rPr>
                <w:rFonts w:eastAsia="Times New Roman" w:cs="Calibri"/>
                <w:color w:val="000000"/>
                <w:sz w:val="24"/>
                <w:szCs w:val="24"/>
                <w:lang w:val="pt-BR" w:eastAsia="pt-BR"/>
              </w:rPr>
              <w:t>de  11</w:t>
            </w:r>
            <w:proofErr w:type="gramEnd"/>
            <w:r w:rsidRPr="00F47CA0">
              <w:rPr>
                <w:rFonts w:eastAsia="Times New Roman" w:cs="Calibri"/>
                <w:color w:val="000000"/>
                <w:sz w:val="24"/>
                <w:szCs w:val="24"/>
                <w:lang w:val="pt-BR" w:eastAsia="pt-BR"/>
              </w:rPr>
              <w:t xml:space="preserve"> mm e máxima de 12mm de diâmetro, 30 cm de comprimento; cor transparente;</w:t>
            </w:r>
          </w:p>
        </w:tc>
        <w:tc>
          <w:tcPr>
            <w:tcW w:w="1360" w:type="dxa"/>
            <w:tcBorders>
              <w:top w:val="nil"/>
              <w:left w:val="single" w:sz="8" w:space="0" w:color="000000"/>
              <w:bottom w:val="single" w:sz="8" w:space="0" w:color="000000"/>
              <w:right w:val="nil"/>
            </w:tcBorders>
            <w:shd w:val="clear" w:color="auto" w:fill="auto"/>
            <w:vAlign w:val="center"/>
          </w:tcPr>
          <w:p w14:paraId="10713BD9" w14:textId="51F14FE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311BE9C" w14:textId="4814684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C42A79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DB1E0E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640" w:type="dxa"/>
            <w:tcBorders>
              <w:top w:val="nil"/>
              <w:left w:val="single" w:sz="8" w:space="0" w:color="000000"/>
              <w:bottom w:val="single" w:sz="8" w:space="0" w:color="000000"/>
              <w:right w:val="nil"/>
            </w:tcBorders>
            <w:shd w:val="clear" w:color="000000" w:fill="FFFFFF"/>
            <w:vAlign w:val="center"/>
            <w:hideMark/>
          </w:tcPr>
          <w:p w14:paraId="2C0DA73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22D4530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68204E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Agenda Permanente, formato retangular, tamanho 145 x 205mm, </w:t>
            </w:r>
            <w:proofErr w:type="spellStart"/>
            <w:proofErr w:type="gramStart"/>
            <w:r w:rsidRPr="00F47CA0">
              <w:rPr>
                <w:rFonts w:eastAsia="Times New Roman" w:cs="Calibri"/>
                <w:color w:val="000000"/>
                <w:sz w:val="24"/>
                <w:szCs w:val="24"/>
                <w:lang w:val="pt-BR" w:eastAsia="pt-BR"/>
              </w:rPr>
              <w:t>Numero</w:t>
            </w:r>
            <w:proofErr w:type="spellEnd"/>
            <w:proofErr w:type="gramEnd"/>
            <w:r w:rsidRPr="00F47CA0">
              <w:rPr>
                <w:rFonts w:eastAsia="Times New Roman" w:cs="Calibri"/>
                <w:color w:val="000000"/>
                <w:sz w:val="24"/>
                <w:szCs w:val="24"/>
                <w:lang w:val="pt-BR" w:eastAsia="pt-BR"/>
              </w:rPr>
              <w:t xml:space="preserve"> de dias por página 1, 192 folhas, capa dura, folha de dados pessoais e </w:t>
            </w:r>
            <w:proofErr w:type="spellStart"/>
            <w:r w:rsidRPr="00F47CA0">
              <w:rPr>
                <w:rFonts w:eastAsia="Times New Roman" w:cs="Calibri"/>
                <w:color w:val="000000"/>
                <w:sz w:val="24"/>
                <w:szCs w:val="24"/>
                <w:lang w:val="pt-BR" w:eastAsia="pt-BR"/>
              </w:rPr>
              <w:t>indice</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telefonico</w:t>
            </w:r>
            <w:proofErr w:type="spellEnd"/>
          </w:p>
        </w:tc>
        <w:tc>
          <w:tcPr>
            <w:tcW w:w="1360" w:type="dxa"/>
            <w:tcBorders>
              <w:top w:val="nil"/>
              <w:left w:val="single" w:sz="8" w:space="0" w:color="000000"/>
              <w:bottom w:val="single" w:sz="8" w:space="0" w:color="000000"/>
              <w:right w:val="nil"/>
            </w:tcBorders>
            <w:shd w:val="clear" w:color="auto" w:fill="auto"/>
            <w:vAlign w:val="center"/>
          </w:tcPr>
          <w:p w14:paraId="050368E4" w14:textId="6E397E1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DBAB2C" w14:textId="3192F7C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0AF8766"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42499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640" w:type="dxa"/>
            <w:tcBorders>
              <w:top w:val="nil"/>
              <w:left w:val="single" w:sz="8" w:space="0" w:color="000000"/>
              <w:bottom w:val="single" w:sz="8" w:space="0" w:color="000000"/>
              <w:right w:val="nil"/>
            </w:tcBorders>
            <w:shd w:val="clear" w:color="000000" w:fill="FFFFFF"/>
            <w:vAlign w:val="center"/>
            <w:hideMark/>
          </w:tcPr>
          <w:p w14:paraId="2B11A8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270</w:t>
            </w:r>
          </w:p>
        </w:tc>
        <w:tc>
          <w:tcPr>
            <w:tcW w:w="1026" w:type="dxa"/>
            <w:tcBorders>
              <w:top w:val="nil"/>
              <w:left w:val="single" w:sz="8" w:space="0" w:color="000000"/>
              <w:bottom w:val="single" w:sz="8" w:space="0" w:color="000000"/>
              <w:right w:val="nil"/>
            </w:tcBorders>
            <w:shd w:val="clear" w:color="000000" w:fill="FFFFFF"/>
            <w:vAlign w:val="center"/>
            <w:hideMark/>
          </w:tcPr>
          <w:p w14:paraId="5F706F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763EA3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Agenda diária comercial 2019 anual </w:t>
            </w:r>
            <w:proofErr w:type="spellStart"/>
            <w:r w:rsidRPr="00F47CA0">
              <w:rPr>
                <w:rFonts w:eastAsia="Times New Roman" w:cs="Calibri"/>
                <w:color w:val="000000"/>
                <w:sz w:val="24"/>
                <w:szCs w:val="24"/>
                <w:lang w:val="pt-BR" w:eastAsia="pt-BR"/>
              </w:rPr>
              <w:t>aproximandamente</w:t>
            </w:r>
            <w:proofErr w:type="spellEnd"/>
            <w:r w:rsidRPr="00F47CA0">
              <w:rPr>
                <w:rFonts w:eastAsia="Times New Roman" w:cs="Calibri"/>
                <w:color w:val="000000"/>
                <w:sz w:val="24"/>
                <w:szCs w:val="24"/>
                <w:lang w:val="pt-BR" w:eastAsia="pt-BR"/>
              </w:rPr>
              <w:t xml:space="preserve"> 200 páginas e medindo aproximadamente 119x275mm capa dura espiral um dia por página</w:t>
            </w:r>
          </w:p>
        </w:tc>
        <w:tc>
          <w:tcPr>
            <w:tcW w:w="1360" w:type="dxa"/>
            <w:tcBorders>
              <w:top w:val="nil"/>
              <w:left w:val="single" w:sz="8" w:space="0" w:color="000000"/>
              <w:bottom w:val="single" w:sz="8" w:space="0" w:color="000000"/>
              <w:right w:val="nil"/>
            </w:tcBorders>
            <w:shd w:val="clear" w:color="auto" w:fill="auto"/>
            <w:vAlign w:val="center"/>
          </w:tcPr>
          <w:p w14:paraId="4F1D9779" w14:textId="5AA5979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D48E615" w14:textId="2EA7138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909197B"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8EA30B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640" w:type="dxa"/>
            <w:tcBorders>
              <w:top w:val="nil"/>
              <w:left w:val="single" w:sz="8" w:space="0" w:color="000000"/>
              <w:bottom w:val="single" w:sz="8" w:space="0" w:color="000000"/>
              <w:right w:val="nil"/>
            </w:tcBorders>
            <w:shd w:val="clear" w:color="000000" w:fill="FFFFFF"/>
            <w:vAlign w:val="center"/>
            <w:hideMark/>
          </w:tcPr>
          <w:p w14:paraId="2B5CB6F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1EE35E8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3ADF0C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Alfinete, com cabeça colorida. Material em metal. Embalagem com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100 unidades</w:t>
            </w:r>
          </w:p>
        </w:tc>
        <w:tc>
          <w:tcPr>
            <w:tcW w:w="1360" w:type="dxa"/>
            <w:tcBorders>
              <w:top w:val="nil"/>
              <w:left w:val="single" w:sz="8" w:space="0" w:color="000000"/>
              <w:bottom w:val="single" w:sz="8" w:space="0" w:color="000000"/>
              <w:right w:val="nil"/>
            </w:tcBorders>
            <w:shd w:val="clear" w:color="auto" w:fill="auto"/>
            <w:vAlign w:val="center"/>
          </w:tcPr>
          <w:p w14:paraId="12FAE1AE" w14:textId="4681B41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DB08C74" w14:textId="1DB5120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3CF1C75"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D23474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640" w:type="dxa"/>
            <w:tcBorders>
              <w:top w:val="nil"/>
              <w:left w:val="single" w:sz="8" w:space="0" w:color="000000"/>
              <w:bottom w:val="single" w:sz="8" w:space="0" w:color="000000"/>
              <w:right w:val="nil"/>
            </w:tcBorders>
            <w:shd w:val="clear" w:color="000000" w:fill="FFFFFF"/>
            <w:vAlign w:val="center"/>
            <w:hideMark/>
          </w:tcPr>
          <w:p w14:paraId="3D71F5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57EE0F8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2D7B2F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Alfinete para mapas colorido, caixa com 50 unidades</w:t>
            </w:r>
          </w:p>
        </w:tc>
        <w:tc>
          <w:tcPr>
            <w:tcW w:w="1360" w:type="dxa"/>
            <w:tcBorders>
              <w:top w:val="nil"/>
              <w:left w:val="single" w:sz="8" w:space="0" w:color="000000"/>
              <w:bottom w:val="single" w:sz="8" w:space="0" w:color="000000"/>
              <w:right w:val="nil"/>
            </w:tcBorders>
            <w:shd w:val="clear" w:color="auto" w:fill="auto"/>
            <w:vAlign w:val="center"/>
          </w:tcPr>
          <w:p w14:paraId="07FAB682" w14:textId="6D3210F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83852D9" w14:textId="78E7BC5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E807D0D"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B83953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640" w:type="dxa"/>
            <w:tcBorders>
              <w:top w:val="nil"/>
              <w:left w:val="single" w:sz="8" w:space="0" w:color="000000"/>
              <w:bottom w:val="single" w:sz="8" w:space="0" w:color="000000"/>
              <w:right w:val="nil"/>
            </w:tcBorders>
            <w:shd w:val="clear" w:color="000000" w:fill="FFFFFF"/>
            <w:vAlign w:val="center"/>
            <w:hideMark/>
          </w:tcPr>
          <w:p w14:paraId="22010BB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88</w:t>
            </w:r>
          </w:p>
        </w:tc>
        <w:tc>
          <w:tcPr>
            <w:tcW w:w="1026" w:type="dxa"/>
            <w:tcBorders>
              <w:top w:val="nil"/>
              <w:left w:val="single" w:sz="8" w:space="0" w:color="000000"/>
              <w:bottom w:val="single" w:sz="8" w:space="0" w:color="000000"/>
              <w:right w:val="nil"/>
            </w:tcBorders>
            <w:shd w:val="clear" w:color="000000" w:fill="FFFFFF"/>
            <w:vAlign w:val="center"/>
            <w:hideMark/>
          </w:tcPr>
          <w:p w14:paraId="1D2C55E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8E895F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Almofada para carimbo; de feltro, em estojo termoplástico, tampa metálica; com </w:t>
            </w:r>
            <w:proofErr w:type="spellStart"/>
            <w:r w:rsidRPr="00F47CA0">
              <w:rPr>
                <w:rFonts w:eastAsia="Times New Roman" w:cs="Calibri"/>
                <w:color w:val="000000"/>
                <w:sz w:val="24"/>
                <w:szCs w:val="24"/>
                <w:lang w:val="pt-BR" w:eastAsia="pt-BR"/>
              </w:rPr>
              <w:t>entintamento</w:t>
            </w:r>
            <w:proofErr w:type="spellEnd"/>
            <w:r w:rsidRPr="00F47CA0">
              <w:rPr>
                <w:rFonts w:eastAsia="Times New Roman" w:cs="Calibri"/>
                <w:color w:val="000000"/>
                <w:sz w:val="24"/>
                <w:szCs w:val="24"/>
                <w:lang w:val="pt-BR" w:eastAsia="pt-BR"/>
              </w:rPr>
              <w:t xml:space="preserve">; tinta na cor azul; no tamanho 3, medindo 8 x 12 cm; </w:t>
            </w:r>
          </w:p>
        </w:tc>
        <w:tc>
          <w:tcPr>
            <w:tcW w:w="1360" w:type="dxa"/>
            <w:tcBorders>
              <w:top w:val="nil"/>
              <w:left w:val="single" w:sz="8" w:space="0" w:color="000000"/>
              <w:bottom w:val="single" w:sz="8" w:space="0" w:color="000000"/>
              <w:right w:val="nil"/>
            </w:tcBorders>
            <w:shd w:val="clear" w:color="auto" w:fill="auto"/>
            <w:vAlign w:val="center"/>
          </w:tcPr>
          <w:p w14:paraId="1DCE527E" w14:textId="1973E23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F3F67DF" w14:textId="34C234E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2DFBDC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24A278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640" w:type="dxa"/>
            <w:tcBorders>
              <w:top w:val="nil"/>
              <w:left w:val="single" w:sz="8" w:space="0" w:color="000000"/>
              <w:bottom w:val="single" w:sz="8" w:space="0" w:color="000000"/>
              <w:right w:val="nil"/>
            </w:tcBorders>
            <w:shd w:val="clear" w:color="000000" w:fill="FFFFFF"/>
            <w:vAlign w:val="center"/>
            <w:hideMark/>
          </w:tcPr>
          <w:p w14:paraId="21DC1F2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212</w:t>
            </w:r>
          </w:p>
        </w:tc>
        <w:tc>
          <w:tcPr>
            <w:tcW w:w="1026" w:type="dxa"/>
            <w:tcBorders>
              <w:top w:val="nil"/>
              <w:left w:val="single" w:sz="8" w:space="0" w:color="000000"/>
              <w:bottom w:val="single" w:sz="8" w:space="0" w:color="000000"/>
              <w:right w:val="nil"/>
            </w:tcBorders>
            <w:shd w:val="clear" w:color="000000" w:fill="FFFFFF"/>
            <w:vAlign w:val="center"/>
            <w:hideMark/>
          </w:tcPr>
          <w:p w14:paraId="14A4917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86D115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Almofada para carimbo; de feltro, em estojo termoplástico, tampa metálica; com </w:t>
            </w:r>
            <w:proofErr w:type="spellStart"/>
            <w:r w:rsidRPr="00F47CA0">
              <w:rPr>
                <w:rFonts w:eastAsia="Times New Roman" w:cs="Calibri"/>
                <w:color w:val="000000"/>
                <w:sz w:val="24"/>
                <w:szCs w:val="24"/>
                <w:lang w:val="pt-BR" w:eastAsia="pt-BR"/>
              </w:rPr>
              <w:t>entintamento</w:t>
            </w:r>
            <w:proofErr w:type="spellEnd"/>
            <w:r w:rsidRPr="00F47CA0">
              <w:rPr>
                <w:rFonts w:eastAsia="Times New Roman" w:cs="Calibri"/>
                <w:color w:val="000000"/>
                <w:sz w:val="24"/>
                <w:szCs w:val="24"/>
                <w:lang w:val="pt-BR" w:eastAsia="pt-BR"/>
              </w:rPr>
              <w:t>; tinta na cor preta; no tamanho 3, medindo 8x12 cm;</w:t>
            </w:r>
          </w:p>
        </w:tc>
        <w:tc>
          <w:tcPr>
            <w:tcW w:w="1360" w:type="dxa"/>
            <w:tcBorders>
              <w:top w:val="nil"/>
              <w:left w:val="single" w:sz="8" w:space="0" w:color="000000"/>
              <w:bottom w:val="single" w:sz="8" w:space="0" w:color="000000"/>
              <w:right w:val="nil"/>
            </w:tcBorders>
            <w:shd w:val="clear" w:color="auto" w:fill="auto"/>
            <w:vAlign w:val="center"/>
          </w:tcPr>
          <w:p w14:paraId="5B401126" w14:textId="4789E78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3DEBC04" w14:textId="0DBA84E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43A587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C80F48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w:t>
            </w:r>
          </w:p>
        </w:tc>
        <w:tc>
          <w:tcPr>
            <w:tcW w:w="640" w:type="dxa"/>
            <w:tcBorders>
              <w:top w:val="nil"/>
              <w:left w:val="single" w:sz="8" w:space="0" w:color="000000"/>
              <w:bottom w:val="single" w:sz="8" w:space="0" w:color="000000"/>
              <w:right w:val="nil"/>
            </w:tcBorders>
            <w:shd w:val="clear" w:color="000000" w:fill="FFFFFF"/>
            <w:vAlign w:val="center"/>
            <w:hideMark/>
          </w:tcPr>
          <w:p w14:paraId="2A30D7F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2ED94C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148B46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Almofada para carimbo; de feltro, em estojo termoplástico, tampa metálica; com </w:t>
            </w:r>
            <w:proofErr w:type="spellStart"/>
            <w:r w:rsidRPr="00F47CA0">
              <w:rPr>
                <w:rFonts w:eastAsia="Times New Roman" w:cs="Calibri"/>
                <w:color w:val="000000"/>
                <w:sz w:val="24"/>
                <w:szCs w:val="24"/>
                <w:lang w:val="pt-BR" w:eastAsia="pt-BR"/>
              </w:rPr>
              <w:t>entintamento</w:t>
            </w:r>
            <w:proofErr w:type="spellEnd"/>
            <w:r w:rsidRPr="00F47CA0">
              <w:rPr>
                <w:rFonts w:eastAsia="Times New Roman" w:cs="Calibri"/>
                <w:color w:val="000000"/>
                <w:sz w:val="24"/>
                <w:szCs w:val="24"/>
                <w:lang w:val="pt-BR" w:eastAsia="pt-BR"/>
              </w:rPr>
              <w:t>; tinta na cor vermelho; no tamanho 3, medindo 8 x 12 cm;</w:t>
            </w:r>
          </w:p>
        </w:tc>
        <w:tc>
          <w:tcPr>
            <w:tcW w:w="1360" w:type="dxa"/>
            <w:tcBorders>
              <w:top w:val="nil"/>
              <w:left w:val="single" w:sz="8" w:space="0" w:color="000000"/>
              <w:bottom w:val="single" w:sz="8" w:space="0" w:color="000000"/>
              <w:right w:val="nil"/>
            </w:tcBorders>
            <w:shd w:val="clear" w:color="auto" w:fill="auto"/>
            <w:vAlign w:val="center"/>
          </w:tcPr>
          <w:p w14:paraId="3D3E5133" w14:textId="4369B59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ABDF3B0" w14:textId="10846D8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408BE1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D60A9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10</w:t>
            </w:r>
          </w:p>
        </w:tc>
        <w:tc>
          <w:tcPr>
            <w:tcW w:w="640" w:type="dxa"/>
            <w:tcBorders>
              <w:top w:val="nil"/>
              <w:left w:val="single" w:sz="8" w:space="0" w:color="000000"/>
              <w:bottom w:val="single" w:sz="8" w:space="0" w:color="000000"/>
              <w:right w:val="nil"/>
            </w:tcBorders>
            <w:shd w:val="clear" w:color="000000" w:fill="FFFFFF"/>
            <w:vAlign w:val="center"/>
            <w:hideMark/>
          </w:tcPr>
          <w:p w14:paraId="10550A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991AA6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442E5A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Apagador com estojo para lousa escolar verde 150 x 50 mm, Base e feltro.</w:t>
            </w:r>
          </w:p>
        </w:tc>
        <w:tc>
          <w:tcPr>
            <w:tcW w:w="1360" w:type="dxa"/>
            <w:tcBorders>
              <w:top w:val="nil"/>
              <w:left w:val="single" w:sz="8" w:space="0" w:color="000000"/>
              <w:bottom w:val="single" w:sz="8" w:space="0" w:color="000000"/>
              <w:right w:val="nil"/>
            </w:tcBorders>
            <w:shd w:val="clear" w:color="auto" w:fill="auto"/>
            <w:vAlign w:val="center"/>
          </w:tcPr>
          <w:p w14:paraId="2570B592" w14:textId="210E23A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FF27894" w14:textId="4967755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47E6602"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E71BA7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w:t>
            </w:r>
          </w:p>
        </w:tc>
        <w:tc>
          <w:tcPr>
            <w:tcW w:w="640" w:type="dxa"/>
            <w:tcBorders>
              <w:top w:val="nil"/>
              <w:left w:val="single" w:sz="8" w:space="0" w:color="000000"/>
              <w:bottom w:val="single" w:sz="8" w:space="0" w:color="000000"/>
              <w:right w:val="nil"/>
            </w:tcBorders>
            <w:shd w:val="clear" w:color="000000" w:fill="FFFFFF"/>
            <w:vAlign w:val="center"/>
            <w:hideMark/>
          </w:tcPr>
          <w:p w14:paraId="0C0C65D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105</w:t>
            </w:r>
          </w:p>
        </w:tc>
        <w:tc>
          <w:tcPr>
            <w:tcW w:w="1026" w:type="dxa"/>
            <w:tcBorders>
              <w:top w:val="nil"/>
              <w:left w:val="single" w:sz="8" w:space="0" w:color="000000"/>
              <w:bottom w:val="single" w:sz="8" w:space="0" w:color="000000"/>
              <w:right w:val="nil"/>
            </w:tcBorders>
            <w:shd w:val="clear" w:color="000000" w:fill="FFFFFF"/>
            <w:vAlign w:val="center"/>
            <w:hideMark/>
          </w:tcPr>
          <w:p w14:paraId="52AAC7E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CC500D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Apagador para quadro branco, com suporte e com estojo em plástico para acondicionamento de dois pinceis no mínimo, revestido de carpete de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3 mm na parte inferior, medindo 55mm de largura x 160 mm de comprimento.</w:t>
            </w:r>
          </w:p>
        </w:tc>
        <w:tc>
          <w:tcPr>
            <w:tcW w:w="1360" w:type="dxa"/>
            <w:tcBorders>
              <w:top w:val="nil"/>
              <w:left w:val="single" w:sz="8" w:space="0" w:color="000000"/>
              <w:bottom w:val="single" w:sz="8" w:space="0" w:color="000000"/>
              <w:right w:val="nil"/>
            </w:tcBorders>
            <w:shd w:val="clear" w:color="auto" w:fill="auto"/>
            <w:vAlign w:val="center"/>
          </w:tcPr>
          <w:p w14:paraId="2CBD9929" w14:textId="257E2D5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0A99323" w14:textId="367AF10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10D84EB"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01C08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640" w:type="dxa"/>
            <w:tcBorders>
              <w:top w:val="nil"/>
              <w:left w:val="single" w:sz="8" w:space="0" w:color="000000"/>
              <w:bottom w:val="single" w:sz="8" w:space="0" w:color="000000"/>
              <w:right w:val="nil"/>
            </w:tcBorders>
            <w:shd w:val="clear" w:color="000000" w:fill="FFFFFF"/>
            <w:vAlign w:val="center"/>
            <w:hideMark/>
          </w:tcPr>
          <w:p w14:paraId="4E79882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72</w:t>
            </w:r>
          </w:p>
        </w:tc>
        <w:tc>
          <w:tcPr>
            <w:tcW w:w="1026" w:type="dxa"/>
            <w:tcBorders>
              <w:top w:val="nil"/>
              <w:left w:val="single" w:sz="8" w:space="0" w:color="000000"/>
              <w:bottom w:val="single" w:sz="8" w:space="0" w:color="000000"/>
              <w:right w:val="nil"/>
            </w:tcBorders>
            <w:shd w:val="clear" w:color="000000" w:fill="FFFFFF"/>
            <w:vAlign w:val="center"/>
            <w:hideMark/>
          </w:tcPr>
          <w:p w14:paraId="2768E26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DC1D8C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Aparelho Telefônico, fixo, de mesa, com fio, cor preta.</w:t>
            </w:r>
          </w:p>
        </w:tc>
        <w:tc>
          <w:tcPr>
            <w:tcW w:w="1360" w:type="dxa"/>
            <w:tcBorders>
              <w:top w:val="nil"/>
              <w:left w:val="single" w:sz="8" w:space="0" w:color="000000"/>
              <w:bottom w:val="single" w:sz="8" w:space="0" w:color="000000"/>
              <w:right w:val="nil"/>
            </w:tcBorders>
            <w:shd w:val="clear" w:color="auto" w:fill="auto"/>
            <w:vAlign w:val="center"/>
          </w:tcPr>
          <w:p w14:paraId="10A69BA5" w14:textId="0A50237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2ADCFE6" w14:textId="749EC74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8D4EF2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EB1077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w:t>
            </w:r>
          </w:p>
        </w:tc>
        <w:tc>
          <w:tcPr>
            <w:tcW w:w="640" w:type="dxa"/>
            <w:tcBorders>
              <w:top w:val="nil"/>
              <w:left w:val="single" w:sz="8" w:space="0" w:color="000000"/>
              <w:bottom w:val="single" w:sz="8" w:space="0" w:color="000000"/>
              <w:right w:val="nil"/>
            </w:tcBorders>
            <w:shd w:val="clear" w:color="000000" w:fill="FFFFFF"/>
            <w:vAlign w:val="center"/>
            <w:hideMark/>
          </w:tcPr>
          <w:p w14:paraId="2877F66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1D34EAF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227EBB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Aparelho </w:t>
            </w:r>
            <w:proofErr w:type="spellStart"/>
            <w:r w:rsidRPr="00F47CA0">
              <w:rPr>
                <w:rFonts w:eastAsia="Times New Roman" w:cs="Calibri"/>
                <w:color w:val="000000"/>
                <w:sz w:val="24"/>
                <w:szCs w:val="24"/>
                <w:lang w:val="pt-BR" w:eastAsia="pt-BR"/>
              </w:rPr>
              <w:t>Telefonico</w:t>
            </w:r>
            <w:proofErr w:type="spellEnd"/>
            <w:r w:rsidRPr="00F47CA0">
              <w:rPr>
                <w:rFonts w:eastAsia="Times New Roman" w:cs="Calibri"/>
                <w:color w:val="000000"/>
                <w:sz w:val="24"/>
                <w:szCs w:val="24"/>
                <w:lang w:val="pt-BR" w:eastAsia="pt-BR"/>
              </w:rPr>
              <w:t>, sem fio, de mesa, com fonte de alimentação de energia, cor preta.</w:t>
            </w:r>
          </w:p>
        </w:tc>
        <w:tc>
          <w:tcPr>
            <w:tcW w:w="1360" w:type="dxa"/>
            <w:tcBorders>
              <w:top w:val="nil"/>
              <w:left w:val="single" w:sz="8" w:space="0" w:color="000000"/>
              <w:bottom w:val="single" w:sz="8" w:space="0" w:color="000000"/>
              <w:right w:val="nil"/>
            </w:tcBorders>
            <w:shd w:val="clear" w:color="auto" w:fill="auto"/>
            <w:vAlign w:val="center"/>
          </w:tcPr>
          <w:p w14:paraId="208B86DB" w14:textId="45D6E16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3C14731" w14:textId="3F6CA3D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C59ECB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BE788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w:t>
            </w:r>
          </w:p>
        </w:tc>
        <w:tc>
          <w:tcPr>
            <w:tcW w:w="640" w:type="dxa"/>
            <w:tcBorders>
              <w:top w:val="nil"/>
              <w:left w:val="single" w:sz="8" w:space="0" w:color="000000"/>
              <w:bottom w:val="single" w:sz="8" w:space="0" w:color="000000"/>
              <w:right w:val="nil"/>
            </w:tcBorders>
            <w:shd w:val="clear" w:color="000000" w:fill="FFFFFF"/>
            <w:vAlign w:val="center"/>
            <w:hideMark/>
          </w:tcPr>
          <w:p w14:paraId="6C6D89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1500</w:t>
            </w:r>
          </w:p>
        </w:tc>
        <w:tc>
          <w:tcPr>
            <w:tcW w:w="1026" w:type="dxa"/>
            <w:tcBorders>
              <w:top w:val="nil"/>
              <w:left w:val="single" w:sz="8" w:space="0" w:color="000000"/>
              <w:bottom w:val="single" w:sz="8" w:space="0" w:color="000000"/>
              <w:right w:val="nil"/>
            </w:tcBorders>
            <w:shd w:val="clear" w:color="000000" w:fill="FFFFFF"/>
            <w:vAlign w:val="center"/>
            <w:hideMark/>
          </w:tcPr>
          <w:p w14:paraId="4139E64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5451E2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Apoio para Teclado Ergonômico - Dentro das normas exigidas pela “</w:t>
            </w:r>
            <w:r w:rsidRPr="00F47CA0">
              <w:rPr>
                <w:rFonts w:eastAsia="Times New Roman" w:cs="Calibri"/>
                <w:b/>
                <w:bCs/>
                <w:color w:val="000000"/>
                <w:sz w:val="24"/>
                <w:szCs w:val="24"/>
                <w:lang w:val="pt-BR" w:eastAsia="pt-BR"/>
              </w:rPr>
              <w:t>NR 17 – Ergonomia</w:t>
            </w:r>
            <w:r w:rsidRPr="00F47CA0">
              <w:rPr>
                <w:rFonts w:eastAsia="Times New Roman" w:cs="Calibri"/>
                <w:color w:val="000000"/>
                <w:sz w:val="24"/>
                <w:szCs w:val="24"/>
                <w:lang w:val="pt-BR" w:eastAsia="pt-BR"/>
              </w:rPr>
              <w:t>” </w:t>
            </w:r>
          </w:p>
        </w:tc>
        <w:tc>
          <w:tcPr>
            <w:tcW w:w="1360" w:type="dxa"/>
            <w:tcBorders>
              <w:top w:val="nil"/>
              <w:left w:val="single" w:sz="8" w:space="0" w:color="000000"/>
              <w:bottom w:val="single" w:sz="8" w:space="0" w:color="000000"/>
              <w:right w:val="nil"/>
            </w:tcBorders>
            <w:shd w:val="clear" w:color="auto" w:fill="auto"/>
            <w:vAlign w:val="center"/>
          </w:tcPr>
          <w:p w14:paraId="27A33DAD" w14:textId="1F383C6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C81D876" w14:textId="5F92D66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A4CABCF"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00DA73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640" w:type="dxa"/>
            <w:tcBorders>
              <w:top w:val="nil"/>
              <w:left w:val="single" w:sz="8" w:space="0" w:color="000000"/>
              <w:bottom w:val="single" w:sz="8" w:space="0" w:color="000000"/>
              <w:right w:val="nil"/>
            </w:tcBorders>
            <w:shd w:val="clear" w:color="000000" w:fill="FFFFFF"/>
            <w:vAlign w:val="center"/>
            <w:hideMark/>
          </w:tcPr>
          <w:p w14:paraId="579F4B2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1514010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B77216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Apoio para os pés - Plataforma em MDF (450x300mm), revestimento impermeável; Estrutura em aço/sapatas emborrachadas; Altura frente: 70mm; Regulagem de inclinação; três opções de altura (70/130/150mm) - Dentro das normas exigidas pela NR 17.</w:t>
            </w:r>
          </w:p>
        </w:tc>
        <w:tc>
          <w:tcPr>
            <w:tcW w:w="1360" w:type="dxa"/>
            <w:tcBorders>
              <w:top w:val="nil"/>
              <w:left w:val="single" w:sz="8" w:space="0" w:color="000000"/>
              <w:bottom w:val="single" w:sz="8" w:space="0" w:color="000000"/>
              <w:right w:val="nil"/>
            </w:tcBorders>
            <w:shd w:val="clear" w:color="auto" w:fill="auto"/>
            <w:vAlign w:val="center"/>
          </w:tcPr>
          <w:p w14:paraId="64498CC3" w14:textId="536F3E2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4AA09F3" w14:textId="4B7144F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8573EC6"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2A67F9D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w:t>
            </w:r>
          </w:p>
        </w:tc>
        <w:tc>
          <w:tcPr>
            <w:tcW w:w="640" w:type="dxa"/>
            <w:tcBorders>
              <w:top w:val="nil"/>
              <w:left w:val="single" w:sz="8" w:space="0" w:color="000000"/>
              <w:bottom w:val="single" w:sz="8" w:space="0" w:color="000000"/>
              <w:right w:val="nil"/>
            </w:tcBorders>
            <w:shd w:val="clear" w:color="000000" w:fill="FFFFFF"/>
            <w:vAlign w:val="center"/>
            <w:hideMark/>
          </w:tcPr>
          <w:p w14:paraId="71E89E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1518</w:t>
            </w:r>
          </w:p>
        </w:tc>
        <w:tc>
          <w:tcPr>
            <w:tcW w:w="1026" w:type="dxa"/>
            <w:tcBorders>
              <w:top w:val="nil"/>
              <w:left w:val="single" w:sz="8" w:space="0" w:color="000000"/>
              <w:bottom w:val="single" w:sz="8" w:space="0" w:color="000000"/>
              <w:right w:val="nil"/>
            </w:tcBorders>
            <w:shd w:val="clear" w:color="000000" w:fill="FFFFFF"/>
            <w:vAlign w:val="center"/>
            <w:hideMark/>
          </w:tcPr>
          <w:p w14:paraId="04173AD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A39768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Apontador para lápis; com depósito, de plástico rígido poliestireno; simples; e suas condições deverão estar de acordo com as normas NBR-11786 e NBR-15236; com certificação compulsória Inmetro, e as suas atualizações posteriores; caixa com 24 unidades; </w:t>
            </w:r>
          </w:p>
        </w:tc>
        <w:tc>
          <w:tcPr>
            <w:tcW w:w="1360" w:type="dxa"/>
            <w:tcBorders>
              <w:top w:val="nil"/>
              <w:left w:val="single" w:sz="8" w:space="0" w:color="000000"/>
              <w:bottom w:val="single" w:sz="8" w:space="0" w:color="000000"/>
              <w:right w:val="nil"/>
            </w:tcBorders>
            <w:shd w:val="clear" w:color="auto" w:fill="auto"/>
            <w:vAlign w:val="center"/>
          </w:tcPr>
          <w:p w14:paraId="59847E11" w14:textId="3CB2423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AE54364" w14:textId="6DB10FA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C77B7A5"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6101D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w:t>
            </w:r>
          </w:p>
        </w:tc>
        <w:tc>
          <w:tcPr>
            <w:tcW w:w="640" w:type="dxa"/>
            <w:tcBorders>
              <w:top w:val="nil"/>
              <w:left w:val="single" w:sz="8" w:space="0" w:color="000000"/>
              <w:bottom w:val="single" w:sz="8" w:space="0" w:color="000000"/>
              <w:right w:val="nil"/>
            </w:tcBorders>
            <w:shd w:val="clear" w:color="000000" w:fill="FFFFFF"/>
            <w:vAlign w:val="center"/>
            <w:hideMark/>
          </w:tcPr>
          <w:p w14:paraId="5357F6F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70A955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B322F8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Arquivo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para pasta suspensa.</w:t>
            </w:r>
          </w:p>
        </w:tc>
        <w:tc>
          <w:tcPr>
            <w:tcW w:w="1360" w:type="dxa"/>
            <w:tcBorders>
              <w:top w:val="nil"/>
              <w:left w:val="single" w:sz="8" w:space="0" w:color="000000"/>
              <w:bottom w:val="single" w:sz="8" w:space="0" w:color="000000"/>
              <w:right w:val="nil"/>
            </w:tcBorders>
            <w:shd w:val="clear" w:color="auto" w:fill="auto"/>
            <w:vAlign w:val="center"/>
          </w:tcPr>
          <w:p w14:paraId="3F55C4FA" w14:textId="7BF38B3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872857B" w14:textId="1DA271C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49CB4C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7CD07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w:t>
            </w:r>
          </w:p>
        </w:tc>
        <w:tc>
          <w:tcPr>
            <w:tcW w:w="640" w:type="dxa"/>
            <w:tcBorders>
              <w:top w:val="nil"/>
              <w:left w:val="single" w:sz="8" w:space="0" w:color="000000"/>
              <w:bottom w:val="single" w:sz="8" w:space="0" w:color="000000"/>
              <w:right w:val="nil"/>
            </w:tcBorders>
            <w:shd w:val="clear" w:color="000000" w:fill="FFFFFF"/>
            <w:vAlign w:val="center"/>
            <w:hideMark/>
          </w:tcPr>
          <w:p w14:paraId="6FA04D2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455</w:t>
            </w:r>
          </w:p>
        </w:tc>
        <w:tc>
          <w:tcPr>
            <w:tcW w:w="1026" w:type="dxa"/>
            <w:tcBorders>
              <w:top w:val="nil"/>
              <w:left w:val="single" w:sz="8" w:space="0" w:color="000000"/>
              <w:bottom w:val="single" w:sz="8" w:space="0" w:color="000000"/>
              <w:right w:val="nil"/>
            </w:tcBorders>
            <w:shd w:val="clear" w:color="000000" w:fill="FFFFFF"/>
            <w:vAlign w:val="center"/>
            <w:hideMark/>
          </w:tcPr>
          <w:p w14:paraId="73BBDCB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90FC19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Barbante de algodão. 08 fios. Rolo de 100 gramas. 65 metros, na cor cru.</w:t>
            </w:r>
          </w:p>
        </w:tc>
        <w:tc>
          <w:tcPr>
            <w:tcW w:w="1360" w:type="dxa"/>
            <w:tcBorders>
              <w:top w:val="nil"/>
              <w:left w:val="single" w:sz="8" w:space="0" w:color="000000"/>
              <w:bottom w:val="single" w:sz="8" w:space="0" w:color="000000"/>
              <w:right w:val="nil"/>
            </w:tcBorders>
            <w:shd w:val="clear" w:color="auto" w:fill="auto"/>
            <w:vAlign w:val="center"/>
          </w:tcPr>
          <w:p w14:paraId="3C824E44" w14:textId="53A173A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015813" w14:textId="49300E4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5C414D7"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AD03B7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w:t>
            </w:r>
          </w:p>
        </w:tc>
        <w:tc>
          <w:tcPr>
            <w:tcW w:w="640" w:type="dxa"/>
            <w:tcBorders>
              <w:top w:val="nil"/>
              <w:left w:val="single" w:sz="8" w:space="0" w:color="000000"/>
              <w:bottom w:val="single" w:sz="8" w:space="0" w:color="000000"/>
              <w:right w:val="nil"/>
            </w:tcBorders>
            <w:shd w:val="clear" w:color="000000" w:fill="FFFFFF"/>
            <w:vAlign w:val="center"/>
            <w:hideMark/>
          </w:tcPr>
          <w:p w14:paraId="31852F4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5D73665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F2B317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Base para corte dupla face. Medindo 60mm x 45mm.</w:t>
            </w:r>
          </w:p>
        </w:tc>
        <w:tc>
          <w:tcPr>
            <w:tcW w:w="1360" w:type="dxa"/>
            <w:tcBorders>
              <w:top w:val="nil"/>
              <w:left w:val="single" w:sz="8" w:space="0" w:color="000000"/>
              <w:bottom w:val="single" w:sz="8" w:space="0" w:color="000000"/>
              <w:right w:val="nil"/>
            </w:tcBorders>
            <w:shd w:val="clear" w:color="auto" w:fill="auto"/>
            <w:vAlign w:val="center"/>
          </w:tcPr>
          <w:p w14:paraId="27156BBD" w14:textId="562DD62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BD2EC67" w14:textId="73DF3CD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D32C5EF"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E606B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w:t>
            </w:r>
          </w:p>
        </w:tc>
        <w:tc>
          <w:tcPr>
            <w:tcW w:w="640" w:type="dxa"/>
            <w:tcBorders>
              <w:top w:val="nil"/>
              <w:left w:val="single" w:sz="8" w:space="0" w:color="000000"/>
              <w:bottom w:val="single" w:sz="8" w:space="0" w:color="000000"/>
              <w:right w:val="nil"/>
            </w:tcBorders>
            <w:shd w:val="clear" w:color="000000" w:fill="FFFFFF"/>
            <w:vAlign w:val="center"/>
            <w:hideMark/>
          </w:tcPr>
          <w:p w14:paraId="441550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180</w:t>
            </w:r>
          </w:p>
        </w:tc>
        <w:tc>
          <w:tcPr>
            <w:tcW w:w="1026" w:type="dxa"/>
            <w:tcBorders>
              <w:top w:val="nil"/>
              <w:left w:val="single" w:sz="8" w:space="0" w:color="000000"/>
              <w:bottom w:val="single" w:sz="8" w:space="0" w:color="000000"/>
              <w:right w:val="nil"/>
            </w:tcBorders>
            <w:shd w:val="clear" w:color="000000" w:fill="FFFFFF"/>
            <w:vAlign w:val="center"/>
            <w:hideMark/>
          </w:tcPr>
          <w:p w14:paraId="00CA79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2B5748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de Anotação. Tamanho A4. Cor diversa.</w:t>
            </w:r>
          </w:p>
        </w:tc>
        <w:tc>
          <w:tcPr>
            <w:tcW w:w="1360" w:type="dxa"/>
            <w:tcBorders>
              <w:top w:val="nil"/>
              <w:left w:val="single" w:sz="8" w:space="0" w:color="000000"/>
              <w:bottom w:val="single" w:sz="8" w:space="0" w:color="000000"/>
              <w:right w:val="nil"/>
            </w:tcBorders>
            <w:shd w:val="clear" w:color="auto" w:fill="auto"/>
            <w:vAlign w:val="center"/>
          </w:tcPr>
          <w:p w14:paraId="36447F04" w14:textId="61A9551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CC99A56" w14:textId="377D6C1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21B8D3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FE042D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w:t>
            </w:r>
          </w:p>
        </w:tc>
        <w:tc>
          <w:tcPr>
            <w:tcW w:w="640" w:type="dxa"/>
            <w:tcBorders>
              <w:top w:val="nil"/>
              <w:left w:val="single" w:sz="8" w:space="0" w:color="000000"/>
              <w:bottom w:val="single" w:sz="8" w:space="0" w:color="000000"/>
              <w:right w:val="nil"/>
            </w:tcBorders>
            <w:shd w:val="clear" w:color="000000" w:fill="FFFFFF"/>
            <w:vAlign w:val="center"/>
            <w:hideMark/>
          </w:tcPr>
          <w:p w14:paraId="5971AE0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405</w:t>
            </w:r>
          </w:p>
        </w:tc>
        <w:tc>
          <w:tcPr>
            <w:tcW w:w="1026" w:type="dxa"/>
            <w:tcBorders>
              <w:top w:val="nil"/>
              <w:left w:val="single" w:sz="8" w:space="0" w:color="000000"/>
              <w:bottom w:val="single" w:sz="8" w:space="0" w:color="000000"/>
              <w:right w:val="nil"/>
            </w:tcBorders>
            <w:shd w:val="clear" w:color="000000" w:fill="FFFFFF"/>
            <w:vAlign w:val="center"/>
            <w:hideMark/>
          </w:tcPr>
          <w:p w14:paraId="792D9D0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w:t>
            </w:r>
          </w:p>
        </w:tc>
        <w:tc>
          <w:tcPr>
            <w:tcW w:w="5780" w:type="dxa"/>
            <w:tcBorders>
              <w:top w:val="nil"/>
              <w:left w:val="single" w:sz="8" w:space="0" w:color="000000"/>
              <w:bottom w:val="single" w:sz="8" w:space="0" w:color="000000"/>
              <w:right w:val="nil"/>
            </w:tcBorders>
            <w:shd w:val="clear" w:color="auto" w:fill="auto"/>
            <w:vAlign w:val="center"/>
            <w:hideMark/>
          </w:tcPr>
          <w:p w14:paraId="65ED092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flip-</w:t>
            </w:r>
            <w:proofErr w:type="spellStart"/>
            <w:r w:rsidRPr="00F47CA0">
              <w:rPr>
                <w:rFonts w:eastAsia="Times New Roman" w:cs="Calibri"/>
                <w:color w:val="000000"/>
                <w:sz w:val="24"/>
                <w:szCs w:val="24"/>
                <w:lang w:val="pt-BR" w:eastAsia="pt-BR"/>
              </w:rPr>
              <w:t>chart</w:t>
            </w:r>
            <w:proofErr w:type="spellEnd"/>
            <w:r w:rsidRPr="00F47CA0">
              <w:rPr>
                <w:rFonts w:eastAsia="Times New Roman" w:cs="Calibri"/>
                <w:color w:val="000000"/>
                <w:sz w:val="24"/>
                <w:szCs w:val="24"/>
                <w:lang w:val="pt-BR" w:eastAsia="pt-BR"/>
              </w:rPr>
              <w:t xml:space="preserve"> com folhas brancas 75grs, medidas </w:t>
            </w:r>
            <w:proofErr w:type="spellStart"/>
            <w:r w:rsidRPr="00F47CA0">
              <w:rPr>
                <w:rFonts w:eastAsia="Times New Roman" w:cs="Calibri"/>
                <w:color w:val="000000"/>
                <w:sz w:val="24"/>
                <w:szCs w:val="24"/>
                <w:lang w:val="pt-BR" w:eastAsia="pt-BR"/>
              </w:rPr>
              <w:t>apróx</w:t>
            </w:r>
            <w:proofErr w:type="spellEnd"/>
            <w:r w:rsidRPr="00F47CA0">
              <w:rPr>
                <w:rFonts w:eastAsia="Times New Roman" w:cs="Calibri"/>
                <w:color w:val="000000"/>
                <w:sz w:val="24"/>
                <w:szCs w:val="24"/>
                <w:lang w:val="pt-BR" w:eastAsia="pt-BR"/>
              </w:rPr>
              <w:t>. 64x88cm.</w:t>
            </w:r>
          </w:p>
        </w:tc>
        <w:tc>
          <w:tcPr>
            <w:tcW w:w="1360" w:type="dxa"/>
            <w:tcBorders>
              <w:top w:val="nil"/>
              <w:left w:val="single" w:sz="8" w:space="0" w:color="000000"/>
              <w:bottom w:val="single" w:sz="8" w:space="0" w:color="000000"/>
              <w:right w:val="nil"/>
            </w:tcBorders>
            <w:shd w:val="clear" w:color="auto" w:fill="auto"/>
            <w:vAlign w:val="center"/>
          </w:tcPr>
          <w:p w14:paraId="518401D7" w14:textId="2947B11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047808D" w14:textId="3833762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DFCAD1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604873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w:t>
            </w:r>
          </w:p>
        </w:tc>
        <w:tc>
          <w:tcPr>
            <w:tcW w:w="640" w:type="dxa"/>
            <w:tcBorders>
              <w:top w:val="nil"/>
              <w:left w:val="single" w:sz="8" w:space="0" w:color="000000"/>
              <w:bottom w:val="single" w:sz="8" w:space="0" w:color="000000"/>
              <w:right w:val="nil"/>
            </w:tcBorders>
            <w:shd w:val="clear" w:color="000000" w:fill="FFFFFF"/>
            <w:vAlign w:val="center"/>
            <w:hideMark/>
          </w:tcPr>
          <w:p w14:paraId="06C315F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052EF3F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w:t>
            </w:r>
          </w:p>
        </w:tc>
        <w:tc>
          <w:tcPr>
            <w:tcW w:w="5780" w:type="dxa"/>
            <w:tcBorders>
              <w:top w:val="nil"/>
              <w:left w:val="single" w:sz="8" w:space="0" w:color="000000"/>
              <w:bottom w:val="single" w:sz="8" w:space="0" w:color="000000"/>
              <w:right w:val="nil"/>
            </w:tcBorders>
            <w:shd w:val="clear" w:color="auto" w:fill="auto"/>
            <w:vAlign w:val="center"/>
            <w:hideMark/>
          </w:tcPr>
          <w:p w14:paraId="7552CE0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para Rascunho em Cubo Colorido Neon 92x82mm, Número de folhas 600 folhas, Gramatura 75 g/m², Medidas: 92 x 82 mm.</w:t>
            </w:r>
          </w:p>
        </w:tc>
        <w:tc>
          <w:tcPr>
            <w:tcW w:w="1360" w:type="dxa"/>
            <w:tcBorders>
              <w:top w:val="nil"/>
              <w:left w:val="single" w:sz="8" w:space="0" w:color="000000"/>
              <w:bottom w:val="single" w:sz="8" w:space="0" w:color="000000"/>
              <w:right w:val="nil"/>
            </w:tcBorders>
            <w:shd w:val="clear" w:color="auto" w:fill="auto"/>
            <w:vAlign w:val="center"/>
          </w:tcPr>
          <w:p w14:paraId="04B7E22E" w14:textId="495487B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D6CB230" w14:textId="3E61CF2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30D59785"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189E4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640" w:type="dxa"/>
            <w:tcBorders>
              <w:top w:val="nil"/>
              <w:left w:val="single" w:sz="8" w:space="0" w:color="000000"/>
              <w:bottom w:val="single" w:sz="8" w:space="0" w:color="000000"/>
              <w:right w:val="nil"/>
            </w:tcBorders>
            <w:shd w:val="clear" w:color="000000" w:fill="FFFFFF"/>
            <w:vAlign w:val="center"/>
            <w:hideMark/>
          </w:tcPr>
          <w:p w14:paraId="7212369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246</w:t>
            </w:r>
          </w:p>
        </w:tc>
        <w:tc>
          <w:tcPr>
            <w:tcW w:w="1026" w:type="dxa"/>
            <w:tcBorders>
              <w:top w:val="nil"/>
              <w:left w:val="single" w:sz="8" w:space="0" w:color="000000"/>
              <w:bottom w:val="single" w:sz="8" w:space="0" w:color="000000"/>
              <w:right w:val="nil"/>
            </w:tcBorders>
            <w:shd w:val="clear" w:color="000000" w:fill="FFFFFF"/>
            <w:vAlign w:val="center"/>
            <w:hideMark/>
          </w:tcPr>
          <w:p w14:paraId="3FC5F7C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8BE955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Bloco para recado auto adesivo </w:t>
            </w:r>
            <w:proofErr w:type="spellStart"/>
            <w:r w:rsidRPr="00F47CA0">
              <w:rPr>
                <w:rFonts w:eastAsia="Times New Roman" w:cs="Calibri"/>
                <w:color w:val="000000"/>
                <w:sz w:val="24"/>
                <w:szCs w:val="24"/>
                <w:lang w:val="pt-BR" w:eastAsia="pt-BR"/>
              </w:rPr>
              <w:t>removivel</w:t>
            </w:r>
            <w:proofErr w:type="spellEnd"/>
            <w:r w:rsidRPr="00F47CA0">
              <w:rPr>
                <w:rFonts w:eastAsia="Times New Roman" w:cs="Calibri"/>
                <w:color w:val="000000"/>
                <w:sz w:val="24"/>
                <w:szCs w:val="24"/>
                <w:lang w:val="pt-BR" w:eastAsia="pt-BR"/>
              </w:rPr>
              <w:t xml:space="preserve"> e </w:t>
            </w:r>
            <w:proofErr w:type="spellStart"/>
            <w:r w:rsidRPr="00F47CA0">
              <w:rPr>
                <w:rFonts w:eastAsia="Times New Roman" w:cs="Calibri"/>
                <w:color w:val="000000"/>
                <w:sz w:val="24"/>
                <w:szCs w:val="24"/>
                <w:lang w:val="pt-BR" w:eastAsia="pt-BR"/>
              </w:rPr>
              <w:t>reposicionavel</w:t>
            </w:r>
            <w:proofErr w:type="spellEnd"/>
            <w:r w:rsidRPr="00F47CA0">
              <w:rPr>
                <w:rFonts w:eastAsia="Times New Roman" w:cs="Calibri"/>
                <w:color w:val="000000"/>
                <w:sz w:val="24"/>
                <w:szCs w:val="24"/>
                <w:lang w:val="pt-BR" w:eastAsia="pt-BR"/>
              </w:rPr>
              <w:t xml:space="preserve">, sem pauta, 3m, cada embalagem </w:t>
            </w:r>
            <w:proofErr w:type="spellStart"/>
            <w:r w:rsidRPr="00F47CA0">
              <w:rPr>
                <w:rFonts w:eastAsia="Times New Roman" w:cs="Calibri"/>
                <w:color w:val="000000"/>
                <w:sz w:val="24"/>
                <w:szCs w:val="24"/>
                <w:lang w:val="pt-BR" w:eastAsia="pt-BR"/>
              </w:rPr>
              <w:t>plastica</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flowpack</w:t>
            </w:r>
            <w:proofErr w:type="spellEnd"/>
            <w:r w:rsidRPr="00F47CA0">
              <w:rPr>
                <w:rFonts w:eastAsia="Times New Roman" w:cs="Calibri"/>
                <w:color w:val="000000"/>
                <w:sz w:val="24"/>
                <w:szCs w:val="24"/>
                <w:lang w:val="pt-BR" w:eastAsia="pt-BR"/>
              </w:rPr>
              <w:t xml:space="preserve"> contendo 4 blocos, medindo aprox. 38mm x 50mm, cada, contendo 100 folhas cada bloco, nas cores amarelo, rosa, verde e laranja.</w:t>
            </w:r>
          </w:p>
        </w:tc>
        <w:tc>
          <w:tcPr>
            <w:tcW w:w="1360" w:type="dxa"/>
            <w:tcBorders>
              <w:top w:val="nil"/>
              <w:left w:val="single" w:sz="8" w:space="0" w:color="000000"/>
              <w:bottom w:val="single" w:sz="8" w:space="0" w:color="000000"/>
              <w:right w:val="nil"/>
            </w:tcBorders>
            <w:shd w:val="clear" w:color="auto" w:fill="auto"/>
            <w:vAlign w:val="center"/>
          </w:tcPr>
          <w:p w14:paraId="3273BF23" w14:textId="309BDB9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D7872B7" w14:textId="4AE7906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90D590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D22964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w:t>
            </w:r>
          </w:p>
        </w:tc>
        <w:tc>
          <w:tcPr>
            <w:tcW w:w="640" w:type="dxa"/>
            <w:tcBorders>
              <w:top w:val="nil"/>
              <w:left w:val="single" w:sz="8" w:space="0" w:color="000000"/>
              <w:bottom w:val="single" w:sz="8" w:space="0" w:color="000000"/>
              <w:right w:val="nil"/>
            </w:tcBorders>
            <w:shd w:val="clear" w:color="000000" w:fill="FFFFFF"/>
            <w:vAlign w:val="center"/>
            <w:hideMark/>
          </w:tcPr>
          <w:p w14:paraId="02EB9D7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24040A1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A03C88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Bloco de notas adesivo, cor amarelo, com 100 fls., caixa com 24 unidades </w:t>
            </w:r>
          </w:p>
        </w:tc>
        <w:tc>
          <w:tcPr>
            <w:tcW w:w="1360" w:type="dxa"/>
            <w:tcBorders>
              <w:top w:val="nil"/>
              <w:left w:val="single" w:sz="8" w:space="0" w:color="000000"/>
              <w:bottom w:val="single" w:sz="8" w:space="0" w:color="000000"/>
              <w:right w:val="nil"/>
            </w:tcBorders>
            <w:shd w:val="clear" w:color="auto" w:fill="auto"/>
            <w:vAlign w:val="center"/>
          </w:tcPr>
          <w:p w14:paraId="0E2FFDE5" w14:textId="3BCFACE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22BE56C" w14:textId="6643383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9BBC73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01CE72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w:t>
            </w:r>
          </w:p>
        </w:tc>
        <w:tc>
          <w:tcPr>
            <w:tcW w:w="640" w:type="dxa"/>
            <w:tcBorders>
              <w:top w:val="nil"/>
              <w:left w:val="single" w:sz="8" w:space="0" w:color="000000"/>
              <w:bottom w:val="single" w:sz="8" w:space="0" w:color="000000"/>
              <w:right w:val="nil"/>
            </w:tcBorders>
            <w:shd w:val="clear" w:color="000000" w:fill="FFFFFF"/>
            <w:vAlign w:val="center"/>
            <w:hideMark/>
          </w:tcPr>
          <w:p w14:paraId="0FDD01A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127</w:t>
            </w:r>
          </w:p>
        </w:tc>
        <w:tc>
          <w:tcPr>
            <w:tcW w:w="1026" w:type="dxa"/>
            <w:tcBorders>
              <w:top w:val="nil"/>
              <w:left w:val="single" w:sz="8" w:space="0" w:color="000000"/>
              <w:bottom w:val="single" w:sz="8" w:space="0" w:color="000000"/>
              <w:right w:val="nil"/>
            </w:tcBorders>
            <w:shd w:val="clear" w:color="000000" w:fill="FFFFFF"/>
            <w:vAlign w:val="center"/>
            <w:hideMark/>
          </w:tcPr>
          <w:p w14:paraId="2C9499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BD9D09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de notas adesivo, medindo 76 x 76mm, cor rosa, com 100 fls. Caixa com 24 unidades.</w:t>
            </w:r>
          </w:p>
        </w:tc>
        <w:tc>
          <w:tcPr>
            <w:tcW w:w="1360" w:type="dxa"/>
            <w:tcBorders>
              <w:top w:val="nil"/>
              <w:left w:val="single" w:sz="8" w:space="0" w:color="000000"/>
              <w:bottom w:val="single" w:sz="8" w:space="0" w:color="000000"/>
              <w:right w:val="nil"/>
            </w:tcBorders>
            <w:shd w:val="clear" w:color="auto" w:fill="auto"/>
            <w:vAlign w:val="center"/>
          </w:tcPr>
          <w:p w14:paraId="4E249CF4" w14:textId="4D4E852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DA623E4" w14:textId="292A0D5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045FD9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3D60CF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w:t>
            </w:r>
          </w:p>
        </w:tc>
        <w:tc>
          <w:tcPr>
            <w:tcW w:w="640" w:type="dxa"/>
            <w:tcBorders>
              <w:top w:val="nil"/>
              <w:left w:val="single" w:sz="8" w:space="0" w:color="000000"/>
              <w:bottom w:val="single" w:sz="8" w:space="0" w:color="000000"/>
              <w:right w:val="nil"/>
            </w:tcBorders>
            <w:shd w:val="clear" w:color="000000" w:fill="FFFFFF"/>
            <w:vAlign w:val="center"/>
            <w:hideMark/>
          </w:tcPr>
          <w:p w14:paraId="55BBB8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1D95270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E08315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de notas adesivo, medindo 76x15mm, cor rosa, com 100 fls.</w:t>
            </w:r>
          </w:p>
        </w:tc>
        <w:tc>
          <w:tcPr>
            <w:tcW w:w="1360" w:type="dxa"/>
            <w:tcBorders>
              <w:top w:val="nil"/>
              <w:left w:val="single" w:sz="8" w:space="0" w:color="000000"/>
              <w:bottom w:val="single" w:sz="8" w:space="0" w:color="000000"/>
              <w:right w:val="nil"/>
            </w:tcBorders>
            <w:shd w:val="clear" w:color="auto" w:fill="auto"/>
            <w:vAlign w:val="center"/>
          </w:tcPr>
          <w:p w14:paraId="1B595D47" w14:textId="0D90E86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E5C26B6" w14:textId="58569B4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3677A6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81F66A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27</w:t>
            </w:r>
          </w:p>
        </w:tc>
        <w:tc>
          <w:tcPr>
            <w:tcW w:w="640" w:type="dxa"/>
            <w:tcBorders>
              <w:top w:val="nil"/>
              <w:left w:val="single" w:sz="8" w:space="0" w:color="000000"/>
              <w:bottom w:val="single" w:sz="8" w:space="0" w:color="000000"/>
              <w:right w:val="nil"/>
            </w:tcBorders>
            <w:shd w:val="clear" w:color="000000" w:fill="FFFFFF"/>
            <w:vAlign w:val="center"/>
            <w:hideMark/>
          </w:tcPr>
          <w:p w14:paraId="47B1B66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1692</w:t>
            </w:r>
          </w:p>
        </w:tc>
        <w:tc>
          <w:tcPr>
            <w:tcW w:w="1026" w:type="dxa"/>
            <w:tcBorders>
              <w:top w:val="nil"/>
              <w:left w:val="single" w:sz="8" w:space="0" w:color="000000"/>
              <w:bottom w:val="single" w:sz="8" w:space="0" w:color="000000"/>
              <w:right w:val="nil"/>
            </w:tcBorders>
            <w:shd w:val="clear" w:color="000000" w:fill="FFFFFF"/>
            <w:vAlign w:val="center"/>
            <w:hideMark/>
          </w:tcPr>
          <w:p w14:paraId="07AEC3C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698FAD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Bloco de papel </w:t>
            </w:r>
            <w:proofErr w:type="spellStart"/>
            <w:r w:rsidRPr="00F47CA0">
              <w:rPr>
                <w:rFonts w:eastAsia="Times New Roman" w:cs="Calibri"/>
                <w:color w:val="000000"/>
                <w:sz w:val="24"/>
                <w:szCs w:val="24"/>
                <w:lang w:val="pt-BR" w:eastAsia="pt-BR"/>
              </w:rPr>
              <w:t>auto-adesivo</w:t>
            </w:r>
            <w:proofErr w:type="spellEnd"/>
            <w:r w:rsidRPr="00F47CA0">
              <w:rPr>
                <w:rFonts w:eastAsia="Times New Roman" w:cs="Calibri"/>
                <w:color w:val="000000"/>
                <w:sz w:val="24"/>
                <w:szCs w:val="24"/>
                <w:lang w:val="pt-BR" w:eastAsia="pt-BR"/>
              </w:rPr>
              <w:t>, tipo Post it, com 100 folhas, medindo 76X102 mm</w:t>
            </w:r>
          </w:p>
        </w:tc>
        <w:tc>
          <w:tcPr>
            <w:tcW w:w="1360" w:type="dxa"/>
            <w:tcBorders>
              <w:top w:val="nil"/>
              <w:left w:val="single" w:sz="8" w:space="0" w:color="000000"/>
              <w:bottom w:val="single" w:sz="8" w:space="0" w:color="000000"/>
              <w:right w:val="nil"/>
            </w:tcBorders>
            <w:shd w:val="clear" w:color="auto" w:fill="auto"/>
            <w:vAlign w:val="center"/>
          </w:tcPr>
          <w:p w14:paraId="45DBCC44" w14:textId="484E420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C383575" w14:textId="0B2FEAC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969EB9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3D0BF4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w:t>
            </w:r>
          </w:p>
        </w:tc>
        <w:tc>
          <w:tcPr>
            <w:tcW w:w="640" w:type="dxa"/>
            <w:tcBorders>
              <w:top w:val="nil"/>
              <w:left w:val="single" w:sz="8" w:space="0" w:color="000000"/>
              <w:bottom w:val="single" w:sz="8" w:space="0" w:color="000000"/>
              <w:right w:val="nil"/>
            </w:tcBorders>
            <w:shd w:val="clear" w:color="000000" w:fill="FFFFFF"/>
            <w:vAlign w:val="center"/>
            <w:hideMark/>
          </w:tcPr>
          <w:p w14:paraId="1A45ECA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94</w:t>
            </w:r>
          </w:p>
        </w:tc>
        <w:tc>
          <w:tcPr>
            <w:tcW w:w="1026" w:type="dxa"/>
            <w:tcBorders>
              <w:top w:val="nil"/>
              <w:left w:val="single" w:sz="8" w:space="0" w:color="000000"/>
              <w:bottom w:val="single" w:sz="8" w:space="0" w:color="000000"/>
              <w:right w:val="nil"/>
            </w:tcBorders>
            <w:shd w:val="clear" w:color="000000" w:fill="FFFFFF"/>
            <w:vAlign w:val="center"/>
            <w:hideMark/>
          </w:tcPr>
          <w:p w14:paraId="07951D9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E9DBA1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Bloco de papel </w:t>
            </w:r>
            <w:proofErr w:type="spellStart"/>
            <w:r w:rsidRPr="00F47CA0">
              <w:rPr>
                <w:rFonts w:eastAsia="Times New Roman" w:cs="Calibri"/>
                <w:color w:val="000000"/>
                <w:sz w:val="24"/>
                <w:szCs w:val="24"/>
                <w:lang w:val="pt-BR" w:eastAsia="pt-BR"/>
              </w:rPr>
              <w:t>auto-adesivo</w:t>
            </w:r>
            <w:proofErr w:type="spellEnd"/>
            <w:r w:rsidRPr="00F47CA0">
              <w:rPr>
                <w:rFonts w:eastAsia="Times New Roman" w:cs="Calibri"/>
                <w:color w:val="000000"/>
                <w:sz w:val="24"/>
                <w:szCs w:val="24"/>
                <w:lang w:val="pt-BR" w:eastAsia="pt-BR"/>
              </w:rPr>
              <w:t xml:space="preserve">, tipo Post it, pacote com 04 blocos, com 100 folhas cada, medindo 51X38 mm </w:t>
            </w:r>
          </w:p>
        </w:tc>
        <w:tc>
          <w:tcPr>
            <w:tcW w:w="1360" w:type="dxa"/>
            <w:tcBorders>
              <w:top w:val="nil"/>
              <w:left w:val="single" w:sz="8" w:space="0" w:color="000000"/>
              <w:bottom w:val="single" w:sz="8" w:space="0" w:color="000000"/>
              <w:right w:val="nil"/>
            </w:tcBorders>
            <w:shd w:val="clear" w:color="auto" w:fill="auto"/>
            <w:vAlign w:val="center"/>
          </w:tcPr>
          <w:p w14:paraId="03F81A90" w14:textId="30A17F5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01FA781" w14:textId="7D473AA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EBC55FE"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F80A12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w:t>
            </w:r>
          </w:p>
        </w:tc>
        <w:tc>
          <w:tcPr>
            <w:tcW w:w="640" w:type="dxa"/>
            <w:tcBorders>
              <w:top w:val="nil"/>
              <w:left w:val="single" w:sz="8" w:space="0" w:color="000000"/>
              <w:bottom w:val="single" w:sz="8" w:space="0" w:color="000000"/>
              <w:right w:val="nil"/>
            </w:tcBorders>
            <w:shd w:val="clear" w:color="000000" w:fill="FFFFFF"/>
            <w:vAlign w:val="center"/>
            <w:hideMark/>
          </w:tcPr>
          <w:p w14:paraId="74B33B1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1AEDFC9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6FF87E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 para Fax 216mm x 30m. Caixa com 12 unidades.</w:t>
            </w:r>
          </w:p>
        </w:tc>
        <w:tc>
          <w:tcPr>
            <w:tcW w:w="1360" w:type="dxa"/>
            <w:tcBorders>
              <w:top w:val="nil"/>
              <w:left w:val="single" w:sz="8" w:space="0" w:color="000000"/>
              <w:bottom w:val="single" w:sz="8" w:space="0" w:color="000000"/>
              <w:right w:val="nil"/>
            </w:tcBorders>
            <w:shd w:val="clear" w:color="auto" w:fill="auto"/>
            <w:vAlign w:val="center"/>
          </w:tcPr>
          <w:p w14:paraId="040E0729" w14:textId="7947ECB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93559A2" w14:textId="3E9F1DD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AB6FC5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A3BEFA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640" w:type="dxa"/>
            <w:tcBorders>
              <w:top w:val="nil"/>
              <w:left w:val="single" w:sz="8" w:space="0" w:color="000000"/>
              <w:bottom w:val="single" w:sz="8" w:space="0" w:color="000000"/>
              <w:right w:val="nil"/>
            </w:tcBorders>
            <w:shd w:val="clear" w:color="000000" w:fill="FFFFFF"/>
            <w:vAlign w:val="center"/>
            <w:hideMark/>
          </w:tcPr>
          <w:p w14:paraId="0866AA2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659B2A2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CAD280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 térmica para impressão. Medindo 80mm x 40mm. Caixa com 10 unidades</w:t>
            </w:r>
          </w:p>
        </w:tc>
        <w:tc>
          <w:tcPr>
            <w:tcW w:w="1360" w:type="dxa"/>
            <w:tcBorders>
              <w:top w:val="nil"/>
              <w:left w:val="single" w:sz="8" w:space="0" w:color="000000"/>
              <w:bottom w:val="single" w:sz="8" w:space="0" w:color="000000"/>
              <w:right w:val="nil"/>
            </w:tcBorders>
            <w:shd w:val="clear" w:color="auto" w:fill="auto"/>
            <w:vAlign w:val="center"/>
          </w:tcPr>
          <w:p w14:paraId="69E4A8A5" w14:textId="79492B2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426AC91" w14:textId="5751D44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C2163DA"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8FC2C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w:t>
            </w:r>
          </w:p>
        </w:tc>
        <w:tc>
          <w:tcPr>
            <w:tcW w:w="640" w:type="dxa"/>
            <w:tcBorders>
              <w:top w:val="nil"/>
              <w:left w:val="single" w:sz="8" w:space="0" w:color="000000"/>
              <w:bottom w:val="single" w:sz="8" w:space="0" w:color="000000"/>
              <w:right w:val="nil"/>
            </w:tcBorders>
            <w:shd w:val="clear" w:color="000000" w:fill="FFFFFF"/>
            <w:vAlign w:val="center"/>
            <w:hideMark/>
          </w:tcPr>
          <w:p w14:paraId="3D40B3E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764367A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2EB983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Bobinas </w:t>
            </w:r>
            <w:proofErr w:type="spellStart"/>
            <w:r w:rsidRPr="00F47CA0">
              <w:rPr>
                <w:rFonts w:eastAsia="Times New Roman" w:cs="Calibri"/>
                <w:color w:val="000000"/>
                <w:sz w:val="24"/>
                <w:szCs w:val="24"/>
                <w:lang w:val="pt-BR" w:eastAsia="pt-BR"/>
              </w:rPr>
              <w:t>termicas</w:t>
            </w:r>
            <w:proofErr w:type="spellEnd"/>
            <w:r w:rsidRPr="00F47CA0">
              <w:rPr>
                <w:rFonts w:eastAsia="Times New Roman" w:cs="Calibri"/>
                <w:color w:val="000000"/>
                <w:sz w:val="24"/>
                <w:szCs w:val="24"/>
                <w:lang w:val="pt-BR" w:eastAsia="pt-BR"/>
              </w:rPr>
              <w:t xml:space="preserve"> 57mm x 40 mm</w:t>
            </w:r>
          </w:p>
        </w:tc>
        <w:tc>
          <w:tcPr>
            <w:tcW w:w="1360" w:type="dxa"/>
            <w:tcBorders>
              <w:top w:val="nil"/>
              <w:left w:val="single" w:sz="8" w:space="0" w:color="000000"/>
              <w:bottom w:val="single" w:sz="8" w:space="0" w:color="000000"/>
              <w:right w:val="nil"/>
            </w:tcBorders>
            <w:shd w:val="clear" w:color="auto" w:fill="auto"/>
            <w:vAlign w:val="center"/>
          </w:tcPr>
          <w:p w14:paraId="733AE186" w14:textId="1DB4993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4EABB54" w14:textId="0709CAC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D469C42"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8006FF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w:t>
            </w:r>
          </w:p>
        </w:tc>
        <w:tc>
          <w:tcPr>
            <w:tcW w:w="640" w:type="dxa"/>
            <w:tcBorders>
              <w:top w:val="nil"/>
              <w:left w:val="single" w:sz="8" w:space="0" w:color="000000"/>
              <w:bottom w:val="single" w:sz="8" w:space="0" w:color="000000"/>
              <w:right w:val="nil"/>
            </w:tcBorders>
            <w:shd w:val="clear" w:color="000000" w:fill="FFFFFF"/>
            <w:vAlign w:val="center"/>
            <w:hideMark/>
          </w:tcPr>
          <w:p w14:paraId="63D46B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6736FC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w:t>
            </w:r>
          </w:p>
        </w:tc>
        <w:tc>
          <w:tcPr>
            <w:tcW w:w="5780" w:type="dxa"/>
            <w:tcBorders>
              <w:top w:val="nil"/>
              <w:left w:val="single" w:sz="8" w:space="0" w:color="000000"/>
              <w:bottom w:val="single" w:sz="8" w:space="0" w:color="000000"/>
              <w:right w:val="nil"/>
            </w:tcBorders>
            <w:shd w:val="clear" w:color="auto" w:fill="auto"/>
            <w:vAlign w:val="center"/>
            <w:hideMark/>
          </w:tcPr>
          <w:p w14:paraId="43833F2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 picotada 35x45 com 500 unidades cor amarela.</w:t>
            </w:r>
          </w:p>
        </w:tc>
        <w:tc>
          <w:tcPr>
            <w:tcW w:w="1360" w:type="dxa"/>
            <w:tcBorders>
              <w:top w:val="nil"/>
              <w:left w:val="single" w:sz="8" w:space="0" w:color="000000"/>
              <w:bottom w:val="single" w:sz="8" w:space="0" w:color="000000"/>
              <w:right w:val="nil"/>
            </w:tcBorders>
            <w:shd w:val="clear" w:color="auto" w:fill="auto"/>
            <w:vAlign w:val="center"/>
          </w:tcPr>
          <w:p w14:paraId="1D19BEA4" w14:textId="0CB47A2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FB35165" w14:textId="3467C9C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7BC1A82"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8E5608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w:t>
            </w:r>
          </w:p>
        </w:tc>
        <w:tc>
          <w:tcPr>
            <w:tcW w:w="640" w:type="dxa"/>
            <w:tcBorders>
              <w:top w:val="nil"/>
              <w:left w:val="single" w:sz="8" w:space="0" w:color="000000"/>
              <w:bottom w:val="single" w:sz="8" w:space="0" w:color="000000"/>
              <w:right w:val="nil"/>
            </w:tcBorders>
            <w:shd w:val="clear" w:color="000000" w:fill="FFFFFF"/>
            <w:vAlign w:val="center"/>
            <w:hideMark/>
          </w:tcPr>
          <w:p w14:paraId="52B4D8A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7EE7A48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w:t>
            </w:r>
          </w:p>
        </w:tc>
        <w:tc>
          <w:tcPr>
            <w:tcW w:w="5780" w:type="dxa"/>
            <w:tcBorders>
              <w:top w:val="nil"/>
              <w:left w:val="single" w:sz="8" w:space="0" w:color="000000"/>
              <w:bottom w:val="single" w:sz="8" w:space="0" w:color="000000"/>
              <w:right w:val="nil"/>
            </w:tcBorders>
            <w:shd w:val="clear" w:color="auto" w:fill="auto"/>
            <w:vAlign w:val="center"/>
            <w:hideMark/>
          </w:tcPr>
          <w:p w14:paraId="179FBB8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 picotada 60x40 com 500 unidades cor amarela.</w:t>
            </w:r>
          </w:p>
        </w:tc>
        <w:tc>
          <w:tcPr>
            <w:tcW w:w="1360" w:type="dxa"/>
            <w:tcBorders>
              <w:top w:val="nil"/>
              <w:left w:val="single" w:sz="8" w:space="0" w:color="000000"/>
              <w:bottom w:val="single" w:sz="8" w:space="0" w:color="000000"/>
              <w:right w:val="nil"/>
            </w:tcBorders>
            <w:shd w:val="clear" w:color="auto" w:fill="auto"/>
            <w:vAlign w:val="center"/>
          </w:tcPr>
          <w:p w14:paraId="65EA7792" w14:textId="5AF41ED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F9FF17" w14:textId="02BE55F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AA46838"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651982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w:t>
            </w:r>
          </w:p>
        </w:tc>
        <w:tc>
          <w:tcPr>
            <w:tcW w:w="640" w:type="dxa"/>
            <w:tcBorders>
              <w:top w:val="nil"/>
              <w:left w:val="single" w:sz="8" w:space="0" w:color="000000"/>
              <w:bottom w:val="single" w:sz="8" w:space="0" w:color="000000"/>
              <w:right w:val="nil"/>
            </w:tcBorders>
            <w:shd w:val="clear" w:color="000000" w:fill="FFFFFF"/>
            <w:vAlign w:val="center"/>
            <w:hideMark/>
          </w:tcPr>
          <w:p w14:paraId="134739C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E8176A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7B2480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Bobinas p/calculadoras 57mm x 40mm.</w:t>
            </w:r>
          </w:p>
        </w:tc>
        <w:tc>
          <w:tcPr>
            <w:tcW w:w="1360" w:type="dxa"/>
            <w:tcBorders>
              <w:top w:val="nil"/>
              <w:left w:val="single" w:sz="8" w:space="0" w:color="000000"/>
              <w:bottom w:val="single" w:sz="8" w:space="0" w:color="000000"/>
              <w:right w:val="nil"/>
            </w:tcBorders>
            <w:shd w:val="clear" w:color="auto" w:fill="auto"/>
            <w:vAlign w:val="center"/>
          </w:tcPr>
          <w:p w14:paraId="4D810596" w14:textId="17342F9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9C0204F" w14:textId="624F4C6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49ED26D"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603EE6F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w:t>
            </w:r>
          </w:p>
        </w:tc>
        <w:tc>
          <w:tcPr>
            <w:tcW w:w="640" w:type="dxa"/>
            <w:tcBorders>
              <w:top w:val="nil"/>
              <w:left w:val="single" w:sz="8" w:space="0" w:color="000000"/>
              <w:bottom w:val="single" w:sz="8" w:space="0" w:color="000000"/>
              <w:right w:val="nil"/>
            </w:tcBorders>
            <w:shd w:val="clear" w:color="000000" w:fill="FFFFFF"/>
            <w:vAlign w:val="center"/>
            <w:hideMark/>
          </w:tcPr>
          <w:p w14:paraId="682E60A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1524</w:t>
            </w:r>
          </w:p>
        </w:tc>
        <w:tc>
          <w:tcPr>
            <w:tcW w:w="1026" w:type="dxa"/>
            <w:tcBorders>
              <w:top w:val="nil"/>
              <w:left w:val="single" w:sz="8" w:space="0" w:color="000000"/>
              <w:bottom w:val="single" w:sz="8" w:space="0" w:color="000000"/>
              <w:right w:val="nil"/>
            </w:tcBorders>
            <w:shd w:val="clear" w:color="000000" w:fill="FFFFFF"/>
            <w:vAlign w:val="center"/>
            <w:hideMark/>
          </w:tcPr>
          <w:p w14:paraId="563F9E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1AB6DF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Borracha de papelaria; feita de látex natural, escolar; para lápis e grafite; no formato retangular; </w:t>
            </w:r>
            <w:proofErr w:type="spellStart"/>
            <w:r w:rsidRPr="00F47CA0">
              <w:rPr>
                <w:rFonts w:eastAsia="Times New Roman" w:cs="Calibri"/>
                <w:color w:val="000000"/>
                <w:sz w:val="24"/>
                <w:szCs w:val="24"/>
                <w:lang w:val="pt-BR" w:eastAsia="pt-BR"/>
              </w:rPr>
              <w:t>numero</w:t>
            </w:r>
            <w:proofErr w:type="spellEnd"/>
            <w:r w:rsidRPr="00F47CA0">
              <w:rPr>
                <w:rFonts w:eastAsia="Times New Roman" w:cs="Calibri"/>
                <w:color w:val="000000"/>
                <w:sz w:val="24"/>
                <w:szCs w:val="24"/>
                <w:lang w:val="pt-BR" w:eastAsia="pt-BR"/>
              </w:rPr>
              <w:t xml:space="preserve"> 20; na cor branca; e suas condições deverão estar de acordo com as normas NBR-11786 e NBR-15236; com certificação compulsória Inmetro, e as Suas atualizações posteriores; Caixa com 20 unidades;</w:t>
            </w:r>
          </w:p>
        </w:tc>
        <w:tc>
          <w:tcPr>
            <w:tcW w:w="1360" w:type="dxa"/>
            <w:tcBorders>
              <w:top w:val="nil"/>
              <w:left w:val="single" w:sz="8" w:space="0" w:color="000000"/>
              <w:bottom w:val="single" w:sz="8" w:space="0" w:color="000000"/>
              <w:right w:val="nil"/>
            </w:tcBorders>
            <w:shd w:val="clear" w:color="auto" w:fill="auto"/>
            <w:vAlign w:val="center"/>
          </w:tcPr>
          <w:p w14:paraId="08A67334" w14:textId="30FFFFA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49E3687" w14:textId="48138C7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056527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BFB835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w:t>
            </w:r>
          </w:p>
        </w:tc>
        <w:tc>
          <w:tcPr>
            <w:tcW w:w="640" w:type="dxa"/>
            <w:tcBorders>
              <w:top w:val="nil"/>
              <w:left w:val="single" w:sz="8" w:space="0" w:color="000000"/>
              <w:bottom w:val="single" w:sz="8" w:space="0" w:color="000000"/>
              <w:right w:val="nil"/>
            </w:tcBorders>
            <w:shd w:val="clear" w:color="000000" w:fill="FFFFFF"/>
            <w:vAlign w:val="center"/>
            <w:hideMark/>
          </w:tcPr>
          <w:p w14:paraId="4AE9FE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w:t>
            </w:r>
          </w:p>
        </w:tc>
        <w:tc>
          <w:tcPr>
            <w:tcW w:w="1026" w:type="dxa"/>
            <w:tcBorders>
              <w:top w:val="nil"/>
              <w:left w:val="single" w:sz="8" w:space="0" w:color="000000"/>
              <w:bottom w:val="single" w:sz="8" w:space="0" w:color="000000"/>
              <w:right w:val="nil"/>
            </w:tcBorders>
            <w:shd w:val="clear" w:color="000000" w:fill="FFFFFF"/>
            <w:vAlign w:val="center"/>
            <w:hideMark/>
          </w:tcPr>
          <w:p w14:paraId="0DD00F4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bottom"/>
            <w:hideMark/>
          </w:tcPr>
          <w:p w14:paraId="01E5DF7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Borracha colorida Fórmula livre de PVC com máxima </w:t>
            </w:r>
            <w:proofErr w:type="spellStart"/>
            <w:r w:rsidRPr="00F47CA0">
              <w:rPr>
                <w:rFonts w:eastAsia="Times New Roman" w:cs="Calibri"/>
                <w:color w:val="000000"/>
                <w:sz w:val="24"/>
                <w:szCs w:val="24"/>
                <w:lang w:val="pt-BR" w:eastAsia="pt-BR"/>
              </w:rPr>
              <w:t>apagabilidade</w:t>
            </w:r>
            <w:proofErr w:type="spellEnd"/>
            <w:r w:rsidRPr="00F47CA0">
              <w:rPr>
                <w:rFonts w:eastAsia="Times New Roman" w:cs="Calibri"/>
                <w:color w:val="000000"/>
                <w:sz w:val="24"/>
                <w:szCs w:val="24"/>
                <w:lang w:val="pt-BR" w:eastAsia="pt-BR"/>
              </w:rPr>
              <w:t xml:space="preserve"> Capa protetora ergonômica que mantém a borracha sempre limpa e facilita o uso C 4,2 x L 2,95 x A 1,4 cm</w:t>
            </w:r>
          </w:p>
        </w:tc>
        <w:tc>
          <w:tcPr>
            <w:tcW w:w="1360" w:type="dxa"/>
            <w:tcBorders>
              <w:top w:val="nil"/>
              <w:left w:val="single" w:sz="8" w:space="0" w:color="000000"/>
              <w:bottom w:val="single" w:sz="8" w:space="0" w:color="000000"/>
              <w:right w:val="nil"/>
            </w:tcBorders>
            <w:shd w:val="clear" w:color="auto" w:fill="auto"/>
            <w:vAlign w:val="center"/>
          </w:tcPr>
          <w:p w14:paraId="6AB9E00B" w14:textId="2C7C417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7D4F8B6" w14:textId="67FE93E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A8C1E4F"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AA715F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w:t>
            </w:r>
          </w:p>
        </w:tc>
        <w:tc>
          <w:tcPr>
            <w:tcW w:w="640" w:type="dxa"/>
            <w:tcBorders>
              <w:top w:val="nil"/>
              <w:left w:val="single" w:sz="8" w:space="0" w:color="000000"/>
              <w:bottom w:val="single" w:sz="8" w:space="0" w:color="000000"/>
              <w:right w:val="nil"/>
            </w:tcBorders>
            <w:shd w:val="clear" w:color="000000" w:fill="FFFFFF"/>
            <w:vAlign w:val="center"/>
            <w:hideMark/>
          </w:tcPr>
          <w:p w14:paraId="0702AA6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0C500D0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611B18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Caderno Brochura, Capa Dura, 48 folhas</w:t>
            </w:r>
          </w:p>
        </w:tc>
        <w:tc>
          <w:tcPr>
            <w:tcW w:w="1360" w:type="dxa"/>
            <w:tcBorders>
              <w:top w:val="nil"/>
              <w:left w:val="single" w:sz="8" w:space="0" w:color="000000"/>
              <w:bottom w:val="single" w:sz="8" w:space="0" w:color="000000"/>
              <w:right w:val="nil"/>
            </w:tcBorders>
            <w:shd w:val="clear" w:color="auto" w:fill="auto"/>
            <w:vAlign w:val="center"/>
          </w:tcPr>
          <w:p w14:paraId="1FD50B13" w14:textId="45BC74B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B1688D5" w14:textId="35E8F99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434BF4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C7388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w:t>
            </w:r>
          </w:p>
        </w:tc>
        <w:tc>
          <w:tcPr>
            <w:tcW w:w="640" w:type="dxa"/>
            <w:tcBorders>
              <w:top w:val="nil"/>
              <w:left w:val="single" w:sz="8" w:space="0" w:color="000000"/>
              <w:bottom w:val="single" w:sz="8" w:space="0" w:color="000000"/>
              <w:right w:val="nil"/>
            </w:tcBorders>
            <w:shd w:val="clear" w:color="000000" w:fill="FFFFFF"/>
            <w:vAlign w:val="center"/>
            <w:hideMark/>
          </w:tcPr>
          <w:p w14:paraId="6752159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5313855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EEF56F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Caderno brochura; grampeado; </w:t>
            </w:r>
            <w:proofErr w:type="spellStart"/>
            <w:r w:rsidRPr="00F47CA0">
              <w:rPr>
                <w:rFonts w:eastAsia="Times New Roman" w:cs="Calibri"/>
                <w:color w:val="000000"/>
                <w:sz w:val="24"/>
                <w:szCs w:val="24"/>
                <w:lang w:val="pt-BR" w:eastAsia="pt-BR"/>
              </w:rPr>
              <w:t>brochurão</w:t>
            </w:r>
            <w:proofErr w:type="spellEnd"/>
            <w:r w:rsidRPr="00F47CA0">
              <w:rPr>
                <w:rFonts w:eastAsia="Times New Roman" w:cs="Calibri"/>
                <w:color w:val="000000"/>
                <w:sz w:val="24"/>
                <w:szCs w:val="24"/>
                <w:lang w:val="pt-BR" w:eastAsia="pt-BR"/>
              </w:rPr>
              <w:t xml:space="preserve">; capa 4 cores; pesando 90g/m2; com 96 Folhas; </w:t>
            </w:r>
          </w:p>
        </w:tc>
        <w:tc>
          <w:tcPr>
            <w:tcW w:w="1360" w:type="dxa"/>
            <w:tcBorders>
              <w:top w:val="nil"/>
              <w:left w:val="single" w:sz="8" w:space="0" w:color="000000"/>
              <w:bottom w:val="single" w:sz="8" w:space="0" w:color="000000"/>
              <w:right w:val="nil"/>
            </w:tcBorders>
            <w:shd w:val="clear" w:color="auto" w:fill="auto"/>
            <w:vAlign w:val="center"/>
          </w:tcPr>
          <w:p w14:paraId="2EE8EF78" w14:textId="40605D8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93793FA" w14:textId="69D58BC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B47EBD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69BD2E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w:t>
            </w:r>
          </w:p>
        </w:tc>
        <w:tc>
          <w:tcPr>
            <w:tcW w:w="640" w:type="dxa"/>
            <w:tcBorders>
              <w:top w:val="nil"/>
              <w:left w:val="single" w:sz="8" w:space="0" w:color="000000"/>
              <w:bottom w:val="single" w:sz="8" w:space="0" w:color="000000"/>
              <w:right w:val="nil"/>
            </w:tcBorders>
            <w:shd w:val="clear" w:color="000000" w:fill="FFFFFF"/>
            <w:vAlign w:val="center"/>
            <w:hideMark/>
          </w:tcPr>
          <w:p w14:paraId="72F5B66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773</w:t>
            </w:r>
          </w:p>
        </w:tc>
        <w:tc>
          <w:tcPr>
            <w:tcW w:w="1026" w:type="dxa"/>
            <w:tcBorders>
              <w:top w:val="nil"/>
              <w:left w:val="single" w:sz="8" w:space="0" w:color="000000"/>
              <w:bottom w:val="single" w:sz="8" w:space="0" w:color="000000"/>
              <w:right w:val="nil"/>
            </w:tcBorders>
            <w:shd w:val="clear" w:color="000000" w:fill="FFFFFF"/>
            <w:vAlign w:val="center"/>
            <w:hideMark/>
          </w:tcPr>
          <w:p w14:paraId="5763CE9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AF90E7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Caderno brochura; grampeado; </w:t>
            </w:r>
            <w:proofErr w:type="spellStart"/>
            <w:r w:rsidRPr="00F47CA0">
              <w:rPr>
                <w:rFonts w:eastAsia="Times New Roman" w:cs="Calibri"/>
                <w:color w:val="000000"/>
                <w:sz w:val="24"/>
                <w:szCs w:val="24"/>
                <w:lang w:val="pt-BR" w:eastAsia="pt-BR"/>
              </w:rPr>
              <w:t>brochurão</w:t>
            </w:r>
            <w:proofErr w:type="spellEnd"/>
            <w:r w:rsidRPr="00F47CA0">
              <w:rPr>
                <w:rFonts w:eastAsia="Times New Roman" w:cs="Calibri"/>
                <w:color w:val="000000"/>
                <w:sz w:val="24"/>
                <w:szCs w:val="24"/>
                <w:lang w:val="pt-BR" w:eastAsia="pt-BR"/>
              </w:rPr>
              <w:t>; capa 4 cores; pesando 90g/m2; com 96 Folhas; pesando 56g/m2; deve atender a norma NBR número 15733/2009 e alterações posteriores;</w:t>
            </w:r>
          </w:p>
        </w:tc>
        <w:tc>
          <w:tcPr>
            <w:tcW w:w="1360" w:type="dxa"/>
            <w:tcBorders>
              <w:top w:val="nil"/>
              <w:left w:val="single" w:sz="8" w:space="0" w:color="000000"/>
              <w:bottom w:val="single" w:sz="8" w:space="0" w:color="000000"/>
              <w:right w:val="nil"/>
            </w:tcBorders>
            <w:shd w:val="clear" w:color="auto" w:fill="auto"/>
            <w:vAlign w:val="center"/>
          </w:tcPr>
          <w:p w14:paraId="2FAC80A9" w14:textId="20A8E4F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7D0AB4A" w14:textId="4BF211F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745435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12F1BD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w:t>
            </w:r>
          </w:p>
        </w:tc>
        <w:tc>
          <w:tcPr>
            <w:tcW w:w="640" w:type="dxa"/>
            <w:tcBorders>
              <w:top w:val="nil"/>
              <w:left w:val="single" w:sz="8" w:space="0" w:color="000000"/>
              <w:bottom w:val="single" w:sz="8" w:space="0" w:color="000000"/>
              <w:right w:val="nil"/>
            </w:tcBorders>
            <w:shd w:val="clear" w:color="000000" w:fill="FFFFFF"/>
            <w:vAlign w:val="center"/>
            <w:hideMark/>
          </w:tcPr>
          <w:p w14:paraId="474B589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w:t>
            </w:r>
          </w:p>
        </w:tc>
        <w:tc>
          <w:tcPr>
            <w:tcW w:w="1026" w:type="dxa"/>
            <w:tcBorders>
              <w:top w:val="nil"/>
              <w:left w:val="single" w:sz="8" w:space="0" w:color="000000"/>
              <w:bottom w:val="single" w:sz="8" w:space="0" w:color="000000"/>
              <w:right w:val="nil"/>
            </w:tcBorders>
            <w:shd w:val="clear" w:color="000000" w:fill="FFFFFF"/>
            <w:vAlign w:val="center"/>
            <w:hideMark/>
          </w:tcPr>
          <w:p w14:paraId="3091E0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77003D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Caderno de Anotações. 14 x 20 cm. Com Pauta, </w:t>
            </w:r>
            <w:proofErr w:type="gramStart"/>
            <w:r w:rsidRPr="00F47CA0">
              <w:rPr>
                <w:rFonts w:eastAsia="Times New Roman" w:cs="Calibri"/>
                <w:color w:val="000000"/>
                <w:sz w:val="24"/>
                <w:szCs w:val="24"/>
                <w:lang w:val="pt-BR" w:eastAsia="pt-BR"/>
              </w:rPr>
              <w:t>Espiral</w:t>
            </w:r>
            <w:proofErr w:type="gramEnd"/>
            <w:r w:rsidRPr="00F47CA0">
              <w:rPr>
                <w:rFonts w:eastAsia="Times New Roman" w:cs="Calibri"/>
                <w:color w:val="000000"/>
                <w:sz w:val="24"/>
                <w:szCs w:val="24"/>
                <w:lang w:val="pt-BR" w:eastAsia="pt-BR"/>
              </w:rPr>
              <w:t>, 80 folhas.</w:t>
            </w:r>
          </w:p>
        </w:tc>
        <w:tc>
          <w:tcPr>
            <w:tcW w:w="1360" w:type="dxa"/>
            <w:tcBorders>
              <w:top w:val="nil"/>
              <w:left w:val="single" w:sz="8" w:space="0" w:color="000000"/>
              <w:bottom w:val="single" w:sz="8" w:space="0" w:color="000000"/>
              <w:right w:val="nil"/>
            </w:tcBorders>
            <w:shd w:val="clear" w:color="auto" w:fill="auto"/>
            <w:vAlign w:val="center"/>
          </w:tcPr>
          <w:p w14:paraId="4F517F4B" w14:textId="724862C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48D2EB3" w14:textId="0A657BB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85C6AFD"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73486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w:t>
            </w:r>
          </w:p>
        </w:tc>
        <w:tc>
          <w:tcPr>
            <w:tcW w:w="640" w:type="dxa"/>
            <w:tcBorders>
              <w:top w:val="nil"/>
              <w:left w:val="single" w:sz="8" w:space="0" w:color="000000"/>
              <w:bottom w:val="single" w:sz="8" w:space="0" w:color="000000"/>
              <w:right w:val="nil"/>
            </w:tcBorders>
            <w:shd w:val="clear" w:color="000000" w:fill="FFFFFF"/>
            <w:vAlign w:val="center"/>
            <w:hideMark/>
          </w:tcPr>
          <w:p w14:paraId="3522EF3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183FB49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EFF299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Caderno espiral; arame galvanizado; espessura de 0,9mm; no formato 1/4; com capa em 1 cor, pesando 250 G/m2; com 200 Folhas; gramatura da folha 56 G/m2;</w:t>
            </w:r>
          </w:p>
        </w:tc>
        <w:tc>
          <w:tcPr>
            <w:tcW w:w="1360" w:type="dxa"/>
            <w:tcBorders>
              <w:top w:val="nil"/>
              <w:left w:val="single" w:sz="8" w:space="0" w:color="000000"/>
              <w:bottom w:val="single" w:sz="8" w:space="0" w:color="000000"/>
              <w:right w:val="nil"/>
            </w:tcBorders>
            <w:shd w:val="clear" w:color="auto" w:fill="auto"/>
            <w:vAlign w:val="center"/>
          </w:tcPr>
          <w:p w14:paraId="7DEB7CEA" w14:textId="2A7A069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E240EE6" w14:textId="5E02BF8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67E1786"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C81592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w:t>
            </w:r>
          </w:p>
        </w:tc>
        <w:tc>
          <w:tcPr>
            <w:tcW w:w="640" w:type="dxa"/>
            <w:tcBorders>
              <w:top w:val="nil"/>
              <w:left w:val="single" w:sz="8" w:space="0" w:color="000000"/>
              <w:bottom w:val="single" w:sz="8" w:space="0" w:color="000000"/>
              <w:right w:val="nil"/>
            </w:tcBorders>
            <w:shd w:val="clear" w:color="000000" w:fill="FFFFFF"/>
            <w:vAlign w:val="center"/>
            <w:hideMark/>
          </w:tcPr>
          <w:p w14:paraId="394626E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1553</w:t>
            </w:r>
          </w:p>
        </w:tc>
        <w:tc>
          <w:tcPr>
            <w:tcW w:w="1026" w:type="dxa"/>
            <w:tcBorders>
              <w:top w:val="nil"/>
              <w:left w:val="single" w:sz="8" w:space="0" w:color="000000"/>
              <w:bottom w:val="single" w:sz="8" w:space="0" w:color="000000"/>
              <w:right w:val="nil"/>
            </w:tcBorders>
            <w:shd w:val="clear" w:color="000000" w:fill="FFFFFF"/>
            <w:vAlign w:val="center"/>
            <w:hideMark/>
          </w:tcPr>
          <w:p w14:paraId="5350326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6A99CB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Caderno espiral; de arame galvanizado; espessura de 0,9 a 1,1mm; no formato universitário; com capa em 4 cores, pesando 250g/m</w:t>
            </w:r>
            <w:proofErr w:type="gramStart"/>
            <w:r w:rsidRPr="00F47CA0">
              <w:rPr>
                <w:rFonts w:eastAsia="Times New Roman" w:cs="Calibri"/>
                <w:color w:val="000000"/>
                <w:sz w:val="24"/>
                <w:szCs w:val="24"/>
                <w:lang w:val="pt-BR" w:eastAsia="pt-BR"/>
              </w:rPr>
              <w:t>2 ;</w:t>
            </w:r>
            <w:proofErr w:type="gramEnd"/>
            <w:r w:rsidRPr="00F47CA0">
              <w:rPr>
                <w:rFonts w:eastAsia="Times New Roman" w:cs="Calibri"/>
                <w:color w:val="000000"/>
                <w:sz w:val="24"/>
                <w:szCs w:val="24"/>
                <w:lang w:val="pt-BR" w:eastAsia="pt-BR"/>
              </w:rPr>
              <w:t xml:space="preserve"> com 96 Folhas; gramatura da folha 56g/m2 ; Capa dura;</w:t>
            </w:r>
          </w:p>
        </w:tc>
        <w:tc>
          <w:tcPr>
            <w:tcW w:w="1360" w:type="dxa"/>
            <w:tcBorders>
              <w:top w:val="nil"/>
              <w:left w:val="single" w:sz="8" w:space="0" w:color="000000"/>
              <w:bottom w:val="single" w:sz="8" w:space="0" w:color="000000"/>
              <w:right w:val="nil"/>
            </w:tcBorders>
            <w:shd w:val="clear" w:color="auto" w:fill="auto"/>
            <w:vAlign w:val="center"/>
          </w:tcPr>
          <w:p w14:paraId="73EECEE8" w14:textId="263B1CA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B8488BA" w14:textId="265BAE5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6A3FF8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E591BE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w:t>
            </w:r>
          </w:p>
        </w:tc>
        <w:tc>
          <w:tcPr>
            <w:tcW w:w="640" w:type="dxa"/>
            <w:tcBorders>
              <w:top w:val="nil"/>
              <w:left w:val="single" w:sz="8" w:space="0" w:color="000000"/>
              <w:bottom w:val="single" w:sz="8" w:space="0" w:color="000000"/>
              <w:right w:val="nil"/>
            </w:tcBorders>
            <w:shd w:val="clear" w:color="000000" w:fill="FFFFFF"/>
            <w:vAlign w:val="center"/>
            <w:hideMark/>
          </w:tcPr>
          <w:p w14:paraId="3B8FB3C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1125</w:t>
            </w:r>
          </w:p>
        </w:tc>
        <w:tc>
          <w:tcPr>
            <w:tcW w:w="1026" w:type="dxa"/>
            <w:tcBorders>
              <w:top w:val="nil"/>
              <w:left w:val="single" w:sz="8" w:space="0" w:color="000000"/>
              <w:bottom w:val="single" w:sz="8" w:space="0" w:color="000000"/>
              <w:right w:val="nil"/>
            </w:tcBorders>
            <w:shd w:val="clear" w:color="000000" w:fill="FFFFFF"/>
            <w:vAlign w:val="center"/>
            <w:hideMark/>
          </w:tcPr>
          <w:p w14:paraId="12EF8FF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B72A79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Caderno universitário capa dura 1x1 200 folhas pautadas, espiral. Dim. 200mmx275mm</w:t>
            </w:r>
          </w:p>
        </w:tc>
        <w:tc>
          <w:tcPr>
            <w:tcW w:w="1360" w:type="dxa"/>
            <w:tcBorders>
              <w:top w:val="nil"/>
              <w:left w:val="single" w:sz="8" w:space="0" w:color="000000"/>
              <w:bottom w:val="single" w:sz="8" w:space="0" w:color="000000"/>
              <w:right w:val="nil"/>
            </w:tcBorders>
            <w:shd w:val="clear" w:color="auto" w:fill="auto"/>
            <w:vAlign w:val="center"/>
          </w:tcPr>
          <w:p w14:paraId="4893E974" w14:textId="0BD4164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D6FD750" w14:textId="44C6706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02F012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C8F25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w:t>
            </w:r>
          </w:p>
        </w:tc>
        <w:tc>
          <w:tcPr>
            <w:tcW w:w="640" w:type="dxa"/>
            <w:tcBorders>
              <w:top w:val="nil"/>
              <w:left w:val="single" w:sz="8" w:space="0" w:color="000000"/>
              <w:bottom w:val="single" w:sz="8" w:space="0" w:color="000000"/>
              <w:right w:val="nil"/>
            </w:tcBorders>
            <w:shd w:val="clear" w:color="000000" w:fill="FFFFFF"/>
            <w:vAlign w:val="center"/>
            <w:hideMark/>
          </w:tcPr>
          <w:p w14:paraId="6A902E4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384CBBC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2CC948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Caixa de </w:t>
            </w:r>
            <w:proofErr w:type="spellStart"/>
            <w:r w:rsidRPr="00F47CA0">
              <w:rPr>
                <w:rFonts w:eastAsia="Times New Roman" w:cs="Calibri"/>
                <w:color w:val="000000"/>
                <w:sz w:val="24"/>
                <w:szCs w:val="24"/>
                <w:lang w:val="pt-BR" w:eastAsia="pt-BR"/>
              </w:rPr>
              <w:t>correspondencia</w:t>
            </w:r>
            <w:proofErr w:type="spellEnd"/>
            <w:r w:rsidRPr="00F47CA0">
              <w:rPr>
                <w:rFonts w:eastAsia="Times New Roman" w:cs="Calibri"/>
                <w:color w:val="000000"/>
                <w:sz w:val="24"/>
                <w:szCs w:val="24"/>
                <w:lang w:val="pt-BR" w:eastAsia="pt-BR"/>
              </w:rPr>
              <w:t xml:space="preserve"> tripla </w:t>
            </w:r>
            <w:proofErr w:type="spellStart"/>
            <w:r w:rsidRPr="00F47CA0">
              <w:rPr>
                <w:rFonts w:eastAsia="Times New Roman" w:cs="Calibri"/>
                <w:color w:val="000000"/>
                <w:sz w:val="24"/>
                <w:szCs w:val="24"/>
                <w:lang w:val="pt-BR" w:eastAsia="pt-BR"/>
              </w:rPr>
              <w:t>acrilica</w:t>
            </w:r>
            <w:proofErr w:type="spellEnd"/>
            <w:r w:rsidRPr="00F47CA0">
              <w:rPr>
                <w:rFonts w:eastAsia="Times New Roman" w:cs="Calibri"/>
                <w:color w:val="000000"/>
                <w:sz w:val="24"/>
                <w:szCs w:val="24"/>
                <w:lang w:val="pt-BR" w:eastAsia="pt-BR"/>
              </w:rPr>
              <w:t xml:space="preserve">, cor fumê ou </w:t>
            </w:r>
            <w:proofErr w:type="spellStart"/>
            <w:r w:rsidRPr="00F47CA0">
              <w:rPr>
                <w:rFonts w:eastAsia="Times New Roman" w:cs="Calibri"/>
                <w:color w:val="000000"/>
                <w:sz w:val="24"/>
                <w:szCs w:val="24"/>
                <w:lang w:val="pt-BR" w:eastAsia="pt-BR"/>
              </w:rPr>
              <w:t>tranparente</w:t>
            </w:r>
            <w:proofErr w:type="spellEnd"/>
            <w:r w:rsidRPr="00F47CA0">
              <w:rPr>
                <w:rFonts w:eastAsia="Times New Roman" w:cs="Calibri"/>
                <w:color w:val="000000"/>
                <w:sz w:val="24"/>
                <w:szCs w:val="24"/>
                <w:lang w:val="pt-BR" w:eastAsia="pt-BR"/>
              </w:rPr>
              <w:t xml:space="preserve">, </w:t>
            </w:r>
            <w:proofErr w:type="gramStart"/>
            <w:r w:rsidRPr="00F47CA0">
              <w:rPr>
                <w:rFonts w:eastAsia="Times New Roman" w:cs="Calibri"/>
                <w:color w:val="000000"/>
                <w:sz w:val="24"/>
                <w:szCs w:val="24"/>
                <w:lang w:val="pt-BR" w:eastAsia="pt-BR"/>
              </w:rPr>
              <w:t>Medindo</w:t>
            </w:r>
            <w:proofErr w:type="gramEnd"/>
            <w:r w:rsidRPr="00F47CA0">
              <w:rPr>
                <w:rFonts w:eastAsia="Times New Roman" w:cs="Calibri"/>
                <w:color w:val="000000"/>
                <w:sz w:val="24"/>
                <w:szCs w:val="24"/>
                <w:lang w:val="pt-BR" w:eastAsia="pt-BR"/>
              </w:rPr>
              <w:t xml:space="preserve"> 210x260x370mm.</w:t>
            </w:r>
          </w:p>
        </w:tc>
        <w:tc>
          <w:tcPr>
            <w:tcW w:w="1360" w:type="dxa"/>
            <w:tcBorders>
              <w:top w:val="nil"/>
              <w:left w:val="single" w:sz="8" w:space="0" w:color="000000"/>
              <w:bottom w:val="single" w:sz="8" w:space="0" w:color="000000"/>
              <w:right w:val="nil"/>
            </w:tcBorders>
            <w:shd w:val="clear" w:color="auto" w:fill="auto"/>
            <w:vAlign w:val="center"/>
          </w:tcPr>
          <w:p w14:paraId="2D6B4468" w14:textId="410B73C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72C0E58" w14:textId="6267BEB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B1364D6"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64C6E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w:t>
            </w:r>
          </w:p>
        </w:tc>
        <w:tc>
          <w:tcPr>
            <w:tcW w:w="640" w:type="dxa"/>
            <w:tcBorders>
              <w:top w:val="nil"/>
              <w:left w:val="single" w:sz="8" w:space="0" w:color="000000"/>
              <w:bottom w:val="single" w:sz="8" w:space="0" w:color="000000"/>
              <w:right w:val="nil"/>
            </w:tcBorders>
            <w:shd w:val="clear" w:color="000000" w:fill="FFFFFF"/>
            <w:vAlign w:val="center"/>
            <w:hideMark/>
          </w:tcPr>
          <w:p w14:paraId="1D422C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0EA36F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F0179C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de correspondência articula tripla. Produzida em poliestireno, com hastes metálicas. Medidas 26x14,5x37cm</w:t>
            </w:r>
          </w:p>
        </w:tc>
        <w:tc>
          <w:tcPr>
            <w:tcW w:w="1360" w:type="dxa"/>
            <w:tcBorders>
              <w:top w:val="nil"/>
              <w:left w:val="single" w:sz="8" w:space="0" w:color="000000"/>
              <w:bottom w:val="single" w:sz="8" w:space="0" w:color="000000"/>
              <w:right w:val="nil"/>
            </w:tcBorders>
            <w:shd w:val="clear" w:color="auto" w:fill="auto"/>
            <w:vAlign w:val="center"/>
          </w:tcPr>
          <w:p w14:paraId="66A986E8" w14:textId="211B9B3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0A9544A" w14:textId="6F656D3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812A3E3"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2104A4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46</w:t>
            </w:r>
          </w:p>
        </w:tc>
        <w:tc>
          <w:tcPr>
            <w:tcW w:w="640" w:type="dxa"/>
            <w:tcBorders>
              <w:top w:val="nil"/>
              <w:left w:val="single" w:sz="8" w:space="0" w:color="000000"/>
              <w:bottom w:val="single" w:sz="8" w:space="0" w:color="000000"/>
              <w:right w:val="nil"/>
            </w:tcBorders>
            <w:shd w:val="clear" w:color="000000" w:fill="FFFFFF"/>
            <w:vAlign w:val="center"/>
            <w:hideMark/>
          </w:tcPr>
          <w:p w14:paraId="05FF165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3000</w:t>
            </w:r>
          </w:p>
        </w:tc>
        <w:tc>
          <w:tcPr>
            <w:tcW w:w="1026" w:type="dxa"/>
            <w:tcBorders>
              <w:top w:val="nil"/>
              <w:left w:val="single" w:sz="8" w:space="0" w:color="000000"/>
              <w:bottom w:val="single" w:sz="8" w:space="0" w:color="000000"/>
              <w:right w:val="nil"/>
            </w:tcBorders>
            <w:shd w:val="clear" w:color="000000" w:fill="FFFFFF"/>
            <w:vAlign w:val="center"/>
            <w:hideMark/>
          </w:tcPr>
          <w:p w14:paraId="2607A0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D9AAE8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w:t>
            </w:r>
            <w:proofErr w:type="gramStart"/>
            <w:r w:rsidRPr="00F47CA0">
              <w:rPr>
                <w:rFonts w:eastAsia="Times New Roman" w:cs="Calibri"/>
                <w:color w:val="000000"/>
                <w:sz w:val="24"/>
                <w:szCs w:val="24"/>
                <w:lang w:val="pt-BR" w:eastAsia="pt-BR"/>
              </w:rPr>
              <w:t>130)mm</w:t>
            </w:r>
            <w:proofErr w:type="gramEnd"/>
            <w:r w:rsidRPr="00F47CA0">
              <w:rPr>
                <w:rFonts w:eastAsia="Times New Roman" w:cs="Calibri"/>
                <w:color w:val="000000"/>
                <w:sz w:val="24"/>
                <w:szCs w:val="24"/>
                <w:lang w:val="pt-BR" w:eastAsia="pt-BR"/>
              </w:rPr>
              <w:t xml:space="preserve">, com furos e aberturas para travas nas laterais, com </w:t>
            </w:r>
            <w:proofErr w:type="spellStart"/>
            <w:r w:rsidRPr="00F47CA0">
              <w:rPr>
                <w:rFonts w:eastAsia="Times New Roman" w:cs="Calibri"/>
                <w:color w:val="000000"/>
                <w:sz w:val="24"/>
                <w:szCs w:val="24"/>
                <w:lang w:val="pt-BR" w:eastAsia="pt-BR"/>
              </w:rPr>
              <w:t>tampa;na</w:t>
            </w:r>
            <w:proofErr w:type="spellEnd"/>
            <w:r w:rsidRPr="00F47CA0">
              <w:rPr>
                <w:rFonts w:eastAsia="Times New Roman" w:cs="Calibri"/>
                <w:color w:val="000000"/>
                <w:sz w:val="24"/>
                <w:szCs w:val="24"/>
                <w:lang w:val="pt-BR" w:eastAsia="pt-BR"/>
              </w:rPr>
              <w:t xml:space="preserve"> cor amarela;</w:t>
            </w:r>
          </w:p>
        </w:tc>
        <w:tc>
          <w:tcPr>
            <w:tcW w:w="1360" w:type="dxa"/>
            <w:tcBorders>
              <w:top w:val="nil"/>
              <w:left w:val="single" w:sz="8" w:space="0" w:color="000000"/>
              <w:bottom w:val="single" w:sz="8" w:space="0" w:color="000000"/>
              <w:right w:val="nil"/>
            </w:tcBorders>
            <w:shd w:val="clear" w:color="auto" w:fill="auto"/>
            <w:vAlign w:val="center"/>
          </w:tcPr>
          <w:p w14:paraId="0225781D" w14:textId="3D972B1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27D9D90" w14:textId="3B1F5F4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C8AD67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E260EB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w:t>
            </w:r>
          </w:p>
        </w:tc>
        <w:tc>
          <w:tcPr>
            <w:tcW w:w="640" w:type="dxa"/>
            <w:tcBorders>
              <w:top w:val="nil"/>
              <w:left w:val="single" w:sz="8" w:space="0" w:color="000000"/>
              <w:bottom w:val="single" w:sz="8" w:space="0" w:color="000000"/>
              <w:right w:val="nil"/>
            </w:tcBorders>
            <w:shd w:val="clear" w:color="000000" w:fill="FFFFFF"/>
            <w:vAlign w:val="center"/>
            <w:hideMark/>
          </w:tcPr>
          <w:p w14:paraId="750F2E6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5220</w:t>
            </w:r>
          </w:p>
        </w:tc>
        <w:tc>
          <w:tcPr>
            <w:tcW w:w="1026" w:type="dxa"/>
            <w:tcBorders>
              <w:top w:val="nil"/>
              <w:left w:val="single" w:sz="8" w:space="0" w:color="000000"/>
              <w:bottom w:val="single" w:sz="8" w:space="0" w:color="000000"/>
              <w:right w:val="nil"/>
            </w:tcBorders>
            <w:shd w:val="clear" w:color="000000" w:fill="FFFFFF"/>
            <w:vAlign w:val="center"/>
            <w:hideMark/>
          </w:tcPr>
          <w:p w14:paraId="627376B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29F045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w:t>
            </w:r>
            <w:proofErr w:type="gramStart"/>
            <w:r w:rsidRPr="00F47CA0">
              <w:rPr>
                <w:rFonts w:eastAsia="Times New Roman" w:cs="Calibri"/>
                <w:color w:val="000000"/>
                <w:sz w:val="24"/>
                <w:szCs w:val="24"/>
                <w:lang w:val="pt-BR" w:eastAsia="pt-BR"/>
              </w:rPr>
              <w:t>130)mm</w:t>
            </w:r>
            <w:proofErr w:type="gramEnd"/>
            <w:r w:rsidRPr="00F47CA0">
              <w:rPr>
                <w:rFonts w:eastAsia="Times New Roman" w:cs="Calibri"/>
                <w:color w:val="000000"/>
                <w:sz w:val="24"/>
                <w:szCs w:val="24"/>
                <w:lang w:val="pt-BR" w:eastAsia="pt-BR"/>
              </w:rPr>
              <w:t>, com furos e aberturas para travas nas laterais, com tampa; na cor azul;</w:t>
            </w:r>
          </w:p>
        </w:tc>
        <w:tc>
          <w:tcPr>
            <w:tcW w:w="1360" w:type="dxa"/>
            <w:tcBorders>
              <w:top w:val="nil"/>
              <w:left w:val="single" w:sz="8" w:space="0" w:color="000000"/>
              <w:bottom w:val="single" w:sz="8" w:space="0" w:color="000000"/>
              <w:right w:val="nil"/>
            </w:tcBorders>
            <w:shd w:val="clear" w:color="auto" w:fill="auto"/>
            <w:vAlign w:val="center"/>
          </w:tcPr>
          <w:p w14:paraId="2976ECC7" w14:textId="0DAE2E1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666057" w14:textId="6B5DEF3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82FF64E"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552DD3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w:t>
            </w:r>
          </w:p>
        </w:tc>
        <w:tc>
          <w:tcPr>
            <w:tcW w:w="640" w:type="dxa"/>
            <w:tcBorders>
              <w:top w:val="nil"/>
              <w:left w:val="single" w:sz="8" w:space="0" w:color="000000"/>
              <w:bottom w:val="single" w:sz="8" w:space="0" w:color="000000"/>
              <w:right w:val="nil"/>
            </w:tcBorders>
            <w:shd w:val="clear" w:color="000000" w:fill="FFFFFF"/>
            <w:vAlign w:val="center"/>
            <w:hideMark/>
          </w:tcPr>
          <w:p w14:paraId="46FE3B9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2250</w:t>
            </w:r>
          </w:p>
        </w:tc>
        <w:tc>
          <w:tcPr>
            <w:tcW w:w="1026" w:type="dxa"/>
            <w:tcBorders>
              <w:top w:val="nil"/>
              <w:left w:val="single" w:sz="8" w:space="0" w:color="000000"/>
              <w:bottom w:val="single" w:sz="8" w:space="0" w:color="000000"/>
              <w:right w:val="nil"/>
            </w:tcBorders>
            <w:shd w:val="clear" w:color="000000" w:fill="FFFFFF"/>
            <w:vAlign w:val="center"/>
            <w:hideMark/>
          </w:tcPr>
          <w:p w14:paraId="2241B05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D166C7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w:t>
            </w:r>
            <w:proofErr w:type="gramStart"/>
            <w:r w:rsidRPr="00F47CA0">
              <w:rPr>
                <w:rFonts w:eastAsia="Times New Roman" w:cs="Calibri"/>
                <w:color w:val="000000"/>
                <w:sz w:val="24"/>
                <w:szCs w:val="24"/>
                <w:lang w:val="pt-BR" w:eastAsia="pt-BR"/>
              </w:rPr>
              <w:t>130)mm</w:t>
            </w:r>
            <w:proofErr w:type="gramEnd"/>
            <w:r w:rsidRPr="00F47CA0">
              <w:rPr>
                <w:rFonts w:eastAsia="Times New Roman" w:cs="Calibri"/>
                <w:color w:val="000000"/>
                <w:sz w:val="24"/>
                <w:szCs w:val="24"/>
                <w:lang w:val="pt-BR" w:eastAsia="pt-BR"/>
              </w:rPr>
              <w:t>, com furos e aberturas para travas nas laterais, com tampa; na cor branca;</w:t>
            </w:r>
          </w:p>
        </w:tc>
        <w:tc>
          <w:tcPr>
            <w:tcW w:w="1360" w:type="dxa"/>
            <w:tcBorders>
              <w:top w:val="nil"/>
              <w:left w:val="single" w:sz="8" w:space="0" w:color="000000"/>
              <w:bottom w:val="single" w:sz="8" w:space="0" w:color="000000"/>
              <w:right w:val="nil"/>
            </w:tcBorders>
            <w:shd w:val="clear" w:color="auto" w:fill="auto"/>
            <w:vAlign w:val="center"/>
          </w:tcPr>
          <w:p w14:paraId="704CFFC7" w14:textId="6D5A032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4FD659C" w14:textId="6E2A71B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C7F6677"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308BFA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49</w:t>
            </w:r>
          </w:p>
        </w:tc>
        <w:tc>
          <w:tcPr>
            <w:tcW w:w="640" w:type="dxa"/>
            <w:tcBorders>
              <w:top w:val="nil"/>
              <w:left w:val="single" w:sz="8" w:space="0" w:color="000000"/>
              <w:bottom w:val="single" w:sz="8" w:space="0" w:color="000000"/>
              <w:right w:val="nil"/>
            </w:tcBorders>
            <w:shd w:val="clear" w:color="000000" w:fill="FFFFFF"/>
            <w:vAlign w:val="center"/>
            <w:hideMark/>
          </w:tcPr>
          <w:p w14:paraId="01ACBDF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4538</w:t>
            </w:r>
          </w:p>
        </w:tc>
        <w:tc>
          <w:tcPr>
            <w:tcW w:w="1026" w:type="dxa"/>
            <w:tcBorders>
              <w:top w:val="nil"/>
              <w:left w:val="single" w:sz="8" w:space="0" w:color="000000"/>
              <w:bottom w:val="single" w:sz="8" w:space="0" w:color="000000"/>
              <w:right w:val="nil"/>
            </w:tcBorders>
            <w:shd w:val="clear" w:color="000000" w:fill="FFFFFF"/>
            <w:vAlign w:val="center"/>
            <w:hideMark/>
          </w:tcPr>
          <w:p w14:paraId="5B014A5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B8E85C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w:t>
            </w:r>
            <w:proofErr w:type="gramStart"/>
            <w:r w:rsidRPr="00F47CA0">
              <w:rPr>
                <w:rFonts w:eastAsia="Times New Roman" w:cs="Calibri"/>
                <w:color w:val="000000"/>
                <w:sz w:val="24"/>
                <w:szCs w:val="24"/>
                <w:lang w:val="pt-BR" w:eastAsia="pt-BR"/>
              </w:rPr>
              <w:t>130)mm</w:t>
            </w:r>
            <w:proofErr w:type="gramEnd"/>
            <w:r w:rsidRPr="00F47CA0">
              <w:rPr>
                <w:rFonts w:eastAsia="Times New Roman" w:cs="Calibri"/>
                <w:color w:val="000000"/>
                <w:sz w:val="24"/>
                <w:szCs w:val="24"/>
                <w:lang w:val="pt-BR" w:eastAsia="pt-BR"/>
              </w:rPr>
              <w:t>, com furos e aberturas para travas nas laterais, com tampa; na cor cinza;</w:t>
            </w:r>
          </w:p>
        </w:tc>
        <w:tc>
          <w:tcPr>
            <w:tcW w:w="1360" w:type="dxa"/>
            <w:tcBorders>
              <w:top w:val="nil"/>
              <w:left w:val="single" w:sz="8" w:space="0" w:color="000000"/>
              <w:bottom w:val="single" w:sz="8" w:space="0" w:color="000000"/>
              <w:right w:val="nil"/>
            </w:tcBorders>
            <w:shd w:val="clear" w:color="auto" w:fill="auto"/>
            <w:vAlign w:val="center"/>
          </w:tcPr>
          <w:p w14:paraId="05AF1E1B" w14:textId="673B0F7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A229A1F" w14:textId="3138B31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F322FDD"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E8A967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w:t>
            </w:r>
          </w:p>
        </w:tc>
        <w:tc>
          <w:tcPr>
            <w:tcW w:w="640" w:type="dxa"/>
            <w:tcBorders>
              <w:top w:val="nil"/>
              <w:left w:val="single" w:sz="8" w:space="0" w:color="000000"/>
              <w:bottom w:val="single" w:sz="8" w:space="0" w:color="000000"/>
              <w:right w:val="nil"/>
            </w:tcBorders>
            <w:shd w:val="clear" w:color="000000" w:fill="FFFFFF"/>
            <w:vAlign w:val="center"/>
            <w:hideMark/>
          </w:tcPr>
          <w:p w14:paraId="75BBCF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2850</w:t>
            </w:r>
          </w:p>
        </w:tc>
        <w:tc>
          <w:tcPr>
            <w:tcW w:w="1026" w:type="dxa"/>
            <w:tcBorders>
              <w:top w:val="nil"/>
              <w:left w:val="single" w:sz="8" w:space="0" w:color="000000"/>
              <w:bottom w:val="single" w:sz="8" w:space="0" w:color="000000"/>
              <w:right w:val="nil"/>
            </w:tcBorders>
            <w:shd w:val="clear" w:color="000000" w:fill="FFFFFF"/>
            <w:vAlign w:val="center"/>
            <w:hideMark/>
          </w:tcPr>
          <w:p w14:paraId="412044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DE9A4A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w:t>
            </w:r>
            <w:proofErr w:type="gramStart"/>
            <w:r w:rsidRPr="00F47CA0">
              <w:rPr>
                <w:rFonts w:eastAsia="Times New Roman" w:cs="Calibri"/>
                <w:color w:val="000000"/>
                <w:sz w:val="24"/>
                <w:szCs w:val="24"/>
                <w:lang w:val="pt-BR" w:eastAsia="pt-BR"/>
              </w:rPr>
              <w:t>130)mm</w:t>
            </w:r>
            <w:proofErr w:type="gramEnd"/>
            <w:r w:rsidRPr="00F47CA0">
              <w:rPr>
                <w:rFonts w:eastAsia="Times New Roman" w:cs="Calibri"/>
                <w:color w:val="000000"/>
                <w:sz w:val="24"/>
                <w:szCs w:val="24"/>
                <w:lang w:val="pt-BR" w:eastAsia="pt-BR"/>
              </w:rPr>
              <w:t>, com furos e aberturas para travas nas laterais, com tampa; na cor preta;</w:t>
            </w:r>
          </w:p>
        </w:tc>
        <w:tc>
          <w:tcPr>
            <w:tcW w:w="1360" w:type="dxa"/>
            <w:tcBorders>
              <w:top w:val="nil"/>
              <w:left w:val="single" w:sz="8" w:space="0" w:color="000000"/>
              <w:bottom w:val="single" w:sz="8" w:space="0" w:color="000000"/>
              <w:right w:val="nil"/>
            </w:tcBorders>
            <w:shd w:val="clear" w:color="auto" w:fill="auto"/>
            <w:vAlign w:val="center"/>
          </w:tcPr>
          <w:p w14:paraId="575F651A" w14:textId="537CDBF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1B671A3" w14:textId="5FCCEBB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856C8DD"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3630D3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w:t>
            </w:r>
          </w:p>
        </w:tc>
        <w:tc>
          <w:tcPr>
            <w:tcW w:w="640" w:type="dxa"/>
            <w:tcBorders>
              <w:top w:val="nil"/>
              <w:left w:val="single" w:sz="8" w:space="0" w:color="000000"/>
              <w:bottom w:val="single" w:sz="8" w:space="0" w:color="000000"/>
              <w:right w:val="nil"/>
            </w:tcBorders>
            <w:shd w:val="clear" w:color="000000" w:fill="FFFFFF"/>
            <w:vAlign w:val="center"/>
            <w:hideMark/>
          </w:tcPr>
          <w:p w14:paraId="19FF2FA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4500</w:t>
            </w:r>
          </w:p>
        </w:tc>
        <w:tc>
          <w:tcPr>
            <w:tcW w:w="1026" w:type="dxa"/>
            <w:tcBorders>
              <w:top w:val="nil"/>
              <w:left w:val="single" w:sz="8" w:space="0" w:color="000000"/>
              <w:bottom w:val="single" w:sz="8" w:space="0" w:color="000000"/>
              <w:right w:val="nil"/>
            </w:tcBorders>
            <w:shd w:val="clear" w:color="000000" w:fill="FFFFFF"/>
            <w:vAlign w:val="center"/>
            <w:hideMark/>
          </w:tcPr>
          <w:p w14:paraId="6DD4F6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DF7355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w:t>
            </w:r>
            <w:proofErr w:type="gramStart"/>
            <w:r w:rsidRPr="00F47CA0">
              <w:rPr>
                <w:rFonts w:eastAsia="Times New Roman" w:cs="Calibri"/>
                <w:color w:val="000000"/>
                <w:sz w:val="24"/>
                <w:szCs w:val="24"/>
                <w:lang w:val="pt-BR" w:eastAsia="pt-BR"/>
              </w:rPr>
              <w:t>130)mm</w:t>
            </w:r>
            <w:proofErr w:type="gramEnd"/>
            <w:r w:rsidRPr="00F47CA0">
              <w:rPr>
                <w:rFonts w:eastAsia="Times New Roman" w:cs="Calibri"/>
                <w:color w:val="000000"/>
                <w:sz w:val="24"/>
                <w:szCs w:val="24"/>
                <w:lang w:val="pt-BR" w:eastAsia="pt-BR"/>
              </w:rPr>
              <w:t>, com furos e aberturas para travas nas laterais, com tampa; na cor verde;</w:t>
            </w:r>
          </w:p>
        </w:tc>
        <w:tc>
          <w:tcPr>
            <w:tcW w:w="1360" w:type="dxa"/>
            <w:tcBorders>
              <w:top w:val="nil"/>
              <w:left w:val="single" w:sz="8" w:space="0" w:color="000000"/>
              <w:bottom w:val="single" w:sz="8" w:space="0" w:color="000000"/>
              <w:right w:val="nil"/>
            </w:tcBorders>
            <w:shd w:val="clear" w:color="auto" w:fill="auto"/>
            <w:vAlign w:val="center"/>
          </w:tcPr>
          <w:p w14:paraId="2FC6007B" w14:textId="0D83D2F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A0D3929" w14:textId="780FB44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3C86C2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464A0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w:t>
            </w:r>
          </w:p>
        </w:tc>
        <w:tc>
          <w:tcPr>
            <w:tcW w:w="640" w:type="dxa"/>
            <w:tcBorders>
              <w:top w:val="nil"/>
              <w:left w:val="single" w:sz="8" w:space="0" w:color="000000"/>
              <w:bottom w:val="single" w:sz="8" w:space="0" w:color="000000"/>
              <w:right w:val="nil"/>
            </w:tcBorders>
            <w:shd w:val="clear" w:color="000000" w:fill="FFFFFF"/>
            <w:vAlign w:val="center"/>
            <w:hideMark/>
          </w:tcPr>
          <w:p w14:paraId="636E1CA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5250</w:t>
            </w:r>
          </w:p>
        </w:tc>
        <w:tc>
          <w:tcPr>
            <w:tcW w:w="1026" w:type="dxa"/>
            <w:tcBorders>
              <w:top w:val="nil"/>
              <w:left w:val="single" w:sz="8" w:space="0" w:color="000000"/>
              <w:bottom w:val="single" w:sz="8" w:space="0" w:color="000000"/>
              <w:right w:val="nil"/>
            </w:tcBorders>
            <w:shd w:val="clear" w:color="000000" w:fill="FFFFFF"/>
            <w:vAlign w:val="center"/>
            <w:hideMark/>
          </w:tcPr>
          <w:p w14:paraId="124DF77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41AED3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w:t>
            </w:r>
            <w:proofErr w:type="gramStart"/>
            <w:r w:rsidRPr="00F47CA0">
              <w:rPr>
                <w:rFonts w:eastAsia="Times New Roman" w:cs="Calibri"/>
                <w:color w:val="000000"/>
                <w:sz w:val="24"/>
                <w:szCs w:val="24"/>
                <w:lang w:val="pt-BR" w:eastAsia="pt-BR"/>
              </w:rPr>
              <w:t>130)mm</w:t>
            </w:r>
            <w:proofErr w:type="gramEnd"/>
            <w:r w:rsidRPr="00F47CA0">
              <w:rPr>
                <w:rFonts w:eastAsia="Times New Roman" w:cs="Calibri"/>
                <w:color w:val="000000"/>
                <w:sz w:val="24"/>
                <w:szCs w:val="24"/>
                <w:lang w:val="pt-BR" w:eastAsia="pt-BR"/>
              </w:rPr>
              <w:t>, com furos e aberturas para travas nas laterais, com tampa; na cor vermelha;</w:t>
            </w:r>
          </w:p>
        </w:tc>
        <w:tc>
          <w:tcPr>
            <w:tcW w:w="1360" w:type="dxa"/>
            <w:tcBorders>
              <w:top w:val="nil"/>
              <w:left w:val="single" w:sz="8" w:space="0" w:color="000000"/>
              <w:bottom w:val="single" w:sz="8" w:space="0" w:color="000000"/>
              <w:right w:val="nil"/>
            </w:tcBorders>
            <w:shd w:val="clear" w:color="auto" w:fill="auto"/>
            <w:vAlign w:val="center"/>
          </w:tcPr>
          <w:p w14:paraId="280C1DAB" w14:textId="63ED1C5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3DB0129" w14:textId="15406EF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441264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AE990C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w:t>
            </w:r>
          </w:p>
        </w:tc>
        <w:tc>
          <w:tcPr>
            <w:tcW w:w="640" w:type="dxa"/>
            <w:tcBorders>
              <w:top w:val="nil"/>
              <w:left w:val="single" w:sz="8" w:space="0" w:color="000000"/>
              <w:bottom w:val="single" w:sz="8" w:space="0" w:color="000000"/>
              <w:right w:val="nil"/>
            </w:tcBorders>
            <w:shd w:val="clear" w:color="000000" w:fill="FFFFFF"/>
            <w:vAlign w:val="center"/>
            <w:hideMark/>
          </w:tcPr>
          <w:p w14:paraId="5D64B54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7B8B567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B80B56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Calculadora de mesa 10 </w:t>
            </w:r>
            <w:proofErr w:type="spellStart"/>
            <w:r w:rsidRPr="00F47CA0">
              <w:rPr>
                <w:rFonts w:eastAsia="Times New Roman" w:cs="Calibri"/>
                <w:color w:val="000000"/>
                <w:sz w:val="24"/>
                <w:szCs w:val="24"/>
                <w:lang w:val="pt-BR" w:eastAsia="pt-BR"/>
              </w:rPr>
              <w:t>digitos</w:t>
            </w:r>
            <w:proofErr w:type="spellEnd"/>
            <w:r w:rsidRPr="00F47CA0">
              <w:rPr>
                <w:rFonts w:eastAsia="Times New Roman" w:cs="Calibri"/>
                <w:color w:val="000000"/>
                <w:sz w:val="24"/>
                <w:szCs w:val="24"/>
                <w:lang w:val="pt-BR" w:eastAsia="pt-BR"/>
              </w:rPr>
              <w:t xml:space="preserve"> com bobina, fonte de alimentação </w:t>
            </w:r>
            <w:proofErr w:type="spellStart"/>
            <w:r w:rsidRPr="00F47CA0">
              <w:rPr>
                <w:rFonts w:eastAsia="Times New Roman" w:cs="Calibri"/>
                <w:color w:val="000000"/>
                <w:sz w:val="24"/>
                <w:szCs w:val="24"/>
                <w:lang w:val="pt-BR" w:eastAsia="pt-BR"/>
              </w:rPr>
              <w:t>á</w:t>
            </w:r>
            <w:proofErr w:type="spellEnd"/>
            <w:r w:rsidRPr="00F47CA0">
              <w:rPr>
                <w:rFonts w:eastAsia="Times New Roman" w:cs="Calibri"/>
                <w:color w:val="000000"/>
                <w:sz w:val="24"/>
                <w:szCs w:val="24"/>
                <w:lang w:val="pt-BR" w:eastAsia="pt-BR"/>
              </w:rPr>
              <w:t xml:space="preserve"> energia elétrica, material plástico.</w:t>
            </w:r>
          </w:p>
        </w:tc>
        <w:tc>
          <w:tcPr>
            <w:tcW w:w="1360" w:type="dxa"/>
            <w:tcBorders>
              <w:top w:val="nil"/>
              <w:left w:val="single" w:sz="8" w:space="0" w:color="000000"/>
              <w:bottom w:val="single" w:sz="8" w:space="0" w:color="000000"/>
              <w:right w:val="nil"/>
            </w:tcBorders>
            <w:shd w:val="clear" w:color="auto" w:fill="auto"/>
            <w:vAlign w:val="center"/>
          </w:tcPr>
          <w:p w14:paraId="03BBDD4E" w14:textId="5E2F1DD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925A53E" w14:textId="1A6635E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E7BB38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26705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p>
        </w:tc>
        <w:tc>
          <w:tcPr>
            <w:tcW w:w="640" w:type="dxa"/>
            <w:tcBorders>
              <w:top w:val="nil"/>
              <w:left w:val="single" w:sz="8" w:space="0" w:color="000000"/>
              <w:bottom w:val="single" w:sz="8" w:space="0" w:color="000000"/>
              <w:right w:val="nil"/>
            </w:tcBorders>
            <w:shd w:val="clear" w:color="000000" w:fill="FFFFFF"/>
            <w:vAlign w:val="center"/>
            <w:hideMark/>
          </w:tcPr>
          <w:p w14:paraId="6540772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75291C3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52D4C0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Calculadora de mesa 12 </w:t>
            </w:r>
            <w:proofErr w:type="spellStart"/>
            <w:r w:rsidRPr="00F47CA0">
              <w:rPr>
                <w:rFonts w:eastAsia="Times New Roman" w:cs="Calibri"/>
                <w:color w:val="000000"/>
                <w:sz w:val="24"/>
                <w:szCs w:val="24"/>
                <w:lang w:val="pt-BR" w:eastAsia="pt-BR"/>
              </w:rPr>
              <w:t>digitos</w:t>
            </w:r>
            <w:proofErr w:type="spellEnd"/>
            <w:r w:rsidRPr="00F47CA0">
              <w:rPr>
                <w:rFonts w:eastAsia="Times New Roman" w:cs="Calibri"/>
                <w:color w:val="000000"/>
                <w:sz w:val="24"/>
                <w:szCs w:val="24"/>
                <w:lang w:val="pt-BR" w:eastAsia="pt-BR"/>
              </w:rPr>
              <w:t xml:space="preserve"> com bobina, fonte de alimentação </w:t>
            </w:r>
            <w:proofErr w:type="spellStart"/>
            <w:r w:rsidRPr="00F47CA0">
              <w:rPr>
                <w:rFonts w:eastAsia="Times New Roman" w:cs="Calibri"/>
                <w:color w:val="000000"/>
                <w:sz w:val="24"/>
                <w:szCs w:val="24"/>
                <w:lang w:val="pt-BR" w:eastAsia="pt-BR"/>
              </w:rPr>
              <w:t>á</w:t>
            </w:r>
            <w:proofErr w:type="spellEnd"/>
            <w:r w:rsidRPr="00F47CA0">
              <w:rPr>
                <w:rFonts w:eastAsia="Times New Roman" w:cs="Calibri"/>
                <w:color w:val="000000"/>
                <w:sz w:val="24"/>
                <w:szCs w:val="24"/>
                <w:lang w:val="pt-BR" w:eastAsia="pt-BR"/>
              </w:rPr>
              <w:t xml:space="preserve"> energia elétrica, material plástico.</w:t>
            </w:r>
          </w:p>
        </w:tc>
        <w:tc>
          <w:tcPr>
            <w:tcW w:w="1360" w:type="dxa"/>
            <w:tcBorders>
              <w:top w:val="nil"/>
              <w:left w:val="single" w:sz="8" w:space="0" w:color="000000"/>
              <w:bottom w:val="single" w:sz="8" w:space="0" w:color="000000"/>
              <w:right w:val="nil"/>
            </w:tcBorders>
            <w:shd w:val="clear" w:color="auto" w:fill="auto"/>
            <w:vAlign w:val="center"/>
          </w:tcPr>
          <w:p w14:paraId="75CA1908" w14:textId="02B4D5B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52F311B" w14:textId="50986DB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5AC664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AA3DA6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55</w:t>
            </w:r>
          </w:p>
        </w:tc>
        <w:tc>
          <w:tcPr>
            <w:tcW w:w="640" w:type="dxa"/>
            <w:tcBorders>
              <w:top w:val="nil"/>
              <w:left w:val="single" w:sz="8" w:space="0" w:color="000000"/>
              <w:bottom w:val="single" w:sz="8" w:space="0" w:color="000000"/>
              <w:right w:val="nil"/>
            </w:tcBorders>
            <w:shd w:val="clear" w:color="000000" w:fill="FFFFFF"/>
            <w:vAlign w:val="center"/>
            <w:hideMark/>
          </w:tcPr>
          <w:p w14:paraId="0AFF55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008F2B4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F7C0AA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Calculadora de mesa, 12 dígitos, sistema de energia solar e bateria AA (1,5v), operações básicas: soma, subtração, divisão, multiplicação, porcentagem, raiz quadrada,</w:t>
            </w:r>
          </w:p>
        </w:tc>
        <w:tc>
          <w:tcPr>
            <w:tcW w:w="1360" w:type="dxa"/>
            <w:tcBorders>
              <w:top w:val="nil"/>
              <w:left w:val="single" w:sz="8" w:space="0" w:color="000000"/>
              <w:bottom w:val="single" w:sz="8" w:space="0" w:color="000000"/>
              <w:right w:val="nil"/>
            </w:tcBorders>
            <w:shd w:val="clear" w:color="auto" w:fill="auto"/>
            <w:vAlign w:val="center"/>
          </w:tcPr>
          <w:p w14:paraId="24B16391" w14:textId="679E17D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44567D0" w14:textId="6E7708E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1EEC7B2" w14:textId="77777777" w:rsidTr="00DC005A">
        <w:trPr>
          <w:trHeight w:val="876"/>
        </w:trPr>
        <w:tc>
          <w:tcPr>
            <w:tcW w:w="560" w:type="dxa"/>
            <w:tcBorders>
              <w:top w:val="nil"/>
              <w:left w:val="single" w:sz="8" w:space="0" w:color="000000"/>
              <w:bottom w:val="nil"/>
              <w:right w:val="single" w:sz="8" w:space="0" w:color="000000"/>
            </w:tcBorders>
            <w:shd w:val="clear" w:color="auto" w:fill="auto"/>
            <w:vAlign w:val="center"/>
            <w:hideMark/>
          </w:tcPr>
          <w:p w14:paraId="31DB729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56</w:t>
            </w:r>
          </w:p>
        </w:tc>
        <w:tc>
          <w:tcPr>
            <w:tcW w:w="640" w:type="dxa"/>
            <w:tcBorders>
              <w:top w:val="nil"/>
              <w:left w:val="nil"/>
              <w:bottom w:val="nil"/>
              <w:right w:val="single" w:sz="8" w:space="0" w:color="000000"/>
            </w:tcBorders>
            <w:shd w:val="clear" w:color="000000" w:fill="FFFFFF"/>
            <w:vAlign w:val="center"/>
            <w:hideMark/>
          </w:tcPr>
          <w:p w14:paraId="4AC75CA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1026" w:type="dxa"/>
            <w:tcBorders>
              <w:top w:val="nil"/>
              <w:left w:val="nil"/>
              <w:bottom w:val="nil"/>
              <w:right w:val="single" w:sz="8" w:space="0" w:color="000000"/>
            </w:tcBorders>
            <w:shd w:val="clear" w:color="000000" w:fill="FFFFFF"/>
            <w:vAlign w:val="center"/>
            <w:hideMark/>
          </w:tcPr>
          <w:p w14:paraId="5D393D3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nil"/>
              <w:bottom w:val="nil"/>
              <w:right w:val="nil"/>
            </w:tcBorders>
            <w:shd w:val="clear" w:color="auto" w:fill="auto"/>
            <w:vAlign w:val="center"/>
            <w:hideMark/>
          </w:tcPr>
          <w:p w14:paraId="77ED5D2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Calculadora Eletrônica 8 dígitos -Legibilidade: Display grande -2 fontes de energia: Bateria e Solar </w:t>
            </w:r>
            <w:proofErr w:type="spellStart"/>
            <w:r w:rsidRPr="00F47CA0">
              <w:rPr>
                <w:rFonts w:eastAsia="Times New Roman" w:cs="Calibri"/>
                <w:color w:val="000000"/>
                <w:sz w:val="24"/>
                <w:szCs w:val="24"/>
                <w:lang w:val="pt-BR" w:eastAsia="pt-BR"/>
              </w:rPr>
              <w:t>Auto-</w:t>
            </w:r>
            <w:proofErr w:type="gramStart"/>
            <w:r w:rsidRPr="00F47CA0">
              <w:rPr>
                <w:rFonts w:eastAsia="Times New Roman" w:cs="Calibri"/>
                <w:color w:val="000000"/>
                <w:sz w:val="24"/>
                <w:szCs w:val="24"/>
                <w:lang w:val="pt-BR" w:eastAsia="pt-BR"/>
              </w:rPr>
              <w:t>desliga</w:t>
            </w:r>
            <w:proofErr w:type="spellEnd"/>
            <w:r w:rsidRPr="00F47CA0">
              <w:rPr>
                <w:rFonts w:eastAsia="Times New Roman" w:cs="Calibri"/>
                <w:color w:val="000000"/>
                <w:sz w:val="24"/>
                <w:szCs w:val="24"/>
                <w:lang w:val="pt-BR" w:eastAsia="pt-BR"/>
              </w:rPr>
              <w:t xml:space="preserve">  -</w:t>
            </w:r>
            <w:proofErr w:type="gramEnd"/>
            <w:r w:rsidRPr="00F47CA0">
              <w:rPr>
                <w:rFonts w:eastAsia="Times New Roman" w:cs="Calibri"/>
                <w:color w:val="000000"/>
                <w:sz w:val="24"/>
                <w:szCs w:val="24"/>
                <w:lang w:val="pt-BR" w:eastAsia="pt-BR"/>
              </w:rPr>
              <w:t>Inclinação do visor - altura 13,2 cm - largura 10,5 cm e garantia de 06 meses</w:t>
            </w:r>
          </w:p>
        </w:tc>
        <w:tc>
          <w:tcPr>
            <w:tcW w:w="1360" w:type="dxa"/>
            <w:tcBorders>
              <w:top w:val="nil"/>
              <w:left w:val="single" w:sz="8" w:space="0" w:color="000000"/>
              <w:bottom w:val="nil"/>
              <w:right w:val="single" w:sz="8" w:space="0" w:color="000000"/>
            </w:tcBorders>
            <w:shd w:val="clear" w:color="auto" w:fill="auto"/>
            <w:vAlign w:val="center"/>
          </w:tcPr>
          <w:p w14:paraId="681CD2DA" w14:textId="01189BB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nil"/>
              <w:bottom w:val="single" w:sz="8" w:space="0" w:color="000000"/>
              <w:right w:val="single" w:sz="8" w:space="0" w:color="000000"/>
            </w:tcBorders>
            <w:shd w:val="clear" w:color="auto" w:fill="auto"/>
            <w:vAlign w:val="center"/>
          </w:tcPr>
          <w:p w14:paraId="34D1DBEC" w14:textId="3706207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B42F074"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706FE5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57</w:t>
            </w:r>
          </w:p>
        </w:tc>
        <w:tc>
          <w:tcPr>
            <w:tcW w:w="640" w:type="dxa"/>
            <w:tcBorders>
              <w:top w:val="nil"/>
              <w:left w:val="single" w:sz="8" w:space="0" w:color="000000"/>
              <w:bottom w:val="single" w:sz="8" w:space="0" w:color="000000"/>
              <w:right w:val="nil"/>
            </w:tcBorders>
            <w:shd w:val="clear" w:color="000000" w:fill="FFFFFF"/>
            <w:vAlign w:val="center"/>
            <w:hideMark/>
          </w:tcPr>
          <w:p w14:paraId="0FB631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815</w:t>
            </w:r>
          </w:p>
        </w:tc>
        <w:tc>
          <w:tcPr>
            <w:tcW w:w="1026" w:type="dxa"/>
            <w:tcBorders>
              <w:top w:val="nil"/>
              <w:left w:val="single" w:sz="8" w:space="0" w:color="000000"/>
              <w:bottom w:val="single" w:sz="8" w:space="0" w:color="000000"/>
              <w:right w:val="nil"/>
            </w:tcBorders>
            <w:shd w:val="clear" w:color="000000" w:fill="FFFFFF"/>
            <w:vAlign w:val="center"/>
            <w:hideMark/>
          </w:tcPr>
          <w:p w14:paraId="5B9E877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BBF7A0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esferográfica, em poliestireno, cristal, COR AZUL, redonda, ponta em latão, 1,0mm; modelo </w:t>
            </w:r>
            <w:proofErr w:type="spellStart"/>
            <w:r w:rsidRPr="00F47CA0">
              <w:rPr>
                <w:rFonts w:eastAsia="Times New Roman" w:cs="Calibri"/>
                <w:color w:val="000000"/>
                <w:sz w:val="24"/>
                <w:szCs w:val="24"/>
                <w:lang w:val="pt-BR" w:eastAsia="pt-BR"/>
              </w:rPr>
              <w:t>descartavel</w:t>
            </w:r>
            <w:proofErr w:type="spellEnd"/>
            <w:r w:rsidRPr="00F47CA0">
              <w:rPr>
                <w:rFonts w:eastAsia="Times New Roman" w:cs="Calibri"/>
                <w:color w:val="000000"/>
                <w:sz w:val="24"/>
                <w:szCs w:val="24"/>
                <w:lang w:val="pt-BR" w:eastAsia="pt-BR"/>
              </w:rPr>
              <w:t xml:space="preserve">, ponte liga de latão; com esfera em </w:t>
            </w:r>
            <w:proofErr w:type="spellStart"/>
            <w:r w:rsidRPr="00F47CA0">
              <w:rPr>
                <w:rFonts w:eastAsia="Times New Roman" w:cs="Calibri"/>
                <w:color w:val="000000"/>
                <w:sz w:val="24"/>
                <w:szCs w:val="24"/>
                <w:lang w:val="pt-BR" w:eastAsia="pt-BR"/>
              </w:rPr>
              <w:t>tungstenio</w:t>
            </w:r>
            <w:proofErr w:type="spellEnd"/>
            <w:r w:rsidRPr="00F47CA0">
              <w:rPr>
                <w:rFonts w:eastAsia="Times New Roman" w:cs="Calibri"/>
                <w:color w:val="000000"/>
                <w:sz w:val="24"/>
                <w:szCs w:val="24"/>
                <w:lang w:val="pt-BR" w:eastAsia="pt-BR"/>
              </w:rPr>
              <w:t xml:space="preserve">, espessura de 1,0mm. rendimento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escrita de 1400 metros, com tampa protetora </w:t>
            </w:r>
            <w:proofErr w:type="spellStart"/>
            <w:r w:rsidRPr="00F47CA0">
              <w:rPr>
                <w:rFonts w:eastAsia="Times New Roman" w:cs="Calibri"/>
                <w:color w:val="000000"/>
                <w:sz w:val="24"/>
                <w:szCs w:val="24"/>
                <w:lang w:val="pt-BR" w:eastAsia="pt-BR"/>
              </w:rPr>
              <w:t>removivel</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antiasfixiante</w:t>
            </w:r>
            <w:proofErr w:type="spellEnd"/>
            <w:r w:rsidRPr="00F47CA0">
              <w:rPr>
                <w:rFonts w:eastAsia="Times New Roman" w:cs="Calibri"/>
                <w:color w:val="000000"/>
                <w:sz w:val="24"/>
                <w:szCs w:val="24"/>
                <w:lang w:val="pt-BR" w:eastAsia="pt-BR"/>
              </w:rPr>
              <w:t>, com clipe na cor da tinta. Caixa com 50 unidades</w:t>
            </w:r>
          </w:p>
        </w:tc>
        <w:tc>
          <w:tcPr>
            <w:tcW w:w="1360" w:type="dxa"/>
            <w:tcBorders>
              <w:top w:val="nil"/>
              <w:left w:val="single" w:sz="8" w:space="0" w:color="000000"/>
              <w:bottom w:val="single" w:sz="8" w:space="0" w:color="000000"/>
              <w:right w:val="nil"/>
            </w:tcBorders>
            <w:shd w:val="clear" w:color="auto" w:fill="auto"/>
            <w:vAlign w:val="center"/>
          </w:tcPr>
          <w:p w14:paraId="2BB864C9" w14:textId="281A122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BFF4690" w14:textId="281AD2E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9EB98DB"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020F92C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58</w:t>
            </w:r>
          </w:p>
        </w:tc>
        <w:tc>
          <w:tcPr>
            <w:tcW w:w="640" w:type="dxa"/>
            <w:tcBorders>
              <w:top w:val="nil"/>
              <w:left w:val="single" w:sz="8" w:space="0" w:color="000000"/>
              <w:bottom w:val="single" w:sz="8" w:space="0" w:color="000000"/>
              <w:right w:val="nil"/>
            </w:tcBorders>
            <w:shd w:val="clear" w:color="000000" w:fill="FFFFFF"/>
            <w:vAlign w:val="center"/>
            <w:hideMark/>
          </w:tcPr>
          <w:p w14:paraId="2A7F4AF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759</w:t>
            </w:r>
          </w:p>
        </w:tc>
        <w:tc>
          <w:tcPr>
            <w:tcW w:w="1026" w:type="dxa"/>
            <w:tcBorders>
              <w:top w:val="nil"/>
              <w:left w:val="single" w:sz="8" w:space="0" w:color="000000"/>
              <w:bottom w:val="single" w:sz="8" w:space="0" w:color="000000"/>
              <w:right w:val="nil"/>
            </w:tcBorders>
            <w:shd w:val="clear" w:color="000000" w:fill="FFFFFF"/>
            <w:vAlign w:val="center"/>
            <w:hideMark/>
          </w:tcPr>
          <w:p w14:paraId="706AC72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B68396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esferográfica, em poliestireno, cristal, COR PRETA, redonda, ponta em latão, 1,0mm; modelo </w:t>
            </w:r>
            <w:proofErr w:type="spellStart"/>
            <w:r w:rsidRPr="00F47CA0">
              <w:rPr>
                <w:rFonts w:eastAsia="Times New Roman" w:cs="Calibri"/>
                <w:color w:val="000000"/>
                <w:sz w:val="24"/>
                <w:szCs w:val="24"/>
                <w:lang w:val="pt-BR" w:eastAsia="pt-BR"/>
              </w:rPr>
              <w:t>descartavel</w:t>
            </w:r>
            <w:proofErr w:type="spellEnd"/>
            <w:r w:rsidRPr="00F47CA0">
              <w:rPr>
                <w:rFonts w:eastAsia="Times New Roman" w:cs="Calibri"/>
                <w:color w:val="000000"/>
                <w:sz w:val="24"/>
                <w:szCs w:val="24"/>
                <w:lang w:val="pt-BR" w:eastAsia="pt-BR"/>
              </w:rPr>
              <w:t xml:space="preserve">, ponte liga de latão; com esfera em </w:t>
            </w:r>
            <w:proofErr w:type="spellStart"/>
            <w:r w:rsidRPr="00F47CA0">
              <w:rPr>
                <w:rFonts w:eastAsia="Times New Roman" w:cs="Calibri"/>
                <w:color w:val="000000"/>
                <w:sz w:val="24"/>
                <w:szCs w:val="24"/>
                <w:lang w:val="pt-BR" w:eastAsia="pt-BR"/>
              </w:rPr>
              <w:t>tungstenio</w:t>
            </w:r>
            <w:proofErr w:type="spellEnd"/>
            <w:r w:rsidRPr="00F47CA0">
              <w:rPr>
                <w:rFonts w:eastAsia="Times New Roman" w:cs="Calibri"/>
                <w:color w:val="000000"/>
                <w:sz w:val="24"/>
                <w:szCs w:val="24"/>
                <w:lang w:val="pt-BR" w:eastAsia="pt-BR"/>
              </w:rPr>
              <w:t xml:space="preserve">, espessura de 1,0mm. rendimento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escrita de 1400 metros, com tampa protetora </w:t>
            </w:r>
            <w:proofErr w:type="spellStart"/>
            <w:r w:rsidRPr="00F47CA0">
              <w:rPr>
                <w:rFonts w:eastAsia="Times New Roman" w:cs="Calibri"/>
                <w:color w:val="000000"/>
                <w:sz w:val="24"/>
                <w:szCs w:val="24"/>
                <w:lang w:val="pt-BR" w:eastAsia="pt-BR"/>
              </w:rPr>
              <w:t>removivel</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antiasfixiante</w:t>
            </w:r>
            <w:proofErr w:type="spellEnd"/>
            <w:r w:rsidRPr="00F47CA0">
              <w:rPr>
                <w:rFonts w:eastAsia="Times New Roman" w:cs="Calibri"/>
                <w:color w:val="000000"/>
                <w:sz w:val="24"/>
                <w:szCs w:val="24"/>
                <w:lang w:val="pt-BR" w:eastAsia="pt-BR"/>
              </w:rPr>
              <w:t>, com clipe na cor da tinta. Caixa com 50 unidades</w:t>
            </w:r>
          </w:p>
        </w:tc>
        <w:tc>
          <w:tcPr>
            <w:tcW w:w="1360" w:type="dxa"/>
            <w:tcBorders>
              <w:top w:val="nil"/>
              <w:left w:val="single" w:sz="8" w:space="0" w:color="000000"/>
              <w:bottom w:val="single" w:sz="8" w:space="0" w:color="000000"/>
              <w:right w:val="nil"/>
            </w:tcBorders>
            <w:shd w:val="clear" w:color="auto" w:fill="auto"/>
            <w:vAlign w:val="center"/>
          </w:tcPr>
          <w:p w14:paraId="78700567" w14:textId="66B2F90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C8C3574" w14:textId="0B3761E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77B3AC0"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4E53CAD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59</w:t>
            </w:r>
          </w:p>
        </w:tc>
        <w:tc>
          <w:tcPr>
            <w:tcW w:w="640" w:type="dxa"/>
            <w:tcBorders>
              <w:top w:val="nil"/>
              <w:left w:val="single" w:sz="8" w:space="0" w:color="000000"/>
              <w:bottom w:val="single" w:sz="8" w:space="0" w:color="000000"/>
              <w:right w:val="nil"/>
            </w:tcBorders>
            <w:shd w:val="clear" w:color="000000" w:fill="FFFFFF"/>
            <w:vAlign w:val="center"/>
            <w:hideMark/>
          </w:tcPr>
          <w:p w14:paraId="7F98BC2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386</w:t>
            </w:r>
          </w:p>
        </w:tc>
        <w:tc>
          <w:tcPr>
            <w:tcW w:w="1026" w:type="dxa"/>
            <w:tcBorders>
              <w:top w:val="nil"/>
              <w:left w:val="single" w:sz="8" w:space="0" w:color="000000"/>
              <w:bottom w:val="single" w:sz="8" w:space="0" w:color="000000"/>
              <w:right w:val="nil"/>
            </w:tcBorders>
            <w:shd w:val="clear" w:color="000000" w:fill="FFFFFF"/>
            <w:vAlign w:val="center"/>
            <w:hideMark/>
          </w:tcPr>
          <w:p w14:paraId="2176B9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2C39A2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esferográfica, em poliestireno, cristal, COR VERMELHA, redonda, ponta em latão, 1,0mm; modelo </w:t>
            </w:r>
            <w:proofErr w:type="spellStart"/>
            <w:r w:rsidRPr="00F47CA0">
              <w:rPr>
                <w:rFonts w:eastAsia="Times New Roman" w:cs="Calibri"/>
                <w:color w:val="000000"/>
                <w:sz w:val="24"/>
                <w:szCs w:val="24"/>
                <w:lang w:val="pt-BR" w:eastAsia="pt-BR"/>
              </w:rPr>
              <w:t>descartavel</w:t>
            </w:r>
            <w:proofErr w:type="spellEnd"/>
            <w:r w:rsidRPr="00F47CA0">
              <w:rPr>
                <w:rFonts w:eastAsia="Times New Roman" w:cs="Calibri"/>
                <w:color w:val="000000"/>
                <w:sz w:val="24"/>
                <w:szCs w:val="24"/>
                <w:lang w:val="pt-BR" w:eastAsia="pt-BR"/>
              </w:rPr>
              <w:t xml:space="preserve">, ponte liga de latão; com esfera em </w:t>
            </w:r>
            <w:proofErr w:type="spellStart"/>
            <w:r w:rsidRPr="00F47CA0">
              <w:rPr>
                <w:rFonts w:eastAsia="Times New Roman" w:cs="Calibri"/>
                <w:color w:val="000000"/>
                <w:sz w:val="24"/>
                <w:szCs w:val="24"/>
                <w:lang w:val="pt-BR" w:eastAsia="pt-BR"/>
              </w:rPr>
              <w:t>tungstenio</w:t>
            </w:r>
            <w:proofErr w:type="spellEnd"/>
            <w:r w:rsidRPr="00F47CA0">
              <w:rPr>
                <w:rFonts w:eastAsia="Times New Roman" w:cs="Calibri"/>
                <w:color w:val="000000"/>
                <w:sz w:val="24"/>
                <w:szCs w:val="24"/>
                <w:lang w:val="pt-BR" w:eastAsia="pt-BR"/>
              </w:rPr>
              <w:t xml:space="preserve">, espessura de 1,0mm. rendimento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escrita de 1400 metros, com tampa protetora </w:t>
            </w:r>
            <w:proofErr w:type="spellStart"/>
            <w:r w:rsidRPr="00F47CA0">
              <w:rPr>
                <w:rFonts w:eastAsia="Times New Roman" w:cs="Calibri"/>
                <w:color w:val="000000"/>
                <w:sz w:val="24"/>
                <w:szCs w:val="24"/>
                <w:lang w:val="pt-BR" w:eastAsia="pt-BR"/>
              </w:rPr>
              <w:t>removivel</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antiasfixiante</w:t>
            </w:r>
            <w:proofErr w:type="spellEnd"/>
            <w:r w:rsidRPr="00F47CA0">
              <w:rPr>
                <w:rFonts w:eastAsia="Times New Roman" w:cs="Calibri"/>
                <w:color w:val="000000"/>
                <w:sz w:val="24"/>
                <w:szCs w:val="24"/>
                <w:lang w:val="pt-BR" w:eastAsia="pt-BR"/>
              </w:rPr>
              <w:t>, com clipe na cor da tinta. Caixa com 50 unidades</w:t>
            </w:r>
          </w:p>
        </w:tc>
        <w:tc>
          <w:tcPr>
            <w:tcW w:w="1360" w:type="dxa"/>
            <w:tcBorders>
              <w:top w:val="nil"/>
              <w:left w:val="single" w:sz="8" w:space="0" w:color="000000"/>
              <w:bottom w:val="single" w:sz="8" w:space="0" w:color="000000"/>
              <w:right w:val="nil"/>
            </w:tcBorders>
            <w:shd w:val="clear" w:color="auto" w:fill="auto"/>
            <w:vAlign w:val="center"/>
          </w:tcPr>
          <w:p w14:paraId="04FDEDD1" w14:textId="05F9562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C991304" w14:textId="7B083C2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2F0AA23"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D8997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60</w:t>
            </w:r>
          </w:p>
        </w:tc>
        <w:tc>
          <w:tcPr>
            <w:tcW w:w="640" w:type="dxa"/>
            <w:tcBorders>
              <w:top w:val="nil"/>
              <w:left w:val="single" w:sz="8" w:space="0" w:color="000000"/>
              <w:bottom w:val="single" w:sz="8" w:space="0" w:color="000000"/>
              <w:right w:val="nil"/>
            </w:tcBorders>
            <w:shd w:val="clear" w:color="000000" w:fill="FFFFFF"/>
            <w:vAlign w:val="center"/>
            <w:hideMark/>
          </w:tcPr>
          <w:p w14:paraId="7280ACC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4D71B1B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DBB04A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esferográfica, em resinas termoplásticas e </w:t>
            </w:r>
            <w:proofErr w:type="spellStart"/>
            <w:r w:rsidRPr="00F47CA0">
              <w:rPr>
                <w:rFonts w:eastAsia="Times New Roman" w:cs="Calibri"/>
                <w:color w:val="000000"/>
                <w:sz w:val="24"/>
                <w:szCs w:val="24"/>
                <w:lang w:val="pt-BR" w:eastAsia="pt-BR"/>
              </w:rPr>
              <w:t>residuos</w:t>
            </w:r>
            <w:proofErr w:type="spellEnd"/>
            <w:r w:rsidRPr="00F47CA0">
              <w:rPr>
                <w:rFonts w:eastAsia="Times New Roman" w:cs="Calibri"/>
                <w:color w:val="000000"/>
                <w:sz w:val="24"/>
                <w:szCs w:val="24"/>
                <w:lang w:val="pt-BR" w:eastAsia="pt-BR"/>
              </w:rPr>
              <w:t xml:space="preserve"> reciclados,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corantes orgânicos e solventes, ponta de latão e esfera tungstênio, ponta </w:t>
            </w:r>
            <w:proofErr w:type="spellStart"/>
            <w:r w:rsidRPr="00F47CA0">
              <w:rPr>
                <w:rFonts w:eastAsia="Times New Roman" w:cs="Calibri"/>
                <w:color w:val="000000"/>
                <w:sz w:val="24"/>
                <w:szCs w:val="24"/>
                <w:lang w:val="pt-BR" w:eastAsia="pt-BR"/>
              </w:rPr>
              <w:t>fina</w:t>
            </w:r>
            <w:proofErr w:type="spellEnd"/>
            <w:r w:rsidRPr="00F47CA0">
              <w:rPr>
                <w:rFonts w:eastAsia="Times New Roman" w:cs="Calibri"/>
                <w:color w:val="000000"/>
                <w:sz w:val="24"/>
                <w:szCs w:val="24"/>
                <w:lang w:val="pt-BR" w:eastAsia="pt-BR"/>
              </w:rPr>
              <w:t xml:space="preserve"> de 0,5mm, cor azul</w:t>
            </w:r>
          </w:p>
        </w:tc>
        <w:tc>
          <w:tcPr>
            <w:tcW w:w="1360" w:type="dxa"/>
            <w:tcBorders>
              <w:top w:val="nil"/>
              <w:left w:val="single" w:sz="8" w:space="0" w:color="000000"/>
              <w:bottom w:val="single" w:sz="8" w:space="0" w:color="000000"/>
              <w:right w:val="nil"/>
            </w:tcBorders>
            <w:shd w:val="clear" w:color="auto" w:fill="auto"/>
            <w:vAlign w:val="center"/>
          </w:tcPr>
          <w:p w14:paraId="2AAE78B3" w14:textId="47FC4D0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2593270" w14:textId="496BCF4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51F17D0"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5BBC41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61</w:t>
            </w:r>
          </w:p>
        </w:tc>
        <w:tc>
          <w:tcPr>
            <w:tcW w:w="640" w:type="dxa"/>
            <w:tcBorders>
              <w:top w:val="nil"/>
              <w:left w:val="single" w:sz="8" w:space="0" w:color="000000"/>
              <w:bottom w:val="single" w:sz="8" w:space="0" w:color="000000"/>
              <w:right w:val="nil"/>
            </w:tcBorders>
            <w:shd w:val="clear" w:color="000000" w:fill="FFFFFF"/>
            <w:vAlign w:val="center"/>
            <w:hideMark/>
          </w:tcPr>
          <w:p w14:paraId="1F5E091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588</w:t>
            </w:r>
          </w:p>
        </w:tc>
        <w:tc>
          <w:tcPr>
            <w:tcW w:w="1026" w:type="dxa"/>
            <w:tcBorders>
              <w:top w:val="nil"/>
              <w:left w:val="single" w:sz="8" w:space="0" w:color="000000"/>
              <w:bottom w:val="single" w:sz="8" w:space="0" w:color="000000"/>
              <w:right w:val="nil"/>
            </w:tcBorders>
            <w:shd w:val="clear" w:color="000000" w:fill="FFFFFF"/>
            <w:vAlign w:val="center"/>
            <w:hideMark/>
          </w:tcPr>
          <w:p w14:paraId="758E5D7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1A46FF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Marca Texto, COR AMARELO, não toxica, ponta de polipropileno opaco, não toxico. </w:t>
            </w:r>
            <w:proofErr w:type="spellStart"/>
            <w:r w:rsidRPr="00F47CA0">
              <w:rPr>
                <w:rFonts w:eastAsia="Times New Roman" w:cs="Calibri"/>
                <w:color w:val="000000"/>
                <w:sz w:val="24"/>
                <w:szCs w:val="24"/>
                <w:lang w:val="pt-BR" w:eastAsia="pt-BR"/>
              </w:rPr>
              <w:t>Comp</w:t>
            </w:r>
            <w:proofErr w:type="spellEnd"/>
            <w:r w:rsidRPr="00F47CA0">
              <w:rPr>
                <w:rFonts w:eastAsia="Times New Roman" w:cs="Calibri"/>
                <w:color w:val="000000"/>
                <w:sz w:val="24"/>
                <w:szCs w:val="24"/>
                <w:lang w:val="pt-BR" w:eastAsia="pt-BR"/>
              </w:rPr>
              <w:t xml:space="preserve">: Resinas </w:t>
            </w:r>
            <w:proofErr w:type="spellStart"/>
            <w:r w:rsidRPr="00F47CA0">
              <w:rPr>
                <w:rFonts w:eastAsia="Times New Roman" w:cs="Calibri"/>
                <w:color w:val="000000"/>
                <w:sz w:val="24"/>
                <w:szCs w:val="24"/>
                <w:lang w:val="pt-BR" w:eastAsia="pt-BR"/>
              </w:rPr>
              <w:t>termoplaticas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gramStart"/>
            <w:r w:rsidRPr="00F47CA0">
              <w:rPr>
                <w:rFonts w:eastAsia="Times New Roman" w:cs="Calibri"/>
                <w:color w:val="000000"/>
                <w:sz w:val="24"/>
                <w:szCs w:val="24"/>
                <w:lang w:val="pt-BR" w:eastAsia="pt-BR"/>
              </w:rPr>
              <w:t>agua</w:t>
            </w:r>
            <w:proofErr w:type="gramEnd"/>
            <w:r w:rsidRPr="00F47CA0">
              <w:rPr>
                <w:rFonts w:eastAsia="Times New Roman" w:cs="Calibri"/>
                <w:color w:val="000000"/>
                <w:sz w:val="24"/>
                <w:szCs w:val="24"/>
                <w:lang w:val="pt-BR" w:eastAsia="pt-BR"/>
              </w:rPr>
              <w:t xml:space="preserve">, corantes, aditivos 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selo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4C68AA41" w14:textId="1EC117E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65850C2" w14:textId="35231A9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5C33E20"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4E171A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62</w:t>
            </w:r>
          </w:p>
        </w:tc>
        <w:tc>
          <w:tcPr>
            <w:tcW w:w="640" w:type="dxa"/>
            <w:tcBorders>
              <w:top w:val="nil"/>
              <w:left w:val="single" w:sz="8" w:space="0" w:color="000000"/>
              <w:bottom w:val="single" w:sz="8" w:space="0" w:color="000000"/>
              <w:right w:val="nil"/>
            </w:tcBorders>
            <w:shd w:val="clear" w:color="000000" w:fill="FFFFFF"/>
            <w:vAlign w:val="center"/>
            <w:hideMark/>
          </w:tcPr>
          <w:p w14:paraId="07D143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02116B9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159A43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Marca Texto, COR LARANJA, não toxica, ponta de polipropileno opaco, não toxico. </w:t>
            </w:r>
            <w:proofErr w:type="spellStart"/>
            <w:r w:rsidRPr="00F47CA0">
              <w:rPr>
                <w:rFonts w:eastAsia="Times New Roman" w:cs="Calibri"/>
                <w:color w:val="000000"/>
                <w:sz w:val="24"/>
                <w:szCs w:val="24"/>
                <w:lang w:val="pt-BR" w:eastAsia="pt-BR"/>
              </w:rPr>
              <w:t>Comp</w:t>
            </w:r>
            <w:proofErr w:type="spellEnd"/>
            <w:r w:rsidRPr="00F47CA0">
              <w:rPr>
                <w:rFonts w:eastAsia="Times New Roman" w:cs="Calibri"/>
                <w:color w:val="000000"/>
                <w:sz w:val="24"/>
                <w:szCs w:val="24"/>
                <w:lang w:val="pt-BR" w:eastAsia="pt-BR"/>
              </w:rPr>
              <w:t xml:space="preserve">: Resinas </w:t>
            </w:r>
            <w:proofErr w:type="spellStart"/>
            <w:r w:rsidRPr="00F47CA0">
              <w:rPr>
                <w:rFonts w:eastAsia="Times New Roman" w:cs="Calibri"/>
                <w:color w:val="000000"/>
                <w:sz w:val="24"/>
                <w:szCs w:val="24"/>
                <w:lang w:val="pt-BR" w:eastAsia="pt-BR"/>
              </w:rPr>
              <w:t>termoplaticas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gramStart"/>
            <w:r w:rsidRPr="00F47CA0">
              <w:rPr>
                <w:rFonts w:eastAsia="Times New Roman" w:cs="Calibri"/>
                <w:color w:val="000000"/>
                <w:sz w:val="24"/>
                <w:szCs w:val="24"/>
                <w:lang w:val="pt-BR" w:eastAsia="pt-BR"/>
              </w:rPr>
              <w:t>agua</w:t>
            </w:r>
            <w:proofErr w:type="gramEnd"/>
            <w:r w:rsidRPr="00F47CA0">
              <w:rPr>
                <w:rFonts w:eastAsia="Times New Roman" w:cs="Calibri"/>
                <w:color w:val="000000"/>
                <w:sz w:val="24"/>
                <w:szCs w:val="24"/>
                <w:lang w:val="pt-BR" w:eastAsia="pt-BR"/>
              </w:rPr>
              <w:t xml:space="preserve">, corantes, aditivos 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selo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16FEF2A9" w14:textId="475C740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DB00BD8" w14:textId="70BE15E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67DD2CD"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E33379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63</w:t>
            </w:r>
          </w:p>
        </w:tc>
        <w:tc>
          <w:tcPr>
            <w:tcW w:w="640" w:type="dxa"/>
            <w:tcBorders>
              <w:top w:val="nil"/>
              <w:left w:val="single" w:sz="8" w:space="0" w:color="000000"/>
              <w:bottom w:val="single" w:sz="8" w:space="0" w:color="000000"/>
              <w:right w:val="nil"/>
            </w:tcBorders>
            <w:shd w:val="clear" w:color="000000" w:fill="FFFFFF"/>
            <w:vAlign w:val="center"/>
            <w:hideMark/>
          </w:tcPr>
          <w:p w14:paraId="6DE8F10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1C736A7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2C837A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Marca Texto, COR ROSA, não toxica, ponta de polipropileno opaco, não toxico. </w:t>
            </w:r>
            <w:proofErr w:type="spellStart"/>
            <w:r w:rsidRPr="00F47CA0">
              <w:rPr>
                <w:rFonts w:eastAsia="Times New Roman" w:cs="Calibri"/>
                <w:color w:val="000000"/>
                <w:sz w:val="24"/>
                <w:szCs w:val="24"/>
                <w:lang w:val="pt-BR" w:eastAsia="pt-BR"/>
              </w:rPr>
              <w:t>Comp</w:t>
            </w:r>
            <w:proofErr w:type="spellEnd"/>
            <w:r w:rsidRPr="00F47CA0">
              <w:rPr>
                <w:rFonts w:eastAsia="Times New Roman" w:cs="Calibri"/>
                <w:color w:val="000000"/>
                <w:sz w:val="24"/>
                <w:szCs w:val="24"/>
                <w:lang w:val="pt-BR" w:eastAsia="pt-BR"/>
              </w:rPr>
              <w:t xml:space="preserve">: Resinas </w:t>
            </w:r>
            <w:proofErr w:type="spellStart"/>
            <w:r w:rsidRPr="00F47CA0">
              <w:rPr>
                <w:rFonts w:eastAsia="Times New Roman" w:cs="Calibri"/>
                <w:color w:val="000000"/>
                <w:sz w:val="24"/>
                <w:szCs w:val="24"/>
                <w:lang w:val="pt-BR" w:eastAsia="pt-BR"/>
              </w:rPr>
              <w:t>termoplaticas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gramStart"/>
            <w:r w:rsidRPr="00F47CA0">
              <w:rPr>
                <w:rFonts w:eastAsia="Times New Roman" w:cs="Calibri"/>
                <w:color w:val="000000"/>
                <w:sz w:val="24"/>
                <w:szCs w:val="24"/>
                <w:lang w:val="pt-BR" w:eastAsia="pt-BR"/>
              </w:rPr>
              <w:t>agua</w:t>
            </w:r>
            <w:proofErr w:type="gramEnd"/>
            <w:r w:rsidRPr="00F47CA0">
              <w:rPr>
                <w:rFonts w:eastAsia="Times New Roman" w:cs="Calibri"/>
                <w:color w:val="000000"/>
                <w:sz w:val="24"/>
                <w:szCs w:val="24"/>
                <w:lang w:val="pt-BR" w:eastAsia="pt-BR"/>
              </w:rPr>
              <w:t xml:space="preserve">, corantes, aditivos 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selo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260C45D5" w14:textId="75452A2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FDFC463" w14:textId="40DCE4E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1AA19C3"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40CA4D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64</w:t>
            </w:r>
          </w:p>
        </w:tc>
        <w:tc>
          <w:tcPr>
            <w:tcW w:w="640" w:type="dxa"/>
            <w:tcBorders>
              <w:top w:val="nil"/>
              <w:left w:val="single" w:sz="8" w:space="0" w:color="000000"/>
              <w:bottom w:val="single" w:sz="8" w:space="0" w:color="000000"/>
              <w:right w:val="nil"/>
            </w:tcBorders>
            <w:shd w:val="clear" w:color="000000" w:fill="FFFFFF"/>
            <w:vAlign w:val="center"/>
            <w:hideMark/>
          </w:tcPr>
          <w:p w14:paraId="141D9A7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59</w:t>
            </w:r>
          </w:p>
        </w:tc>
        <w:tc>
          <w:tcPr>
            <w:tcW w:w="1026" w:type="dxa"/>
            <w:tcBorders>
              <w:top w:val="nil"/>
              <w:left w:val="single" w:sz="8" w:space="0" w:color="000000"/>
              <w:bottom w:val="single" w:sz="8" w:space="0" w:color="000000"/>
              <w:right w:val="nil"/>
            </w:tcBorders>
            <w:shd w:val="clear" w:color="000000" w:fill="FFFFFF"/>
            <w:vAlign w:val="center"/>
            <w:hideMark/>
          </w:tcPr>
          <w:p w14:paraId="4EBA809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3E4331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Marca Texto, COR VERDE, não toxica, ponta de polipropileno opaco, não toxico. </w:t>
            </w:r>
            <w:proofErr w:type="spellStart"/>
            <w:r w:rsidRPr="00F47CA0">
              <w:rPr>
                <w:rFonts w:eastAsia="Times New Roman" w:cs="Calibri"/>
                <w:color w:val="000000"/>
                <w:sz w:val="24"/>
                <w:szCs w:val="24"/>
                <w:lang w:val="pt-BR" w:eastAsia="pt-BR"/>
              </w:rPr>
              <w:t>Comp</w:t>
            </w:r>
            <w:proofErr w:type="spellEnd"/>
            <w:r w:rsidRPr="00F47CA0">
              <w:rPr>
                <w:rFonts w:eastAsia="Times New Roman" w:cs="Calibri"/>
                <w:color w:val="000000"/>
                <w:sz w:val="24"/>
                <w:szCs w:val="24"/>
                <w:lang w:val="pt-BR" w:eastAsia="pt-BR"/>
              </w:rPr>
              <w:t xml:space="preserve">: Resinas </w:t>
            </w:r>
            <w:proofErr w:type="spellStart"/>
            <w:r w:rsidRPr="00F47CA0">
              <w:rPr>
                <w:rFonts w:eastAsia="Times New Roman" w:cs="Calibri"/>
                <w:color w:val="000000"/>
                <w:sz w:val="24"/>
                <w:szCs w:val="24"/>
                <w:lang w:val="pt-BR" w:eastAsia="pt-BR"/>
              </w:rPr>
              <w:t>termoplaticas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gramStart"/>
            <w:r w:rsidRPr="00F47CA0">
              <w:rPr>
                <w:rFonts w:eastAsia="Times New Roman" w:cs="Calibri"/>
                <w:color w:val="000000"/>
                <w:sz w:val="24"/>
                <w:szCs w:val="24"/>
                <w:lang w:val="pt-BR" w:eastAsia="pt-BR"/>
              </w:rPr>
              <w:t>agua</w:t>
            </w:r>
            <w:proofErr w:type="gramEnd"/>
            <w:r w:rsidRPr="00F47CA0">
              <w:rPr>
                <w:rFonts w:eastAsia="Times New Roman" w:cs="Calibri"/>
                <w:color w:val="000000"/>
                <w:sz w:val="24"/>
                <w:szCs w:val="24"/>
                <w:lang w:val="pt-BR" w:eastAsia="pt-BR"/>
              </w:rPr>
              <w:t xml:space="preserve">, corantes, aditivos 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selo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4489CEF4" w14:textId="3A9D8ED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5D5444C" w14:textId="796F36F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CE9A1A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5AB14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65</w:t>
            </w:r>
          </w:p>
        </w:tc>
        <w:tc>
          <w:tcPr>
            <w:tcW w:w="640" w:type="dxa"/>
            <w:tcBorders>
              <w:top w:val="nil"/>
              <w:left w:val="single" w:sz="8" w:space="0" w:color="000000"/>
              <w:bottom w:val="single" w:sz="8" w:space="0" w:color="000000"/>
              <w:right w:val="nil"/>
            </w:tcBorders>
            <w:shd w:val="clear" w:color="000000" w:fill="FFFFFF"/>
            <w:vAlign w:val="center"/>
            <w:hideMark/>
          </w:tcPr>
          <w:p w14:paraId="4F4F703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96</w:t>
            </w:r>
          </w:p>
        </w:tc>
        <w:tc>
          <w:tcPr>
            <w:tcW w:w="1026" w:type="dxa"/>
            <w:tcBorders>
              <w:top w:val="nil"/>
              <w:left w:val="single" w:sz="8" w:space="0" w:color="000000"/>
              <w:bottom w:val="single" w:sz="8" w:space="0" w:color="000000"/>
              <w:right w:val="nil"/>
            </w:tcBorders>
            <w:shd w:val="clear" w:color="000000" w:fill="FFFFFF"/>
            <w:vAlign w:val="center"/>
            <w:hideMark/>
          </w:tcPr>
          <w:p w14:paraId="3590C1D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D689F4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Caneta permanente para CD - caixa com 10 unidades, na cor preta.</w:t>
            </w:r>
          </w:p>
        </w:tc>
        <w:tc>
          <w:tcPr>
            <w:tcW w:w="1360" w:type="dxa"/>
            <w:tcBorders>
              <w:top w:val="nil"/>
              <w:left w:val="single" w:sz="8" w:space="0" w:color="000000"/>
              <w:bottom w:val="single" w:sz="8" w:space="0" w:color="000000"/>
              <w:right w:val="nil"/>
            </w:tcBorders>
            <w:shd w:val="clear" w:color="auto" w:fill="auto"/>
            <w:vAlign w:val="center"/>
          </w:tcPr>
          <w:p w14:paraId="01B46382" w14:textId="0C68EEA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05A227C" w14:textId="497E46A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533A9F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9EA58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66</w:t>
            </w:r>
          </w:p>
        </w:tc>
        <w:tc>
          <w:tcPr>
            <w:tcW w:w="640" w:type="dxa"/>
            <w:tcBorders>
              <w:top w:val="nil"/>
              <w:left w:val="single" w:sz="8" w:space="0" w:color="000000"/>
              <w:bottom w:val="single" w:sz="8" w:space="0" w:color="000000"/>
              <w:right w:val="nil"/>
            </w:tcBorders>
            <w:shd w:val="clear" w:color="000000" w:fill="FFFFFF"/>
            <w:vAlign w:val="center"/>
            <w:hideMark/>
          </w:tcPr>
          <w:p w14:paraId="3E61611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96</w:t>
            </w:r>
          </w:p>
        </w:tc>
        <w:tc>
          <w:tcPr>
            <w:tcW w:w="1026" w:type="dxa"/>
            <w:tcBorders>
              <w:top w:val="nil"/>
              <w:left w:val="single" w:sz="8" w:space="0" w:color="000000"/>
              <w:bottom w:val="single" w:sz="8" w:space="0" w:color="000000"/>
              <w:right w:val="nil"/>
            </w:tcBorders>
            <w:shd w:val="clear" w:color="000000" w:fill="FFFFFF"/>
            <w:vAlign w:val="center"/>
            <w:hideMark/>
          </w:tcPr>
          <w:p w14:paraId="38D5D07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DAC739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Caneta permanente para CD - caixa com 10 unidades, na cor azul.</w:t>
            </w:r>
          </w:p>
        </w:tc>
        <w:tc>
          <w:tcPr>
            <w:tcW w:w="1360" w:type="dxa"/>
            <w:tcBorders>
              <w:top w:val="nil"/>
              <w:left w:val="single" w:sz="8" w:space="0" w:color="000000"/>
              <w:bottom w:val="single" w:sz="8" w:space="0" w:color="000000"/>
              <w:right w:val="nil"/>
            </w:tcBorders>
            <w:shd w:val="clear" w:color="auto" w:fill="auto"/>
            <w:vAlign w:val="center"/>
          </w:tcPr>
          <w:p w14:paraId="5BDC92A5" w14:textId="7EAC20C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7F2B5C2" w14:textId="3099284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1CE417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A0B73E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67</w:t>
            </w:r>
          </w:p>
        </w:tc>
        <w:tc>
          <w:tcPr>
            <w:tcW w:w="640" w:type="dxa"/>
            <w:tcBorders>
              <w:top w:val="nil"/>
              <w:left w:val="single" w:sz="8" w:space="0" w:color="000000"/>
              <w:bottom w:val="single" w:sz="8" w:space="0" w:color="000000"/>
              <w:right w:val="nil"/>
            </w:tcBorders>
            <w:shd w:val="clear" w:color="000000" w:fill="FFFFFF"/>
            <w:vAlign w:val="center"/>
            <w:hideMark/>
          </w:tcPr>
          <w:p w14:paraId="046AD17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10F2ACE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8E0F31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Caneta permanente para CD - caixa com 10 unidades, na cor vermelho.</w:t>
            </w:r>
          </w:p>
        </w:tc>
        <w:tc>
          <w:tcPr>
            <w:tcW w:w="1360" w:type="dxa"/>
            <w:tcBorders>
              <w:top w:val="nil"/>
              <w:left w:val="single" w:sz="8" w:space="0" w:color="000000"/>
              <w:bottom w:val="single" w:sz="8" w:space="0" w:color="000000"/>
              <w:right w:val="nil"/>
            </w:tcBorders>
            <w:shd w:val="clear" w:color="auto" w:fill="auto"/>
            <w:vAlign w:val="center"/>
          </w:tcPr>
          <w:p w14:paraId="78DB7267" w14:textId="448FB3F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5C0D594" w14:textId="2C72A0C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640AB4C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0B3577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68</w:t>
            </w:r>
          </w:p>
        </w:tc>
        <w:tc>
          <w:tcPr>
            <w:tcW w:w="640" w:type="dxa"/>
            <w:tcBorders>
              <w:top w:val="nil"/>
              <w:left w:val="single" w:sz="8" w:space="0" w:color="000000"/>
              <w:bottom w:val="single" w:sz="8" w:space="0" w:color="000000"/>
              <w:right w:val="nil"/>
            </w:tcBorders>
            <w:shd w:val="clear" w:color="000000" w:fill="FFFFFF"/>
            <w:vAlign w:val="center"/>
            <w:hideMark/>
          </w:tcPr>
          <w:p w14:paraId="7B3032A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0313D4C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AD6F72A" w14:textId="77777777" w:rsidR="00F47CA0" w:rsidRPr="00F47CA0" w:rsidRDefault="00F47CA0" w:rsidP="00DC005A">
            <w:pPr>
              <w:widowControl/>
              <w:autoSpaceDE/>
              <w:autoSpaceDN/>
              <w:jc w:val="both"/>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Canetina</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hidrografica</w:t>
            </w:r>
            <w:proofErr w:type="spellEnd"/>
            <w:r w:rsidRPr="00F47CA0">
              <w:rPr>
                <w:rFonts w:eastAsia="Times New Roman" w:cs="Calibri"/>
                <w:color w:val="000000"/>
                <w:sz w:val="24"/>
                <w:szCs w:val="24"/>
                <w:lang w:val="pt-BR" w:eastAsia="pt-BR"/>
              </w:rPr>
              <w:t xml:space="preserve">, medindo 15,5mm. 12 cores, ponta média, tampa </w:t>
            </w:r>
            <w:proofErr w:type="spellStart"/>
            <w:r w:rsidRPr="00F47CA0">
              <w:rPr>
                <w:rFonts w:eastAsia="Times New Roman" w:cs="Calibri"/>
                <w:color w:val="000000"/>
                <w:sz w:val="24"/>
                <w:szCs w:val="24"/>
                <w:lang w:val="pt-BR" w:eastAsia="pt-BR"/>
              </w:rPr>
              <w:t>antiasfixiante</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lavavel</w:t>
            </w:r>
            <w:proofErr w:type="spellEnd"/>
            <w:r w:rsidRPr="00F47CA0">
              <w:rPr>
                <w:rFonts w:eastAsia="Times New Roman" w:cs="Calibri"/>
                <w:color w:val="000000"/>
                <w:sz w:val="24"/>
                <w:szCs w:val="24"/>
                <w:lang w:val="pt-BR" w:eastAsia="pt-BR"/>
              </w:rPr>
              <w:t xml:space="preserv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Embalagem com 12 canetinhas</w:t>
            </w:r>
          </w:p>
        </w:tc>
        <w:tc>
          <w:tcPr>
            <w:tcW w:w="1360" w:type="dxa"/>
            <w:tcBorders>
              <w:top w:val="nil"/>
              <w:left w:val="single" w:sz="8" w:space="0" w:color="000000"/>
              <w:bottom w:val="single" w:sz="8" w:space="0" w:color="000000"/>
              <w:right w:val="nil"/>
            </w:tcBorders>
            <w:shd w:val="clear" w:color="auto" w:fill="auto"/>
            <w:vAlign w:val="center"/>
          </w:tcPr>
          <w:p w14:paraId="13D4DF6E" w14:textId="5509B74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88C28EB" w14:textId="57F7B5E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B9EFC89" w14:textId="77777777" w:rsidTr="00DC005A">
        <w:trPr>
          <w:trHeight w:val="3180"/>
        </w:trPr>
        <w:tc>
          <w:tcPr>
            <w:tcW w:w="560" w:type="dxa"/>
            <w:tcBorders>
              <w:top w:val="nil"/>
              <w:left w:val="single" w:sz="8" w:space="0" w:color="000000"/>
              <w:bottom w:val="single" w:sz="8" w:space="0" w:color="000000"/>
              <w:right w:val="nil"/>
            </w:tcBorders>
            <w:shd w:val="clear" w:color="auto" w:fill="auto"/>
            <w:vAlign w:val="center"/>
            <w:hideMark/>
          </w:tcPr>
          <w:p w14:paraId="09C64EB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69</w:t>
            </w:r>
          </w:p>
        </w:tc>
        <w:tc>
          <w:tcPr>
            <w:tcW w:w="640" w:type="dxa"/>
            <w:tcBorders>
              <w:top w:val="nil"/>
              <w:left w:val="single" w:sz="8" w:space="0" w:color="000000"/>
              <w:bottom w:val="single" w:sz="8" w:space="0" w:color="000000"/>
              <w:right w:val="nil"/>
            </w:tcBorders>
            <w:shd w:val="clear" w:color="000000" w:fill="FFFFFF"/>
            <w:vAlign w:val="center"/>
            <w:hideMark/>
          </w:tcPr>
          <w:p w14:paraId="17C5EE0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1F49B44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ESTOJO</w:t>
            </w:r>
          </w:p>
        </w:tc>
        <w:tc>
          <w:tcPr>
            <w:tcW w:w="5780" w:type="dxa"/>
            <w:tcBorders>
              <w:top w:val="nil"/>
              <w:left w:val="single" w:sz="8" w:space="0" w:color="000000"/>
              <w:bottom w:val="single" w:sz="8" w:space="0" w:color="000000"/>
              <w:right w:val="nil"/>
            </w:tcBorders>
            <w:shd w:val="clear" w:color="auto" w:fill="auto"/>
            <w:vAlign w:val="center"/>
            <w:hideMark/>
          </w:tcPr>
          <w:p w14:paraId="6995B59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Canetinha, contendo 12 unidades em cores diferentes,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corpo opaco ou brilhante, com a impressão de lavável, com diâmetro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8mm e comprimento de 140mm a tampa e a cada deve ser da mesma cor da escrita, a tampa deve ser ventilada. A barra interna da canetinha deverá possuir constituição uniforme, ser isenta de impurezas, apresentar boa pigmentação, ser macia, com alto poder de cobertura e ser </w:t>
            </w:r>
            <w:proofErr w:type="spellStart"/>
            <w:r w:rsidRPr="00F47CA0">
              <w:rPr>
                <w:rFonts w:eastAsia="Times New Roman" w:cs="Calibri"/>
                <w:color w:val="000000"/>
                <w:sz w:val="24"/>
                <w:szCs w:val="24"/>
                <w:lang w:val="pt-BR" w:eastAsia="pt-BR"/>
              </w:rPr>
              <w:t>átoxica</w:t>
            </w:r>
            <w:proofErr w:type="spellEnd"/>
            <w:r w:rsidRPr="00F47CA0">
              <w:rPr>
                <w:rFonts w:eastAsia="Times New Roman" w:cs="Calibri"/>
                <w:color w:val="000000"/>
                <w:sz w:val="24"/>
                <w:szCs w:val="24"/>
                <w:lang w:val="pt-BR" w:eastAsia="pt-BR"/>
              </w:rPr>
              <w:t>. Composição: Resina termoplástica, água, corantes, umectantes. Cada canetinha deve trazer a marco do fabricante e a informação lavável gravada em seu corpo.</w:t>
            </w:r>
          </w:p>
        </w:tc>
        <w:tc>
          <w:tcPr>
            <w:tcW w:w="1360" w:type="dxa"/>
            <w:tcBorders>
              <w:top w:val="nil"/>
              <w:left w:val="single" w:sz="8" w:space="0" w:color="000000"/>
              <w:bottom w:val="single" w:sz="8" w:space="0" w:color="000000"/>
              <w:right w:val="nil"/>
            </w:tcBorders>
            <w:shd w:val="clear" w:color="auto" w:fill="auto"/>
            <w:vAlign w:val="center"/>
          </w:tcPr>
          <w:p w14:paraId="2F63A191" w14:textId="6E35942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C3A175D" w14:textId="70C91B9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4EF6F93"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D4B04F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70</w:t>
            </w:r>
          </w:p>
        </w:tc>
        <w:tc>
          <w:tcPr>
            <w:tcW w:w="640" w:type="dxa"/>
            <w:tcBorders>
              <w:top w:val="nil"/>
              <w:left w:val="single" w:sz="8" w:space="0" w:color="000000"/>
              <w:bottom w:val="single" w:sz="8" w:space="0" w:color="000000"/>
              <w:right w:val="nil"/>
            </w:tcBorders>
            <w:shd w:val="clear" w:color="000000" w:fill="FFFFFF"/>
            <w:vAlign w:val="center"/>
            <w:hideMark/>
          </w:tcPr>
          <w:p w14:paraId="620B231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171</w:t>
            </w:r>
          </w:p>
        </w:tc>
        <w:tc>
          <w:tcPr>
            <w:tcW w:w="1026" w:type="dxa"/>
            <w:tcBorders>
              <w:top w:val="nil"/>
              <w:left w:val="single" w:sz="8" w:space="0" w:color="000000"/>
              <w:bottom w:val="single" w:sz="8" w:space="0" w:color="000000"/>
              <w:right w:val="nil"/>
            </w:tcBorders>
            <w:shd w:val="clear" w:color="000000" w:fill="FFFFFF"/>
            <w:vAlign w:val="center"/>
            <w:hideMark/>
          </w:tcPr>
          <w:p w14:paraId="604D361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D21E8C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Capa plástica para Encadernação, COR PRETA, de Polipropileno, Formato A4, </w:t>
            </w:r>
            <w:proofErr w:type="gramStart"/>
            <w:r w:rsidRPr="00F47CA0">
              <w:rPr>
                <w:rFonts w:eastAsia="Times New Roman" w:cs="Calibri"/>
                <w:color w:val="000000"/>
                <w:sz w:val="24"/>
                <w:szCs w:val="24"/>
                <w:lang w:val="pt-BR" w:eastAsia="pt-BR"/>
              </w:rPr>
              <w:t>Medindo</w:t>
            </w:r>
            <w:proofErr w:type="gramEnd"/>
            <w:r w:rsidRPr="00F47CA0">
              <w:rPr>
                <w:rFonts w:eastAsia="Times New Roman" w:cs="Calibri"/>
                <w:color w:val="000000"/>
                <w:sz w:val="24"/>
                <w:szCs w:val="24"/>
                <w:lang w:val="pt-BR" w:eastAsia="pt-BR"/>
              </w:rPr>
              <w:t xml:space="preserve"> 210 x 297mm. Pacote com 50 unidades</w:t>
            </w:r>
          </w:p>
        </w:tc>
        <w:tc>
          <w:tcPr>
            <w:tcW w:w="1360" w:type="dxa"/>
            <w:tcBorders>
              <w:top w:val="nil"/>
              <w:left w:val="single" w:sz="8" w:space="0" w:color="000000"/>
              <w:bottom w:val="single" w:sz="8" w:space="0" w:color="000000"/>
              <w:right w:val="nil"/>
            </w:tcBorders>
            <w:shd w:val="clear" w:color="auto" w:fill="auto"/>
            <w:vAlign w:val="center"/>
          </w:tcPr>
          <w:p w14:paraId="68ECDA62" w14:textId="1617D56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182E09A" w14:textId="1880891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35FC6E1"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0984F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71</w:t>
            </w:r>
          </w:p>
        </w:tc>
        <w:tc>
          <w:tcPr>
            <w:tcW w:w="640" w:type="dxa"/>
            <w:tcBorders>
              <w:top w:val="nil"/>
              <w:left w:val="single" w:sz="8" w:space="0" w:color="000000"/>
              <w:bottom w:val="single" w:sz="8" w:space="0" w:color="000000"/>
              <w:right w:val="nil"/>
            </w:tcBorders>
            <w:shd w:val="clear" w:color="000000" w:fill="FFFFFF"/>
            <w:vAlign w:val="center"/>
            <w:hideMark/>
          </w:tcPr>
          <w:p w14:paraId="0E29917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172</w:t>
            </w:r>
          </w:p>
        </w:tc>
        <w:tc>
          <w:tcPr>
            <w:tcW w:w="1026" w:type="dxa"/>
            <w:tcBorders>
              <w:top w:val="nil"/>
              <w:left w:val="single" w:sz="8" w:space="0" w:color="000000"/>
              <w:bottom w:val="single" w:sz="8" w:space="0" w:color="000000"/>
              <w:right w:val="nil"/>
            </w:tcBorders>
            <w:shd w:val="clear" w:color="000000" w:fill="FFFFFF"/>
            <w:vAlign w:val="center"/>
            <w:hideMark/>
          </w:tcPr>
          <w:p w14:paraId="6BBDF3D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140841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Capa </w:t>
            </w:r>
            <w:proofErr w:type="spellStart"/>
            <w:r w:rsidRPr="00F47CA0">
              <w:rPr>
                <w:rFonts w:eastAsia="Times New Roman" w:cs="Calibri"/>
                <w:color w:val="000000"/>
                <w:sz w:val="24"/>
                <w:szCs w:val="24"/>
                <w:lang w:val="pt-BR" w:eastAsia="pt-BR"/>
              </w:rPr>
              <w:t>plastica</w:t>
            </w:r>
            <w:proofErr w:type="spellEnd"/>
            <w:r w:rsidRPr="00F47CA0">
              <w:rPr>
                <w:rFonts w:eastAsia="Times New Roman" w:cs="Calibri"/>
                <w:color w:val="000000"/>
                <w:sz w:val="24"/>
                <w:szCs w:val="24"/>
                <w:lang w:val="pt-BR" w:eastAsia="pt-BR"/>
              </w:rPr>
              <w:t xml:space="preserve"> para Encadernação, Transparente, de polipropileno, formato A4, medindo 210 x 297mm. Pacote com 50 unidades</w:t>
            </w:r>
          </w:p>
        </w:tc>
        <w:tc>
          <w:tcPr>
            <w:tcW w:w="1360" w:type="dxa"/>
            <w:tcBorders>
              <w:top w:val="nil"/>
              <w:left w:val="single" w:sz="8" w:space="0" w:color="000000"/>
              <w:bottom w:val="single" w:sz="8" w:space="0" w:color="000000"/>
              <w:right w:val="nil"/>
            </w:tcBorders>
            <w:shd w:val="clear" w:color="auto" w:fill="auto"/>
            <w:vAlign w:val="center"/>
          </w:tcPr>
          <w:p w14:paraId="5318C32B" w14:textId="023BE26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8042DD9" w14:textId="2B62A40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80FF238"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C5D990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72</w:t>
            </w:r>
          </w:p>
        </w:tc>
        <w:tc>
          <w:tcPr>
            <w:tcW w:w="640" w:type="dxa"/>
            <w:tcBorders>
              <w:top w:val="nil"/>
              <w:left w:val="single" w:sz="8" w:space="0" w:color="000000"/>
              <w:bottom w:val="single" w:sz="8" w:space="0" w:color="000000"/>
              <w:right w:val="nil"/>
            </w:tcBorders>
            <w:shd w:val="clear" w:color="000000" w:fill="FFFFFF"/>
            <w:vAlign w:val="center"/>
            <w:hideMark/>
          </w:tcPr>
          <w:p w14:paraId="4DC5767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2B5E9E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802DE6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Carimbo Datador. (Dia/Mês/Ano)</w:t>
            </w:r>
          </w:p>
        </w:tc>
        <w:tc>
          <w:tcPr>
            <w:tcW w:w="1360" w:type="dxa"/>
            <w:tcBorders>
              <w:top w:val="nil"/>
              <w:left w:val="single" w:sz="8" w:space="0" w:color="000000"/>
              <w:bottom w:val="single" w:sz="8" w:space="0" w:color="000000"/>
              <w:right w:val="nil"/>
            </w:tcBorders>
            <w:shd w:val="clear" w:color="auto" w:fill="auto"/>
            <w:vAlign w:val="center"/>
          </w:tcPr>
          <w:p w14:paraId="511C0BFC" w14:textId="1EC61E1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C049D36" w14:textId="4E689FC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84D8676"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6CBFA6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73</w:t>
            </w:r>
          </w:p>
        </w:tc>
        <w:tc>
          <w:tcPr>
            <w:tcW w:w="640" w:type="dxa"/>
            <w:tcBorders>
              <w:top w:val="nil"/>
              <w:left w:val="single" w:sz="8" w:space="0" w:color="000000"/>
              <w:bottom w:val="single" w:sz="8" w:space="0" w:color="000000"/>
              <w:right w:val="nil"/>
            </w:tcBorders>
            <w:shd w:val="clear" w:color="000000" w:fill="FFFFFF"/>
            <w:vAlign w:val="center"/>
            <w:hideMark/>
          </w:tcPr>
          <w:p w14:paraId="4A5213C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154</w:t>
            </w:r>
          </w:p>
        </w:tc>
        <w:tc>
          <w:tcPr>
            <w:tcW w:w="1026" w:type="dxa"/>
            <w:tcBorders>
              <w:top w:val="nil"/>
              <w:left w:val="single" w:sz="8" w:space="0" w:color="000000"/>
              <w:bottom w:val="single" w:sz="8" w:space="0" w:color="000000"/>
              <w:right w:val="nil"/>
            </w:tcBorders>
            <w:shd w:val="clear" w:color="000000" w:fill="FFFFFF"/>
            <w:vAlign w:val="center"/>
            <w:hideMark/>
          </w:tcPr>
          <w:p w14:paraId="49CD119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B2850A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Cavalete flip-</w:t>
            </w:r>
            <w:proofErr w:type="spellStart"/>
            <w:r w:rsidRPr="00F47CA0">
              <w:rPr>
                <w:rFonts w:eastAsia="Times New Roman" w:cs="Calibri"/>
                <w:color w:val="000000"/>
                <w:sz w:val="24"/>
                <w:szCs w:val="24"/>
                <w:lang w:val="pt-BR" w:eastAsia="pt-BR"/>
              </w:rPr>
              <w:t>chart</w:t>
            </w:r>
            <w:proofErr w:type="spellEnd"/>
            <w:r w:rsidRPr="00F47CA0">
              <w:rPr>
                <w:rFonts w:eastAsia="Times New Roman" w:cs="Calibri"/>
                <w:color w:val="000000"/>
                <w:sz w:val="24"/>
                <w:szCs w:val="24"/>
                <w:lang w:val="pt-BR" w:eastAsia="pt-BR"/>
              </w:rPr>
              <w:t xml:space="preserve"> em madeira </w:t>
            </w:r>
            <w:proofErr w:type="spellStart"/>
            <w:r w:rsidRPr="00F47CA0">
              <w:rPr>
                <w:rFonts w:eastAsia="Times New Roman" w:cs="Calibri"/>
                <w:color w:val="000000"/>
                <w:sz w:val="24"/>
                <w:szCs w:val="24"/>
                <w:lang w:val="pt-BR" w:eastAsia="pt-BR"/>
              </w:rPr>
              <w:t>duratex</w:t>
            </w:r>
            <w:proofErr w:type="spellEnd"/>
            <w:r w:rsidRPr="00F47CA0">
              <w:rPr>
                <w:rFonts w:eastAsia="Times New Roman" w:cs="Calibri"/>
                <w:color w:val="000000"/>
                <w:sz w:val="24"/>
                <w:szCs w:val="24"/>
                <w:lang w:val="pt-BR" w:eastAsia="pt-BR"/>
              </w:rPr>
              <w:t xml:space="preserve"> - Fabricado com madeira maciça e pés com apoio e suporte para apoio de tela em madeira Altura total do produto 1.70 metros, chapa de </w:t>
            </w:r>
            <w:proofErr w:type="spellStart"/>
            <w:r w:rsidRPr="00F47CA0">
              <w:rPr>
                <w:rFonts w:eastAsia="Times New Roman" w:cs="Calibri"/>
                <w:color w:val="000000"/>
                <w:sz w:val="24"/>
                <w:szCs w:val="24"/>
                <w:lang w:val="pt-BR" w:eastAsia="pt-BR"/>
              </w:rPr>
              <w:t>durtex</w:t>
            </w:r>
            <w:proofErr w:type="spellEnd"/>
            <w:r w:rsidRPr="00F47CA0">
              <w:rPr>
                <w:rFonts w:eastAsia="Times New Roman" w:cs="Calibri"/>
                <w:color w:val="000000"/>
                <w:sz w:val="24"/>
                <w:szCs w:val="24"/>
                <w:lang w:val="pt-BR" w:eastAsia="pt-BR"/>
              </w:rPr>
              <w:t xml:space="preserve"> (local onde fixa a folha) 90x60 cm.</w:t>
            </w:r>
          </w:p>
        </w:tc>
        <w:tc>
          <w:tcPr>
            <w:tcW w:w="1360" w:type="dxa"/>
            <w:tcBorders>
              <w:top w:val="nil"/>
              <w:left w:val="single" w:sz="8" w:space="0" w:color="000000"/>
              <w:bottom w:val="single" w:sz="8" w:space="0" w:color="000000"/>
              <w:right w:val="nil"/>
            </w:tcBorders>
            <w:shd w:val="clear" w:color="auto" w:fill="auto"/>
            <w:vAlign w:val="center"/>
          </w:tcPr>
          <w:p w14:paraId="34A9FF9D" w14:textId="01E2D32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8BFFCAE" w14:textId="317C1FF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6ABCAEC"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512C426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74</w:t>
            </w:r>
          </w:p>
        </w:tc>
        <w:tc>
          <w:tcPr>
            <w:tcW w:w="640" w:type="dxa"/>
            <w:tcBorders>
              <w:top w:val="nil"/>
              <w:left w:val="single" w:sz="8" w:space="0" w:color="000000"/>
              <w:bottom w:val="single" w:sz="8" w:space="0" w:color="000000"/>
              <w:right w:val="nil"/>
            </w:tcBorders>
            <w:shd w:val="clear" w:color="000000" w:fill="FFFFFF"/>
            <w:vAlign w:val="center"/>
            <w:hideMark/>
          </w:tcPr>
          <w:p w14:paraId="29FBFB5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42E588C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ABDFEA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Cesto de lixo em papelão prensado para escritório, com aros cromados ou com pintura metálica na base e no topo, na cor preta, sem tampa, medindo 250 mm de diâmetro na base e 250 mm de diâmetro no topo e 250 mm de altura, podendo essas medidas variar em até 50 mm para mais ou para menos</w:t>
            </w:r>
          </w:p>
        </w:tc>
        <w:tc>
          <w:tcPr>
            <w:tcW w:w="1360" w:type="dxa"/>
            <w:tcBorders>
              <w:top w:val="nil"/>
              <w:left w:val="single" w:sz="8" w:space="0" w:color="000000"/>
              <w:bottom w:val="single" w:sz="8" w:space="0" w:color="000000"/>
              <w:right w:val="nil"/>
            </w:tcBorders>
            <w:shd w:val="clear" w:color="auto" w:fill="auto"/>
            <w:vAlign w:val="center"/>
          </w:tcPr>
          <w:p w14:paraId="65DF593B" w14:textId="2D01A07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46F2358" w14:textId="75CBF84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2B712A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794A5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640" w:type="dxa"/>
            <w:tcBorders>
              <w:top w:val="nil"/>
              <w:left w:val="single" w:sz="8" w:space="0" w:color="000000"/>
              <w:bottom w:val="single" w:sz="8" w:space="0" w:color="000000"/>
              <w:right w:val="nil"/>
            </w:tcBorders>
            <w:shd w:val="clear" w:color="000000" w:fill="FFFFFF"/>
            <w:vAlign w:val="center"/>
            <w:hideMark/>
          </w:tcPr>
          <w:p w14:paraId="5C9A99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3207E2E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397FD6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Chaveiro Plástico com etiqueta para identificação, </w:t>
            </w:r>
            <w:proofErr w:type="gramStart"/>
            <w:r w:rsidRPr="00F47CA0">
              <w:rPr>
                <w:rFonts w:eastAsia="Times New Roman" w:cs="Calibri"/>
                <w:color w:val="000000"/>
                <w:sz w:val="24"/>
                <w:szCs w:val="24"/>
                <w:lang w:val="pt-BR" w:eastAsia="pt-BR"/>
              </w:rPr>
              <w:t>Organizado</w:t>
            </w:r>
            <w:proofErr w:type="gramEnd"/>
            <w:r w:rsidRPr="00F47CA0">
              <w:rPr>
                <w:rFonts w:eastAsia="Times New Roman" w:cs="Calibri"/>
                <w:color w:val="000000"/>
                <w:sz w:val="24"/>
                <w:szCs w:val="24"/>
                <w:lang w:val="pt-BR" w:eastAsia="pt-BR"/>
              </w:rPr>
              <w:t xml:space="preserve"> de Chaves. Cores Sortidas. Embalagem com 100 unidades.</w:t>
            </w:r>
          </w:p>
        </w:tc>
        <w:tc>
          <w:tcPr>
            <w:tcW w:w="1360" w:type="dxa"/>
            <w:tcBorders>
              <w:top w:val="nil"/>
              <w:left w:val="single" w:sz="8" w:space="0" w:color="000000"/>
              <w:bottom w:val="single" w:sz="8" w:space="0" w:color="000000"/>
              <w:right w:val="nil"/>
            </w:tcBorders>
            <w:shd w:val="clear" w:color="auto" w:fill="auto"/>
            <w:vAlign w:val="center"/>
          </w:tcPr>
          <w:p w14:paraId="28E11137" w14:textId="5C8CEFE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D5E38D4" w14:textId="3275641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439E320"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45371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76</w:t>
            </w:r>
          </w:p>
        </w:tc>
        <w:tc>
          <w:tcPr>
            <w:tcW w:w="640" w:type="dxa"/>
            <w:tcBorders>
              <w:top w:val="nil"/>
              <w:left w:val="single" w:sz="8" w:space="0" w:color="000000"/>
              <w:bottom w:val="single" w:sz="8" w:space="0" w:color="000000"/>
              <w:right w:val="nil"/>
            </w:tcBorders>
            <w:shd w:val="clear" w:color="000000" w:fill="FFFFFF"/>
            <w:vAlign w:val="center"/>
            <w:hideMark/>
          </w:tcPr>
          <w:p w14:paraId="502C834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56B4781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4708AA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Claviculário - Armário Porta Chaves. Capacidade para 90 chaves.</w:t>
            </w:r>
          </w:p>
        </w:tc>
        <w:tc>
          <w:tcPr>
            <w:tcW w:w="1360" w:type="dxa"/>
            <w:tcBorders>
              <w:top w:val="nil"/>
              <w:left w:val="single" w:sz="8" w:space="0" w:color="000000"/>
              <w:bottom w:val="single" w:sz="8" w:space="0" w:color="000000"/>
              <w:right w:val="nil"/>
            </w:tcBorders>
            <w:shd w:val="clear" w:color="auto" w:fill="auto"/>
            <w:vAlign w:val="center"/>
          </w:tcPr>
          <w:p w14:paraId="4C854479" w14:textId="7A66F56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FA0BB30" w14:textId="25DBC02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F81E4FE"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BCB0F6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77</w:t>
            </w:r>
          </w:p>
        </w:tc>
        <w:tc>
          <w:tcPr>
            <w:tcW w:w="640" w:type="dxa"/>
            <w:tcBorders>
              <w:top w:val="nil"/>
              <w:left w:val="single" w:sz="8" w:space="0" w:color="000000"/>
              <w:bottom w:val="single" w:sz="8" w:space="0" w:color="000000"/>
              <w:right w:val="nil"/>
            </w:tcBorders>
            <w:shd w:val="clear" w:color="000000" w:fill="FFFFFF"/>
            <w:vAlign w:val="center"/>
            <w:hideMark/>
          </w:tcPr>
          <w:p w14:paraId="381BA96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147</w:t>
            </w:r>
          </w:p>
        </w:tc>
        <w:tc>
          <w:tcPr>
            <w:tcW w:w="1026" w:type="dxa"/>
            <w:tcBorders>
              <w:top w:val="nil"/>
              <w:left w:val="single" w:sz="8" w:space="0" w:color="000000"/>
              <w:bottom w:val="single" w:sz="8" w:space="0" w:color="000000"/>
              <w:right w:val="nil"/>
            </w:tcBorders>
            <w:shd w:val="clear" w:color="000000" w:fill="FFFFFF"/>
            <w:vAlign w:val="center"/>
            <w:hideMark/>
          </w:tcPr>
          <w:p w14:paraId="183EC85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B983EA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Clipe de papelaria Grande; N 1/0, de aço; formato paralelo; acabamento galvanizado, Fabricação com arame de aço com </w:t>
            </w:r>
            <w:proofErr w:type="gramStart"/>
            <w:r w:rsidRPr="00F47CA0">
              <w:rPr>
                <w:rFonts w:eastAsia="Times New Roman" w:cs="Calibri"/>
                <w:color w:val="000000"/>
                <w:sz w:val="24"/>
                <w:szCs w:val="24"/>
                <w:lang w:val="pt-BR" w:eastAsia="pt-BR"/>
              </w:rPr>
              <w:t>tratamento;  Caixa</w:t>
            </w:r>
            <w:proofErr w:type="gramEnd"/>
            <w:r w:rsidRPr="00F47CA0">
              <w:rPr>
                <w:rFonts w:eastAsia="Times New Roman" w:cs="Calibri"/>
                <w:color w:val="000000"/>
                <w:sz w:val="24"/>
                <w:szCs w:val="24"/>
                <w:lang w:val="pt-BR" w:eastAsia="pt-BR"/>
              </w:rPr>
              <w:t xml:space="preserve"> com 100 unidades.</w:t>
            </w:r>
          </w:p>
        </w:tc>
        <w:tc>
          <w:tcPr>
            <w:tcW w:w="1360" w:type="dxa"/>
            <w:tcBorders>
              <w:top w:val="nil"/>
              <w:left w:val="single" w:sz="8" w:space="0" w:color="000000"/>
              <w:bottom w:val="single" w:sz="8" w:space="0" w:color="000000"/>
              <w:right w:val="nil"/>
            </w:tcBorders>
            <w:shd w:val="clear" w:color="auto" w:fill="auto"/>
            <w:vAlign w:val="center"/>
          </w:tcPr>
          <w:p w14:paraId="5AA80AA5" w14:textId="0E4CAA5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BAD3973" w14:textId="5AE13F7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800C23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53AB39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78</w:t>
            </w:r>
          </w:p>
        </w:tc>
        <w:tc>
          <w:tcPr>
            <w:tcW w:w="640" w:type="dxa"/>
            <w:tcBorders>
              <w:top w:val="nil"/>
              <w:left w:val="single" w:sz="8" w:space="0" w:color="000000"/>
              <w:bottom w:val="single" w:sz="8" w:space="0" w:color="000000"/>
              <w:right w:val="nil"/>
            </w:tcBorders>
            <w:shd w:val="clear" w:color="000000" w:fill="FFFFFF"/>
            <w:vAlign w:val="center"/>
            <w:hideMark/>
          </w:tcPr>
          <w:p w14:paraId="6809C24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2620</w:t>
            </w:r>
          </w:p>
        </w:tc>
        <w:tc>
          <w:tcPr>
            <w:tcW w:w="1026" w:type="dxa"/>
            <w:tcBorders>
              <w:top w:val="nil"/>
              <w:left w:val="single" w:sz="8" w:space="0" w:color="000000"/>
              <w:bottom w:val="single" w:sz="8" w:space="0" w:color="000000"/>
              <w:right w:val="nil"/>
            </w:tcBorders>
            <w:shd w:val="clear" w:color="000000" w:fill="FFFFFF"/>
            <w:vAlign w:val="center"/>
            <w:hideMark/>
          </w:tcPr>
          <w:p w14:paraId="5970521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50A7D8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Clipe de papelaria Grande; N 2/0, de aço; formato paralelo; acabamento galvanizado, Fabricação com arame de aço com </w:t>
            </w:r>
            <w:proofErr w:type="gramStart"/>
            <w:r w:rsidRPr="00F47CA0">
              <w:rPr>
                <w:rFonts w:eastAsia="Times New Roman" w:cs="Calibri"/>
                <w:color w:val="000000"/>
                <w:sz w:val="24"/>
                <w:szCs w:val="24"/>
                <w:lang w:val="pt-BR" w:eastAsia="pt-BR"/>
              </w:rPr>
              <w:t>tratamento;  Caixa</w:t>
            </w:r>
            <w:proofErr w:type="gramEnd"/>
            <w:r w:rsidRPr="00F47CA0">
              <w:rPr>
                <w:rFonts w:eastAsia="Times New Roman" w:cs="Calibri"/>
                <w:color w:val="000000"/>
                <w:sz w:val="24"/>
                <w:szCs w:val="24"/>
                <w:lang w:val="pt-BR" w:eastAsia="pt-BR"/>
              </w:rPr>
              <w:t xml:space="preserve"> com 500 gramas.</w:t>
            </w:r>
          </w:p>
        </w:tc>
        <w:tc>
          <w:tcPr>
            <w:tcW w:w="1360" w:type="dxa"/>
            <w:tcBorders>
              <w:top w:val="nil"/>
              <w:left w:val="single" w:sz="8" w:space="0" w:color="000000"/>
              <w:bottom w:val="single" w:sz="8" w:space="0" w:color="000000"/>
              <w:right w:val="nil"/>
            </w:tcBorders>
            <w:shd w:val="clear" w:color="auto" w:fill="auto"/>
            <w:vAlign w:val="center"/>
          </w:tcPr>
          <w:p w14:paraId="3E7E3B7F" w14:textId="7E568B9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BBD4B5C" w14:textId="2E2FE45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BCEBEC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026AD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79</w:t>
            </w:r>
          </w:p>
        </w:tc>
        <w:tc>
          <w:tcPr>
            <w:tcW w:w="640" w:type="dxa"/>
            <w:tcBorders>
              <w:top w:val="nil"/>
              <w:left w:val="single" w:sz="8" w:space="0" w:color="000000"/>
              <w:bottom w:val="single" w:sz="8" w:space="0" w:color="000000"/>
              <w:right w:val="nil"/>
            </w:tcBorders>
            <w:shd w:val="clear" w:color="000000" w:fill="FFFFFF"/>
            <w:vAlign w:val="center"/>
            <w:hideMark/>
          </w:tcPr>
          <w:p w14:paraId="76D5A16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2398</w:t>
            </w:r>
          </w:p>
        </w:tc>
        <w:tc>
          <w:tcPr>
            <w:tcW w:w="1026" w:type="dxa"/>
            <w:tcBorders>
              <w:top w:val="nil"/>
              <w:left w:val="single" w:sz="8" w:space="0" w:color="000000"/>
              <w:bottom w:val="single" w:sz="8" w:space="0" w:color="000000"/>
              <w:right w:val="nil"/>
            </w:tcBorders>
            <w:shd w:val="clear" w:color="000000" w:fill="FFFFFF"/>
            <w:vAlign w:val="center"/>
            <w:hideMark/>
          </w:tcPr>
          <w:p w14:paraId="7C9EA7D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D9ABE6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Clipe de papelaria Grande; N 3/0, de aço; formato paralelo; acabamento galvanizado, Fabricação com arame de aço com </w:t>
            </w:r>
            <w:proofErr w:type="gramStart"/>
            <w:r w:rsidRPr="00F47CA0">
              <w:rPr>
                <w:rFonts w:eastAsia="Times New Roman" w:cs="Calibri"/>
                <w:color w:val="000000"/>
                <w:sz w:val="24"/>
                <w:szCs w:val="24"/>
                <w:lang w:val="pt-BR" w:eastAsia="pt-BR"/>
              </w:rPr>
              <w:t>tratamento;  Caixa</w:t>
            </w:r>
            <w:proofErr w:type="gramEnd"/>
            <w:r w:rsidRPr="00F47CA0">
              <w:rPr>
                <w:rFonts w:eastAsia="Times New Roman" w:cs="Calibri"/>
                <w:color w:val="000000"/>
                <w:sz w:val="24"/>
                <w:szCs w:val="24"/>
                <w:lang w:val="pt-BR" w:eastAsia="pt-BR"/>
              </w:rPr>
              <w:t xml:space="preserve"> com 500 gramas.</w:t>
            </w:r>
          </w:p>
        </w:tc>
        <w:tc>
          <w:tcPr>
            <w:tcW w:w="1360" w:type="dxa"/>
            <w:tcBorders>
              <w:top w:val="nil"/>
              <w:left w:val="single" w:sz="8" w:space="0" w:color="000000"/>
              <w:bottom w:val="single" w:sz="8" w:space="0" w:color="000000"/>
              <w:right w:val="nil"/>
            </w:tcBorders>
            <w:shd w:val="clear" w:color="auto" w:fill="auto"/>
            <w:vAlign w:val="center"/>
          </w:tcPr>
          <w:p w14:paraId="6487254C" w14:textId="7A6D60F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FAEB126" w14:textId="5935A7A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E22D37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57A503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80</w:t>
            </w:r>
          </w:p>
        </w:tc>
        <w:tc>
          <w:tcPr>
            <w:tcW w:w="640" w:type="dxa"/>
            <w:tcBorders>
              <w:top w:val="nil"/>
              <w:left w:val="single" w:sz="8" w:space="0" w:color="000000"/>
              <w:bottom w:val="single" w:sz="8" w:space="0" w:color="000000"/>
              <w:right w:val="nil"/>
            </w:tcBorders>
            <w:shd w:val="clear" w:color="000000" w:fill="FFFFFF"/>
            <w:vAlign w:val="center"/>
            <w:hideMark/>
          </w:tcPr>
          <w:p w14:paraId="6064C32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253</w:t>
            </w:r>
          </w:p>
        </w:tc>
        <w:tc>
          <w:tcPr>
            <w:tcW w:w="1026" w:type="dxa"/>
            <w:tcBorders>
              <w:top w:val="nil"/>
              <w:left w:val="single" w:sz="8" w:space="0" w:color="000000"/>
              <w:bottom w:val="single" w:sz="8" w:space="0" w:color="000000"/>
              <w:right w:val="nil"/>
            </w:tcBorders>
            <w:shd w:val="clear" w:color="000000" w:fill="FFFFFF"/>
            <w:vAlign w:val="center"/>
            <w:hideMark/>
          </w:tcPr>
          <w:p w14:paraId="149F48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DBB521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Clipe de papelaria Grande; N 4/0, de aço; formato paralelo; acabamento galvanizado, Fabricação com arame de aço com </w:t>
            </w:r>
            <w:proofErr w:type="gramStart"/>
            <w:r w:rsidRPr="00F47CA0">
              <w:rPr>
                <w:rFonts w:eastAsia="Times New Roman" w:cs="Calibri"/>
                <w:color w:val="000000"/>
                <w:sz w:val="24"/>
                <w:szCs w:val="24"/>
                <w:lang w:val="pt-BR" w:eastAsia="pt-BR"/>
              </w:rPr>
              <w:t>tratamento;  Caixa</w:t>
            </w:r>
            <w:proofErr w:type="gramEnd"/>
            <w:r w:rsidRPr="00F47CA0">
              <w:rPr>
                <w:rFonts w:eastAsia="Times New Roman" w:cs="Calibri"/>
                <w:color w:val="000000"/>
                <w:sz w:val="24"/>
                <w:szCs w:val="24"/>
                <w:lang w:val="pt-BR" w:eastAsia="pt-BR"/>
              </w:rPr>
              <w:t xml:space="preserve"> com 500 gramas.</w:t>
            </w:r>
          </w:p>
        </w:tc>
        <w:tc>
          <w:tcPr>
            <w:tcW w:w="1360" w:type="dxa"/>
            <w:tcBorders>
              <w:top w:val="nil"/>
              <w:left w:val="single" w:sz="8" w:space="0" w:color="000000"/>
              <w:bottom w:val="single" w:sz="8" w:space="0" w:color="000000"/>
              <w:right w:val="nil"/>
            </w:tcBorders>
            <w:shd w:val="clear" w:color="auto" w:fill="auto"/>
            <w:vAlign w:val="center"/>
          </w:tcPr>
          <w:p w14:paraId="56498709" w14:textId="49991E3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DCE4B12" w14:textId="512D155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3B07ECC"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9178B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81</w:t>
            </w:r>
          </w:p>
        </w:tc>
        <w:tc>
          <w:tcPr>
            <w:tcW w:w="640" w:type="dxa"/>
            <w:tcBorders>
              <w:top w:val="nil"/>
              <w:left w:val="single" w:sz="8" w:space="0" w:color="000000"/>
              <w:bottom w:val="single" w:sz="8" w:space="0" w:color="000000"/>
              <w:right w:val="nil"/>
            </w:tcBorders>
            <w:shd w:val="clear" w:color="000000" w:fill="FFFFFF"/>
            <w:vAlign w:val="center"/>
            <w:hideMark/>
          </w:tcPr>
          <w:p w14:paraId="076085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98</w:t>
            </w:r>
          </w:p>
        </w:tc>
        <w:tc>
          <w:tcPr>
            <w:tcW w:w="1026" w:type="dxa"/>
            <w:tcBorders>
              <w:top w:val="nil"/>
              <w:left w:val="single" w:sz="8" w:space="0" w:color="000000"/>
              <w:bottom w:val="single" w:sz="8" w:space="0" w:color="000000"/>
              <w:right w:val="nil"/>
            </w:tcBorders>
            <w:shd w:val="clear" w:color="000000" w:fill="FFFFFF"/>
            <w:vAlign w:val="center"/>
            <w:hideMark/>
          </w:tcPr>
          <w:p w14:paraId="1CE3D26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B0B3BB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Clipe de papelaria Grande; N 5/0 de aço; formato paralelo; acabamento galvanizado, Fabricação com arame de aço com </w:t>
            </w:r>
            <w:proofErr w:type="gramStart"/>
            <w:r w:rsidRPr="00F47CA0">
              <w:rPr>
                <w:rFonts w:eastAsia="Times New Roman" w:cs="Calibri"/>
                <w:color w:val="000000"/>
                <w:sz w:val="24"/>
                <w:szCs w:val="24"/>
                <w:lang w:val="pt-BR" w:eastAsia="pt-BR"/>
              </w:rPr>
              <w:t>tratamento;  Caixa</w:t>
            </w:r>
            <w:proofErr w:type="gramEnd"/>
            <w:r w:rsidRPr="00F47CA0">
              <w:rPr>
                <w:rFonts w:eastAsia="Times New Roman" w:cs="Calibri"/>
                <w:color w:val="000000"/>
                <w:sz w:val="24"/>
                <w:szCs w:val="24"/>
                <w:lang w:val="pt-BR" w:eastAsia="pt-BR"/>
              </w:rPr>
              <w:t xml:space="preserve"> com 500 gramas.</w:t>
            </w:r>
          </w:p>
        </w:tc>
        <w:tc>
          <w:tcPr>
            <w:tcW w:w="1360" w:type="dxa"/>
            <w:tcBorders>
              <w:top w:val="nil"/>
              <w:left w:val="single" w:sz="8" w:space="0" w:color="000000"/>
              <w:bottom w:val="single" w:sz="8" w:space="0" w:color="000000"/>
              <w:right w:val="nil"/>
            </w:tcBorders>
            <w:shd w:val="clear" w:color="auto" w:fill="auto"/>
            <w:vAlign w:val="center"/>
          </w:tcPr>
          <w:p w14:paraId="28FFB3B4" w14:textId="2FD37C0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49DC58C" w14:textId="122851B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AF78BA4"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4FD4A8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82</w:t>
            </w:r>
          </w:p>
        </w:tc>
        <w:tc>
          <w:tcPr>
            <w:tcW w:w="640" w:type="dxa"/>
            <w:tcBorders>
              <w:top w:val="nil"/>
              <w:left w:val="single" w:sz="8" w:space="0" w:color="000000"/>
              <w:bottom w:val="single" w:sz="8" w:space="0" w:color="000000"/>
              <w:right w:val="nil"/>
            </w:tcBorders>
            <w:shd w:val="clear" w:color="000000" w:fill="FFFFFF"/>
            <w:vAlign w:val="center"/>
            <w:hideMark/>
          </w:tcPr>
          <w:p w14:paraId="0420DE8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2479</w:t>
            </w:r>
          </w:p>
        </w:tc>
        <w:tc>
          <w:tcPr>
            <w:tcW w:w="1026" w:type="dxa"/>
            <w:tcBorders>
              <w:top w:val="nil"/>
              <w:left w:val="single" w:sz="8" w:space="0" w:color="000000"/>
              <w:bottom w:val="single" w:sz="8" w:space="0" w:color="000000"/>
              <w:right w:val="nil"/>
            </w:tcBorders>
            <w:shd w:val="clear" w:color="000000" w:fill="FFFFFF"/>
            <w:vAlign w:val="center"/>
            <w:hideMark/>
          </w:tcPr>
          <w:p w14:paraId="7C05D7C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734CFD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Clipe de papelaria Grande; N 6/0, de aço; formato paralelo; acabamento galvanizado, Fabricação com arame de aço com </w:t>
            </w:r>
            <w:proofErr w:type="gramStart"/>
            <w:r w:rsidRPr="00F47CA0">
              <w:rPr>
                <w:rFonts w:eastAsia="Times New Roman" w:cs="Calibri"/>
                <w:color w:val="000000"/>
                <w:sz w:val="24"/>
                <w:szCs w:val="24"/>
                <w:lang w:val="pt-BR" w:eastAsia="pt-BR"/>
              </w:rPr>
              <w:t>tratamento;  Caixa</w:t>
            </w:r>
            <w:proofErr w:type="gramEnd"/>
            <w:r w:rsidRPr="00F47CA0">
              <w:rPr>
                <w:rFonts w:eastAsia="Times New Roman" w:cs="Calibri"/>
                <w:color w:val="000000"/>
                <w:sz w:val="24"/>
                <w:szCs w:val="24"/>
                <w:lang w:val="pt-BR" w:eastAsia="pt-BR"/>
              </w:rPr>
              <w:t xml:space="preserve"> com 500 gramas.</w:t>
            </w:r>
          </w:p>
        </w:tc>
        <w:tc>
          <w:tcPr>
            <w:tcW w:w="1360" w:type="dxa"/>
            <w:tcBorders>
              <w:top w:val="nil"/>
              <w:left w:val="single" w:sz="8" w:space="0" w:color="000000"/>
              <w:bottom w:val="single" w:sz="8" w:space="0" w:color="000000"/>
              <w:right w:val="nil"/>
            </w:tcBorders>
            <w:shd w:val="clear" w:color="auto" w:fill="auto"/>
            <w:vAlign w:val="center"/>
          </w:tcPr>
          <w:p w14:paraId="1016CC1E" w14:textId="2BA09EF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5A16048" w14:textId="5F49C1E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7596FD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5B4D21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83</w:t>
            </w:r>
          </w:p>
        </w:tc>
        <w:tc>
          <w:tcPr>
            <w:tcW w:w="640" w:type="dxa"/>
            <w:tcBorders>
              <w:top w:val="nil"/>
              <w:left w:val="single" w:sz="8" w:space="0" w:color="000000"/>
              <w:bottom w:val="single" w:sz="8" w:space="0" w:color="000000"/>
              <w:right w:val="nil"/>
            </w:tcBorders>
            <w:shd w:val="clear" w:color="000000" w:fill="FFFFFF"/>
            <w:vAlign w:val="center"/>
            <w:hideMark/>
          </w:tcPr>
          <w:p w14:paraId="34EDA3F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1368</w:t>
            </w:r>
          </w:p>
        </w:tc>
        <w:tc>
          <w:tcPr>
            <w:tcW w:w="1026" w:type="dxa"/>
            <w:tcBorders>
              <w:top w:val="nil"/>
              <w:left w:val="single" w:sz="8" w:space="0" w:color="000000"/>
              <w:bottom w:val="single" w:sz="8" w:space="0" w:color="000000"/>
              <w:right w:val="nil"/>
            </w:tcBorders>
            <w:shd w:val="clear" w:color="000000" w:fill="FFFFFF"/>
            <w:vAlign w:val="center"/>
            <w:hideMark/>
          </w:tcPr>
          <w:p w14:paraId="1BB6FC5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5FB5A6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Clipe de papelaria Grande; N 8/0 de aço; formato paralelo; acabamento galvanizado, Fabricação com arame de aço com </w:t>
            </w:r>
            <w:proofErr w:type="gramStart"/>
            <w:r w:rsidRPr="00F47CA0">
              <w:rPr>
                <w:rFonts w:eastAsia="Times New Roman" w:cs="Calibri"/>
                <w:color w:val="000000"/>
                <w:sz w:val="24"/>
                <w:szCs w:val="24"/>
                <w:lang w:val="pt-BR" w:eastAsia="pt-BR"/>
              </w:rPr>
              <w:t>tratamento;  Caixa</w:t>
            </w:r>
            <w:proofErr w:type="gramEnd"/>
            <w:r w:rsidRPr="00F47CA0">
              <w:rPr>
                <w:rFonts w:eastAsia="Times New Roman" w:cs="Calibri"/>
                <w:color w:val="000000"/>
                <w:sz w:val="24"/>
                <w:szCs w:val="24"/>
                <w:lang w:val="pt-BR" w:eastAsia="pt-BR"/>
              </w:rPr>
              <w:t xml:space="preserve"> com 500 gramas.</w:t>
            </w:r>
          </w:p>
        </w:tc>
        <w:tc>
          <w:tcPr>
            <w:tcW w:w="1360" w:type="dxa"/>
            <w:tcBorders>
              <w:top w:val="nil"/>
              <w:left w:val="single" w:sz="8" w:space="0" w:color="000000"/>
              <w:bottom w:val="single" w:sz="8" w:space="0" w:color="000000"/>
              <w:right w:val="nil"/>
            </w:tcBorders>
            <w:shd w:val="clear" w:color="auto" w:fill="auto"/>
            <w:vAlign w:val="center"/>
          </w:tcPr>
          <w:p w14:paraId="26C77E6E" w14:textId="00E2D45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E49FC1B" w14:textId="4BFE968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007B316"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D24C21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84</w:t>
            </w:r>
          </w:p>
        </w:tc>
        <w:tc>
          <w:tcPr>
            <w:tcW w:w="640" w:type="dxa"/>
            <w:tcBorders>
              <w:top w:val="nil"/>
              <w:left w:val="single" w:sz="8" w:space="0" w:color="000000"/>
              <w:bottom w:val="single" w:sz="8" w:space="0" w:color="000000"/>
              <w:right w:val="nil"/>
            </w:tcBorders>
            <w:shd w:val="clear" w:color="000000" w:fill="FFFFFF"/>
            <w:vAlign w:val="center"/>
            <w:hideMark/>
          </w:tcPr>
          <w:p w14:paraId="563668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w:t>
            </w:r>
          </w:p>
        </w:tc>
        <w:tc>
          <w:tcPr>
            <w:tcW w:w="1026" w:type="dxa"/>
            <w:tcBorders>
              <w:top w:val="nil"/>
              <w:left w:val="single" w:sz="8" w:space="0" w:color="000000"/>
              <w:bottom w:val="single" w:sz="8" w:space="0" w:color="000000"/>
              <w:right w:val="nil"/>
            </w:tcBorders>
            <w:shd w:val="clear" w:color="000000" w:fill="FFFFFF"/>
            <w:vAlign w:val="center"/>
            <w:hideMark/>
          </w:tcPr>
          <w:p w14:paraId="00609EF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5BFB05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Clipe de papelaria; N 10/0 de aço; formato paralelo; acabamento galvanizado, Fabricação com arame de aço com </w:t>
            </w:r>
            <w:proofErr w:type="gramStart"/>
            <w:r w:rsidRPr="00F47CA0">
              <w:rPr>
                <w:rFonts w:eastAsia="Times New Roman" w:cs="Calibri"/>
                <w:color w:val="000000"/>
                <w:sz w:val="24"/>
                <w:szCs w:val="24"/>
                <w:lang w:val="pt-BR" w:eastAsia="pt-BR"/>
              </w:rPr>
              <w:t>tratamento;  Caixa</w:t>
            </w:r>
            <w:proofErr w:type="gramEnd"/>
            <w:r w:rsidRPr="00F47CA0">
              <w:rPr>
                <w:rFonts w:eastAsia="Times New Roman" w:cs="Calibri"/>
                <w:color w:val="000000"/>
                <w:sz w:val="24"/>
                <w:szCs w:val="24"/>
                <w:lang w:val="pt-BR" w:eastAsia="pt-BR"/>
              </w:rPr>
              <w:t xml:space="preserve"> com 500 gramas.</w:t>
            </w:r>
          </w:p>
        </w:tc>
        <w:tc>
          <w:tcPr>
            <w:tcW w:w="1360" w:type="dxa"/>
            <w:tcBorders>
              <w:top w:val="nil"/>
              <w:left w:val="single" w:sz="8" w:space="0" w:color="000000"/>
              <w:bottom w:val="single" w:sz="8" w:space="0" w:color="000000"/>
              <w:right w:val="nil"/>
            </w:tcBorders>
            <w:shd w:val="clear" w:color="auto" w:fill="auto"/>
            <w:vAlign w:val="center"/>
          </w:tcPr>
          <w:p w14:paraId="75DDCDEE" w14:textId="08FA394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9320C1E" w14:textId="18F84EF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2204EF9"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726E4B2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85</w:t>
            </w:r>
          </w:p>
        </w:tc>
        <w:tc>
          <w:tcPr>
            <w:tcW w:w="640" w:type="dxa"/>
            <w:tcBorders>
              <w:top w:val="nil"/>
              <w:left w:val="single" w:sz="8" w:space="0" w:color="000000"/>
              <w:bottom w:val="single" w:sz="8" w:space="0" w:color="000000"/>
              <w:right w:val="nil"/>
            </w:tcBorders>
            <w:shd w:val="clear" w:color="000000" w:fill="FFFFFF"/>
            <w:vAlign w:val="center"/>
            <w:hideMark/>
          </w:tcPr>
          <w:p w14:paraId="0C46E4A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83</w:t>
            </w:r>
          </w:p>
        </w:tc>
        <w:tc>
          <w:tcPr>
            <w:tcW w:w="1026" w:type="dxa"/>
            <w:tcBorders>
              <w:top w:val="nil"/>
              <w:left w:val="single" w:sz="8" w:space="0" w:color="000000"/>
              <w:bottom w:val="single" w:sz="8" w:space="0" w:color="000000"/>
              <w:right w:val="nil"/>
            </w:tcBorders>
            <w:shd w:val="clear" w:color="000000" w:fill="FFFFFF"/>
            <w:vAlign w:val="center"/>
            <w:hideMark/>
          </w:tcPr>
          <w:p w14:paraId="16BF86E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CA745C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1000ml ou 1 quilo; branca; com validade mínima de 1 Ano a partir da data de entrega; com selo do Inmetro na embalagem do produto;</w:t>
            </w:r>
          </w:p>
        </w:tc>
        <w:tc>
          <w:tcPr>
            <w:tcW w:w="1360" w:type="dxa"/>
            <w:tcBorders>
              <w:top w:val="nil"/>
              <w:left w:val="single" w:sz="8" w:space="0" w:color="000000"/>
              <w:bottom w:val="single" w:sz="8" w:space="0" w:color="000000"/>
              <w:right w:val="nil"/>
            </w:tcBorders>
            <w:shd w:val="clear" w:color="auto" w:fill="auto"/>
            <w:vAlign w:val="center"/>
          </w:tcPr>
          <w:p w14:paraId="482BBDED" w14:textId="2CE8805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220B82" w14:textId="0273BB6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024CD11"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4C826AA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86</w:t>
            </w:r>
          </w:p>
        </w:tc>
        <w:tc>
          <w:tcPr>
            <w:tcW w:w="640" w:type="dxa"/>
            <w:tcBorders>
              <w:top w:val="nil"/>
              <w:left w:val="single" w:sz="8" w:space="0" w:color="000000"/>
              <w:bottom w:val="single" w:sz="8" w:space="0" w:color="000000"/>
              <w:right w:val="nil"/>
            </w:tcBorders>
            <w:shd w:val="clear" w:color="000000" w:fill="FFFFFF"/>
            <w:vAlign w:val="center"/>
            <w:hideMark/>
          </w:tcPr>
          <w:p w14:paraId="4241FAA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420</w:t>
            </w:r>
          </w:p>
        </w:tc>
        <w:tc>
          <w:tcPr>
            <w:tcW w:w="1026" w:type="dxa"/>
            <w:tcBorders>
              <w:top w:val="nil"/>
              <w:left w:val="single" w:sz="8" w:space="0" w:color="000000"/>
              <w:bottom w:val="single" w:sz="8" w:space="0" w:color="000000"/>
              <w:right w:val="nil"/>
            </w:tcBorders>
            <w:shd w:val="clear" w:color="000000" w:fill="FFFFFF"/>
            <w:vAlign w:val="center"/>
            <w:hideMark/>
          </w:tcPr>
          <w:p w14:paraId="7839DA2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E72927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500g ou 500 ml; branca; com validade mínima de 1 Ano a partir da data de entrega; com selo do Inmetro na embalagem do produto;</w:t>
            </w:r>
          </w:p>
        </w:tc>
        <w:tc>
          <w:tcPr>
            <w:tcW w:w="1360" w:type="dxa"/>
            <w:tcBorders>
              <w:top w:val="nil"/>
              <w:left w:val="single" w:sz="8" w:space="0" w:color="000000"/>
              <w:bottom w:val="single" w:sz="8" w:space="0" w:color="000000"/>
              <w:right w:val="nil"/>
            </w:tcBorders>
            <w:shd w:val="clear" w:color="auto" w:fill="auto"/>
            <w:vAlign w:val="center"/>
          </w:tcPr>
          <w:p w14:paraId="6C6A7F2D" w14:textId="3C9A451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C9DE346" w14:textId="6E909B1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134E4F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EDC00C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87</w:t>
            </w:r>
          </w:p>
        </w:tc>
        <w:tc>
          <w:tcPr>
            <w:tcW w:w="640" w:type="dxa"/>
            <w:tcBorders>
              <w:top w:val="nil"/>
              <w:left w:val="single" w:sz="8" w:space="0" w:color="000000"/>
              <w:bottom w:val="single" w:sz="8" w:space="0" w:color="000000"/>
              <w:right w:val="nil"/>
            </w:tcBorders>
            <w:shd w:val="clear" w:color="000000" w:fill="FFFFFF"/>
            <w:vAlign w:val="center"/>
            <w:hideMark/>
          </w:tcPr>
          <w:p w14:paraId="5917D3C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135</w:t>
            </w:r>
          </w:p>
        </w:tc>
        <w:tc>
          <w:tcPr>
            <w:tcW w:w="1026" w:type="dxa"/>
            <w:tcBorders>
              <w:top w:val="nil"/>
              <w:left w:val="single" w:sz="8" w:space="0" w:color="000000"/>
              <w:bottom w:val="single" w:sz="8" w:space="0" w:color="000000"/>
              <w:right w:val="nil"/>
            </w:tcBorders>
            <w:shd w:val="clear" w:color="000000" w:fill="FFFFFF"/>
            <w:vAlign w:val="center"/>
            <w:hideMark/>
          </w:tcPr>
          <w:p w14:paraId="022527C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673E1F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Cola líquida </w:t>
            </w:r>
            <w:proofErr w:type="spellStart"/>
            <w:proofErr w:type="gramStart"/>
            <w:r w:rsidRPr="00F47CA0">
              <w:rPr>
                <w:rFonts w:eastAsia="Times New Roman" w:cs="Calibri"/>
                <w:color w:val="000000"/>
                <w:sz w:val="24"/>
                <w:szCs w:val="24"/>
                <w:lang w:val="pt-BR" w:eastAsia="pt-BR"/>
              </w:rPr>
              <w:t>branca,base</w:t>
            </w:r>
            <w:proofErr w:type="spellEnd"/>
            <w:proofErr w:type="gramEnd"/>
            <w:r w:rsidRPr="00F47CA0">
              <w:rPr>
                <w:rFonts w:eastAsia="Times New Roman" w:cs="Calibri"/>
                <w:color w:val="000000"/>
                <w:sz w:val="24"/>
                <w:szCs w:val="24"/>
                <w:lang w:val="pt-BR" w:eastAsia="pt-BR"/>
              </w:rPr>
              <w:t xml:space="preserve"> de água e </w:t>
            </w:r>
            <w:proofErr w:type="spellStart"/>
            <w:r w:rsidRPr="00F47CA0">
              <w:rPr>
                <w:rFonts w:eastAsia="Times New Roman" w:cs="Calibri"/>
                <w:color w:val="000000"/>
                <w:sz w:val="24"/>
                <w:szCs w:val="24"/>
                <w:lang w:val="pt-BR" w:eastAsia="pt-BR"/>
              </w:rPr>
              <w:t>pva</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lavavél</w:t>
            </w:r>
            <w:proofErr w:type="spellEnd"/>
            <w:r w:rsidRPr="00F47CA0">
              <w:rPr>
                <w:rFonts w:eastAsia="Times New Roman" w:cs="Calibri"/>
                <w:color w:val="000000"/>
                <w:sz w:val="24"/>
                <w:szCs w:val="24"/>
                <w:lang w:val="pt-BR" w:eastAsia="pt-BR"/>
              </w:rPr>
              <w:t>, peso líquido min. 110gr</w:t>
            </w:r>
          </w:p>
        </w:tc>
        <w:tc>
          <w:tcPr>
            <w:tcW w:w="1360" w:type="dxa"/>
            <w:tcBorders>
              <w:top w:val="nil"/>
              <w:left w:val="single" w:sz="8" w:space="0" w:color="000000"/>
              <w:bottom w:val="single" w:sz="8" w:space="0" w:color="000000"/>
              <w:right w:val="nil"/>
            </w:tcBorders>
            <w:shd w:val="clear" w:color="auto" w:fill="auto"/>
            <w:vAlign w:val="center"/>
          </w:tcPr>
          <w:p w14:paraId="06B1D247" w14:textId="2AEF47C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DCA1B7" w14:textId="0558638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D08CB9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540986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88</w:t>
            </w:r>
          </w:p>
        </w:tc>
        <w:tc>
          <w:tcPr>
            <w:tcW w:w="640" w:type="dxa"/>
            <w:tcBorders>
              <w:top w:val="nil"/>
              <w:left w:val="single" w:sz="8" w:space="0" w:color="000000"/>
              <w:bottom w:val="single" w:sz="8" w:space="0" w:color="000000"/>
              <w:right w:val="nil"/>
            </w:tcBorders>
            <w:shd w:val="clear" w:color="000000" w:fill="FFFFFF"/>
            <w:vAlign w:val="center"/>
            <w:hideMark/>
          </w:tcPr>
          <w:p w14:paraId="1A232B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138</w:t>
            </w:r>
          </w:p>
        </w:tc>
        <w:tc>
          <w:tcPr>
            <w:tcW w:w="1026" w:type="dxa"/>
            <w:tcBorders>
              <w:top w:val="nil"/>
              <w:left w:val="single" w:sz="8" w:space="0" w:color="000000"/>
              <w:bottom w:val="single" w:sz="8" w:space="0" w:color="000000"/>
              <w:right w:val="nil"/>
            </w:tcBorders>
            <w:shd w:val="clear" w:color="000000" w:fill="FFFFFF"/>
            <w:vAlign w:val="center"/>
            <w:hideMark/>
          </w:tcPr>
          <w:p w14:paraId="523BC73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A577F5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Cola branca 225 gramas em tubo plástico, atóxica, cola liquida, viscosa, </w:t>
            </w:r>
            <w:proofErr w:type="spellStart"/>
            <w:r w:rsidRPr="00F47CA0">
              <w:rPr>
                <w:rFonts w:eastAsia="Times New Roman" w:cs="Calibri"/>
                <w:color w:val="000000"/>
                <w:sz w:val="24"/>
                <w:szCs w:val="24"/>
                <w:lang w:val="pt-BR" w:eastAsia="pt-BR"/>
              </w:rPr>
              <w:t>contituida</w:t>
            </w:r>
            <w:proofErr w:type="spellEnd"/>
            <w:r w:rsidRPr="00F47CA0">
              <w:rPr>
                <w:rFonts w:eastAsia="Times New Roman" w:cs="Calibri"/>
                <w:color w:val="000000"/>
                <w:sz w:val="24"/>
                <w:szCs w:val="24"/>
                <w:lang w:val="pt-BR" w:eastAsia="pt-BR"/>
              </w:rPr>
              <w:t xml:space="preserve"> de resina sintética em emulsão aquosa, com boa adesividade, lavável, secagem rápida, homogênea.</w:t>
            </w:r>
          </w:p>
        </w:tc>
        <w:tc>
          <w:tcPr>
            <w:tcW w:w="1360" w:type="dxa"/>
            <w:tcBorders>
              <w:top w:val="nil"/>
              <w:left w:val="single" w:sz="8" w:space="0" w:color="000000"/>
              <w:bottom w:val="single" w:sz="8" w:space="0" w:color="000000"/>
              <w:right w:val="nil"/>
            </w:tcBorders>
            <w:shd w:val="clear" w:color="auto" w:fill="auto"/>
            <w:vAlign w:val="center"/>
          </w:tcPr>
          <w:p w14:paraId="69BC58E9" w14:textId="7CAD39F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9ABC09A" w14:textId="38A0677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C3B0D72"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6577D64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89</w:t>
            </w:r>
          </w:p>
        </w:tc>
        <w:tc>
          <w:tcPr>
            <w:tcW w:w="640" w:type="dxa"/>
            <w:tcBorders>
              <w:top w:val="nil"/>
              <w:left w:val="single" w:sz="8" w:space="0" w:color="000000"/>
              <w:bottom w:val="single" w:sz="8" w:space="0" w:color="000000"/>
              <w:right w:val="nil"/>
            </w:tcBorders>
            <w:shd w:val="clear" w:color="000000" w:fill="FFFFFF"/>
            <w:vAlign w:val="center"/>
            <w:hideMark/>
          </w:tcPr>
          <w:p w14:paraId="4164E50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1740</w:t>
            </w:r>
          </w:p>
        </w:tc>
        <w:tc>
          <w:tcPr>
            <w:tcW w:w="1026" w:type="dxa"/>
            <w:tcBorders>
              <w:top w:val="nil"/>
              <w:left w:val="single" w:sz="8" w:space="0" w:color="000000"/>
              <w:bottom w:val="single" w:sz="8" w:space="0" w:color="000000"/>
              <w:right w:val="nil"/>
            </w:tcBorders>
            <w:shd w:val="clear" w:color="000000" w:fill="FFFFFF"/>
            <w:vAlign w:val="center"/>
            <w:hideMark/>
          </w:tcPr>
          <w:p w14:paraId="56B3C31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95133D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90g; branca; com validade mínima de 1 Ano a partir da data de entrega; com selo do Inmetro na embalagem do produto;</w:t>
            </w:r>
          </w:p>
        </w:tc>
        <w:tc>
          <w:tcPr>
            <w:tcW w:w="1360" w:type="dxa"/>
            <w:tcBorders>
              <w:top w:val="nil"/>
              <w:left w:val="single" w:sz="8" w:space="0" w:color="000000"/>
              <w:bottom w:val="single" w:sz="8" w:space="0" w:color="000000"/>
              <w:right w:val="nil"/>
            </w:tcBorders>
            <w:shd w:val="clear" w:color="auto" w:fill="auto"/>
            <w:vAlign w:val="center"/>
          </w:tcPr>
          <w:p w14:paraId="4B3F5038" w14:textId="2885201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6F55141" w14:textId="1C95590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E8065B1"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207F984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90</w:t>
            </w:r>
          </w:p>
        </w:tc>
        <w:tc>
          <w:tcPr>
            <w:tcW w:w="640" w:type="dxa"/>
            <w:tcBorders>
              <w:top w:val="nil"/>
              <w:left w:val="single" w:sz="8" w:space="0" w:color="000000"/>
              <w:bottom w:val="single" w:sz="8" w:space="0" w:color="000000"/>
              <w:right w:val="nil"/>
            </w:tcBorders>
            <w:shd w:val="clear" w:color="000000" w:fill="FFFFFF"/>
            <w:vAlign w:val="center"/>
            <w:hideMark/>
          </w:tcPr>
          <w:p w14:paraId="5A0252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2806</w:t>
            </w:r>
          </w:p>
        </w:tc>
        <w:tc>
          <w:tcPr>
            <w:tcW w:w="1026" w:type="dxa"/>
            <w:tcBorders>
              <w:top w:val="nil"/>
              <w:left w:val="single" w:sz="8" w:space="0" w:color="000000"/>
              <w:bottom w:val="single" w:sz="8" w:space="0" w:color="000000"/>
              <w:right w:val="nil"/>
            </w:tcBorders>
            <w:shd w:val="clear" w:color="000000" w:fill="FFFFFF"/>
            <w:vAlign w:val="center"/>
            <w:hideMark/>
          </w:tcPr>
          <w:p w14:paraId="26308A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F3291A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de papelaria; TIPO BASTÃO; para uso em papel, cartões, fotos ; a base de agua e glicerina, atóxica ; secagem rápida ; Acondicionada em tubo bastão; na cor branca; 40g; com validade mínima de 1 Ano a partir da data de entrega; com selo do Inmetro na embalagem do produto;</w:t>
            </w:r>
          </w:p>
        </w:tc>
        <w:tc>
          <w:tcPr>
            <w:tcW w:w="1360" w:type="dxa"/>
            <w:tcBorders>
              <w:top w:val="nil"/>
              <w:left w:val="single" w:sz="8" w:space="0" w:color="000000"/>
              <w:bottom w:val="single" w:sz="8" w:space="0" w:color="000000"/>
              <w:right w:val="nil"/>
            </w:tcBorders>
            <w:shd w:val="clear" w:color="auto" w:fill="auto"/>
            <w:vAlign w:val="center"/>
          </w:tcPr>
          <w:p w14:paraId="420BA12B" w14:textId="6F46F69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332CA1C" w14:textId="162D9F5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A61D4E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ECA291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91</w:t>
            </w:r>
          </w:p>
        </w:tc>
        <w:tc>
          <w:tcPr>
            <w:tcW w:w="640" w:type="dxa"/>
            <w:tcBorders>
              <w:top w:val="nil"/>
              <w:left w:val="single" w:sz="8" w:space="0" w:color="000000"/>
              <w:bottom w:val="single" w:sz="8" w:space="0" w:color="000000"/>
              <w:right w:val="nil"/>
            </w:tcBorders>
            <w:shd w:val="clear" w:color="000000" w:fill="FFFFFF"/>
            <w:vAlign w:val="center"/>
            <w:hideMark/>
          </w:tcPr>
          <w:p w14:paraId="2C983A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6703F34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D99B1E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quente (silicone) fina 7,5 mm x 30 cm de comprimento em bastão. Pacote de 1kg.</w:t>
            </w:r>
          </w:p>
        </w:tc>
        <w:tc>
          <w:tcPr>
            <w:tcW w:w="1360" w:type="dxa"/>
            <w:tcBorders>
              <w:top w:val="nil"/>
              <w:left w:val="single" w:sz="8" w:space="0" w:color="000000"/>
              <w:bottom w:val="single" w:sz="8" w:space="0" w:color="000000"/>
              <w:right w:val="nil"/>
            </w:tcBorders>
            <w:shd w:val="clear" w:color="auto" w:fill="auto"/>
            <w:vAlign w:val="center"/>
          </w:tcPr>
          <w:p w14:paraId="2C4BD2F3" w14:textId="308BFD6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3E885CC" w14:textId="106FEAB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07091E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6325EA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92</w:t>
            </w:r>
          </w:p>
        </w:tc>
        <w:tc>
          <w:tcPr>
            <w:tcW w:w="640" w:type="dxa"/>
            <w:tcBorders>
              <w:top w:val="nil"/>
              <w:left w:val="single" w:sz="8" w:space="0" w:color="000000"/>
              <w:bottom w:val="single" w:sz="8" w:space="0" w:color="000000"/>
              <w:right w:val="nil"/>
            </w:tcBorders>
            <w:shd w:val="clear" w:color="000000" w:fill="FFFFFF"/>
            <w:vAlign w:val="center"/>
            <w:hideMark/>
          </w:tcPr>
          <w:p w14:paraId="65658B8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03A76F2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95EDC5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quente (silicone) grossa 11,2 mm x 30 cm de comprimento em bastão. Pacote de 1kg.</w:t>
            </w:r>
          </w:p>
        </w:tc>
        <w:tc>
          <w:tcPr>
            <w:tcW w:w="1360" w:type="dxa"/>
            <w:tcBorders>
              <w:top w:val="nil"/>
              <w:left w:val="single" w:sz="8" w:space="0" w:color="000000"/>
              <w:bottom w:val="single" w:sz="8" w:space="0" w:color="000000"/>
              <w:right w:val="nil"/>
            </w:tcBorders>
            <w:shd w:val="clear" w:color="auto" w:fill="auto"/>
            <w:vAlign w:val="center"/>
          </w:tcPr>
          <w:p w14:paraId="5738CF66" w14:textId="517E3C9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979604F" w14:textId="0584C4C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9432D8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9998D7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93</w:t>
            </w:r>
          </w:p>
        </w:tc>
        <w:tc>
          <w:tcPr>
            <w:tcW w:w="640" w:type="dxa"/>
            <w:tcBorders>
              <w:top w:val="nil"/>
              <w:left w:val="single" w:sz="8" w:space="0" w:color="000000"/>
              <w:bottom w:val="single" w:sz="8" w:space="0" w:color="000000"/>
              <w:right w:val="nil"/>
            </w:tcBorders>
            <w:shd w:val="clear" w:color="000000" w:fill="FFFFFF"/>
            <w:vAlign w:val="center"/>
            <w:hideMark/>
          </w:tcPr>
          <w:p w14:paraId="12D55D4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1E678D9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5AE85F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Cola Instantânea Frasco de 100g, adesivo instantâneo à base de </w:t>
            </w:r>
            <w:proofErr w:type="spellStart"/>
            <w:r w:rsidRPr="00F47CA0">
              <w:rPr>
                <w:rFonts w:eastAsia="Times New Roman" w:cs="Calibri"/>
                <w:color w:val="000000"/>
                <w:sz w:val="24"/>
                <w:szCs w:val="24"/>
                <w:lang w:val="pt-BR" w:eastAsia="pt-BR"/>
              </w:rPr>
              <w:t>cianoacrilato</w:t>
            </w:r>
            <w:proofErr w:type="spellEnd"/>
            <w:r w:rsidRPr="00F47CA0">
              <w:rPr>
                <w:rFonts w:eastAsia="Times New Roman" w:cs="Calibri"/>
                <w:color w:val="000000"/>
                <w:sz w:val="24"/>
                <w:szCs w:val="24"/>
                <w:lang w:val="pt-BR" w:eastAsia="pt-BR"/>
              </w:rPr>
              <w:t xml:space="preserve"> líquido.</w:t>
            </w:r>
          </w:p>
        </w:tc>
        <w:tc>
          <w:tcPr>
            <w:tcW w:w="1360" w:type="dxa"/>
            <w:tcBorders>
              <w:top w:val="nil"/>
              <w:left w:val="single" w:sz="8" w:space="0" w:color="000000"/>
              <w:bottom w:val="single" w:sz="8" w:space="0" w:color="000000"/>
              <w:right w:val="nil"/>
            </w:tcBorders>
            <w:shd w:val="clear" w:color="auto" w:fill="auto"/>
            <w:vAlign w:val="center"/>
          </w:tcPr>
          <w:p w14:paraId="1355EE22" w14:textId="32EB0EA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29D57EE" w14:textId="72E76A6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43CD91D"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136C61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94</w:t>
            </w:r>
          </w:p>
        </w:tc>
        <w:tc>
          <w:tcPr>
            <w:tcW w:w="640" w:type="dxa"/>
            <w:tcBorders>
              <w:top w:val="nil"/>
              <w:left w:val="single" w:sz="8" w:space="0" w:color="000000"/>
              <w:bottom w:val="single" w:sz="8" w:space="0" w:color="000000"/>
              <w:right w:val="nil"/>
            </w:tcBorders>
            <w:shd w:val="clear" w:color="000000" w:fill="FFFFFF"/>
            <w:vAlign w:val="center"/>
            <w:hideMark/>
          </w:tcPr>
          <w:p w14:paraId="1D59908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100B86A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538AFA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5,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0AB82384" w14:textId="05D6FDA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537441C" w14:textId="7E9DC68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83023E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D61F96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95</w:t>
            </w:r>
          </w:p>
        </w:tc>
        <w:tc>
          <w:tcPr>
            <w:tcW w:w="640" w:type="dxa"/>
            <w:tcBorders>
              <w:top w:val="nil"/>
              <w:left w:val="single" w:sz="8" w:space="0" w:color="000000"/>
              <w:bottom w:val="single" w:sz="8" w:space="0" w:color="000000"/>
              <w:right w:val="nil"/>
            </w:tcBorders>
            <w:shd w:val="clear" w:color="000000" w:fill="FFFFFF"/>
            <w:vAlign w:val="center"/>
            <w:hideMark/>
          </w:tcPr>
          <w:p w14:paraId="62AB179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58B5479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D881AC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6,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29777971" w14:textId="3E3BDA1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77AAC48" w14:textId="23CE591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3B80837"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9DDC49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96</w:t>
            </w:r>
          </w:p>
        </w:tc>
        <w:tc>
          <w:tcPr>
            <w:tcW w:w="640" w:type="dxa"/>
            <w:tcBorders>
              <w:top w:val="nil"/>
              <w:left w:val="single" w:sz="8" w:space="0" w:color="000000"/>
              <w:bottom w:val="single" w:sz="8" w:space="0" w:color="000000"/>
              <w:right w:val="nil"/>
            </w:tcBorders>
            <w:shd w:val="clear" w:color="000000" w:fill="FFFFFF"/>
            <w:vAlign w:val="center"/>
            <w:hideMark/>
          </w:tcPr>
          <w:p w14:paraId="6BCB716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101</w:t>
            </w:r>
          </w:p>
        </w:tc>
        <w:tc>
          <w:tcPr>
            <w:tcW w:w="1026" w:type="dxa"/>
            <w:tcBorders>
              <w:top w:val="nil"/>
              <w:left w:val="single" w:sz="8" w:space="0" w:color="000000"/>
              <w:bottom w:val="single" w:sz="8" w:space="0" w:color="000000"/>
              <w:right w:val="nil"/>
            </w:tcBorders>
            <w:shd w:val="clear" w:color="000000" w:fill="FFFFFF"/>
            <w:vAlign w:val="center"/>
            <w:hideMark/>
          </w:tcPr>
          <w:p w14:paraId="76CA5E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C89C61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07,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5C806F4A" w14:textId="2BEDFFA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63A400D" w14:textId="192B447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A5C77AF"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620097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97</w:t>
            </w:r>
          </w:p>
        </w:tc>
        <w:tc>
          <w:tcPr>
            <w:tcW w:w="640" w:type="dxa"/>
            <w:tcBorders>
              <w:top w:val="nil"/>
              <w:left w:val="single" w:sz="8" w:space="0" w:color="000000"/>
              <w:bottom w:val="single" w:sz="8" w:space="0" w:color="000000"/>
              <w:right w:val="nil"/>
            </w:tcBorders>
            <w:shd w:val="clear" w:color="000000" w:fill="FFFFFF"/>
            <w:vAlign w:val="center"/>
            <w:hideMark/>
          </w:tcPr>
          <w:p w14:paraId="1618BC4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4DFBCEA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033B4D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08,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6AAE2DBE" w14:textId="7893BB1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71DB95A" w14:textId="647506D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8294D3A"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8681A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98</w:t>
            </w:r>
          </w:p>
        </w:tc>
        <w:tc>
          <w:tcPr>
            <w:tcW w:w="640" w:type="dxa"/>
            <w:tcBorders>
              <w:top w:val="nil"/>
              <w:left w:val="single" w:sz="8" w:space="0" w:color="000000"/>
              <w:bottom w:val="single" w:sz="8" w:space="0" w:color="000000"/>
              <w:right w:val="nil"/>
            </w:tcBorders>
            <w:shd w:val="clear" w:color="000000" w:fill="FFFFFF"/>
            <w:vAlign w:val="center"/>
            <w:hideMark/>
          </w:tcPr>
          <w:p w14:paraId="6CD5A36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81</w:t>
            </w:r>
          </w:p>
        </w:tc>
        <w:tc>
          <w:tcPr>
            <w:tcW w:w="1026" w:type="dxa"/>
            <w:tcBorders>
              <w:top w:val="nil"/>
              <w:left w:val="single" w:sz="8" w:space="0" w:color="000000"/>
              <w:bottom w:val="single" w:sz="8" w:space="0" w:color="000000"/>
              <w:right w:val="nil"/>
            </w:tcBorders>
            <w:shd w:val="clear" w:color="000000" w:fill="FFFFFF"/>
            <w:vAlign w:val="center"/>
            <w:hideMark/>
          </w:tcPr>
          <w:p w14:paraId="5AEAF7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32767D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09,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19C75C81" w14:textId="27530BD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0347997" w14:textId="567D7DE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04463C1"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3848C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99</w:t>
            </w:r>
          </w:p>
        </w:tc>
        <w:tc>
          <w:tcPr>
            <w:tcW w:w="640" w:type="dxa"/>
            <w:tcBorders>
              <w:top w:val="nil"/>
              <w:left w:val="single" w:sz="8" w:space="0" w:color="000000"/>
              <w:bottom w:val="single" w:sz="8" w:space="0" w:color="000000"/>
              <w:right w:val="nil"/>
            </w:tcBorders>
            <w:shd w:val="clear" w:color="000000" w:fill="FFFFFF"/>
            <w:vAlign w:val="center"/>
            <w:hideMark/>
          </w:tcPr>
          <w:p w14:paraId="3F1B63E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229</w:t>
            </w:r>
          </w:p>
        </w:tc>
        <w:tc>
          <w:tcPr>
            <w:tcW w:w="1026" w:type="dxa"/>
            <w:tcBorders>
              <w:top w:val="nil"/>
              <w:left w:val="single" w:sz="8" w:space="0" w:color="000000"/>
              <w:bottom w:val="single" w:sz="8" w:space="0" w:color="000000"/>
              <w:right w:val="nil"/>
            </w:tcBorders>
            <w:shd w:val="clear" w:color="000000" w:fill="FFFFFF"/>
            <w:vAlign w:val="center"/>
            <w:hideMark/>
          </w:tcPr>
          <w:p w14:paraId="18D55CE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C58FF2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10,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0D4145BA" w14:textId="64A9B1E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C1C99C9" w14:textId="37F8F3B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8ED15AB"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AB38B4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100</w:t>
            </w:r>
          </w:p>
        </w:tc>
        <w:tc>
          <w:tcPr>
            <w:tcW w:w="640" w:type="dxa"/>
            <w:tcBorders>
              <w:top w:val="nil"/>
              <w:left w:val="single" w:sz="8" w:space="0" w:color="000000"/>
              <w:bottom w:val="single" w:sz="8" w:space="0" w:color="000000"/>
              <w:right w:val="nil"/>
            </w:tcBorders>
            <w:shd w:val="clear" w:color="000000" w:fill="FFFFFF"/>
            <w:vAlign w:val="center"/>
            <w:hideMark/>
          </w:tcPr>
          <w:p w14:paraId="44F2E40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68</w:t>
            </w:r>
          </w:p>
        </w:tc>
        <w:tc>
          <w:tcPr>
            <w:tcW w:w="1026" w:type="dxa"/>
            <w:tcBorders>
              <w:top w:val="nil"/>
              <w:left w:val="single" w:sz="8" w:space="0" w:color="000000"/>
              <w:bottom w:val="single" w:sz="8" w:space="0" w:color="000000"/>
              <w:right w:val="nil"/>
            </w:tcBorders>
            <w:shd w:val="clear" w:color="000000" w:fill="FFFFFF"/>
            <w:vAlign w:val="center"/>
            <w:hideMark/>
          </w:tcPr>
          <w:p w14:paraId="3523CEF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9C6D5E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xml:space="preserve">, tipo bailarina, número 12, com duas pontas flexíveis para encadernação de latão ou chapa de aço, cabeça arredondada, com proteção antiferrugem. Caixa com 72 unidades. </w:t>
            </w:r>
          </w:p>
        </w:tc>
        <w:tc>
          <w:tcPr>
            <w:tcW w:w="1360" w:type="dxa"/>
            <w:tcBorders>
              <w:top w:val="nil"/>
              <w:left w:val="single" w:sz="8" w:space="0" w:color="000000"/>
              <w:bottom w:val="single" w:sz="8" w:space="0" w:color="000000"/>
              <w:right w:val="nil"/>
            </w:tcBorders>
            <w:shd w:val="clear" w:color="auto" w:fill="auto"/>
            <w:vAlign w:val="center"/>
          </w:tcPr>
          <w:p w14:paraId="1C09F842" w14:textId="0EE5EC6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585CBED" w14:textId="5D1BCF2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861178E"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A65216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101</w:t>
            </w:r>
          </w:p>
        </w:tc>
        <w:tc>
          <w:tcPr>
            <w:tcW w:w="640" w:type="dxa"/>
            <w:tcBorders>
              <w:top w:val="nil"/>
              <w:left w:val="single" w:sz="8" w:space="0" w:color="000000"/>
              <w:bottom w:val="single" w:sz="8" w:space="0" w:color="000000"/>
              <w:right w:val="nil"/>
            </w:tcBorders>
            <w:shd w:val="clear" w:color="000000" w:fill="FFFFFF"/>
            <w:vAlign w:val="center"/>
            <w:hideMark/>
          </w:tcPr>
          <w:p w14:paraId="14BF55E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158</w:t>
            </w:r>
          </w:p>
        </w:tc>
        <w:tc>
          <w:tcPr>
            <w:tcW w:w="1026" w:type="dxa"/>
            <w:tcBorders>
              <w:top w:val="nil"/>
              <w:left w:val="single" w:sz="8" w:space="0" w:color="000000"/>
              <w:bottom w:val="single" w:sz="8" w:space="0" w:color="000000"/>
              <w:right w:val="nil"/>
            </w:tcBorders>
            <w:shd w:val="clear" w:color="000000" w:fill="FFFFFF"/>
            <w:vAlign w:val="center"/>
            <w:hideMark/>
          </w:tcPr>
          <w:p w14:paraId="0B4FE89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39BE3D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15,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5E80A544" w14:textId="220E643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8510CB4" w14:textId="25AABC8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0A2CE8C"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2FD164F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102</w:t>
            </w:r>
          </w:p>
        </w:tc>
        <w:tc>
          <w:tcPr>
            <w:tcW w:w="640" w:type="dxa"/>
            <w:tcBorders>
              <w:top w:val="nil"/>
              <w:left w:val="single" w:sz="8" w:space="0" w:color="000000"/>
              <w:bottom w:val="single" w:sz="8" w:space="0" w:color="000000"/>
              <w:right w:val="nil"/>
            </w:tcBorders>
            <w:shd w:val="clear" w:color="000000" w:fill="FFFFFF"/>
            <w:vAlign w:val="center"/>
            <w:hideMark/>
          </w:tcPr>
          <w:p w14:paraId="0F1B7BC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504</w:t>
            </w:r>
          </w:p>
        </w:tc>
        <w:tc>
          <w:tcPr>
            <w:tcW w:w="1026" w:type="dxa"/>
            <w:tcBorders>
              <w:top w:val="nil"/>
              <w:left w:val="single" w:sz="8" w:space="0" w:color="000000"/>
              <w:bottom w:val="single" w:sz="8" w:space="0" w:color="000000"/>
              <w:right w:val="nil"/>
            </w:tcBorders>
            <w:shd w:val="clear" w:color="000000" w:fill="FFFFFF"/>
            <w:vAlign w:val="center"/>
            <w:hideMark/>
          </w:tcPr>
          <w:p w14:paraId="2C673FA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002C24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Corretivo de papelaria; liquido; para correção de qualquer tipo de escrita; a base de solvente, secagem ultrarrápida; formato caneta, ponta metálica, com 8 Ml no mínimo; e suas condições deverão estar de acordo com as normas NBR-11786 e NBR 15236; com certificação compulsória Inmetro, e as atualizações posteriores;</w:t>
            </w:r>
          </w:p>
        </w:tc>
        <w:tc>
          <w:tcPr>
            <w:tcW w:w="1360" w:type="dxa"/>
            <w:tcBorders>
              <w:top w:val="nil"/>
              <w:left w:val="single" w:sz="8" w:space="0" w:color="000000"/>
              <w:bottom w:val="single" w:sz="8" w:space="0" w:color="000000"/>
              <w:right w:val="nil"/>
            </w:tcBorders>
            <w:shd w:val="clear" w:color="auto" w:fill="auto"/>
            <w:vAlign w:val="center"/>
          </w:tcPr>
          <w:p w14:paraId="54E36C31" w14:textId="1991B10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3BA6433" w14:textId="1D27C3D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41C8A6D"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50DA98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103</w:t>
            </w:r>
          </w:p>
        </w:tc>
        <w:tc>
          <w:tcPr>
            <w:tcW w:w="640" w:type="dxa"/>
            <w:tcBorders>
              <w:top w:val="nil"/>
              <w:left w:val="single" w:sz="8" w:space="0" w:color="000000"/>
              <w:bottom w:val="single" w:sz="8" w:space="0" w:color="000000"/>
              <w:right w:val="nil"/>
            </w:tcBorders>
            <w:shd w:val="clear" w:color="000000" w:fill="FFFFFF"/>
            <w:vAlign w:val="center"/>
            <w:hideMark/>
          </w:tcPr>
          <w:p w14:paraId="6D16064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150</w:t>
            </w:r>
          </w:p>
        </w:tc>
        <w:tc>
          <w:tcPr>
            <w:tcW w:w="1026" w:type="dxa"/>
            <w:tcBorders>
              <w:top w:val="nil"/>
              <w:left w:val="single" w:sz="8" w:space="0" w:color="000000"/>
              <w:bottom w:val="single" w:sz="8" w:space="0" w:color="000000"/>
              <w:right w:val="nil"/>
            </w:tcBorders>
            <w:shd w:val="clear" w:color="000000" w:fill="FFFFFF"/>
            <w:vAlign w:val="center"/>
            <w:hideMark/>
          </w:tcPr>
          <w:p w14:paraId="00FACD1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09AF7B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Corretivo de papelaria; </w:t>
            </w:r>
            <w:proofErr w:type="gramStart"/>
            <w:r w:rsidRPr="00F47CA0">
              <w:rPr>
                <w:rFonts w:eastAsia="Times New Roman" w:cs="Calibri"/>
                <w:color w:val="000000"/>
                <w:sz w:val="24"/>
                <w:szCs w:val="24"/>
                <w:lang w:val="pt-BR" w:eastAsia="pt-BR"/>
              </w:rPr>
              <w:t>liquido</w:t>
            </w:r>
            <w:proofErr w:type="gramEnd"/>
            <w:r w:rsidRPr="00F47CA0">
              <w:rPr>
                <w:rFonts w:eastAsia="Times New Roman" w:cs="Calibri"/>
                <w:color w:val="000000"/>
                <w:sz w:val="24"/>
                <w:szCs w:val="24"/>
                <w:lang w:val="pt-BR" w:eastAsia="pt-BR"/>
              </w:rPr>
              <w:t xml:space="preserve">; para correção de qualquer tipo de escrita; a base de solvente, secagem ultrarrápida; formato caneta, ponta metálica, com 8 Ml no mínimo; e suas condições deverão estar de acordo com as normas NBR-11786 e NBR 15236; </w:t>
            </w:r>
          </w:p>
        </w:tc>
        <w:tc>
          <w:tcPr>
            <w:tcW w:w="1360" w:type="dxa"/>
            <w:tcBorders>
              <w:top w:val="nil"/>
              <w:left w:val="single" w:sz="8" w:space="0" w:color="000000"/>
              <w:bottom w:val="single" w:sz="8" w:space="0" w:color="000000"/>
              <w:right w:val="nil"/>
            </w:tcBorders>
            <w:shd w:val="clear" w:color="auto" w:fill="auto"/>
            <w:vAlign w:val="center"/>
          </w:tcPr>
          <w:p w14:paraId="441D49AC" w14:textId="0D8884F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2A020F1" w14:textId="0540444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F6898E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5F75F6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104</w:t>
            </w:r>
          </w:p>
        </w:tc>
        <w:tc>
          <w:tcPr>
            <w:tcW w:w="640" w:type="dxa"/>
            <w:tcBorders>
              <w:top w:val="nil"/>
              <w:left w:val="single" w:sz="8" w:space="0" w:color="000000"/>
              <w:bottom w:val="single" w:sz="8" w:space="0" w:color="000000"/>
              <w:right w:val="nil"/>
            </w:tcBorders>
            <w:shd w:val="clear" w:color="000000" w:fill="FFFFFF"/>
            <w:vAlign w:val="center"/>
            <w:hideMark/>
          </w:tcPr>
          <w:p w14:paraId="4E12AF4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w:t>
            </w:r>
          </w:p>
        </w:tc>
        <w:tc>
          <w:tcPr>
            <w:tcW w:w="1026" w:type="dxa"/>
            <w:tcBorders>
              <w:top w:val="nil"/>
              <w:left w:val="single" w:sz="8" w:space="0" w:color="000000"/>
              <w:bottom w:val="single" w:sz="8" w:space="0" w:color="000000"/>
              <w:right w:val="nil"/>
            </w:tcBorders>
            <w:shd w:val="clear" w:color="000000" w:fill="FFFFFF"/>
            <w:vAlign w:val="center"/>
            <w:hideMark/>
          </w:tcPr>
          <w:p w14:paraId="3DDC1D7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063988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Corretivo tipo </w:t>
            </w:r>
            <w:proofErr w:type="spellStart"/>
            <w:r w:rsidRPr="00F47CA0">
              <w:rPr>
                <w:rFonts w:eastAsia="Times New Roman" w:cs="Calibri"/>
                <w:color w:val="000000"/>
                <w:sz w:val="24"/>
                <w:szCs w:val="24"/>
                <w:lang w:val="pt-BR" w:eastAsia="pt-BR"/>
              </w:rPr>
              <w:t>roller</w:t>
            </w:r>
            <w:proofErr w:type="spellEnd"/>
            <w:r w:rsidRPr="00F47CA0">
              <w:rPr>
                <w:rFonts w:eastAsia="Times New Roman" w:cs="Calibri"/>
                <w:color w:val="000000"/>
                <w:sz w:val="24"/>
                <w:szCs w:val="24"/>
                <w:lang w:val="pt-BR" w:eastAsia="pt-BR"/>
              </w:rPr>
              <w:t xml:space="preserve"> em fita. Medindo 4,2mm x 12m. Super tape. Correção de textos. Caixa com 12 unidades.</w:t>
            </w:r>
          </w:p>
        </w:tc>
        <w:tc>
          <w:tcPr>
            <w:tcW w:w="1360" w:type="dxa"/>
            <w:tcBorders>
              <w:top w:val="nil"/>
              <w:left w:val="single" w:sz="8" w:space="0" w:color="000000"/>
              <w:bottom w:val="single" w:sz="8" w:space="0" w:color="000000"/>
              <w:right w:val="nil"/>
            </w:tcBorders>
            <w:shd w:val="clear" w:color="auto" w:fill="auto"/>
            <w:vAlign w:val="center"/>
          </w:tcPr>
          <w:p w14:paraId="47DE55C5" w14:textId="3622157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78D364A" w14:textId="496155B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F62D720"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ABF0F4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105</w:t>
            </w:r>
          </w:p>
        </w:tc>
        <w:tc>
          <w:tcPr>
            <w:tcW w:w="640" w:type="dxa"/>
            <w:tcBorders>
              <w:top w:val="nil"/>
              <w:left w:val="single" w:sz="8" w:space="0" w:color="000000"/>
              <w:bottom w:val="single" w:sz="8" w:space="0" w:color="000000"/>
              <w:right w:val="nil"/>
            </w:tcBorders>
            <w:shd w:val="clear" w:color="000000" w:fill="FFFFFF"/>
            <w:vAlign w:val="center"/>
            <w:hideMark/>
          </w:tcPr>
          <w:p w14:paraId="7EBA724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51BE28C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72FACE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Display de mesa; </w:t>
            </w:r>
            <w:proofErr w:type="gramStart"/>
            <w:r w:rsidRPr="00F47CA0">
              <w:rPr>
                <w:rFonts w:eastAsia="Times New Roman" w:cs="Calibri"/>
                <w:color w:val="000000"/>
                <w:sz w:val="24"/>
                <w:szCs w:val="24"/>
                <w:lang w:val="pt-BR" w:eastAsia="pt-BR"/>
              </w:rPr>
              <w:t>Em</w:t>
            </w:r>
            <w:proofErr w:type="gram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xml:space="preserve"> transparente; Vertical; Tamanho A4</w:t>
            </w:r>
          </w:p>
        </w:tc>
        <w:tc>
          <w:tcPr>
            <w:tcW w:w="1360" w:type="dxa"/>
            <w:tcBorders>
              <w:top w:val="nil"/>
              <w:left w:val="single" w:sz="8" w:space="0" w:color="000000"/>
              <w:bottom w:val="single" w:sz="8" w:space="0" w:color="000000"/>
              <w:right w:val="nil"/>
            </w:tcBorders>
            <w:shd w:val="clear" w:color="auto" w:fill="auto"/>
            <w:vAlign w:val="center"/>
          </w:tcPr>
          <w:p w14:paraId="4B097D8D" w14:textId="7864844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6225D51" w14:textId="549F253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0CEEB34"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DE3B34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106</w:t>
            </w:r>
          </w:p>
        </w:tc>
        <w:tc>
          <w:tcPr>
            <w:tcW w:w="640" w:type="dxa"/>
            <w:tcBorders>
              <w:top w:val="nil"/>
              <w:left w:val="single" w:sz="8" w:space="0" w:color="000000"/>
              <w:bottom w:val="single" w:sz="8" w:space="0" w:color="000000"/>
              <w:right w:val="nil"/>
            </w:tcBorders>
            <w:shd w:val="clear" w:color="000000" w:fill="FFFFFF"/>
            <w:vAlign w:val="center"/>
            <w:hideMark/>
          </w:tcPr>
          <w:p w14:paraId="23617DA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113</w:t>
            </w:r>
          </w:p>
        </w:tc>
        <w:tc>
          <w:tcPr>
            <w:tcW w:w="1026" w:type="dxa"/>
            <w:tcBorders>
              <w:top w:val="nil"/>
              <w:left w:val="single" w:sz="8" w:space="0" w:color="000000"/>
              <w:bottom w:val="single" w:sz="8" w:space="0" w:color="000000"/>
              <w:right w:val="nil"/>
            </w:tcBorders>
            <w:shd w:val="clear" w:color="000000" w:fill="FFFFFF"/>
            <w:vAlign w:val="center"/>
            <w:hideMark/>
          </w:tcPr>
          <w:p w14:paraId="6E1EB8B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BA091FB" w14:textId="77777777" w:rsidR="00F47CA0" w:rsidRPr="00F47CA0" w:rsidRDefault="00F47CA0" w:rsidP="00DC005A">
            <w:pPr>
              <w:widowControl/>
              <w:autoSpaceDE/>
              <w:autoSpaceDN/>
              <w:jc w:val="both"/>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Látex, </w:t>
            </w:r>
            <w:proofErr w:type="gramStart"/>
            <w:r w:rsidRPr="00F47CA0">
              <w:rPr>
                <w:rFonts w:eastAsia="Times New Roman" w:cs="Calibri"/>
                <w:color w:val="000000"/>
                <w:sz w:val="24"/>
                <w:szCs w:val="24"/>
                <w:lang w:val="pt-BR" w:eastAsia="pt-BR"/>
              </w:rPr>
              <w:t>No</w:t>
            </w:r>
            <w:proofErr w:type="gramEnd"/>
            <w:r w:rsidRPr="00F47CA0">
              <w:rPr>
                <w:rFonts w:eastAsia="Times New Roman" w:cs="Calibri"/>
                <w:color w:val="000000"/>
                <w:sz w:val="24"/>
                <w:szCs w:val="24"/>
                <w:lang w:val="pt-BR" w:eastAsia="pt-BR"/>
              </w:rPr>
              <w:t xml:space="preserve"> 10. Pacote com 1 quilo. Cor BEGE </w:t>
            </w:r>
          </w:p>
        </w:tc>
        <w:tc>
          <w:tcPr>
            <w:tcW w:w="1360" w:type="dxa"/>
            <w:tcBorders>
              <w:top w:val="nil"/>
              <w:left w:val="single" w:sz="8" w:space="0" w:color="000000"/>
              <w:bottom w:val="single" w:sz="8" w:space="0" w:color="000000"/>
              <w:right w:val="nil"/>
            </w:tcBorders>
            <w:shd w:val="clear" w:color="auto" w:fill="auto"/>
            <w:vAlign w:val="center"/>
          </w:tcPr>
          <w:p w14:paraId="4A0D13D6" w14:textId="29C02CF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2BEE7C8" w14:textId="43337FF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0DB88DB"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D21F3F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107</w:t>
            </w:r>
          </w:p>
        </w:tc>
        <w:tc>
          <w:tcPr>
            <w:tcW w:w="640" w:type="dxa"/>
            <w:tcBorders>
              <w:top w:val="nil"/>
              <w:left w:val="single" w:sz="8" w:space="0" w:color="000000"/>
              <w:bottom w:val="single" w:sz="8" w:space="0" w:color="000000"/>
              <w:right w:val="nil"/>
            </w:tcBorders>
            <w:shd w:val="clear" w:color="000000" w:fill="FFFFFF"/>
            <w:vAlign w:val="center"/>
            <w:hideMark/>
          </w:tcPr>
          <w:p w14:paraId="5A9A49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168</w:t>
            </w:r>
          </w:p>
        </w:tc>
        <w:tc>
          <w:tcPr>
            <w:tcW w:w="1026" w:type="dxa"/>
            <w:tcBorders>
              <w:top w:val="nil"/>
              <w:left w:val="single" w:sz="8" w:space="0" w:color="000000"/>
              <w:bottom w:val="single" w:sz="8" w:space="0" w:color="000000"/>
              <w:right w:val="nil"/>
            </w:tcBorders>
            <w:shd w:val="clear" w:color="000000" w:fill="FFFFFF"/>
            <w:vAlign w:val="center"/>
            <w:hideMark/>
          </w:tcPr>
          <w:p w14:paraId="6C0CACA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D489BAC" w14:textId="77777777" w:rsidR="00F47CA0" w:rsidRPr="00F47CA0" w:rsidRDefault="00F47CA0" w:rsidP="00DC005A">
            <w:pPr>
              <w:widowControl/>
              <w:autoSpaceDE/>
              <w:autoSpaceDN/>
              <w:jc w:val="both"/>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Látex, </w:t>
            </w:r>
            <w:proofErr w:type="gramStart"/>
            <w:r w:rsidRPr="00F47CA0">
              <w:rPr>
                <w:rFonts w:eastAsia="Times New Roman" w:cs="Calibri"/>
                <w:color w:val="000000"/>
                <w:sz w:val="24"/>
                <w:szCs w:val="24"/>
                <w:lang w:val="pt-BR" w:eastAsia="pt-BR"/>
              </w:rPr>
              <w:t>No</w:t>
            </w:r>
            <w:proofErr w:type="gramEnd"/>
            <w:r w:rsidRPr="00F47CA0">
              <w:rPr>
                <w:rFonts w:eastAsia="Times New Roman" w:cs="Calibri"/>
                <w:color w:val="000000"/>
                <w:sz w:val="24"/>
                <w:szCs w:val="24"/>
                <w:lang w:val="pt-BR" w:eastAsia="pt-BR"/>
              </w:rPr>
              <w:t xml:space="preserve"> 18. Pacote com 1 quilo. Cor AMARELA </w:t>
            </w:r>
          </w:p>
        </w:tc>
        <w:tc>
          <w:tcPr>
            <w:tcW w:w="1360" w:type="dxa"/>
            <w:tcBorders>
              <w:top w:val="nil"/>
              <w:left w:val="single" w:sz="8" w:space="0" w:color="000000"/>
              <w:bottom w:val="single" w:sz="8" w:space="0" w:color="000000"/>
              <w:right w:val="nil"/>
            </w:tcBorders>
            <w:shd w:val="clear" w:color="auto" w:fill="auto"/>
            <w:vAlign w:val="center"/>
          </w:tcPr>
          <w:p w14:paraId="2588EC07" w14:textId="69F7AE4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0D39A85" w14:textId="4C8A1FE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6679D0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11DF74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108</w:t>
            </w:r>
          </w:p>
        </w:tc>
        <w:tc>
          <w:tcPr>
            <w:tcW w:w="640" w:type="dxa"/>
            <w:tcBorders>
              <w:top w:val="nil"/>
              <w:left w:val="single" w:sz="8" w:space="0" w:color="000000"/>
              <w:bottom w:val="single" w:sz="8" w:space="0" w:color="000000"/>
              <w:right w:val="nil"/>
            </w:tcBorders>
            <w:shd w:val="clear" w:color="000000" w:fill="FFFFFF"/>
            <w:vAlign w:val="center"/>
            <w:hideMark/>
          </w:tcPr>
          <w:p w14:paraId="15A5123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78B8F8F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B33D08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Branco, 176mm comprimento x 250mm largura, 80 g/m². Em papel Kraft, tipo saco. Caixa com 250 unidades</w:t>
            </w:r>
          </w:p>
        </w:tc>
        <w:tc>
          <w:tcPr>
            <w:tcW w:w="1360" w:type="dxa"/>
            <w:tcBorders>
              <w:top w:val="nil"/>
              <w:left w:val="single" w:sz="8" w:space="0" w:color="000000"/>
              <w:bottom w:val="single" w:sz="8" w:space="0" w:color="000000"/>
              <w:right w:val="nil"/>
            </w:tcBorders>
            <w:shd w:val="clear" w:color="auto" w:fill="auto"/>
            <w:vAlign w:val="center"/>
          </w:tcPr>
          <w:p w14:paraId="3DD4B3AC" w14:textId="4B18B9D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3FDB077" w14:textId="5DE591D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ADF8AF5" w14:textId="77777777" w:rsidTr="00DC005A">
        <w:trPr>
          <w:trHeight w:val="705"/>
        </w:trPr>
        <w:tc>
          <w:tcPr>
            <w:tcW w:w="560" w:type="dxa"/>
            <w:tcBorders>
              <w:top w:val="nil"/>
              <w:left w:val="single" w:sz="8" w:space="0" w:color="000000"/>
              <w:bottom w:val="single" w:sz="8" w:space="0" w:color="000000"/>
              <w:right w:val="nil"/>
            </w:tcBorders>
            <w:shd w:val="clear" w:color="auto" w:fill="auto"/>
            <w:vAlign w:val="center"/>
            <w:hideMark/>
          </w:tcPr>
          <w:p w14:paraId="6000AAB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109</w:t>
            </w:r>
          </w:p>
        </w:tc>
        <w:tc>
          <w:tcPr>
            <w:tcW w:w="640" w:type="dxa"/>
            <w:tcBorders>
              <w:top w:val="nil"/>
              <w:left w:val="single" w:sz="8" w:space="0" w:color="000000"/>
              <w:bottom w:val="single" w:sz="8" w:space="0" w:color="000000"/>
              <w:right w:val="nil"/>
            </w:tcBorders>
            <w:shd w:val="clear" w:color="000000" w:fill="FFFFFF"/>
            <w:vAlign w:val="center"/>
            <w:hideMark/>
          </w:tcPr>
          <w:p w14:paraId="14A190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170</w:t>
            </w:r>
          </w:p>
        </w:tc>
        <w:tc>
          <w:tcPr>
            <w:tcW w:w="1026" w:type="dxa"/>
            <w:tcBorders>
              <w:top w:val="nil"/>
              <w:left w:val="single" w:sz="8" w:space="0" w:color="000000"/>
              <w:bottom w:val="single" w:sz="8" w:space="0" w:color="000000"/>
              <w:right w:val="nil"/>
            </w:tcBorders>
            <w:shd w:val="clear" w:color="000000" w:fill="FFFFFF"/>
            <w:vAlign w:val="center"/>
            <w:hideMark/>
          </w:tcPr>
          <w:p w14:paraId="1542F17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436B36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Branco, 229mm comprimento x 324mm largura, 80 g/m². Em papel Kraft, tipo saco. Caixa com 250 unidades</w:t>
            </w:r>
          </w:p>
        </w:tc>
        <w:tc>
          <w:tcPr>
            <w:tcW w:w="1360" w:type="dxa"/>
            <w:tcBorders>
              <w:top w:val="nil"/>
              <w:left w:val="single" w:sz="8" w:space="0" w:color="000000"/>
              <w:bottom w:val="single" w:sz="8" w:space="0" w:color="000000"/>
              <w:right w:val="nil"/>
            </w:tcBorders>
            <w:shd w:val="clear" w:color="auto" w:fill="auto"/>
            <w:vAlign w:val="center"/>
          </w:tcPr>
          <w:p w14:paraId="018E6233" w14:textId="7715025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E59ECD5" w14:textId="0E9EA46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0E8F98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CE2CDA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110</w:t>
            </w:r>
          </w:p>
        </w:tc>
        <w:tc>
          <w:tcPr>
            <w:tcW w:w="640" w:type="dxa"/>
            <w:tcBorders>
              <w:top w:val="nil"/>
              <w:left w:val="single" w:sz="8" w:space="0" w:color="000000"/>
              <w:bottom w:val="single" w:sz="8" w:space="0" w:color="000000"/>
              <w:right w:val="nil"/>
            </w:tcBorders>
            <w:shd w:val="clear" w:color="000000" w:fill="FFFFFF"/>
            <w:vAlign w:val="center"/>
            <w:hideMark/>
          </w:tcPr>
          <w:p w14:paraId="43F8EBE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160</w:t>
            </w:r>
          </w:p>
        </w:tc>
        <w:tc>
          <w:tcPr>
            <w:tcW w:w="1026" w:type="dxa"/>
            <w:tcBorders>
              <w:top w:val="nil"/>
              <w:left w:val="single" w:sz="8" w:space="0" w:color="000000"/>
              <w:bottom w:val="single" w:sz="8" w:space="0" w:color="000000"/>
              <w:right w:val="nil"/>
            </w:tcBorders>
            <w:shd w:val="clear" w:color="000000" w:fill="FFFFFF"/>
            <w:vAlign w:val="center"/>
            <w:hideMark/>
          </w:tcPr>
          <w:p w14:paraId="3F7F653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55A0C4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Branco, 260mm comprimento x 360 mm largura, 80 g/m². Em papel Kraft Natural, tipo saco. Caixa com 250 unidades</w:t>
            </w:r>
          </w:p>
        </w:tc>
        <w:tc>
          <w:tcPr>
            <w:tcW w:w="1360" w:type="dxa"/>
            <w:tcBorders>
              <w:top w:val="nil"/>
              <w:left w:val="single" w:sz="8" w:space="0" w:color="000000"/>
              <w:bottom w:val="single" w:sz="8" w:space="0" w:color="000000"/>
              <w:right w:val="nil"/>
            </w:tcBorders>
            <w:shd w:val="clear" w:color="auto" w:fill="auto"/>
            <w:vAlign w:val="center"/>
          </w:tcPr>
          <w:p w14:paraId="3A96B758" w14:textId="28E25B2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3048ED9" w14:textId="7C06B88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18B1B6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4BA13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111</w:t>
            </w:r>
          </w:p>
        </w:tc>
        <w:tc>
          <w:tcPr>
            <w:tcW w:w="640" w:type="dxa"/>
            <w:tcBorders>
              <w:top w:val="nil"/>
              <w:left w:val="single" w:sz="8" w:space="0" w:color="000000"/>
              <w:bottom w:val="single" w:sz="8" w:space="0" w:color="000000"/>
              <w:right w:val="nil"/>
            </w:tcBorders>
            <w:shd w:val="clear" w:color="000000" w:fill="FFFFFF"/>
            <w:vAlign w:val="center"/>
            <w:hideMark/>
          </w:tcPr>
          <w:p w14:paraId="119486D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0A04C02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34BF21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Envelope branco, Tipo Carta, medindo 114mm x 229mm 80 g/m². Em papel </w:t>
            </w:r>
            <w:proofErr w:type="gramStart"/>
            <w:r w:rsidRPr="00F47CA0">
              <w:rPr>
                <w:rFonts w:eastAsia="Times New Roman" w:cs="Calibri"/>
                <w:color w:val="000000"/>
                <w:sz w:val="24"/>
                <w:szCs w:val="24"/>
                <w:lang w:val="pt-BR" w:eastAsia="pt-BR"/>
              </w:rPr>
              <w:t>Kraft .</w:t>
            </w:r>
            <w:proofErr w:type="gramEnd"/>
            <w:r w:rsidRPr="00F47CA0">
              <w:rPr>
                <w:rFonts w:eastAsia="Times New Roman" w:cs="Calibri"/>
                <w:color w:val="000000"/>
                <w:sz w:val="24"/>
                <w:szCs w:val="24"/>
                <w:lang w:val="pt-BR" w:eastAsia="pt-BR"/>
              </w:rPr>
              <w:t xml:space="preserve"> Caixa com 1000 unidades</w:t>
            </w:r>
          </w:p>
        </w:tc>
        <w:tc>
          <w:tcPr>
            <w:tcW w:w="1360" w:type="dxa"/>
            <w:tcBorders>
              <w:top w:val="nil"/>
              <w:left w:val="single" w:sz="8" w:space="0" w:color="000000"/>
              <w:bottom w:val="single" w:sz="8" w:space="0" w:color="000000"/>
              <w:right w:val="nil"/>
            </w:tcBorders>
            <w:shd w:val="clear" w:color="auto" w:fill="auto"/>
            <w:vAlign w:val="center"/>
          </w:tcPr>
          <w:p w14:paraId="4393C528" w14:textId="769C233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6FF7729" w14:textId="0ED0AD7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EACBA9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0A687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112</w:t>
            </w:r>
          </w:p>
        </w:tc>
        <w:tc>
          <w:tcPr>
            <w:tcW w:w="640" w:type="dxa"/>
            <w:tcBorders>
              <w:top w:val="nil"/>
              <w:left w:val="single" w:sz="8" w:space="0" w:color="000000"/>
              <w:bottom w:val="single" w:sz="8" w:space="0" w:color="000000"/>
              <w:right w:val="nil"/>
            </w:tcBorders>
            <w:shd w:val="clear" w:color="000000" w:fill="FFFFFF"/>
            <w:vAlign w:val="center"/>
            <w:hideMark/>
          </w:tcPr>
          <w:p w14:paraId="7FA327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31395A2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0445CD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Pardo, 260mm comprimento x 360 mm largura, 80 g/m². Em papel Kraft Natural, tipo saco. Caixa com 250 unidades</w:t>
            </w:r>
          </w:p>
        </w:tc>
        <w:tc>
          <w:tcPr>
            <w:tcW w:w="1360" w:type="dxa"/>
            <w:tcBorders>
              <w:top w:val="nil"/>
              <w:left w:val="single" w:sz="8" w:space="0" w:color="000000"/>
              <w:bottom w:val="single" w:sz="8" w:space="0" w:color="000000"/>
              <w:right w:val="nil"/>
            </w:tcBorders>
            <w:shd w:val="clear" w:color="auto" w:fill="auto"/>
            <w:vAlign w:val="center"/>
          </w:tcPr>
          <w:p w14:paraId="59A97ED0" w14:textId="447850A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672D6F1" w14:textId="5F01006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B4E8674"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37DE61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113</w:t>
            </w:r>
          </w:p>
        </w:tc>
        <w:tc>
          <w:tcPr>
            <w:tcW w:w="640" w:type="dxa"/>
            <w:tcBorders>
              <w:top w:val="nil"/>
              <w:left w:val="single" w:sz="8" w:space="0" w:color="000000"/>
              <w:bottom w:val="single" w:sz="8" w:space="0" w:color="000000"/>
              <w:right w:val="nil"/>
            </w:tcBorders>
            <w:shd w:val="clear" w:color="000000" w:fill="FFFFFF"/>
            <w:vAlign w:val="center"/>
            <w:hideMark/>
          </w:tcPr>
          <w:p w14:paraId="5FF056D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183</w:t>
            </w:r>
          </w:p>
        </w:tc>
        <w:tc>
          <w:tcPr>
            <w:tcW w:w="1026" w:type="dxa"/>
            <w:tcBorders>
              <w:top w:val="nil"/>
              <w:left w:val="single" w:sz="8" w:space="0" w:color="000000"/>
              <w:bottom w:val="single" w:sz="8" w:space="0" w:color="000000"/>
              <w:right w:val="nil"/>
            </w:tcBorders>
            <w:shd w:val="clear" w:color="000000" w:fill="FFFFFF"/>
            <w:vAlign w:val="center"/>
            <w:hideMark/>
          </w:tcPr>
          <w:p w14:paraId="2240848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029ADC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Saco Kraft natural 240 X 340 c/100.</w:t>
            </w:r>
          </w:p>
        </w:tc>
        <w:tc>
          <w:tcPr>
            <w:tcW w:w="1360" w:type="dxa"/>
            <w:tcBorders>
              <w:top w:val="nil"/>
              <w:left w:val="single" w:sz="8" w:space="0" w:color="000000"/>
              <w:bottom w:val="single" w:sz="8" w:space="0" w:color="000000"/>
              <w:right w:val="nil"/>
            </w:tcBorders>
            <w:shd w:val="clear" w:color="auto" w:fill="auto"/>
            <w:vAlign w:val="center"/>
          </w:tcPr>
          <w:p w14:paraId="79FD5B20" w14:textId="51C25A7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79DC9AC" w14:textId="56BAA7C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3AE0DE5"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E88E81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114</w:t>
            </w:r>
          </w:p>
        </w:tc>
        <w:tc>
          <w:tcPr>
            <w:tcW w:w="640" w:type="dxa"/>
            <w:tcBorders>
              <w:top w:val="nil"/>
              <w:left w:val="single" w:sz="8" w:space="0" w:color="000000"/>
              <w:bottom w:val="single" w:sz="8" w:space="0" w:color="000000"/>
              <w:right w:val="nil"/>
            </w:tcBorders>
            <w:shd w:val="clear" w:color="000000" w:fill="FFFFFF"/>
            <w:vAlign w:val="center"/>
            <w:hideMark/>
          </w:tcPr>
          <w:p w14:paraId="053D371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83</w:t>
            </w:r>
          </w:p>
        </w:tc>
        <w:tc>
          <w:tcPr>
            <w:tcW w:w="1026" w:type="dxa"/>
            <w:tcBorders>
              <w:top w:val="nil"/>
              <w:left w:val="single" w:sz="8" w:space="0" w:color="000000"/>
              <w:bottom w:val="single" w:sz="8" w:space="0" w:color="000000"/>
              <w:right w:val="nil"/>
            </w:tcBorders>
            <w:shd w:val="clear" w:color="000000" w:fill="FFFFFF"/>
            <w:vAlign w:val="center"/>
            <w:hideMark/>
          </w:tcPr>
          <w:p w14:paraId="18773AA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113106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Saco Kraft natural 260 X 360 c/100.</w:t>
            </w:r>
          </w:p>
        </w:tc>
        <w:tc>
          <w:tcPr>
            <w:tcW w:w="1360" w:type="dxa"/>
            <w:tcBorders>
              <w:top w:val="nil"/>
              <w:left w:val="single" w:sz="8" w:space="0" w:color="000000"/>
              <w:bottom w:val="single" w:sz="8" w:space="0" w:color="000000"/>
              <w:right w:val="nil"/>
            </w:tcBorders>
            <w:shd w:val="clear" w:color="auto" w:fill="auto"/>
            <w:vAlign w:val="center"/>
          </w:tcPr>
          <w:p w14:paraId="436A4964" w14:textId="646B494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F8E5DB7" w14:textId="2815B91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5CF01DF"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757F0E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115</w:t>
            </w:r>
          </w:p>
        </w:tc>
        <w:tc>
          <w:tcPr>
            <w:tcW w:w="640" w:type="dxa"/>
            <w:tcBorders>
              <w:top w:val="nil"/>
              <w:left w:val="single" w:sz="8" w:space="0" w:color="000000"/>
              <w:bottom w:val="single" w:sz="8" w:space="0" w:color="000000"/>
              <w:right w:val="nil"/>
            </w:tcBorders>
            <w:shd w:val="clear" w:color="000000" w:fill="FFFFFF"/>
            <w:vAlign w:val="center"/>
            <w:hideMark/>
          </w:tcPr>
          <w:p w14:paraId="03C242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693</w:t>
            </w:r>
          </w:p>
        </w:tc>
        <w:tc>
          <w:tcPr>
            <w:tcW w:w="1026" w:type="dxa"/>
            <w:tcBorders>
              <w:top w:val="nil"/>
              <w:left w:val="single" w:sz="8" w:space="0" w:color="000000"/>
              <w:bottom w:val="single" w:sz="8" w:space="0" w:color="000000"/>
              <w:right w:val="nil"/>
            </w:tcBorders>
            <w:shd w:val="clear" w:color="000000" w:fill="FFFFFF"/>
            <w:vAlign w:val="center"/>
            <w:hideMark/>
          </w:tcPr>
          <w:p w14:paraId="4E7A844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D321C6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Saco Plástico, Perfurado; 04 Furos; Tamanho Ofício; Espessura de 0,12 micras. TRANSPARENTE. Pacote com 100 unidades</w:t>
            </w:r>
          </w:p>
        </w:tc>
        <w:tc>
          <w:tcPr>
            <w:tcW w:w="1360" w:type="dxa"/>
            <w:tcBorders>
              <w:top w:val="nil"/>
              <w:left w:val="single" w:sz="8" w:space="0" w:color="000000"/>
              <w:bottom w:val="single" w:sz="8" w:space="0" w:color="000000"/>
              <w:right w:val="nil"/>
            </w:tcBorders>
            <w:shd w:val="clear" w:color="auto" w:fill="auto"/>
            <w:vAlign w:val="center"/>
          </w:tcPr>
          <w:p w14:paraId="16781ECB" w14:textId="4F884F3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9420BE5" w14:textId="02E6138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351AC90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1878BE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116</w:t>
            </w:r>
          </w:p>
        </w:tc>
        <w:tc>
          <w:tcPr>
            <w:tcW w:w="640" w:type="dxa"/>
            <w:tcBorders>
              <w:top w:val="nil"/>
              <w:left w:val="single" w:sz="8" w:space="0" w:color="000000"/>
              <w:bottom w:val="single" w:sz="8" w:space="0" w:color="000000"/>
              <w:right w:val="nil"/>
            </w:tcBorders>
            <w:shd w:val="clear" w:color="000000" w:fill="FFFFFF"/>
            <w:vAlign w:val="center"/>
            <w:hideMark/>
          </w:tcPr>
          <w:p w14:paraId="080EBF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96</w:t>
            </w:r>
          </w:p>
        </w:tc>
        <w:tc>
          <w:tcPr>
            <w:tcW w:w="1026" w:type="dxa"/>
            <w:tcBorders>
              <w:top w:val="nil"/>
              <w:left w:val="single" w:sz="8" w:space="0" w:color="000000"/>
              <w:bottom w:val="single" w:sz="8" w:space="0" w:color="000000"/>
              <w:right w:val="nil"/>
            </w:tcBorders>
            <w:shd w:val="clear" w:color="000000" w:fill="FFFFFF"/>
            <w:vAlign w:val="center"/>
            <w:hideMark/>
          </w:tcPr>
          <w:p w14:paraId="38DF611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6C9BE97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w:t>
            </w:r>
            <w:proofErr w:type="spellStart"/>
            <w:r w:rsidRPr="00F47CA0">
              <w:rPr>
                <w:rFonts w:eastAsia="Times New Roman" w:cs="Calibri"/>
                <w:color w:val="000000"/>
                <w:sz w:val="24"/>
                <w:szCs w:val="24"/>
                <w:lang w:val="pt-BR" w:eastAsia="pt-BR"/>
              </w:rPr>
              <w:t>encadernaççao</w:t>
            </w:r>
            <w:proofErr w:type="spellEnd"/>
            <w:r w:rsidRPr="00F47CA0">
              <w:rPr>
                <w:rFonts w:eastAsia="Times New Roman" w:cs="Calibri"/>
                <w:color w:val="000000"/>
                <w:sz w:val="24"/>
                <w:szCs w:val="24"/>
                <w:lang w:val="pt-BR" w:eastAsia="pt-BR"/>
              </w:rPr>
              <w:t xml:space="preserve">, TRANSPARENTE, de 7mm. Fabricado em PVC </w:t>
            </w:r>
            <w:proofErr w:type="spellStart"/>
            <w:r w:rsidRPr="00F47CA0">
              <w:rPr>
                <w:rFonts w:eastAsia="Times New Roman" w:cs="Calibri"/>
                <w:color w:val="000000"/>
                <w:sz w:val="24"/>
                <w:szCs w:val="24"/>
                <w:lang w:val="pt-BR" w:eastAsia="pt-BR"/>
              </w:rPr>
              <w:t>semi</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Pacote com 100 unidades. </w:t>
            </w:r>
          </w:p>
        </w:tc>
        <w:tc>
          <w:tcPr>
            <w:tcW w:w="1360" w:type="dxa"/>
            <w:tcBorders>
              <w:top w:val="nil"/>
              <w:left w:val="single" w:sz="8" w:space="0" w:color="000000"/>
              <w:bottom w:val="single" w:sz="8" w:space="0" w:color="000000"/>
              <w:right w:val="nil"/>
            </w:tcBorders>
            <w:shd w:val="clear" w:color="auto" w:fill="auto"/>
            <w:vAlign w:val="center"/>
          </w:tcPr>
          <w:p w14:paraId="3457A88F" w14:textId="060938B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1EA5064" w14:textId="3B534EF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6BDA90D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F9EA39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117</w:t>
            </w:r>
          </w:p>
        </w:tc>
        <w:tc>
          <w:tcPr>
            <w:tcW w:w="640" w:type="dxa"/>
            <w:tcBorders>
              <w:top w:val="nil"/>
              <w:left w:val="single" w:sz="8" w:space="0" w:color="000000"/>
              <w:bottom w:val="single" w:sz="8" w:space="0" w:color="000000"/>
              <w:right w:val="nil"/>
            </w:tcBorders>
            <w:shd w:val="clear" w:color="000000" w:fill="FFFFFF"/>
            <w:vAlign w:val="center"/>
            <w:hideMark/>
          </w:tcPr>
          <w:p w14:paraId="63F71C2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1A0073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E5E424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w:t>
            </w:r>
            <w:proofErr w:type="spellStart"/>
            <w:r w:rsidRPr="00F47CA0">
              <w:rPr>
                <w:rFonts w:eastAsia="Times New Roman" w:cs="Calibri"/>
                <w:color w:val="000000"/>
                <w:sz w:val="24"/>
                <w:szCs w:val="24"/>
                <w:lang w:val="pt-BR" w:eastAsia="pt-BR"/>
              </w:rPr>
              <w:t>encadernaççao</w:t>
            </w:r>
            <w:proofErr w:type="spellEnd"/>
            <w:r w:rsidRPr="00F47CA0">
              <w:rPr>
                <w:rFonts w:eastAsia="Times New Roman" w:cs="Calibri"/>
                <w:color w:val="000000"/>
                <w:sz w:val="24"/>
                <w:szCs w:val="24"/>
                <w:lang w:val="pt-BR" w:eastAsia="pt-BR"/>
              </w:rPr>
              <w:t xml:space="preserve">, TRANSPARENTE, de 9mm. Fabricado em PVC </w:t>
            </w:r>
            <w:proofErr w:type="spellStart"/>
            <w:r w:rsidRPr="00F47CA0">
              <w:rPr>
                <w:rFonts w:eastAsia="Times New Roman" w:cs="Calibri"/>
                <w:color w:val="000000"/>
                <w:sz w:val="24"/>
                <w:szCs w:val="24"/>
                <w:lang w:val="pt-BR" w:eastAsia="pt-BR"/>
              </w:rPr>
              <w:t>semi</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Pacote com 100 unidades. </w:t>
            </w:r>
          </w:p>
        </w:tc>
        <w:tc>
          <w:tcPr>
            <w:tcW w:w="1360" w:type="dxa"/>
            <w:tcBorders>
              <w:top w:val="nil"/>
              <w:left w:val="single" w:sz="8" w:space="0" w:color="000000"/>
              <w:bottom w:val="single" w:sz="8" w:space="0" w:color="000000"/>
              <w:right w:val="nil"/>
            </w:tcBorders>
            <w:shd w:val="clear" w:color="auto" w:fill="auto"/>
            <w:vAlign w:val="center"/>
          </w:tcPr>
          <w:p w14:paraId="2120F436" w14:textId="6B095EF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845765D" w14:textId="2AD290C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0E3BF30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AF39E1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118</w:t>
            </w:r>
          </w:p>
        </w:tc>
        <w:tc>
          <w:tcPr>
            <w:tcW w:w="640" w:type="dxa"/>
            <w:tcBorders>
              <w:top w:val="nil"/>
              <w:left w:val="single" w:sz="8" w:space="0" w:color="000000"/>
              <w:bottom w:val="single" w:sz="8" w:space="0" w:color="000000"/>
              <w:right w:val="nil"/>
            </w:tcBorders>
            <w:shd w:val="clear" w:color="000000" w:fill="FFFFFF"/>
            <w:vAlign w:val="center"/>
            <w:hideMark/>
          </w:tcPr>
          <w:p w14:paraId="2F058AE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02AE03D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68D59BE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w:t>
            </w:r>
            <w:proofErr w:type="spellStart"/>
            <w:r w:rsidRPr="00F47CA0">
              <w:rPr>
                <w:rFonts w:eastAsia="Times New Roman" w:cs="Calibri"/>
                <w:color w:val="000000"/>
                <w:sz w:val="24"/>
                <w:szCs w:val="24"/>
                <w:lang w:val="pt-BR" w:eastAsia="pt-BR"/>
              </w:rPr>
              <w:t>encadernaççao</w:t>
            </w:r>
            <w:proofErr w:type="spellEnd"/>
            <w:r w:rsidRPr="00F47CA0">
              <w:rPr>
                <w:rFonts w:eastAsia="Times New Roman" w:cs="Calibri"/>
                <w:color w:val="000000"/>
                <w:sz w:val="24"/>
                <w:szCs w:val="24"/>
                <w:lang w:val="pt-BR" w:eastAsia="pt-BR"/>
              </w:rPr>
              <w:t xml:space="preserve">, TRANSPARENTE, de 12mm. Fabricado em PVC </w:t>
            </w:r>
            <w:proofErr w:type="spellStart"/>
            <w:r w:rsidRPr="00F47CA0">
              <w:rPr>
                <w:rFonts w:eastAsia="Times New Roman" w:cs="Calibri"/>
                <w:color w:val="000000"/>
                <w:sz w:val="24"/>
                <w:szCs w:val="24"/>
                <w:lang w:val="pt-BR" w:eastAsia="pt-BR"/>
              </w:rPr>
              <w:t>semi</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Pacote com 100 unidades. </w:t>
            </w:r>
          </w:p>
        </w:tc>
        <w:tc>
          <w:tcPr>
            <w:tcW w:w="1360" w:type="dxa"/>
            <w:tcBorders>
              <w:top w:val="nil"/>
              <w:left w:val="single" w:sz="8" w:space="0" w:color="000000"/>
              <w:bottom w:val="single" w:sz="8" w:space="0" w:color="000000"/>
              <w:right w:val="nil"/>
            </w:tcBorders>
            <w:shd w:val="clear" w:color="auto" w:fill="auto"/>
            <w:vAlign w:val="center"/>
          </w:tcPr>
          <w:p w14:paraId="65CBD0FA" w14:textId="7631336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71CFDA8" w14:textId="618CEB7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7AF30A7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CE6CA4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119</w:t>
            </w:r>
          </w:p>
        </w:tc>
        <w:tc>
          <w:tcPr>
            <w:tcW w:w="640" w:type="dxa"/>
            <w:tcBorders>
              <w:top w:val="nil"/>
              <w:left w:val="single" w:sz="8" w:space="0" w:color="000000"/>
              <w:bottom w:val="single" w:sz="8" w:space="0" w:color="000000"/>
              <w:right w:val="nil"/>
            </w:tcBorders>
            <w:shd w:val="clear" w:color="000000" w:fill="FFFFFF"/>
            <w:vAlign w:val="center"/>
            <w:hideMark/>
          </w:tcPr>
          <w:p w14:paraId="2CE9E55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4114B7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689324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w:t>
            </w:r>
            <w:proofErr w:type="spellStart"/>
            <w:r w:rsidRPr="00F47CA0">
              <w:rPr>
                <w:rFonts w:eastAsia="Times New Roman" w:cs="Calibri"/>
                <w:color w:val="000000"/>
                <w:sz w:val="24"/>
                <w:szCs w:val="24"/>
                <w:lang w:val="pt-BR" w:eastAsia="pt-BR"/>
              </w:rPr>
              <w:t>encadernaççao</w:t>
            </w:r>
            <w:proofErr w:type="spellEnd"/>
            <w:r w:rsidRPr="00F47CA0">
              <w:rPr>
                <w:rFonts w:eastAsia="Times New Roman" w:cs="Calibri"/>
                <w:color w:val="000000"/>
                <w:sz w:val="24"/>
                <w:szCs w:val="24"/>
                <w:lang w:val="pt-BR" w:eastAsia="pt-BR"/>
              </w:rPr>
              <w:t xml:space="preserve">, TRANSPARENTE, de 14mm. Fabricado em PVC </w:t>
            </w:r>
            <w:proofErr w:type="spellStart"/>
            <w:r w:rsidRPr="00F47CA0">
              <w:rPr>
                <w:rFonts w:eastAsia="Times New Roman" w:cs="Calibri"/>
                <w:color w:val="000000"/>
                <w:sz w:val="24"/>
                <w:szCs w:val="24"/>
                <w:lang w:val="pt-BR" w:eastAsia="pt-BR"/>
              </w:rPr>
              <w:t>semi</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Pacote com 100 unidades. </w:t>
            </w:r>
          </w:p>
        </w:tc>
        <w:tc>
          <w:tcPr>
            <w:tcW w:w="1360" w:type="dxa"/>
            <w:tcBorders>
              <w:top w:val="nil"/>
              <w:left w:val="single" w:sz="8" w:space="0" w:color="000000"/>
              <w:bottom w:val="single" w:sz="8" w:space="0" w:color="000000"/>
              <w:right w:val="nil"/>
            </w:tcBorders>
            <w:shd w:val="clear" w:color="auto" w:fill="auto"/>
            <w:vAlign w:val="center"/>
          </w:tcPr>
          <w:p w14:paraId="1859C487" w14:textId="7A57E60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6D52B83" w14:textId="588ED39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E64ACB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8E57B2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120</w:t>
            </w:r>
          </w:p>
        </w:tc>
        <w:tc>
          <w:tcPr>
            <w:tcW w:w="640" w:type="dxa"/>
            <w:tcBorders>
              <w:top w:val="nil"/>
              <w:left w:val="single" w:sz="8" w:space="0" w:color="000000"/>
              <w:bottom w:val="single" w:sz="8" w:space="0" w:color="000000"/>
              <w:right w:val="nil"/>
            </w:tcBorders>
            <w:shd w:val="clear" w:color="000000" w:fill="FFFFFF"/>
            <w:vAlign w:val="center"/>
            <w:hideMark/>
          </w:tcPr>
          <w:p w14:paraId="76B3689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825</w:t>
            </w:r>
          </w:p>
        </w:tc>
        <w:tc>
          <w:tcPr>
            <w:tcW w:w="1026" w:type="dxa"/>
            <w:tcBorders>
              <w:top w:val="nil"/>
              <w:left w:val="single" w:sz="8" w:space="0" w:color="000000"/>
              <w:bottom w:val="single" w:sz="8" w:space="0" w:color="000000"/>
              <w:right w:val="nil"/>
            </w:tcBorders>
            <w:shd w:val="clear" w:color="000000" w:fill="FFFFFF"/>
            <w:vAlign w:val="center"/>
            <w:hideMark/>
          </w:tcPr>
          <w:p w14:paraId="5BC0D46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FA25CC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encadernação 17mm pacote com 50 unidades, cor preto, PVC </w:t>
            </w:r>
            <w:proofErr w:type="spellStart"/>
            <w:r w:rsidRPr="00F47CA0">
              <w:rPr>
                <w:rFonts w:eastAsia="Times New Roman" w:cs="Calibri"/>
                <w:color w:val="000000"/>
                <w:sz w:val="24"/>
                <w:szCs w:val="24"/>
                <w:lang w:val="pt-BR" w:eastAsia="pt-BR"/>
              </w:rPr>
              <w:t>semi-rígido</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extrusado</w:t>
            </w:r>
            <w:proofErr w:type="spellEnd"/>
            <w:r w:rsidRPr="00F47CA0">
              <w:rPr>
                <w:rFonts w:eastAsia="Times New Roman" w:cs="Calibri"/>
                <w:color w:val="000000"/>
                <w:sz w:val="24"/>
                <w:szCs w:val="24"/>
                <w:lang w:val="pt-BR" w:eastAsia="pt-BR"/>
              </w:rPr>
              <w:t xml:space="preserve">, 33cm </w:t>
            </w:r>
            <w:proofErr w:type="gramStart"/>
            <w:r w:rsidRPr="00F47CA0">
              <w:rPr>
                <w:rFonts w:eastAsia="Times New Roman" w:cs="Calibri"/>
                <w:color w:val="000000"/>
                <w:sz w:val="24"/>
                <w:szCs w:val="24"/>
                <w:lang w:val="pt-BR" w:eastAsia="pt-BR"/>
              </w:rPr>
              <w:t>comprimento,  capacidade</w:t>
            </w:r>
            <w:proofErr w:type="gramEnd"/>
            <w:r w:rsidRPr="00F47CA0">
              <w:rPr>
                <w:rFonts w:eastAsia="Times New Roman" w:cs="Calibri"/>
                <w:color w:val="000000"/>
                <w:sz w:val="24"/>
                <w:szCs w:val="24"/>
                <w:lang w:val="pt-BR" w:eastAsia="pt-BR"/>
              </w:rPr>
              <w:t xml:space="preserve"> até 100 folhas</w:t>
            </w:r>
          </w:p>
        </w:tc>
        <w:tc>
          <w:tcPr>
            <w:tcW w:w="1360" w:type="dxa"/>
            <w:tcBorders>
              <w:top w:val="nil"/>
              <w:left w:val="single" w:sz="8" w:space="0" w:color="000000"/>
              <w:bottom w:val="single" w:sz="8" w:space="0" w:color="000000"/>
              <w:right w:val="nil"/>
            </w:tcBorders>
            <w:shd w:val="clear" w:color="auto" w:fill="auto"/>
            <w:vAlign w:val="center"/>
          </w:tcPr>
          <w:p w14:paraId="62CED9F8" w14:textId="30C42AD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48CF375" w14:textId="1921624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6181EF5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742C0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121</w:t>
            </w:r>
          </w:p>
        </w:tc>
        <w:tc>
          <w:tcPr>
            <w:tcW w:w="640" w:type="dxa"/>
            <w:tcBorders>
              <w:top w:val="nil"/>
              <w:left w:val="single" w:sz="8" w:space="0" w:color="000000"/>
              <w:bottom w:val="single" w:sz="8" w:space="0" w:color="000000"/>
              <w:right w:val="nil"/>
            </w:tcBorders>
            <w:shd w:val="clear" w:color="000000" w:fill="FFFFFF"/>
            <w:vAlign w:val="center"/>
            <w:hideMark/>
          </w:tcPr>
          <w:p w14:paraId="76EC180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5A63637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1EAD33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w:t>
            </w:r>
            <w:proofErr w:type="spellStart"/>
            <w:r w:rsidRPr="00F47CA0">
              <w:rPr>
                <w:rFonts w:eastAsia="Times New Roman" w:cs="Calibri"/>
                <w:color w:val="000000"/>
                <w:sz w:val="24"/>
                <w:szCs w:val="24"/>
                <w:lang w:val="pt-BR" w:eastAsia="pt-BR"/>
              </w:rPr>
              <w:t>encadernaççao</w:t>
            </w:r>
            <w:proofErr w:type="spellEnd"/>
            <w:r w:rsidRPr="00F47CA0">
              <w:rPr>
                <w:rFonts w:eastAsia="Times New Roman" w:cs="Calibri"/>
                <w:color w:val="000000"/>
                <w:sz w:val="24"/>
                <w:szCs w:val="24"/>
                <w:lang w:val="pt-BR" w:eastAsia="pt-BR"/>
              </w:rPr>
              <w:t xml:space="preserve">, TRANSPARENTE, de 20mm. Fabricado em PVC </w:t>
            </w:r>
            <w:proofErr w:type="spellStart"/>
            <w:r w:rsidRPr="00F47CA0">
              <w:rPr>
                <w:rFonts w:eastAsia="Times New Roman" w:cs="Calibri"/>
                <w:color w:val="000000"/>
                <w:sz w:val="24"/>
                <w:szCs w:val="24"/>
                <w:lang w:val="pt-BR" w:eastAsia="pt-BR"/>
              </w:rPr>
              <w:t>semi</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Pacote com 80 unidades. </w:t>
            </w:r>
          </w:p>
        </w:tc>
        <w:tc>
          <w:tcPr>
            <w:tcW w:w="1360" w:type="dxa"/>
            <w:tcBorders>
              <w:top w:val="nil"/>
              <w:left w:val="single" w:sz="8" w:space="0" w:color="000000"/>
              <w:bottom w:val="single" w:sz="8" w:space="0" w:color="000000"/>
              <w:right w:val="nil"/>
            </w:tcBorders>
            <w:shd w:val="clear" w:color="auto" w:fill="auto"/>
            <w:vAlign w:val="center"/>
          </w:tcPr>
          <w:p w14:paraId="18B5FE23" w14:textId="7785991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8E342AF" w14:textId="70AB526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1733FEC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0C8C10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122</w:t>
            </w:r>
          </w:p>
        </w:tc>
        <w:tc>
          <w:tcPr>
            <w:tcW w:w="640" w:type="dxa"/>
            <w:tcBorders>
              <w:top w:val="nil"/>
              <w:left w:val="single" w:sz="8" w:space="0" w:color="000000"/>
              <w:bottom w:val="single" w:sz="8" w:space="0" w:color="000000"/>
              <w:right w:val="nil"/>
            </w:tcBorders>
            <w:shd w:val="clear" w:color="000000" w:fill="FFFFFF"/>
            <w:vAlign w:val="center"/>
            <w:hideMark/>
          </w:tcPr>
          <w:p w14:paraId="40A278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3406AD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F358D4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w:t>
            </w:r>
            <w:proofErr w:type="spellStart"/>
            <w:r w:rsidRPr="00F47CA0">
              <w:rPr>
                <w:rFonts w:eastAsia="Times New Roman" w:cs="Calibri"/>
                <w:color w:val="000000"/>
                <w:sz w:val="24"/>
                <w:szCs w:val="24"/>
                <w:lang w:val="pt-BR" w:eastAsia="pt-BR"/>
              </w:rPr>
              <w:t>encadernaççao</w:t>
            </w:r>
            <w:proofErr w:type="spellEnd"/>
            <w:r w:rsidRPr="00F47CA0">
              <w:rPr>
                <w:rFonts w:eastAsia="Times New Roman" w:cs="Calibri"/>
                <w:color w:val="000000"/>
                <w:sz w:val="24"/>
                <w:szCs w:val="24"/>
                <w:lang w:val="pt-BR" w:eastAsia="pt-BR"/>
              </w:rPr>
              <w:t xml:space="preserve">, TRANSPARENTE, de 29mm. Fabricado em PVC </w:t>
            </w:r>
            <w:proofErr w:type="spellStart"/>
            <w:r w:rsidRPr="00F47CA0">
              <w:rPr>
                <w:rFonts w:eastAsia="Times New Roman" w:cs="Calibri"/>
                <w:color w:val="000000"/>
                <w:sz w:val="24"/>
                <w:szCs w:val="24"/>
                <w:lang w:val="pt-BR" w:eastAsia="pt-BR"/>
              </w:rPr>
              <w:t>semi</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Pacote com 36 unidades. </w:t>
            </w:r>
          </w:p>
        </w:tc>
        <w:tc>
          <w:tcPr>
            <w:tcW w:w="1360" w:type="dxa"/>
            <w:tcBorders>
              <w:top w:val="nil"/>
              <w:left w:val="single" w:sz="8" w:space="0" w:color="000000"/>
              <w:bottom w:val="single" w:sz="8" w:space="0" w:color="000000"/>
              <w:right w:val="nil"/>
            </w:tcBorders>
            <w:shd w:val="clear" w:color="auto" w:fill="auto"/>
            <w:vAlign w:val="center"/>
          </w:tcPr>
          <w:p w14:paraId="44796AA8" w14:textId="6C08065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0FD79BD" w14:textId="5B4E75B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C34600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0C3190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123</w:t>
            </w:r>
          </w:p>
        </w:tc>
        <w:tc>
          <w:tcPr>
            <w:tcW w:w="640" w:type="dxa"/>
            <w:tcBorders>
              <w:top w:val="nil"/>
              <w:left w:val="single" w:sz="8" w:space="0" w:color="000000"/>
              <w:bottom w:val="single" w:sz="8" w:space="0" w:color="000000"/>
              <w:right w:val="nil"/>
            </w:tcBorders>
            <w:shd w:val="clear" w:color="000000" w:fill="FFFFFF"/>
            <w:vAlign w:val="center"/>
            <w:hideMark/>
          </w:tcPr>
          <w:p w14:paraId="17A4E2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141</w:t>
            </w:r>
          </w:p>
        </w:tc>
        <w:tc>
          <w:tcPr>
            <w:tcW w:w="1026" w:type="dxa"/>
            <w:tcBorders>
              <w:top w:val="nil"/>
              <w:left w:val="single" w:sz="8" w:space="0" w:color="000000"/>
              <w:bottom w:val="single" w:sz="8" w:space="0" w:color="000000"/>
              <w:right w:val="nil"/>
            </w:tcBorders>
            <w:shd w:val="clear" w:color="000000" w:fill="FFFFFF"/>
            <w:vAlign w:val="center"/>
            <w:hideMark/>
          </w:tcPr>
          <w:p w14:paraId="2B92115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DAFB2A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Estilete Profissional, Grande, Cabo em metal e plástico; </w:t>
            </w:r>
            <w:proofErr w:type="gramStart"/>
            <w:r w:rsidRPr="00F47CA0">
              <w:rPr>
                <w:rFonts w:eastAsia="Times New Roman" w:cs="Calibri"/>
                <w:color w:val="000000"/>
                <w:sz w:val="24"/>
                <w:szCs w:val="24"/>
                <w:lang w:val="pt-BR" w:eastAsia="pt-BR"/>
              </w:rPr>
              <w:t>Lamina</w:t>
            </w:r>
            <w:proofErr w:type="gramEnd"/>
            <w:r w:rsidRPr="00F47CA0">
              <w:rPr>
                <w:rFonts w:eastAsia="Times New Roman" w:cs="Calibri"/>
                <w:color w:val="000000"/>
                <w:sz w:val="24"/>
                <w:szCs w:val="24"/>
                <w:lang w:val="pt-BR" w:eastAsia="pt-BR"/>
              </w:rPr>
              <w:t xml:space="preserve"> de aço alto carbono, Sistema retrátil, Com 3 posições;</w:t>
            </w:r>
          </w:p>
        </w:tc>
        <w:tc>
          <w:tcPr>
            <w:tcW w:w="1360" w:type="dxa"/>
            <w:tcBorders>
              <w:top w:val="nil"/>
              <w:left w:val="single" w:sz="8" w:space="0" w:color="000000"/>
              <w:bottom w:val="single" w:sz="8" w:space="0" w:color="000000"/>
              <w:right w:val="nil"/>
            </w:tcBorders>
            <w:shd w:val="clear" w:color="auto" w:fill="auto"/>
            <w:vAlign w:val="center"/>
          </w:tcPr>
          <w:p w14:paraId="7864D900" w14:textId="27A9D8B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FE5C145" w14:textId="0AE8FFC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F16A0D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0552FA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124</w:t>
            </w:r>
          </w:p>
        </w:tc>
        <w:tc>
          <w:tcPr>
            <w:tcW w:w="640" w:type="dxa"/>
            <w:tcBorders>
              <w:top w:val="nil"/>
              <w:left w:val="single" w:sz="8" w:space="0" w:color="000000"/>
              <w:bottom w:val="single" w:sz="8" w:space="0" w:color="000000"/>
              <w:right w:val="nil"/>
            </w:tcBorders>
            <w:shd w:val="clear" w:color="000000" w:fill="FFFFFF"/>
            <w:vAlign w:val="center"/>
            <w:hideMark/>
          </w:tcPr>
          <w:p w14:paraId="1F12199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w:t>
            </w:r>
          </w:p>
        </w:tc>
        <w:tc>
          <w:tcPr>
            <w:tcW w:w="1026" w:type="dxa"/>
            <w:tcBorders>
              <w:top w:val="nil"/>
              <w:left w:val="single" w:sz="8" w:space="0" w:color="000000"/>
              <w:bottom w:val="single" w:sz="8" w:space="0" w:color="000000"/>
              <w:right w:val="nil"/>
            </w:tcBorders>
            <w:shd w:val="clear" w:color="000000" w:fill="FFFFFF"/>
            <w:vAlign w:val="center"/>
            <w:hideMark/>
          </w:tcPr>
          <w:p w14:paraId="146BD23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76BD86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Estilete; Médio, Cabo em metal e plástico; </w:t>
            </w:r>
            <w:proofErr w:type="gramStart"/>
            <w:r w:rsidRPr="00F47CA0">
              <w:rPr>
                <w:rFonts w:eastAsia="Times New Roman" w:cs="Calibri"/>
                <w:color w:val="000000"/>
                <w:sz w:val="24"/>
                <w:szCs w:val="24"/>
                <w:lang w:val="pt-BR" w:eastAsia="pt-BR"/>
              </w:rPr>
              <w:t>Lamina</w:t>
            </w:r>
            <w:proofErr w:type="gramEnd"/>
            <w:r w:rsidRPr="00F47CA0">
              <w:rPr>
                <w:rFonts w:eastAsia="Times New Roman" w:cs="Calibri"/>
                <w:color w:val="000000"/>
                <w:sz w:val="24"/>
                <w:szCs w:val="24"/>
                <w:lang w:val="pt-BR" w:eastAsia="pt-BR"/>
              </w:rPr>
              <w:t xml:space="preserve"> de aço alto carbono, Sistema retrátil, Com 3 posições;</w:t>
            </w:r>
          </w:p>
        </w:tc>
        <w:tc>
          <w:tcPr>
            <w:tcW w:w="1360" w:type="dxa"/>
            <w:tcBorders>
              <w:top w:val="nil"/>
              <w:left w:val="single" w:sz="8" w:space="0" w:color="000000"/>
              <w:bottom w:val="single" w:sz="8" w:space="0" w:color="000000"/>
              <w:right w:val="nil"/>
            </w:tcBorders>
            <w:shd w:val="clear" w:color="auto" w:fill="auto"/>
            <w:vAlign w:val="center"/>
          </w:tcPr>
          <w:p w14:paraId="4F59B425" w14:textId="0E8D37D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F60C948" w14:textId="39EB2F9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E2C5DA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224BE6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w:t>
            </w:r>
          </w:p>
        </w:tc>
        <w:tc>
          <w:tcPr>
            <w:tcW w:w="640" w:type="dxa"/>
            <w:tcBorders>
              <w:top w:val="nil"/>
              <w:left w:val="single" w:sz="8" w:space="0" w:color="000000"/>
              <w:bottom w:val="single" w:sz="8" w:space="0" w:color="000000"/>
              <w:right w:val="nil"/>
            </w:tcBorders>
            <w:shd w:val="clear" w:color="000000" w:fill="FFFFFF"/>
            <w:vAlign w:val="center"/>
            <w:hideMark/>
          </w:tcPr>
          <w:p w14:paraId="76A96A1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109</w:t>
            </w:r>
          </w:p>
        </w:tc>
        <w:tc>
          <w:tcPr>
            <w:tcW w:w="1026" w:type="dxa"/>
            <w:tcBorders>
              <w:top w:val="nil"/>
              <w:left w:val="single" w:sz="8" w:space="0" w:color="000000"/>
              <w:bottom w:val="single" w:sz="8" w:space="0" w:color="000000"/>
              <w:right w:val="nil"/>
            </w:tcBorders>
            <w:shd w:val="clear" w:color="000000" w:fill="FFFFFF"/>
            <w:vAlign w:val="center"/>
            <w:hideMark/>
          </w:tcPr>
          <w:p w14:paraId="5C577A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2FD968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Etiqueta auto adesiva URGENTE; tamanho 13 X 44,5 </w:t>
            </w:r>
            <w:proofErr w:type="gramStart"/>
            <w:r w:rsidRPr="00F47CA0">
              <w:rPr>
                <w:rFonts w:eastAsia="Times New Roman" w:cs="Calibri"/>
                <w:color w:val="000000"/>
                <w:sz w:val="24"/>
                <w:szCs w:val="24"/>
                <w:lang w:val="pt-BR" w:eastAsia="pt-BR"/>
              </w:rPr>
              <w:t>mm ;</w:t>
            </w:r>
            <w:proofErr w:type="gramEnd"/>
            <w:r w:rsidRPr="00F47CA0">
              <w:rPr>
                <w:rFonts w:eastAsia="Times New Roman" w:cs="Calibri"/>
                <w:color w:val="000000"/>
                <w:sz w:val="24"/>
                <w:szCs w:val="24"/>
                <w:lang w:val="pt-BR" w:eastAsia="pt-BR"/>
              </w:rPr>
              <w:t xml:space="preserve"> embalagem com no mínimo 60 etiquetas.</w:t>
            </w:r>
          </w:p>
        </w:tc>
        <w:tc>
          <w:tcPr>
            <w:tcW w:w="1360" w:type="dxa"/>
            <w:tcBorders>
              <w:top w:val="nil"/>
              <w:left w:val="single" w:sz="8" w:space="0" w:color="000000"/>
              <w:bottom w:val="single" w:sz="8" w:space="0" w:color="000000"/>
              <w:right w:val="nil"/>
            </w:tcBorders>
            <w:shd w:val="clear" w:color="auto" w:fill="auto"/>
            <w:vAlign w:val="center"/>
          </w:tcPr>
          <w:p w14:paraId="7585807A" w14:textId="4F2D30E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D9EBFAF" w14:textId="5AA38B8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F8451E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712FCD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126</w:t>
            </w:r>
          </w:p>
        </w:tc>
        <w:tc>
          <w:tcPr>
            <w:tcW w:w="640" w:type="dxa"/>
            <w:tcBorders>
              <w:top w:val="nil"/>
              <w:left w:val="single" w:sz="8" w:space="0" w:color="000000"/>
              <w:bottom w:val="single" w:sz="8" w:space="0" w:color="000000"/>
              <w:right w:val="nil"/>
            </w:tcBorders>
            <w:shd w:val="clear" w:color="000000" w:fill="FFFFFF"/>
            <w:vAlign w:val="center"/>
            <w:hideMark/>
          </w:tcPr>
          <w:p w14:paraId="6E7B482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0A8CF8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5D30019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autoadesivo, retangular, tamanho 22,0 x 90,0mm; folha A5; embalagem com no mínimo 12 unidades.</w:t>
            </w:r>
          </w:p>
        </w:tc>
        <w:tc>
          <w:tcPr>
            <w:tcW w:w="1360" w:type="dxa"/>
            <w:tcBorders>
              <w:top w:val="nil"/>
              <w:left w:val="single" w:sz="8" w:space="0" w:color="000000"/>
              <w:bottom w:val="single" w:sz="8" w:space="0" w:color="000000"/>
              <w:right w:val="nil"/>
            </w:tcBorders>
            <w:shd w:val="clear" w:color="auto" w:fill="auto"/>
            <w:vAlign w:val="center"/>
          </w:tcPr>
          <w:p w14:paraId="15BAEDC2" w14:textId="09237E2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F3FD968" w14:textId="13BB07B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D4D6EFE"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24622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127</w:t>
            </w:r>
          </w:p>
        </w:tc>
        <w:tc>
          <w:tcPr>
            <w:tcW w:w="640" w:type="dxa"/>
            <w:tcBorders>
              <w:top w:val="nil"/>
              <w:left w:val="single" w:sz="8" w:space="0" w:color="000000"/>
              <w:bottom w:val="single" w:sz="8" w:space="0" w:color="000000"/>
              <w:right w:val="nil"/>
            </w:tcBorders>
            <w:shd w:val="clear" w:color="000000" w:fill="FFFFFF"/>
            <w:vAlign w:val="center"/>
            <w:hideMark/>
          </w:tcPr>
          <w:p w14:paraId="37A807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442F3E9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638135D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adesiva branca 12x26mm</w:t>
            </w:r>
          </w:p>
        </w:tc>
        <w:tc>
          <w:tcPr>
            <w:tcW w:w="1360" w:type="dxa"/>
            <w:tcBorders>
              <w:top w:val="nil"/>
              <w:left w:val="single" w:sz="8" w:space="0" w:color="000000"/>
              <w:bottom w:val="single" w:sz="8" w:space="0" w:color="000000"/>
              <w:right w:val="nil"/>
            </w:tcBorders>
            <w:shd w:val="clear" w:color="auto" w:fill="auto"/>
            <w:vAlign w:val="center"/>
          </w:tcPr>
          <w:p w14:paraId="6EFA82A4" w14:textId="155C4DA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B72C71D" w14:textId="31AB580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6F3A650B"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EA7B66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128</w:t>
            </w:r>
          </w:p>
        </w:tc>
        <w:tc>
          <w:tcPr>
            <w:tcW w:w="640" w:type="dxa"/>
            <w:tcBorders>
              <w:top w:val="nil"/>
              <w:left w:val="single" w:sz="8" w:space="0" w:color="000000"/>
              <w:bottom w:val="single" w:sz="8" w:space="0" w:color="000000"/>
              <w:right w:val="nil"/>
            </w:tcBorders>
            <w:shd w:val="clear" w:color="000000" w:fill="FFFFFF"/>
            <w:vAlign w:val="center"/>
            <w:hideMark/>
          </w:tcPr>
          <w:p w14:paraId="430C723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w:t>
            </w:r>
          </w:p>
        </w:tc>
        <w:tc>
          <w:tcPr>
            <w:tcW w:w="1026" w:type="dxa"/>
            <w:tcBorders>
              <w:top w:val="nil"/>
              <w:left w:val="single" w:sz="8" w:space="0" w:color="000000"/>
              <w:bottom w:val="single" w:sz="8" w:space="0" w:color="000000"/>
              <w:right w:val="nil"/>
            </w:tcBorders>
            <w:shd w:val="clear" w:color="000000" w:fill="FFFFFF"/>
            <w:vAlign w:val="center"/>
            <w:hideMark/>
          </w:tcPr>
          <w:p w14:paraId="4F8787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D67C33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modelo Carta. Medindo 33,9mm x 101,6mm. Contendo 14 por folha. Caixa com 100 folhas. 1400 Etiquetas.</w:t>
            </w:r>
          </w:p>
        </w:tc>
        <w:tc>
          <w:tcPr>
            <w:tcW w:w="1360" w:type="dxa"/>
            <w:tcBorders>
              <w:top w:val="nil"/>
              <w:left w:val="single" w:sz="8" w:space="0" w:color="000000"/>
              <w:bottom w:val="single" w:sz="8" w:space="0" w:color="000000"/>
              <w:right w:val="nil"/>
            </w:tcBorders>
            <w:shd w:val="clear" w:color="auto" w:fill="auto"/>
            <w:vAlign w:val="center"/>
          </w:tcPr>
          <w:p w14:paraId="30B958D8" w14:textId="45A45D0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9228F7" w14:textId="111AA12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50B18D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E43449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129</w:t>
            </w:r>
          </w:p>
        </w:tc>
        <w:tc>
          <w:tcPr>
            <w:tcW w:w="640" w:type="dxa"/>
            <w:tcBorders>
              <w:top w:val="nil"/>
              <w:left w:val="single" w:sz="8" w:space="0" w:color="000000"/>
              <w:bottom w:val="single" w:sz="8" w:space="0" w:color="000000"/>
              <w:right w:val="nil"/>
            </w:tcBorders>
            <w:shd w:val="clear" w:color="000000" w:fill="FFFFFF"/>
            <w:vAlign w:val="center"/>
            <w:hideMark/>
          </w:tcPr>
          <w:p w14:paraId="65AC315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w:t>
            </w:r>
          </w:p>
        </w:tc>
        <w:tc>
          <w:tcPr>
            <w:tcW w:w="1026" w:type="dxa"/>
            <w:tcBorders>
              <w:top w:val="nil"/>
              <w:left w:val="single" w:sz="8" w:space="0" w:color="000000"/>
              <w:bottom w:val="single" w:sz="8" w:space="0" w:color="000000"/>
              <w:right w:val="nil"/>
            </w:tcBorders>
            <w:shd w:val="clear" w:color="000000" w:fill="FFFFFF"/>
            <w:vAlign w:val="center"/>
            <w:hideMark/>
          </w:tcPr>
          <w:p w14:paraId="19EDF5E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58FF7F3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Auto adesivas, tamanho A4 210x297mm, cor branca A4 25 folhas (400 etiquetas) 99,1x34 por pacote</w:t>
            </w:r>
          </w:p>
        </w:tc>
        <w:tc>
          <w:tcPr>
            <w:tcW w:w="1360" w:type="dxa"/>
            <w:tcBorders>
              <w:top w:val="nil"/>
              <w:left w:val="single" w:sz="8" w:space="0" w:color="000000"/>
              <w:bottom w:val="single" w:sz="8" w:space="0" w:color="000000"/>
              <w:right w:val="nil"/>
            </w:tcBorders>
            <w:shd w:val="clear" w:color="auto" w:fill="auto"/>
            <w:vAlign w:val="center"/>
          </w:tcPr>
          <w:p w14:paraId="5CBFB106" w14:textId="1605EDC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0F729CB" w14:textId="4D92DBC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97BDEE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5C44C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130</w:t>
            </w:r>
          </w:p>
        </w:tc>
        <w:tc>
          <w:tcPr>
            <w:tcW w:w="640" w:type="dxa"/>
            <w:tcBorders>
              <w:top w:val="nil"/>
              <w:left w:val="single" w:sz="8" w:space="0" w:color="000000"/>
              <w:bottom w:val="single" w:sz="8" w:space="0" w:color="000000"/>
              <w:right w:val="nil"/>
            </w:tcBorders>
            <w:shd w:val="clear" w:color="000000" w:fill="FFFFFF"/>
            <w:vAlign w:val="center"/>
            <w:hideMark/>
          </w:tcPr>
          <w:p w14:paraId="06C3B29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1CA6007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76D0AB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para Pasta Suspensa, Branca. Embalagem com 50 unidades</w:t>
            </w:r>
          </w:p>
        </w:tc>
        <w:tc>
          <w:tcPr>
            <w:tcW w:w="1360" w:type="dxa"/>
            <w:tcBorders>
              <w:top w:val="nil"/>
              <w:left w:val="single" w:sz="8" w:space="0" w:color="000000"/>
              <w:bottom w:val="single" w:sz="8" w:space="0" w:color="000000"/>
              <w:right w:val="nil"/>
            </w:tcBorders>
            <w:shd w:val="clear" w:color="auto" w:fill="auto"/>
            <w:vAlign w:val="center"/>
          </w:tcPr>
          <w:p w14:paraId="1D40990C" w14:textId="76E4356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3C2C49" w14:textId="7C80DE7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96365BB"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0245EA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131</w:t>
            </w:r>
          </w:p>
        </w:tc>
        <w:tc>
          <w:tcPr>
            <w:tcW w:w="640" w:type="dxa"/>
            <w:tcBorders>
              <w:top w:val="nil"/>
              <w:left w:val="single" w:sz="8" w:space="0" w:color="000000"/>
              <w:bottom w:val="single" w:sz="8" w:space="0" w:color="000000"/>
              <w:right w:val="nil"/>
            </w:tcBorders>
            <w:shd w:val="clear" w:color="000000" w:fill="FFFFFF"/>
            <w:vAlign w:val="center"/>
            <w:hideMark/>
          </w:tcPr>
          <w:p w14:paraId="1E50E3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w:t>
            </w:r>
          </w:p>
        </w:tc>
        <w:tc>
          <w:tcPr>
            <w:tcW w:w="1026" w:type="dxa"/>
            <w:tcBorders>
              <w:top w:val="nil"/>
              <w:left w:val="single" w:sz="8" w:space="0" w:color="000000"/>
              <w:bottom w:val="single" w:sz="8" w:space="0" w:color="000000"/>
              <w:right w:val="nil"/>
            </w:tcBorders>
            <w:shd w:val="clear" w:color="000000" w:fill="FFFFFF"/>
            <w:vAlign w:val="center"/>
            <w:hideMark/>
          </w:tcPr>
          <w:p w14:paraId="202ABDE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2C434D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auto adesiva, tamanho 46,56mm x 77,79mm</w:t>
            </w:r>
          </w:p>
        </w:tc>
        <w:tc>
          <w:tcPr>
            <w:tcW w:w="1360" w:type="dxa"/>
            <w:tcBorders>
              <w:top w:val="nil"/>
              <w:left w:val="single" w:sz="8" w:space="0" w:color="000000"/>
              <w:bottom w:val="single" w:sz="8" w:space="0" w:color="000000"/>
              <w:right w:val="nil"/>
            </w:tcBorders>
            <w:shd w:val="clear" w:color="auto" w:fill="auto"/>
            <w:vAlign w:val="center"/>
          </w:tcPr>
          <w:p w14:paraId="5C2BE17D" w14:textId="0A13EE9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A7659E5" w14:textId="2BE1A21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51E0E0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54291F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132</w:t>
            </w:r>
          </w:p>
        </w:tc>
        <w:tc>
          <w:tcPr>
            <w:tcW w:w="640" w:type="dxa"/>
            <w:tcBorders>
              <w:top w:val="nil"/>
              <w:left w:val="single" w:sz="8" w:space="0" w:color="000000"/>
              <w:bottom w:val="single" w:sz="8" w:space="0" w:color="000000"/>
              <w:right w:val="nil"/>
            </w:tcBorders>
            <w:shd w:val="clear" w:color="000000" w:fill="FFFFFF"/>
            <w:vAlign w:val="center"/>
            <w:hideMark/>
          </w:tcPr>
          <w:p w14:paraId="65E6CB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621B049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18BC2B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adesiva cor branca, retangular, pacote mínimo 300 unidades, medindo aproximadamente 35x100mm</w:t>
            </w:r>
          </w:p>
        </w:tc>
        <w:tc>
          <w:tcPr>
            <w:tcW w:w="1360" w:type="dxa"/>
            <w:tcBorders>
              <w:top w:val="nil"/>
              <w:left w:val="single" w:sz="8" w:space="0" w:color="000000"/>
              <w:bottom w:val="single" w:sz="8" w:space="0" w:color="000000"/>
              <w:right w:val="nil"/>
            </w:tcBorders>
            <w:shd w:val="clear" w:color="auto" w:fill="auto"/>
            <w:vAlign w:val="center"/>
          </w:tcPr>
          <w:p w14:paraId="29B9A040" w14:textId="7910894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4592D0" w14:textId="39B53DC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78E113E"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D0DF66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133</w:t>
            </w:r>
          </w:p>
        </w:tc>
        <w:tc>
          <w:tcPr>
            <w:tcW w:w="640" w:type="dxa"/>
            <w:tcBorders>
              <w:top w:val="nil"/>
              <w:left w:val="single" w:sz="8" w:space="0" w:color="000000"/>
              <w:bottom w:val="single" w:sz="8" w:space="0" w:color="000000"/>
              <w:right w:val="nil"/>
            </w:tcBorders>
            <w:shd w:val="clear" w:color="000000" w:fill="FFFFFF"/>
            <w:vAlign w:val="center"/>
            <w:hideMark/>
          </w:tcPr>
          <w:p w14:paraId="3BB33D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780</w:t>
            </w:r>
          </w:p>
        </w:tc>
        <w:tc>
          <w:tcPr>
            <w:tcW w:w="1026" w:type="dxa"/>
            <w:tcBorders>
              <w:top w:val="nil"/>
              <w:left w:val="single" w:sz="8" w:space="0" w:color="000000"/>
              <w:bottom w:val="single" w:sz="8" w:space="0" w:color="000000"/>
              <w:right w:val="nil"/>
            </w:tcBorders>
            <w:shd w:val="clear" w:color="000000" w:fill="FFFFFF"/>
            <w:vAlign w:val="center"/>
            <w:hideMark/>
          </w:tcPr>
          <w:p w14:paraId="66535C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7222E2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Extrator de Grampo, confeccionado em aço inox. Tipo Espátula. Medindo 1mm espessura;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145 mm de comprimento x 14 mm largura maior x 10 mm largura menor. Ponta arredondada.</w:t>
            </w:r>
          </w:p>
        </w:tc>
        <w:tc>
          <w:tcPr>
            <w:tcW w:w="1360" w:type="dxa"/>
            <w:tcBorders>
              <w:top w:val="nil"/>
              <w:left w:val="single" w:sz="8" w:space="0" w:color="000000"/>
              <w:bottom w:val="single" w:sz="8" w:space="0" w:color="000000"/>
              <w:right w:val="nil"/>
            </w:tcBorders>
            <w:shd w:val="clear" w:color="auto" w:fill="auto"/>
            <w:vAlign w:val="center"/>
          </w:tcPr>
          <w:p w14:paraId="6551270B" w14:textId="4F355FD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553B685" w14:textId="0A6E942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CF94DE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03833F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134</w:t>
            </w:r>
          </w:p>
        </w:tc>
        <w:tc>
          <w:tcPr>
            <w:tcW w:w="640" w:type="dxa"/>
            <w:tcBorders>
              <w:top w:val="nil"/>
              <w:left w:val="single" w:sz="8" w:space="0" w:color="000000"/>
              <w:bottom w:val="single" w:sz="8" w:space="0" w:color="000000"/>
              <w:right w:val="nil"/>
            </w:tcBorders>
            <w:shd w:val="clear" w:color="000000" w:fill="FFFFFF"/>
            <w:vAlign w:val="center"/>
            <w:hideMark/>
          </w:tcPr>
          <w:p w14:paraId="572F612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1414</w:t>
            </w:r>
          </w:p>
        </w:tc>
        <w:tc>
          <w:tcPr>
            <w:tcW w:w="1026" w:type="dxa"/>
            <w:tcBorders>
              <w:top w:val="nil"/>
              <w:left w:val="single" w:sz="8" w:space="0" w:color="000000"/>
              <w:bottom w:val="single" w:sz="8" w:space="0" w:color="000000"/>
              <w:right w:val="nil"/>
            </w:tcBorders>
            <w:shd w:val="clear" w:color="000000" w:fill="FFFFFF"/>
            <w:vAlign w:val="center"/>
            <w:hideMark/>
          </w:tcPr>
          <w:p w14:paraId="4FAEF2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5A3AAF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CREPE; medindo 18mmx50m; branca; comum;</w:t>
            </w:r>
          </w:p>
        </w:tc>
        <w:tc>
          <w:tcPr>
            <w:tcW w:w="1360" w:type="dxa"/>
            <w:tcBorders>
              <w:top w:val="nil"/>
              <w:left w:val="single" w:sz="8" w:space="0" w:color="000000"/>
              <w:bottom w:val="single" w:sz="8" w:space="0" w:color="000000"/>
              <w:right w:val="nil"/>
            </w:tcBorders>
            <w:shd w:val="clear" w:color="auto" w:fill="auto"/>
            <w:vAlign w:val="center"/>
          </w:tcPr>
          <w:p w14:paraId="72E15DF9" w14:textId="5535444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ADF20C7" w14:textId="4DABDC7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626A62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32F82E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135</w:t>
            </w:r>
          </w:p>
        </w:tc>
        <w:tc>
          <w:tcPr>
            <w:tcW w:w="640" w:type="dxa"/>
            <w:tcBorders>
              <w:top w:val="nil"/>
              <w:left w:val="single" w:sz="8" w:space="0" w:color="000000"/>
              <w:bottom w:val="single" w:sz="8" w:space="0" w:color="000000"/>
              <w:right w:val="nil"/>
            </w:tcBorders>
            <w:shd w:val="clear" w:color="000000" w:fill="FFFFFF"/>
            <w:vAlign w:val="center"/>
            <w:hideMark/>
          </w:tcPr>
          <w:p w14:paraId="40BE5B1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900</w:t>
            </w:r>
          </w:p>
        </w:tc>
        <w:tc>
          <w:tcPr>
            <w:tcW w:w="1026" w:type="dxa"/>
            <w:tcBorders>
              <w:top w:val="nil"/>
              <w:left w:val="single" w:sz="8" w:space="0" w:color="000000"/>
              <w:bottom w:val="single" w:sz="8" w:space="0" w:color="000000"/>
              <w:right w:val="nil"/>
            </w:tcBorders>
            <w:shd w:val="clear" w:color="000000" w:fill="FFFFFF"/>
            <w:vAlign w:val="center"/>
            <w:hideMark/>
          </w:tcPr>
          <w:p w14:paraId="61B98C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65E291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de polipropileno (pp); medindo 45mmx45m; na COR MARROM; para empacotamento, com alta adesão;</w:t>
            </w:r>
          </w:p>
        </w:tc>
        <w:tc>
          <w:tcPr>
            <w:tcW w:w="1360" w:type="dxa"/>
            <w:tcBorders>
              <w:top w:val="nil"/>
              <w:left w:val="single" w:sz="8" w:space="0" w:color="000000"/>
              <w:bottom w:val="single" w:sz="8" w:space="0" w:color="000000"/>
              <w:right w:val="nil"/>
            </w:tcBorders>
            <w:shd w:val="clear" w:color="auto" w:fill="auto"/>
            <w:vAlign w:val="center"/>
          </w:tcPr>
          <w:p w14:paraId="055B4EA5" w14:textId="0A529A9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AE4CA03" w14:textId="778A28F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1EDF0E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3C1614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136</w:t>
            </w:r>
          </w:p>
        </w:tc>
        <w:tc>
          <w:tcPr>
            <w:tcW w:w="640" w:type="dxa"/>
            <w:tcBorders>
              <w:top w:val="nil"/>
              <w:left w:val="single" w:sz="8" w:space="0" w:color="000000"/>
              <w:bottom w:val="single" w:sz="8" w:space="0" w:color="000000"/>
              <w:right w:val="nil"/>
            </w:tcBorders>
            <w:shd w:val="clear" w:color="000000" w:fill="FFFFFF"/>
            <w:vAlign w:val="center"/>
            <w:hideMark/>
          </w:tcPr>
          <w:p w14:paraId="4CBD36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548</w:t>
            </w:r>
          </w:p>
        </w:tc>
        <w:tc>
          <w:tcPr>
            <w:tcW w:w="1026" w:type="dxa"/>
            <w:tcBorders>
              <w:top w:val="nil"/>
              <w:left w:val="single" w:sz="8" w:space="0" w:color="000000"/>
              <w:bottom w:val="single" w:sz="8" w:space="0" w:color="000000"/>
              <w:right w:val="nil"/>
            </w:tcBorders>
            <w:shd w:val="clear" w:color="000000" w:fill="FFFFFF"/>
            <w:vAlign w:val="center"/>
            <w:hideMark/>
          </w:tcPr>
          <w:p w14:paraId="11E1EE8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38872D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de polipropileno; medindo 24mmx30m; na cor TRANSPARENTE; DUPLA FACE;</w:t>
            </w:r>
          </w:p>
        </w:tc>
        <w:tc>
          <w:tcPr>
            <w:tcW w:w="1360" w:type="dxa"/>
            <w:tcBorders>
              <w:top w:val="nil"/>
              <w:left w:val="single" w:sz="8" w:space="0" w:color="000000"/>
              <w:bottom w:val="single" w:sz="8" w:space="0" w:color="000000"/>
              <w:right w:val="nil"/>
            </w:tcBorders>
            <w:shd w:val="clear" w:color="auto" w:fill="auto"/>
            <w:vAlign w:val="center"/>
          </w:tcPr>
          <w:p w14:paraId="44AA1B49" w14:textId="6230D0F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CE5AB6A" w14:textId="1E02883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68F765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04091C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137</w:t>
            </w:r>
          </w:p>
        </w:tc>
        <w:tc>
          <w:tcPr>
            <w:tcW w:w="640" w:type="dxa"/>
            <w:tcBorders>
              <w:top w:val="nil"/>
              <w:left w:val="single" w:sz="8" w:space="0" w:color="000000"/>
              <w:bottom w:val="single" w:sz="8" w:space="0" w:color="000000"/>
              <w:right w:val="nil"/>
            </w:tcBorders>
            <w:shd w:val="clear" w:color="000000" w:fill="FFFFFF"/>
            <w:vAlign w:val="center"/>
            <w:hideMark/>
          </w:tcPr>
          <w:p w14:paraId="08249B4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675</w:t>
            </w:r>
          </w:p>
        </w:tc>
        <w:tc>
          <w:tcPr>
            <w:tcW w:w="1026" w:type="dxa"/>
            <w:tcBorders>
              <w:top w:val="nil"/>
              <w:left w:val="single" w:sz="8" w:space="0" w:color="000000"/>
              <w:bottom w:val="single" w:sz="8" w:space="0" w:color="000000"/>
              <w:right w:val="nil"/>
            </w:tcBorders>
            <w:shd w:val="clear" w:color="000000" w:fill="FFFFFF"/>
            <w:vAlign w:val="center"/>
            <w:hideMark/>
          </w:tcPr>
          <w:p w14:paraId="7F6546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B577BA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de polipropileno; medindo (12mmx30m); na cor: transparente; dupla face;</w:t>
            </w:r>
          </w:p>
        </w:tc>
        <w:tc>
          <w:tcPr>
            <w:tcW w:w="1360" w:type="dxa"/>
            <w:tcBorders>
              <w:top w:val="nil"/>
              <w:left w:val="single" w:sz="8" w:space="0" w:color="000000"/>
              <w:bottom w:val="single" w:sz="8" w:space="0" w:color="000000"/>
              <w:right w:val="nil"/>
            </w:tcBorders>
            <w:shd w:val="clear" w:color="auto" w:fill="auto"/>
            <w:vAlign w:val="center"/>
          </w:tcPr>
          <w:p w14:paraId="162EA788" w14:textId="37D6EA5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6DDD05E" w14:textId="05CD80E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CCE9D1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8BB0F4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138</w:t>
            </w:r>
          </w:p>
        </w:tc>
        <w:tc>
          <w:tcPr>
            <w:tcW w:w="640" w:type="dxa"/>
            <w:tcBorders>
              <w:top w:val="nil"/>
              <w:left w:val="single" w:sz="8" w:space="0" w:color="000000"/>
              <w:bottom w:val="single" w:sz="8" w:space="0" w:color="000000"/>
              <w:right w:val="nil"/>
            </w:tcBorders>
            <w:shd w:val="clear" w:color="000000" w:fill="FFFFFF"/>
            <w:vAlign w:val="center"/>
            <w:hideMark/>
          </w:tcPr>
          <w:p w14:paraId="1B4577A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1350</w:t>
            </w:r>
          </w:p>
        </w:tc>
        <w:tc>
          <w:tcPr>
            <w:tcW w:w="1026" w:type="dxa"/>
            <w:tcBorders>
              <w:top w:val="nil"/>
              <w:left w:val="single" w:sz="8" w:space="0" w:color="000000"/>
              <w:bottom w:val="single" w:sz="8" w:space="0" w:color="000000"/>
              <w:right w:val="nil"/>
            </w:tcBorders>
            <w:shd w:val="clear" w:color="000000" w:fill="FFFFFF"/>
            <w:vAlign w:val="center"/>
            <w:hideMark/>
          </w:tcPr>
          <w:p w14:paraId="530AF96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70E10A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de polipropileno; medindo (19mmx30m); na cor: transparente; dupla face;</w:t>
            </w:r>
          </w:p>
        </w:tc>
        <w:tc>
          <w:tcPr>
            <w:tcW w:w="1360" w:type="dxa"/>
            <w:tcBorders>
              <w:top w:val="nil"/>
              <w:left w:val="single" w:sz="8" w:space="0" w:color="000000"/>
              <w:bottom w:val="single" w:sz="8" w:space="0" w:color="000000"/>
              <w:right w:val="nil"/>
            </w:tcBorders>
            <w:shd w:val="clear" w:color="auto" w:fill="auto"/>
            <w:vAlign w:val="center"/>
          </w:tcPr>
          <w:p w14:paraId="21A1874C" w14:textId="6B0943C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CD04407" w14:textId="4AE9164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A87EC7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D6CEE9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139</w:t>
            </w:r>
          </w:p>
        </w:tc>
        <w:tc>
          <w:tcPr>
            <w:tcW w:w="640" w:type="dxa"/>
            <w:tcBorders>
              <w:top w:val="nil"/>
              <w:left w:val="single" w:sz="8" w:space="0" w:color="000000"/>
              <w:bottom w:val="single" w:sz="8" w:space="0" w:color="000000"/>
              <w:right w:val="nil"/>
            </w:tcBorders>
            <w:shd w:val="clear" w:color="000000" w:fill="FFFFFF"/>
            <w:vAlign w:val="center"/>
            <w:hideMark/>
          </w:tcPr>
          <w:p w14:paraId="670B020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180</w:t>
            </w:r>
          </w:p>
        </w:tc>
        <w:tc>
          <w:tcPr>
            <w:tcW w:w="1026" w:type="dxa"/>
            <w:tcBorders>
              <w:top w:val="nil"/>
              <w:left w:val="single" w:sz="8" w:space="0" w:color="000000"/>
              <w:bottom w:val="single" w:sz="8" w:space="0" w:color="000000"/>
              <w:right w:val="nil"/>
            </w:tcBorders>
            <w:shd w:val="clear" w:color="000000" w:fill="FFFFFF"/>
            <w:vAlign w:val="center"/>
            <w:hideMark/>
          </w:tcPr>
          <w:p w14:paraId="2C59D68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D88E3C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polipropileno; medindo 12mmx30m; TRANSPARENTE.</w:t>
            </w:r>
          </w:p>
        </w:tc>
        <w:tc>
          <w:tcPr>
            <w:tcW w:w="1360" w:type="dxa"/>
            <w:tcBorders>
              <w:top w:val="nil"/>
              <w:left w:val="single" w:sz="8" w:space="0" w:color="000000"/>
              <w:bottom w:val="single" w:sz="8" w:space="0" w:color="000000"/>
              <w:right w:val="nil"/>
            </w:tcBorders>
            <w:shd w:val="clear" w:color="auto" w:fill="auto"/>
            <w:vAlign w:val="center"/>
          </w:tcPr>
          <w:p w14:paraId="5796E2C4" w14:textId="1B4D0B1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86701D" w14:textId="5D798E1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B358FE6"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B885D1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140</w:t>
            </w:r>
          </w:p>
        </w:tc>
        <w:tc>
          <w:tcPr>
            <w:tcW w:w="640" w:type="dxa"/>
            <w:tcBorders>
              <w:top w:val="nil"/>
              <w:left w:val="single" w:sz="8" w:space="0" w:color="000000"/>
              <w:bottom w:val="single" w:sz="8" w:space="0" w:color="000000"/>
              <w:right w:val="nil"/>
            </w:tcBorders>
            <w:shd w:val="clear" w:color="000000" w:fill="FFFFFF"/>
            <w:vAlign w:val="center"/>
            <w:hideMark/>
          </w:tcPr>
          <w:p w14:paraId="5968017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2462</w:t>
            </w:r>
          </w:p>
        </w:tc>
        <w:tc>
          <w:tcPr>
            <w:tcW w:w="1026" w:type="dxa"/>
            <w:tcBorders>
              <w:top w:val="nil"/>
              <w:left w:val="single" w:sz="8" w:space="0" w:color="000000"/>
              <w:bottom w:val="single" w:sz="8" w:space="0" w:color="000000"/>
              <w:right w:val="nil"/>
            </w:tcBorders>
            <w:shd w:val="clear" w:color="000000" w:fill="FFFFFF"/>
            <w:vAlign w:val="center"/>
            <w:hideMark/>
          </w:tcPr>
          <w:p w14:paraId="060DF2D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02A51E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polipropileno; medindo 12mmx50m; TRANSPARENTE.</w:t>
            </w:r>
          </w:p>
        </w:tc>
        <w:tc>
          <w:tcPr>
            <w:tcW w:w="1360" w:type="dxa"/>
            <w:tcBorders>
              <w:top w:val="nil"/>
              <w:left w:val="single" w:sz="8" w:space="0" w:color="000000"/>
              <w:bottom w:val="single" w:sz="8" w:space="0" w:color="000000"/>
              <w:right w:val="nil"/>
            </w:tcBorders>
            <w:shd w:val="clear" w:color="auto" w:fill="auto"/>
            <w:vAlign w:val="center"/>
          </w:tcPr>
          <w:p w14:paraId="52945040" w14:textId="77ACE86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ED7787A" w14:textId="75AFE33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0C22123"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0DE518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141</w:t>
            </w:r>
          </w:p>
        </w:tc>
        <w:tc>
          <w:tcPr>
            <w:tcW w:w="640" w:type="dxa"/>
            <w:tcBorders>
              <w:top w:val="nil"/>
              <w:left w:val="single" w:sz="8" w:space="0" w:color="000000"/>
              <w:bottom w:val="single" w:sz="8" w:space="0" w:color="000000"/>
              <w:right w:val="nil"/>
            </w:tcBorders>
            <w:shd w:val="clear" w:color="000000" w:fill="FFFFFF"/>
            <w:vAlign w:val="center"/>
            <w:hideMark/>
          </w:tcPr>
          <w:p w14:paraId="4BE9B1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300</w:t>
            </w:r>
          </w:p>
        </w:tc>
        <w:tc>
          <w:tcPr>
            <w:tcW w:w="1026" w:type="dxa"/>
            <w:tcBorders>
              <w:top w:val="nil"/>
              <w:left w:val="single" w:sz="8" w:space="0" w:color="000000"/>
              <w:bottom w:val="single" w:sz="8" w:space="0" w:color="000000"/>
              <w:right w:val="nil"/>
            </w:tcBorders>
            <w:shd w:val="clear" w:color="000000" w:fill="FFFFFF"/>
            <w:vAlign w:val="center"/>
            <w:hideMark/>
          </w:tcPr>
          <w:p w14:paraId="5F54340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C5D4D0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transparente 45mmx50m</w:t>
            </w:r>
          </w:p>
        </w:tc>
        <w:tc>
          <w:tcPr>
            <w:tcW w:w="1360" w:type="dxa"/>
            <w:tcBorders>
              <w:top w:val="nil"/>
              <w:left w:val="single" w:sz="8" w:space="0" w:color="000000"/>
              <w:bottom w:val="single" w:sz="8" w:space="0" w:color="000000"/>
              <w:right w:val="nil"/>
            </w:tcBorders>
            <w:shd w:val="clear" w:color="auto" w:fill="auto"/>
            <w:vAlign w:val="center"/>
          </w:tcPr>
          <w:p w14:paraId="626201BA" w14:textId="0B694EF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4E92F22" w14:textId="3F5DC55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8CBADB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27E2A3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142</w:t>
            </w:r>
          </w:p>
        </w:tc>
        <w:tc>
          <w:tcPr>
            <w:tcW w:w="640" w:type="dxa"/>
            <w:tcBorders>
              <w:top w:val="nil"/>
              <w:left w:val="single" w:sz="8" w:space="0" w:color="000000"/>
              <w:bottom w:val="single" w:sz="8" w:space="0" w:color="000000"/>
              <w:right w:val="nil"/>
            </w:tcBorders>
            <w:shd w:val="clear" w:color="000000" w:fill="FFFFFF"/>
            <w:vAlign w:val="center"/>
            <w:hideMark/>
          </w:tcPr>
          <w:p w14:paraId="0D2716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1827</w:t>
            </w:r>
          </w:p>
        </w:tc>
        <w:tc>
          <w:tcPr>
            <w:tcW w:w="1026" w:type="dxa"/>
            <w:tcBorders>
              <w:top w:val="nil"/>
              <w:left w:val="single" w:sz="8" w:space="0" w:color="000000"/>
              <w:bottom w:val="single" w:sz="8" w:space="0" w:color="000000"/>
              <w:right w:val="nil"/>
            </w:tcBorders>
            <w:shd w:val="clear" w:color="000000" w:fill="FFFFFF"/>
            <w:vAlign w:val="center"/>
            <w:hideMark/>
          </w:tcPr>
          <w:p w14:paraId="2F99793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DCB0F5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polipropileno; medindo 48mmx100m; TRANSPARENTE;</w:t>
            </w:r>
          </w:p>
        </w:tc>
        <w:tc>
          <w:tcPr>
            <w:tcW w:w="1360" w:type="dxa"/>
            <w:tcBorders>
              <w:top w:val="nil"/>
              <w:left w:val="single" w:sz="8" w:space="0" w:color="000000"/>
              <w:bottom w:val="single" w:sz="8" w:space="0" w:color="000000"/>
              <w:right w:val="nil"/>
            </w:tcBorders>
            <w:shd w:val="clear" w:color="auto" w:fill="auto"/>
            <w:vAlign w:val="center"/>
          </w:tcPr>
          <w:p w14:paraId="62183B78" w14:textId="1DEC4D8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6AE53A4" w14:textId="620611F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6E9191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8D532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143</w:t>
            </w:r>
          </w:p>
        </w:tc>
        <w:tc>
          <w:tcPr>
            <w:tcW w:w="640" w:type="dxa"/>
            <w:tcBorders>
              <w:top w:val="nil"/>
              <w:left w:val="single" w:sz="8" w:space="0" w:color="000000"/>
              <w:bottom w:val="single" w:sz="8" w:space="0" w:color="000000"/>
              <w:right w:val="nil"/>
            </w:tcBorders>
            <w:shd w:val="clear" w:color="000000" w:fill="FFFFFF"/>
            <w:vAlign w:val="center"/>
            <w:hideMark/>
          </w:tcPr>
          <w:p w14:paraId="660BE2E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2052</w:t>
            </w:r>
          </w:p>
        </w:tc>
        <w:tc>
          <w:tcPr>
            <w:tcW w:w="1026" w:type="dxa"/>
            <w:tcBorders>
              <w:top w:val="nil"/>
              <w:left w:val="single" w:sz="8" w:space="0" w:color="000000"/>
              <w:bottom w:val="single" w:sz="8" w:space="0" w:color="000000"/>
              <w:right w:val="nil"/>
            </w:tcBorders>
            <w:shd w:val="clear" w:color="000000" w:fill="FFFFFF"/>
            <w:vAlign w:val="center"/>
            <w:hideMark/>
          </w:tcPr>
          <w:p w14:paraId="710D9E3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27BE1C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polipropileno; medindo 48mmx50m; TRANSPARENTE;</w:t>
            </w:r>
          </w:p>
        </w:tc>
        <w:tc>
          <w:tcPr>
            <w:tcW w:w="1360" w:type="dxa"/>
            <w:tcBorders>
              <w:top w:val="nil"/>
              <w:left w:val="single" w:sz="8" w:space="0" w:color="000000"/>
              <w:bottom w:val="single" w:sz="8" w:space="0" w:color="000000"/>
              <w:right w:val="nil"/>
            </w:tcBorders>
            <w:shd w:val="clear" w:color="auto" w:fill="auto"/>
            <w:vAlign w:val="center"/>
          </w:tcPr>
          <w:p w14:paraId="55914684" w14:textId="6ECA6DC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14B0AC6" w14:textId="0D68211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D3AFCD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7741B9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144</w:t>
            </w:r>
          </w:p>
        </w:tc>
        <w:tc>
          <w:tcPr>
            <w:tcW w:w="640" w:type="dxa"/>
            <w:tcBorders>
              <w:top w:val="nil"/>
              <w:left w:val="single" w:sz="8" w:space="0" w:color="000000"/>
              <w:bottom w:val="single" w:sz="8" w:space="0" w:color="000000"/>
              <w:right w:val="nil"/>
            </w:tcBorders>
            <w:shd w:val="clear" w:color="000000" w:fill="FFFFFF"/>
            <w:vAlign w:val="center"/>
            <w:hideMark/>
          </w:tcPr>
          <w:p w14:paraId="6C53252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4CC4427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035F92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em nylon compatível impressora matricial FXS2180 DIM. 13MMX30M</w:t>
            </w:r>
          </w:p>
        </w:tc>
        <w:tc>
          <w:tcPr>
            <w:tcW w:w="1360" w:type="dxa"/>
            <w:tcBorders>
              <w:top w:val="nil"/>
              <w:left w:val="single" w:sz="8" w:space="0" w:color="000000"/>
              <w:bottom w:val="single" w:sz="8" w:space="0" w:color="000000"/>
              <w:right w:val="nil"/>
            </w:tcBorders>
            <w:shd w:val="clear" w:color="auto" w:fill="auto"/>
            <w:vAlign w:val="center"/>
          </w:tcPr>
          <w:p w14:paraId="51A398DE" w14:textId="7739C9E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C2C5EBC" w14:textId="66E195B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8880D8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B033DF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145</w:t>
            </w:r>
          </w:p>
        </w:tc>
        <w:tc>
          <w:tcPr>
            <w:tcW w:w="640" w:type="dxa"/>
            <w:tcBorders>
              <w:top w:val="nil"/>
              <w:left w:val="single" w:sz="8" w:space="0" w:color="000000"/>
              <w:bottom w:val="single" w:sz="8" w:space="0" w:color="000000"/>
              <w:right w:val="nil"/>
            </w:tcBorders>
            <w:shd w:val="clear" w:color="000000" w:fill="FFFFFF"/>
            <w:vAlign w:val="center"/>
            <w:hideMark/>
          </w:tcPr>
          <w:p w14:paraId="466E0A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068FC07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3D8522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em nylon compatível impressora matricial IX300 DIM. 13MMX10M</w:t>
            </w:r>
          </w:p>
        </w:tc>
        <w:tc>
          <w:tcPr>
            <w:tcW w:w="1360" w:type="dxa"/>
            <w:tcBorders>
              <w:top w:val="nil"/>
              <w:left w:val="single" w:sz="8" w:space="0" w:color="000000"/>
              <w:bottom w:val="single" w:sz="8" w:space="0" w:color="000000"/>
              <w:right w:val="nil"/>
            </w:tcBorders>
            <w:shd w:val="clear" w:color="auto" w:fill="auto"/>
            <w:vAlign w:val="center"/>
          </w:tcPr>
          <w:p w14:paraId="2CD56F3A" w14:textId="65548E8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318C69C" w14:textId="7F045C4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010C0D6"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67C29D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146</w:t>
            </w:r>
          </w:p>
        </w:tc>
        <w:tc>
          <w:tcPr>
            <w:tcW w:w="640" w:type="dxa"/>
            <w:tcBorders>
              <w:top w:val="nil"/>
              <w:left w:val="single" w:sz="8" w:space="0" w:color="000000"/>
              <w:bottom w:val="single" w:sz="8" w:space="0" w:color="000000"/>
              <w:right w:val="nil"/>
            </w:tcBorders>
            <w:shd w:val="clear" w:color="000000" w:fill="FFFFFF"/>
            <w:vAlign w:val="center"/>
            <w:hideMark/>
          </w:tcPr>
          <w:p w14:paraId="745D2A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300</w:t>
            </w:r>
          </w:p>
        </w:tc>
        <w:tc>
          <w:tcPr>
            <w:tcW w:w="1026" w:type="dxa"/>
            <w:tcBorders>
              <w:top w:val="nil"/>
              <w:left w:val="single" w:sz="8" w:space="0" w:color="000000"/>
              <w:bottom w:val="single" w:sz="8" w:space="0" w:color="000000"/>
              <w:right w:val="nil"/>
            </w:tcBorders>
            <w:shd w:val="clear" w:color="000000" w:fill="FFFFFF"/>
            <w:vAlign w:val="center"/>
            <w:hideMark/>
          </w:tcPr>
          <w:p w14:paraId="3524952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77B39C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empacotamento 48mmx100m transparente</w:t>
            </w:r>
          </w:p>
        </w:tc>
        <w:tc>
          <w:tcPr>
            <w:tcW w:w="1360" w:type="dxa"/>
            <w:tcBorders>
              <w:top w:val="nil"/>
              <w:left w:val="single" w:sz="8" w:space="0" w:color="000000"/>
              <w:bottom w:val="single" w:sz="8" w:space="0" w:color="000000"/>
              <w:right w:val="nil"/>
            </w:tcBorders>
            <w:shd w:val="clear" w:color="auto" w:fill="auto"/>
            <w:vAlign w:val="center"/>
          </w:tcPr>
          <w:p w14:paraId="2D6593F7" w14:textId="41667BE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CEA356F" w14:textId="77EC5AD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5FC114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DC29F9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147</w:t>
            </w:r>
          </w:p>
        </w:tc>
        <w:tc>
          <w:tcPr>
            <w:tcW w:w="640" w:type="dxa"/>
            <w:tcBorders>
              <w:top w:val="nil"/>
              <w:left w:val="single" w:sz="8" w:space="0" w:color="000000"/>
              <w:bottom w:val="single" w:sz="8" w:space="0" w:color="000000"/>
              <w:right w:val="nil"/>
            </w:tcBorders>
            <w:shd w:val="clear" w:color="000000" w:fill="FFFFFF"/>
            <w:vAlign w:val="center"/>
            <w:hideMark/>
          </w:tcPr>
          <w:p w14:paraId="7E71597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5D83175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923DD2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Formulário contínuo 240MMX280MM (80COLUNAS) 1 VIA, BRANCO, CAIXA COM 3.000 FOLHAS</w:t>
            </w:r>
          </w:p>
        </w:tc>
        <w:tc>
          <w:tcPr>
            <w:tcW w:w="1360" w:type="dxa"/>
            <w:tcBorders>
              <w:top w:val="nil"/>
              <w:left w:val="single" w:sz="8" w:space="0" w:color="000000"/>
              <w:bottom w:val="single" w:sz="8" w:space="0" w:color="000000"/>
              <w:right w:val="nil"/>
            </w:tcBorders>
            <w:shd w:val="clear" w:color="auto" w:fill="auto"/>
            <w:vAlign w:val="center"/>
          </w:tcPr>
          <w:p w14:paraId="3FE79B2D" w14:textId="413A493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338D2CF" w14:textId="13ABCF3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4E3608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22FFF4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148</w:t>
            </w:r>
          </w:p>
        </w:tc>
        <w:tc>
          <w:tcPr>
            <w:tcW w:w="640" w:type="dxa"/>
            <w:tcBorders>
              <w:top w:val="nil"/>
              <w:left w:val="single" w:sz="8" w:space="0" w:color="000000"/>
              <w:bottom w:val="single" w:sz="8" w:space="0" w:color="000000"/>
              <w:right w:val="nil"/>
            </w:tcBorders>
            <w:shd w:val="clear" w:color="000000" w:fill="FFFFFF"/>
            <w:vAlign w:val="center"/>
            <w:hideMark/>
          </w:tcPr>
          <w:p w14:paraId="1662086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49E888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8CA25E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Formulário contínuo 80 colunas, 2 vias carbonadas 60g branco 240x280mm caixa mínimo 3000 folhas</w:t>
            </w:r>
          </w:p>
        </w:tc>
        <w:tc>
          <w:tcPr>
            <w:tcW w:w="1360" w:type="dxa"/>
            <w:tcBorders>
              <w:top w:val="nil"/>
              <w:left w:val="single" w:sz="8" w:space="0" w:color="000000"/>
              <w:bottom w:val="single" w:sz="8" w:space="0" w:color="000000"/>
              <w:right w:val="nil"/>
            </w:tcBorders>
            <w:shd w:val="clear" w:color="auto" w:fill="auto"/>
            <w:vAlign w:val="center"/>
          </w:tcPr>
          <w:p w14:paraId="7E1C71EB" w14:textId="3489A08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44B3956" w14:textId="741714E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BF8F41F"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1FBBF9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149</w:t>
            </w:r>
          </w:p>
        </w:tc>
        <w:tc>
          <w:tcPr>
            <w:tcW w:w="640" w:type="dxa"/>
            <w:tcBorders>
              <w:top w:val="nil"/>
              <w:left w:val="single" w:sz="8" w:space="0" w:color="000000"/>
              <w:bottom w:val="single" w:sz="8" w:space="0" w:color="000000"/>
              <w:right w:val="nil"/>
            </w:tcBorders>
            <w:shd w:val="clear" w:color="000000" w:fill="FFFFFF"/>
            <w:vAlign w:val="center"/>
            <w:hideMark/>
          </w:tcPr>
          <w:p w14:paraId="41F0D5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4F4C8E9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706087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para máquina de escrever elétrica Olivetti TEKE 3</w:t>
            </w:r>
          </w:p>
        </w:tc>
        <w:tc>
          <w:tcPr>
            <w:tcW w:w="1360" w:type="dxa"/>
            <w:tcBorders>
              <w:top w:val="nil"/>
              <w:left w:val="single" w:sz="8" w:space="0" w:color="000000"/>
              <w:bottom w:val="single" w:sz="8" w:space="0" w:color="000000"/>
              <w:right w:val="nil"/>
            </w:tcBorders>
            <w:shd w:val="clear" w:color="auto" w:fill="auto"/>
            <w:vAlign w:val="center"/>
          </w:tcPr>
          <w:p w14:paraId="4D80D657" w14:textId="477D0BE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2AB9827" w14:textId="1EE1621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63C711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8BA2EF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150</w:t>
            </w:r>
          </w:p>
        </w:tc>
        <w:tc>
          <w:tcPr>
            <w:tcW w:w="640" w:type="dxa"/>
            <w:tcBorders>
              <w:top w:val="nil"/>
              <w:left w:val="single" w:sz="8" w:space="0" w:color="000000"/>
              <w:bottom w:val="single" w:sz="8" w:space="0" w:color="000000"/>
              <w:right w:val="nil"/>
            </w:tcBorders>
            <w:shd w:val="clear" w:color="000000" w:fill="FFFFFF"/>
            <w:vAlign w:val="center"/>
            <w:hideMark/>
          </w:tcPr>
          <w:p w14:paraId="29A799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1DC288E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B0A250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Fragmentadora de papel com cesto coletor. Capacidade para 7 folhas e CD.</w:t>
            </w:r>
          </w:p>
        </w:tc>
        <w:tc>
          <w:tcPr>
            <w:tcW w:w="1360" w:type="dxa"/>
            <w:tcBorders>
              <w:top w:val="nil"/>
              <w:left w:val="single" w:sz="8" w:space="0" w:color="000000"/>
              <w:bottom w:val="single" w:sz="8" w:space="0" w:color="000000"/>
              <w:right w:val="nil"/>
            </w:tcBorders>
            <w:shd w:val="clear" w:color="auto" w:fill="auto"/>
            <w:vAlign w:val="center"/>
          </w:tcPr>
          <w:p w14:paraId="5F3BA96D" w14:textId="1280432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EDFAEAA" w14:textId="233DBCC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7D7CC4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7CB8E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151</w:t>
            </w:r>
          </w:p>
        </w:tc>
        <w:tc>
          <w:tcPr>
            <w:tcW w:w="640" w:type="dxa"/>
            <w:tcBorders>
              <w:top w:val="nil"/>
              <w:left w:val="single" w:sz="8" w:space="0" w:color="000000"/>
              <w:bottom w:val="single" w:sz="8" w:space="0" w:color="000000"/>
              <w:right w:val="nil"/>
            </w:tcBorders>
            <w:shd w:val="clear" w:color="000000" w:fill="FFFFFF"/>
            <w:vAlign w:val="center"/>
            <w:hideMark/>
          </w:tcPr>
          <w:p w14:paraId="672848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7.502</w:t>
            </w:r>
          </w:p>
        </w:tc>
        <w:tc>
          <w:tcPr>
            <w:tcW w:w="1026" w:type="dxa"/>
            <w:tcBorders>
              <w:top w:val="nil"/>
              <w:left w:val="single" w:sz="8" w:space="0" w:color="000000"/>
              <w:bottom w:val="single" w:sz="8" w:space="0" w:color="000000"/>
              <w:right w:val="nil"/>
            </w:tcBorders>
            <w:shd w:val="clear" w:color="000000" w:fill="FFFFFF"/>
            <w:vAlign w:val="center"/>
            <w:hideMark/>
          </w:tcPr>
          <w:p w14:paraId="0F7C01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34A19F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Giz escolar; colorido; formato cilíndrico; revestimento plastificado; medindo (81x</w:t>
            </w:r>
            <w:proofErr w:type="gramStart"/>
            <w:r w:rsidRPr="00F47CA0">
              <w:rPr>
                <w:rFonts w:eastAsia="Times New Roman" w:cs="Calibri"/>
                <w:color w:val="000000"/>
                <w:sz w:val="24"/>
                <w:szCs w:val="24"/>
                <w:lang w:val="pt-BR" w:eastAsia="pt-BR"/>
              </w:rPr>
              <w:t>10)mm</w:t>
            </w:r>
            <w:proofErr w:type="gramEnd"/>
            <w:r w:rsidRPr="00F47CA0">
              <w:rPr>
                <w:rFonts w:eastAsia="Times New Roman" w:cs="Calibri"/>
                <w:color w:val="000000"/>
                <w:sz w:val="24"/>
                <w:szCs w:val="24"/>
                <w:lang w:val="pt-BR" w:eastAsia="pt-BR"/>
              </w:rPr>
              <w:t xml:space="preserve"> (comprimento x Diâmetro); antialérgico e atóxico; caixa com 50 unidades;</w:t>
            </w:r>
          </w:p>
        </w:tc>
        <w:tc>
          <w:tcPr>
            <w:tcW w:w="1360" w:type="dxa"/>
            <w:tcBorders>
              <w:top w:val="nil"/>
              <w:left w:val="single" w:sz="8" w:space="0" w:color="000000"/>
              <w:bottom w:val="single" w:sz="8" w:space="0" w:color="000000"/>
              <w:right w:val="nil"/>
            </w:tcBorders>
            <w:shd w:val="clear" w:color="auto" w:fill="auto"/>
            <w:vAlign w:val="center"/>
          </w:tcPr>
          <w:p w14:paraId="6CD23D3E" w14:textId="5331861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88455AE" w14:textId="5D9C609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941E152"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CC39D7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152</w:t>
            </w:r>
          </w:p>
        </w:tc>
        <w:tc>
          <w:tcPr>
            <w:tcW w:w="640" w:type="dxa"/>
            <w:tcBorders>
              <w:top w:val="nil"/>
              <w:left w:val="single" w:sz="8" w:space="0" w:color="000000"/>
              <w:bottom w:val="single" w:sz="8" w:space="0" w:color="000000"/>
              <w:right w:val="nil"/>
            </w:tcBorders>
            <w:shd w:val="clear" w:color="000000" w:fill="FFFFFF"/>
            <w:vAlign w:val="center"/>
            <w:hideMark/>
          </w:tcPr>
          <w:p w14:paraId="577E00B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7.502</w:t>
            </w:r>
          </w:p>
        </w:tc>
        <w:tc>
          <w:tcPr>
            <w:tcW w:w="1026" w:type="dxa"/>
            <w:tcBorders>
              <w:top w:val="nil"/>
              <w:left w:val="single" w:sz="8" w:space="0" w:color="000000"/>
              <w:bottom w:val="single" w:sz="8" w:space="0" w:color="000000"/>
              <w:right w:val="nil"/>
            </w:tcBorders>
            <w:shd w:val="clear" w:color="000000" w:fill="FFFFFF"/>
            <w:vAlign w:val="center"/>
            <w:hideMark/>
          </w:tcPr>
          <w:p w14:paraId="17EDE4F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C76917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Giz escolar; na cor branca; formato cilíndrico; revestimento plastificado; medindo (81x</w:t>
            </w:r>
            <w:proofErr w:type="gramStart"/>
            <w:r w:rsidRPr="00F47CA0">
              <w:rPr>
                <w:rFonts w:eastAsia="Times New Roman" w:cs="Calibri"/>
                <w:color w:val="000000"/>
                <w:sz w:val="24"/>
                <w:szCs w:val="24"/>
                <w:lang w:val="pt-BR" w:eastAsia="pt-BR"/>
              </w:rPr>
              <w:t>10)mm</w:t>
            </w:r>
            <w:proofErr w:type="gramEnd"/>
            <w:r w:rsidRPr="00F47CA0">
              <w:rPr>
                <w:rFonts w:eastAsia="Times New Roman" w:cs="Calibri"/>
                <w:color w:val="000000"/>
                <w:sz w:val="24"/>
                <w:szCs w:val="24"/>
                <w:lang w:val="pt-BR" w:eastAsia="pt-BR"/>
              </w:rPr>
              <w:t>; antialérgico e atóxico; caixa com 50 unidades.</w:t>
            </w:r>
          </w:p>
        </w:tc>
        <w:tc>
          <w:tcPr>
            <w:tcW w:w="1360" w:type="dxa"/>
            <w:tcBorders>
              <w:top w:val="nil"/>
              <w:left w:val="single" w:sz="8" w:space="0" w:color="000000"/>
              <w:bottom w:val="single" w:sz="8" w:space="0" w:color="000000"/>
              <w:right w:val="nil"/>
            </w:tcBorders>
            <w:shd w:val="clear" w:color="auto" w:fill="auto"/>
            <w:vAlign w:val="center"/>
          </w:tcPr>
          <w:p w14:paraId="0BB6FD4A" w14:textId="67CDB0D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61FB3D0" w14:textId="2DF33F3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1BC5E44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F6DC77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153</w:t>
            </w:r>
          </w:p>
        </w:tc>
        <w:tc>
          <w:tcPr>
            <w:tcW w:w="640" w:type="dxa"/>
            <w:tcBorders>
              <w:top w:val="nil"/>
              <w:left w:val="single" w:sz="8" w:space="0" w:color="000000"/>
              <w:bottom w:val="single" w:sz="8" w:space="0" w:color="000000"/>
              <w:right w:val="nil"/>
            </w:tcBorders>
            <w:shd w:val="clear" w:color="000000" w:fill="FFFFFF"/>
            <w:vAlign w:val="center"/>
            <w:hideMark/>
          </w:tcPr>
          <w:p w14:paraId="71897D9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w:t>
            </w:r>
          </w:p>
        </w:tc>
        <w:tc>
          <w:tcPr>
            <w:tcW w:w="1026" w:type="dxa"/>
            <w:tcBorders>
              <w:top w:val="nil"/>
              <w:left w:val="single" w:sz="8" w:space="0" w:color="000000"/>
              <w:bottom w:val="single" w:sz="8" w:space="0" w:color="000000"/>
              <w:right w:val="nil"/>
            </w:tcBorders>
            <w:shd w:val="clear" w:color="000000" w:fill="FFFFFF"/>
            <w:vAlign w:val="center"/>
            <w:hideMark/>
          </w:tcPr>
          <w:p w14:paraId="42A4CD0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75A22B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Grafite; </w:t>
            </w:r>
            <w:proofErr w:type="gramStart"/>
            <w:r w:rsidRPr="00F47CA0">
              <w:rPr>
                <w:rFonts w:eastAsia="Times New Roman" w:cs="Calibri"/>
                <w:color w:val="000000"/>
                <w:sz w:val="24"/>
                <w:szCs w:val="24"/>
                <w:lang w:val="pt-BR" w:eastAsia="pt-BR"/>
              </w:rPr>
              <w:t>Com</w:t>
            </w:r>
            <w:proofErr w:type="gramEnd"/>
            <w:r w:rsidRPr="00F47CA0">
              <w:rPr>
                <w:rFonts w:eastAsia="Times New Roman" w:cs="Calibri"/>
                <w:color w:val="000000"/>
                <w:sz w:val="24"/>
                <w:szCs w:val="24"/>
                <w:lang w:val="pt-BR" w:eastAsia="pt-BR"/>
              </w:rPr>
              <w:t xml:space="preserve"> espessura de 0,5mm. Graduação 2B; Cor Preta - Caixa com 12 tubos.</w:t>
            </w:r>
          </w:p>
        </w:tc>
        <w:tc>
          <w:tcPr>
            <w:tcW w:w="1360" w:type="dxa"/>
            <w:tcBorders>
              <w:top w:val="nil"/>
              <w:left w:val="single" w:sz="8" w:space="0" w:color="000000"/>
              <w:bottom w:val="single" w:sz="8" w:space="0" w:color="000000"/>
              <w:right w:val="nil"/>
            </w:tcBorders>
            <w:shd w:val="clear" w:color="auto" w:fill="auto"/>
            <w:vAlign w:val="center"/>
          </w:tcPr>
          <w:p w14:paraId="67F1AD06" w14:textId="39BB3E2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D87BF62" w14:textId="590541D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1448E11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1D32A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154</w:t>
            </w:r>
          </w:p>
        </w:tc>
        <w:tc>
          <w:tcPr>
            <w:tcW w:w="640" w:type="dxa"/>
            <w:tcBorders>
              <w:top w:val="nil"/>
              <w:left w:val="single" w:sz="8" w:space="0" w:color="000000"/>
              <w:bottom w:val="single" w:sz="8" w:space="0" w:color="000000"/>
              <w:right w:val="nil"/>
            </w:tcBorders>
            <w:shd w:val="clear" w:color="000000" w:fill="FFFFFF"/>
            <w:vAlign w:val="center"/>
            <w:hideMark/>
          </w:tcPr>
          <w:p w14:paraId="6D1E888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4767FBB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B301AC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Grafite; </w:t>
            </w:r>
            <w:proofErr w:type="gramStart"/>
            <w:r w:rsidRPr="00F47CA0">
              <w:rPr>
                <w:rFonts w:eastAsia="Times New Roman" w:cs="Calibri"/>
                <w:color w:val="000000"/>
                <w:sz w:val="24"/>
                <w:szCs w:val="24"/>
                <w:lang w:val="pt-BR" w:eastAsia="pt-BR"/>
              </w:rPr>
              <w:t>Com</w:t>
            </w:r>
            <w:proofErr w:type="gramEnd"/>
            <w:r w:rsidRPr="00F47CA0">
              <w:rPr>
                <w:rFonts w:eastAsia="Times New Roman" w:cs="Calibri"/>
                <w:color w:val="000000"/>
                <w:sz w:val="24"/>
                <w:szCs w:val="24"/>
                <w:lang w:val="pt-BR" w:eastAsia="pt-BR"/>
              </w:rPr>
              <w:t xml:space="preserve"> espessura de 0,7mm. Graduação 2B; Cor Preta - Caixa com 12 tubos.</w:t>
            </w:r>
          </w:p>
        </w:tc>
        <w:tc>
          <w:tcPr>
            <w:tcW w:w="1360" w:type="dxa"/>
            <w:tcBorders>
              <w:top w:val="nil"/>
              <w:left w:val="single" w:sz="8" w:space="0" w:color="000000"/>
              <w:bottom w:val="single" w:sz="8" w:space="0" w:color="000000"/>
              <w:right w:val="nil"/>
            </w:tcBorders>
            <w:shd w:val="clear" w:color="auto" w:fill="auto"/>
            <w:vAlign w:val="center"/>
          </w:tcPr>
          <w:p w14:paraId="7F8138AF" w14:textId="2EF30D6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B68887D" w14:textId="5F4D2E3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2B0DB89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AEF828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155</w:t>
            </w:r>
          </w:p>
        </w:tc>
        <w:tc>
          <w:tcPr>
            <w:tcW w:w="640" w:type="dxa"/>
            <w:tcBorders>
              <w:top w:val="nil"/>
              <w:left w:val="single" w:sz="8" w:space="0" w:color="000000"/>
              <w:bottom w:val="single" w:sz="8" w:space="0" w:color="000000"/>
              <w:right w:val="nil"/>
            </w:tcBorders>
            <w:shd w:val="clear" w:color="000000" w:fill="FFFFFF"/>
            <w:vAlign w:val="center"/>
            <w:hideMark/>
          </w:tcPr>
          <w:p w14:paraId="61701D3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251E619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9937D3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Grafite; </w:t>
            </w:r>
            <w:proofErr w:type="gramStart"/>
            <w:r w:rsidRPr="00F47CA0">
              <w:rPr>
                <w:rFonts w:eastAsia="Times New Roman" w:cs="Calibri"/>
                <w:color w:val="000000"/>
                <w:sz w:val="24"/>
                <w:szCs w:val="24"/>
                <w:lang w:val="pt-BR" w:eastAsia="pt-BR"/>
              </w:rPr>
              <w:t>Com</w:t>
            </w:r>
            <w:proofErr w:type="gramEnd"/>
            <w:r w:rsidRPr="00F47CA0">
              <w:rPr>
                <w:rFonts w:eastAsia="Times New Roman" w:cs="Calibri"/>
                <w:color w:val="000000"/>
                <w:sz w:val="24"/>
                <w:szCs w:val="24"/>
                <w:lang w:val="pt-BR" w:eastAsia="pt-BR"/>
              </w:rPr>
              <w:t xml:space="preserve"> espessura de 0,9mm. Graduação 2B; Cor Preta - Caixa com 12 tubos.</w:t>
            </w:r>
          </w:p>
        </w:tc>
        <w:tc>
          <w:tcPr>
            <w:tcW w:w="1360" w:type="dxa"/>
            <w:tcBorders>
              <w:top w:val="nil"/>
              <w:left w:val="single" w:sz="8" w:space="0" w:color="000000"/>
              <w:bottom w:val="single" w:sz="8" w:space="0" w:color="000000"/>
              <w:right w:val="nil"/>
            </w:tcBorders>
            <w:shd w:val="clear" w:color="auto" w:fill="auto"/>
            <w:vAlign w:val="center"/>
          </w:tcPr>
          <w:p w14:paraId="4A37246F" w14:textId="559F5DE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07D896C" w14:textId="3D57352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454A0F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86E85B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156</w:t>
            </w:r>
          </w:p>
        </w:tc>
        <w:tc>
          <w:tcPr>
            <w:tcW w:w="640" w:type="dxa"/>
            <w:tcBorders>
              <w:top w:val="nil"/>
              <w:left w:val="single" w:sz="8" w:space="0" w:color="000000"/>
              <w:bottom w:val="single" w:sz="8" w:space="0" w:color="000000"/>
              <w:right w:val="nil"/>
            </w:tcBorders>
            <w:shd w:val="clear" w:color="000000" w:fill="FFFFFF"/>
            <w:vAlign w:val="center"/>
            <w:hideMark/>
          </w:tcPr>
          <w:p w14:paraId="530BAA2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86</w:t>
            </w:r>
          </w:p>
        </w:tc>
        <w:tc>
          <w:tcPr>
            <w:tcW w:w="1026" w:type="dxa"/>
            <w:tcBorders>
              <w:top w:val="nil"/>
              <w:left w:val="single" w:sz="8" w:space="0" w:color="000000"/>
              <w:bottom w:val="single" w:sz="8" w:space="0" w:color="000000"/>
              <w:right w:val="nil"/>
            </w:tcBorders>
            <w:shd w:val="clear" w:color="000000" w:fill="FFFFFF"/>
            <w:vAlign w:val="center"/>
            <w:hideMark/>
          </w:tcPr>
          <w:p w14:paraId="018C2FC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A11BE4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de Mesa, 23/8,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Capacidade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para 50 fls.</w:t>
            </w:r>
          </w:p>
        </w:tc>
        <w:tc>
          <w:tcPr>
            <w:tcW w:w="1360" w:type="dxa"/>
            <w:tcBorders>
              <w:top w:val="nil"/>
              <w:left w:val="single" w:sz="8" w:space="0" w:color="000000"/>
              <w:bottom w:val="single" w:sz="8" w:space="0" w:color="000000"/>
              <w:right w:val="nil"/>
            </w:tcBorders>
            <w:shd w:val="clear" w:color="auto" w:fill="auto"/>
            <w:vAlign w:val="center"/>
          </w:tcPr>
          <w:p w14:paraId="15BEAE73" w14:textId="7408156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F373763" w14:textId="5DE34CD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1952540"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DB0E37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157</w:t>
            </w:r>
          </w:p>
        </w:tc>
        <w:tc>
          <w:tcPr>
            <w:tcW w:w="640" w:type="dxa"/>
            <w:tcBorders>
              <w:top w:val="nil"/>
              <w:left w:val="single" w:sz="8" w:space="0" w:color="000000"/>
              <w:bottom w:val="single" w:sz="8" w:space="0" w:color="000000"/>
              <w:right w:val="nil"/>
            </w:tcBorders>
            <w:shd w:val="clear" w:color="000000" w:fill="FFFFFF"/>
            <w:vAlign w:val="center"/>
            <w:hideMark/>
          </w:tcPr>
          <w:p w14:paraId="56128EF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94</w:t>
            </w:r>
          </w:p>
        </w:tc>
        <w:tc>
          <w:tcPr>
            <w:tcW w:w="1026" w:type="dxa"/>
            <w:tcBorders>
              <w:top w:val="nil"/>
              <w:left w:val="single" w:sz="8" w:space="0" w:color="000000"/>
              <w:bottom w:val="single" w:sz="8" w:space="0" w:color="000000"/>
              <w:right w:val="nil"/>
            </w:tcBorders>
            <w:shd w:val="clear" w:color="000000" w:fill="FFFFFF"/>
            <w:vAlign w:val="center"/>
            <w:hideMark/>
          </w:tcPr>
          <w:p w14:paraId="2102771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69E6D8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de Mesa, 24/6,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Capacidade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para 30 fls.</w:t>
            </w:r>
          </w:p>
        </w:tc>
        <w:tc>
          <w:tcPr>
            <w:tcW w:w="1360" w:type="dxa"/>
            <w:tcBorders>
              <w:top w:val="nil"/>
              <w:left w:val="single" w:sz="8" w:space="0" w:color="000000"/>
              <w:bottom w:val="single" w:sz="8" w:space="0" w:color="000000"/>
              <w:right w:val="nil"/>
            </w:tcBorders>
            <w:shd w:val="clear" w:color="auto" w:fill="auto"/>
            <w:vAlign w:val="center"/>
          </w:tcPr>
          <w:p w14:paraId="36DD20F9" w14:textId="7EAF04F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C46C234" w14:textId="752A9BF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27B2C0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1C2D25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158</w:t>
            </w:r>
          </w:p>
        </w:tc>
        <w:tc>
          <w:tcPr>
            <w:tcW w:w="640" w:type="dxa"/>
            <w:tcBorders>
              <w:top w:val="nil"/>
              <w:left w:val="single" w:sz="8" w:space="0" w:color="000000"/>
              <w:bottom w:val="single" w:sz="8" w:space="0" w:color="000000"/>
              <w:right w:val="nil"/>
            </w:tcBorders>
            <w:shd w:val="clear" w:color="000000" w:fill="FFFFFF"/>
            <w:vAlign w:val="center"/>
            <w:hideMark/>
          </w:tcPr>
          <w:p w14:paraId="5A0CB92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221</w:t>
            </w:r>
          </w:p>
        </w:tc>
        <w:tc>
          <w:tcPr>
            <w:tcW w:w="1026" w:type="dxa"/>
            <w:tcBorders>
              <w:top w:val="nil"/>
              <w:left w:val="single" w:sz="8" w:space="0" w:color="000000"/>
              <w:bottom w:val="single" w:sz="8" w:space="0" w:color="000000"/>
              <w:right w:val="nil"/>
            </w:tcBorders>
            <w:shd w:val="clear" w:color="000000" w:fill="FFFFFF"/>
            <w:vAlign w:val="center"/>
            <w:hideMark/>
          </w:tcPr>
          <w:p w14:paraId="35292EE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7F8D37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de Mesa, 26/6,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Capacidade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para 30 fls.</w:t>
            </w:r>
          </w:p>
        </w:tc>
        <w:tc>
          <w:tcPr>
            <w:tcW w:w="1360" w:type="dxa"/>
            <w:tcBorders>
              <w:top w:val="nil"/>
              <w:left w:val="single" w:sz="8" w:space="0" w:color="000000"/>
              <w:bottom w:val="single" w:sz="8" w:space="0" w:color="000000"/>
              <w:right w:val="nil"/>
            </w:tcBorders>
            <w:shd w:val="clear" w:color="auto" w:fill="auto"/>
            <w:vAlign w:val="center"/>
          </w:tcPr>
          <w:p w14:paraId="6FD578FC" w14:textId="08C8C9B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B8F45F1" w14:textId="1B5E394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6E2FB4E"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A55F88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159</w:t>
            </w:r>
          </w:p>
        </w:tc>
        <w:tc>
          <w:tcPr>
            <w:tcW w:w="640" w:type="dxa"/>
            <w:tcBorders>
              <w:top w:val="nil"/>
              <w:left w:val="single" w:sz="8" w:space="0" w:color="000000"/>
              <w:bottom w:val="single" w:sz="8" w:space="0" w:color="000000"/>
              <w:right w:val="nil"/>
            </w:tcBorders>
            <w:shd w:val="clear" w:color="000000" w:fill="FFFFFF"/>
            <w:vAlign w:val="center"/>
            <w:hideMark/>
          </w:tcPr>
          <w:p w14:paraId="4F2BBB4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5BBCEFE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A4C71F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Grampeador de Pressão de 6 a 14mm</w:t>
            </w:r>
          </w:p>
        </w:tc>
        <w:tc>
          <w:tcPr>
            <w:tcW w:w="1360" w:type="dxa"/>
            <w:tcBorders>
              <w:top w:val="nil"/>
              <w:left w:val="single" w:sz="8" w:space="0" w:color="000000"/>
              <w:bottom w:val="single" w:sz="8" w:space="0" w:color="000000"/>
              <w:right w:val="nil"/>
            </w:tcBorders>
            <w:shd w:val="clear" w:color="auto" w:fill="auto"/>
            <w:vAlign w:val="center"/>
          </w:tcPr>
          <w:p w14:paraId="61BC2282" w14:textId="63C5CBA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984CE17" w14:textId="19EE3DC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3CA20C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CCFCC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160</w:t>
            </w:r>
          </w:p>
        </w:tc>
        <w:tc>
          <w:tcPr>
            <w:tcW w:w="640" w:type="dxa"/>
            <w:tcBorders>
              <w:top w:val="nil"/>
              <w:left w:val="single" w:sz="8" w:space="0" w:color="000000"/>
              <w:bottom w:val="single" w:sz="8" w:space="0" w:color="000000"/>
              <w:right w:val="nil"/>
            </w:tcBorders>
            <w:shd w:val="clear" w:color="000000" w:fill="FFFFFF"/>
            <w:vAlign w:val="center"/>
            <w:hideMark/>
          </w:tcPr>
          <w:p w14:paraId="1AF6A2E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79</w:t>
            </w:r>
          </w:p>
        </w:tc>
        <w:tc>
          <w:tcPr>
            <w:tcW w:w="1026" w:type="dxa"/>
            <w:tcBorders>
              <w:top w:val="nil"/>
              <w:left w:val="single" w:sz="8" w:space="0" w:color="000000"/>
              <w:bottom w:val="single" w:sz="8" w:space="0" w:color="000000"/>
              <w:right w:val="nil"/>
            </w:tcBorders>
            <w:shd w:val="clear" w:color="000000" w:fill="FFFFFF"/>
            <w:vAlign w:val="center"/>
            <w:hideMark/>
          </w:tcPr>
          <w:p w14:paraId="02D35D5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1B0B70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Profissional, 23/13,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Capacidade para 100 fls.</w:t>
            </w:r>
          </w:p>
        </w:tc>
        <w:tc>
          <w:tcPr>
            <w:tcW w:w="1360" w:type="dxa"/>
            <w:tcBorders>
              <w:top w:val="nil"/>
              <w:left w:val="single" w:sz="8" w:space="0" w:color="000000"/>
              <w:bottom w:val="single" w:sz="8" w:space="0" w:color="000000"/>
              <w:right w:val="nil"/>
            </w:tcBorders>
            <w:shd w:val="clear" w:color="auto" w:fill="auto"/>
            <w:vAlign w:val="center"/>
          </w:tcPr>
          <w:p w14:paraId="7369B0DA" w14:textId="6004DAD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8B285F7" w14:textId="3622618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C419AE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C58808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161</w:t>
            </w:r>
          </w:p>
        </w:tc>
        <w:tc>
          <w:tcPr>
            <w:tcW w:w="640" w:type="dxa"/>
            <w:tcBorders>
              <w:top w:val="nil"/>
              <w:left w:val="single" w:sz="8" w:space="0" w:color="000000"/>
              <w:bottom w:val="single" w:sz="8" w:space="0" w:color="000000"/>
              <w:right w:val="nil"/>
            </w:tcBorders>
            <w:shd w:val="clear" w:color="000000" w:fill="FFFFFF"/>
            <w:vAlign w:val="center"/>
            <w:hideMark/>
          </w:tcPr>
          <w:p w14:paraId="1A46CBA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w:t>
            </w:r>
          </w:p>
        </w:tc>
        <w:tc>
          <w:tcPr>
            <w:tcW w:w="1026" w:type="dxa"/>
            <w:tcBorders>
              <w:top w:val="nil"/>
              <w:left w:val="single" w:sz="8" w:space="0" w:color="000000"/>
              <w:bottom w:val="single" w:sz="8" w:space="0" w:color="000000"/>
              <w:right w:val="nil"/>
            </w:tcBorders>
            <w:shd w:val="clear" w:color="000000" w:fill="FFFFFF"/>
            <w:vAlign w:val="center"/>
            <w:hideMark/>
          </w:tcPr>
          <w:p w14:paraId="28FE8F3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8C925D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Profissional, 23/13,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Capacidade para 200 fls.</w:t>
            </w:r>
          </w:p>
        </w:tc>
        <w:tc>
          <w:tcPr>
            <w:tcW w:w="1360" w:type="dxa"/>
            <w:tcBorders>
              <w:top w:val="nil"/>
              <w:left w:val="single" w:sz="8" w:space="0" w:color="000000"/>
              <w:bottom w:val="single" w:sz="8" w:space="0" w:color="000000"/>
              <w:right w:val="nil"/>
            </w:tcBorders>
            <w:shd w:val="clear" w:color="auto" w:fill="auto"/>
            <w:vAlign w:val="center"/>
          </w:tcPr>
          <w:p w14:paraId="67BE9D46" w14:textId="5A16D17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6A4684A" w14:textId="354CB05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E76942F"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BE0565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162</w:t>
            </w:r>
          </w:p>
        </w:tc>
        <w:tc>
          <w:tcPr>
            <w:tcW w:w="640" w:type="dxa"/>
            <w:tcBorders>
              <w:top w:val="nil"/>
              <w:left w:val="single" w:sz="8" w:space="0" w:color="000000"/>
              <w:bottom w:val="single" w:sz="8" w:space="0" w:color="000000"/>
              <w:right w:val="nil"/>
            </w:tcBorders>
            <w:shd w:val="clear" w:color="000000" w:fill="FFFFFF"/>
            <w:vAlign w:val="center"/>
            <w:hideMark/>
          </w:tcPr>
          <w:p w14:paraId="285D8AA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57</w:t>
            </w:r>
          </w:p>
        </w:tc>
        <w:tc>
          <w:tcPr>
            <w:tcW w:w="1026" w:type="dxa"/>
            <w:tcBorders>
              <w:top w:val="nil"/>
              <w:left w:val="single" w:sz="8" w:space="0" w:color="000000"/>
              <w:bottom w:val="single" w:sz="8" w:space="0" w:color="000000"/>
              <w:right w:val="nil"/>
            </w:tcBorders>
            <w:shd w:val="clear" w:color="000000" w:fill="FFFFFF"/>
            <w:vAlign w:val="center"/>
            <w:hideMark/>
          </w:tcPr>
          <w:p w14:paraId="279CAE8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0DFB7D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23/10,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619DCF82" w14:textId="728EF4B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E2EA4D6" w14:textId="386E17A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A87E1C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61FC56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163</w:t>
            </w:r>
          </w:p>
        </w:tc>
        <w:tc>
          <w:tcPr>
            <w:tcW w:w="640" w:type="dxa"/>
            <w:tcBorders>
              <w:top w:val="nil"/>
              <w:left w:val="single" w:sz="8" w:space="0" w:color="000000"/>
              <w:bottom w:val="single" w:sz="8" w:space="0" w:color="000000"/>
              <w:right w:val="nil"/>
            </w:tcBorders>
            <w:shd w:val="clear" w:color="000000" w:fill="FFFFFF"/>
            <w:vAlign w:val="center"/>
            <w:hideMark/>
          </w:tcPr>
          <w:p w14:paraId="0BE4398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525</w:t>
            </w:r>
          </w:p>
        </w:tc>
        <w:tc>
          <w:tcPr>
            <w:tcW w:w="1026" w:type="dxa"/>
            <w:tcBorders>
              <w:top w:val="nil"/>
              <w:left w:val="single" w:sz="8" w:space="0" w:color="000000"/>
              <w:bottom w:val="single" w:sz="8" w:space="0" w:color="000000"/>
              <w:right w:val="nil"/>
            </w:tcBorders>
            <w:shd w:val="clear" w:color="000000" w:fill="FFFFFF"/>
            <w:vAlign w:val="center"/>
            <w:hideMark/>
          </w:tcPr>
          <w:p w14:paraId="4D801D0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6E7653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23/13,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36230BF5" w14:textId="115CC1D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98E7E15" w14:textId="714F7C3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13D7D56"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9EDED7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164</w:t>
            </w:r>
          </w:p>
        </w:tc>
        <w:tc>
          <w:tcPr>
            <w:tcW w:w="640" w:type="dxa"/>
            <w:tcBorders>
              <w:top w:val="nil"/>
              <w:left w:val="single" w:sz="8" w:space="0" w:color="000000"/>
              <w:bottom w:val="single" w:sz="8" w:space="0" w:color="000000"/>
              <w:right w:val="nil"/>
            </w:tcBorders>
            <w:shd w:val="clear" w:color="000000" w:fill="FFFFFF"/>
            <w:vAlign w:val="center"/>
            <w:hideMark/>
          </w:tcPr>
          <w:p w14:paraId="37BB6AA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2BF6AD7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16A1F5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23/23,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4F41871A" w14:textId="1F538DA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FE8CE42" w14:textId="2E842A3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65CFEFE"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EFE316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165</w:t>
            </w:r>
          </w:p>
        </w:tc>
        <w:tc>
          <w:tcPr>
            <w:tcW w:w="640" w:type="dxa"/>
            <w:tcBorders>
              <w:top w:val="nil"/>
              <w:left w:val="single" w:sz="8" w:space="0" w:color="000000"/>
              <w:bottom w:val="single" w:sz="8" w:space="0" w:color="000000"/>
              <w:right w:val="nil"/>
            </w:tcBorders>
            <w:shd w:val="clear" w:color="000000" w:fill="FFFFFF"/>
            <w:vAlign w:val="center"/>
            <w:hideMark/>
          </w:tcPr>
          <w:p w14:paraId="28B9D1C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7BB169E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039907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23/8,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1B694B74" w14:textId="7F87F4B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1806986" w14:textId="636D9F5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151BD62"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8AF0A6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166</w:t>
            </w:r>
          </w:p>
        </w:tc>
        <w:tc>
          <w:tcPr>
            <w:tcW w:w="640" w:type="dxa"/>
            <w:tcBorders>
              <w:top w:val="nil"/>
              <w:left w:val="single" w:sz="8" w:space="0" w:color="000000"/>
              <w:bottom w:val="single" w:sz="8" w:space="0" w:color="000000"/>
              <w:right w:val="nil"/>
            </w:tcBorders>
            <w:shd w:val="clear" w:color="000000" w:fill="FFFFFF"/>
            <w:vAlign w:val="center"/>
            <w:hideMark/>
          </w:tcPr>
          <w:p w14:paraId="4E2FBB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945</w:t>
            </w:r>
          </w:p>
        </w:tc>
        <w:tc>
          <w:tcPr>
            <w:tcW w:w="1026" w:type="dxa"/>
            <w:tcBorders>
              <w:top w:val="nil"/>
              <w:left w:val="single" w:sz="8" w:space="0" w:color="000000"/>
              <w:bottom w:val="single" w:sz="8" w:space="0" w:color="000000"/>
              <w:right w:val="nil"/>
            </w:tcBorders>
            <w:shd w:val="clear" w:color="000000" w:fill="FFFFFF"/>
            <w:vAlign w:val="center"/>
            <w:hideMark/>
          </w:tcPr>
          <w:p w14:paraId="182FADA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8253E2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24/6,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 </w:t>
            </w:r>
          </w:p>
        </w:tc>
        <w:tc>
          <w:tcPr>
            <w:tcW w:w="1360" w:type="dxa"/>
            <w:tcBorders>
              <w:top w:val="nil"/>
              <w:left w:val="single" w:sz="8" w:space="0" w:color="000000"/>
              <w:bottom w:val="single" w:sz="8" w:space="0" w:color="000000"/>
              <w:right w:val="nil"/>
            </w:tcBorders>
            <w:shd w:val="clear" w:color="auto" w:fill="auto"/>
            <w:vAlign w:val="center"/>
          </w:tcPr>
          <w:p w14:paraId="47CF16C5" w14:textId="6980A0B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A955E9" w14:textId="1DC3542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8CC4257"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7DB4E9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167</w:t>
            </w:r>
          </w:p>
        </w:tc>
        <w:tc>
          <w:tcPr>
            <w:tcW w:w="640" w:type="dxa"/>
            <w:tcBorders>
              <w:top w:val="nil"/>
              <w:left w:val="single" w:sz="8" w:space="0" w:color="000000"/>
              <w:bottom w:val="single" w:sz="8" w:space="0" w:color="000000"/>
              <w:right w:val="nil"/>
            </w:tcBorders>
            <w:shd w:val="clear" w:color="000000" w:fill="FFFFFF"/>
            <w:vAlign w:val="center"/>
            <w:hideMark/>
          </w:tcPr>
          <w:p w14:paraId="6363BA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611</w:t>
            </w:r>
          </w:p>
        </w:tc>
        <w:tc>
          <w:tcPr>
            <w:tcW w:w="1026" w:type="dxa"/>
            <w:tcBorders>
              <w:top w:val="nil"/>
              <w:left w:val="single" w:sz="8" w:space="0" w:color="000000"/>
              <w:bottom w:val="single" w:sz="8" w:space="0" w:color="000000"/>
              <w:right w:val="nil"/>
            </w:tcBorders>
            <w:shd w:val="clear" w:color="000000" w:fill="FFFFFF"/>
            <w:vAlign w:val="center"/>
            <w:hideMark/>
          </w:tcPr>
          <w:p w14:paraId="03E9FB5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25CB5F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26/6,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79BC96E5" w14:textId="108972C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F5BFCF" w14:textId="06A2043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49AABA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F19CAC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168</w:t>
            </w:r>
          </w:p>
        </w:tc>
        <w:tc>
          <w:tcPr>
            <w:tcW w:w="640" w:type="dxa"/>
            <w:tcBorders>
              <w:top w:val="nil"/>
              <w:left w:val="single" w:sz="8" w:space="0" w:color="000000"/>
              <w:bottom w:val="single" w:sz="8" w:space="0" w:color="000000"/>
              <w:right w:val="nil"/>
            </w:tcBorders>
            <w:shd w:val="clear" w:color="000000" w:fill="FFFFFF"/>
            <w:vAlign w:val="center"/>
            <w:hideMark/>
          </w:tcPr>
          <w:p w14:paraId="6B8570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7931969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E6B9C5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para grampeador de pressão de 6 a 14mm caixa c/ 2.500.</w:t>
            </w:r>
          </w:p>
        </w:tc>
        <w:tc>
          <w:tcPr>
            <w:tcW w:w="1360" w:type="dxa"/>
            <w:tcBorders>
              <w:top w:val="nil"/>
              <w:left w:val="single" w:sz="8" w:space="0" w:color="000000"/>
              <w:bottom w:val="single" w:sz="8" w:space="0" w:color="000000"/>
              <w:right w:val="nil"/>
            </w:tcBorders>
            <w:shd w:val="clear" w:color="auto" w:fill="auto"/>
            <w:vAlign w:val="center"/>
          </w:tcPr>
          <w:p w14:paraId="01597BF8" w14:textId="27A931C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0F57BC9" w14:textId="0403FA6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893F88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CB9197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169</w:t>
            </w:r>
          </w:p>
        </w:tc>
        <w:tc>
          <w:tcPr>
            <w:tcW w:w="640" w:type="dxa"/>
            <w:tcBorders>
              <w:top w:val="nil"/>
              <w:left w:val="single" w:sz="8" w:space="0" w:color="000000"/>
              <w:bottom w:val="single" w:sz="8" w:space="0" w:color="000000"/>
              <w:right w:val="nil"/>
            </w:tcBorders>
            <w:shd w:val="clear" w:color="000000" w:fill="FFFFFF"/>
            <w:vAlign w:val="center"/>
            <w:hideMark/>
          </w:tcPr>
          <w:p w14:paraId="6412A93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98</w:t>
            </w:r>
          </w:p>
        </w:tc>
        <w:tc>
          <w:tcPr>
            <w:tcW w:w="1026" w:type="dxa"/>
            <w:tcBorders>
              <w:top w:val="nil"/>
              <w:left w:val="single" w:sz="8" w:space="0" w:color="000000"/>
              <w:bottom w:val="single" w:sz="8" w:space="0" w:color="000000"/>
              <w:right w:val="nil"/>
            </w:tcBorders>
            <w:shd w:val="clear" w:color="000000" w:fill="FFFFFF"/>
            <w:vAlign w:val="center"/>
            <w:hideMark/>
          </w:tcPr>
          <w:p w14:paraId="3AF3A69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04A940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Tipo Trilho (Romeu e Julieta). Medindo 300 x 9 x 112 mm; Em Polipropileno Preto. Para 200 fls. Pacote com 50 unidades</w:t>
            </w:r>
          </w:p>
        </w:tc>
        <w:tc>
          <w:tcPr>
            <w:tcW w:w="1360" w:type="dxa"/>
            <w:tcBorders>
              <w:top w:val="nil"/>
              <w:left w:val="single" w:sz="8" w:space="0" w:color="000000"/>
              <w:bottom w:val="single" w:sz="8" w:space="0" w:color="000000"/>
              <w:right w:val="nil"/>
            </w:tcBorders>
            <w:shd w:val="clear" w:color="auto" w:fill="auto"/>
            <w:vAlign w:val="center"/>
          </w:tcPr>
          <w:p w14:paraId="381D6141" w14:textId="6FB0CA6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A28C17F" w14:textId="20E797A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97F2686"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FB2599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170</w:t>
            </w:r>
          </w:p>
        </w:tc>
        <w:tc>
          <w:tcPr>
            <w:tcW w:w="640" w:type="dxa"/>
            <w:tcBorders>
              <w:top w:val="nil"/>
              <w:left w:val="single" w:sz="8" w:space="0" w:color="000000"/>
              <w:bottom w:val="single" w:sz="8" w:space="0" w:color="000000"/>
              <w:right w:val="nil"/>
            </w:tcBorders>
            <w:shd w:val="clear" w:color="000000" w:fill="FFFFFF"/>
            <w:vAlign w:val="center"/>
            <w:hideMark/>
          </w:tcPr>
          <w:p w14:paraId="4824BE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267</w:t>
            </w:r>
          </w:p>
        </w:tc>
        <w:tc>
          <w:tcPr>
            <w:tcW w:w="1026" w:type="dxa"/>
            <w:tcBorders>
              <w:top w:val="nil"/>
              <w:left w:val="single" w:sz="8" w:space="0" w:color="000000"/>
              <w:bottom w:val="single" w:sz="8" w:space="0" w:color="000000"/>
              <w:right w:val="nil"/>
            </w:tcBorders>
            <w:shd w:val="clear" w:color="000000" w:fill="FFFFFF"/>
            <w:vAlign w:val="center"/>
            <w:hideMark/>
          </w:tcPr>
          <w:p w14:paraId="44AF950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EF5B51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Tipo Trilho (Romeu e Julieta). Medindo 300 x 9 x 112 mm; Em Polipropileno Preto. Para 300 fls. Pacote com 50 unidades</w:t>
            </w:r>
          </w:p>
        </w:tc>
        <w:tc>
          <w:tcPr>
            <w:tcW w:w="1360" w:type="dxa"/>
            <w:tcBorders>
              <w:top w:val="nil"/>
              <w:left w:val="single" w:sz="8" w:space="0" w:color="000000"/>
              <w:bottom w:val="single" w:sz="8" w:space="0" w:color="000000"/>
              <w:right w:val="nil"/>
            </w:tcBorders>
            <w:shd w:val="clear" w:color="auto" w:fill="auto"/>
            <w:vAlign w:val="center"/>
          </w:tcPr>
          <w:p w14:paraId="5330207F" w14:textId="7EAEABC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85B8160" w14:textId="6C511C1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1BB14C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DF5DD3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171</w:t>
            </w:r>
          </w:p>
        </w:tc>
        <w:tc>
          <w:tcPr>
            <w:tcW w:w="640" w:type="dxa"/>
            <w:tcBorders>
              <w:top w:val="nil"/>
              <w:left w:val="single" w:sz="8" w:space="0" w:color="000000"/>
              <w:bottom w:val="single" w:sz="8" w:space="0" w:color="000000"/>
              <w:right w:val="nil"/>
            </w:tcBorders>
            <w:shd w:val="clear" w:color="000000" w:fill="FFFFFF"/>
            <w:vAlign w:val="center"/>
            <w:hideMark/>
          </w:tcPr>
          <w:p w14:paraId="6C33539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330</w:t>
            </w:r>
          </w:p>
        </w:tc>
        <w:tc>
          <w:tcPr>
            <w:tcW w:w="1026" w:type="dxa"/>
            <w:tcBorders>
              <w:top w:val="nil"/>
              <w:left w:val="single" w:sz="8" w:space="0" w:color="000000"/>
              <w:bottom w:val="single" w:sz="8" w:space="0" w:color="000000"/>
              <w:right w:val="nil"/>
            </w:tcBorders>
            <w:shd w:val="clear" w:color="000000" w:fill="FFFFFF"/>
            <w:vAlign w:val="center"/>
            <w:hideMark/>
          </w:tcPr>
          <w:p w14:paraId="081B1AA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2D96AA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Tipo Trilho (Romeu e Julieta). Medindo 300 x 9 x 112 mm; Em Polipropileno PRETO. Para 600 fls. Pacote com 50 unidades</w:t>
            </w:r>
          </w:p>
        </w:tc>
        <w:tc>
          <w:tcPr>
            <w:tcW w:w="1360" w:type="dxa"/>
            <w:tcBorders>
              <w:top w:val="nil"/>
              <w:left w:val="single" w:sz="8" w:space="0" w:color="000000"/>
              <w:bottom w:val="single" w:sz="8" w:space="0" w:color="000000"/>
              <w:right w:val="nil"/>
            </w:tcBorders>
            <w:shd w:val="clear" w:color="auto" w:fill="auto"/>
            <w:vAlign w:val="center"/>
          </w:tcPr>
          <w:p w14:paraId="39DE6709" w14:textId="624F505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423853C" w14:textId="0E0148B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A58C9EB"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119092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172</w:t>
            </w:r>
          </w:p>
        </w:tc>
        <w:tc>
          <w:tcPr>
            <w:tcW w:w="640" w:type="dxa"/>
            <w:tcBorders>
              <w:top w:val="nil"/>
              <w:left w:val="single" w:sz="8" w:space="0" w:color="000000"/>
              <w:bottom w:val="single" w:sz="8" w:space="0" w:color="000000"/>
              <w:right w:val="nil"/>
            </w:tcBorders>
            <w:shd w:val="clear" w:color="000000" w:fill="FFFFFF"/>
            <w:vAlign w:val="center"/>
            <w:hideMark/>
          </w:tcPr>
          <w:p w14:paraId="38812E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4EEE700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C4D5ED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trilho plástico, estendido, branco, para 600 folhas, 75grs, pacote com 50 unidades </w:t>
            </w:r>
          </w:p>
        </w:tc>
        <w:tc>
          <w:tcPr>
            <w:tcW w:w="1360" w:type="dxa"/>
            <w:tcBorders>
              <w:top w:val="nil"/>
              <w:left w:val="single" w:sz="8" w:space="0" w:color="000000"/>
              <w:bottom w:val="single" w:sz="8" w:space="0" w:color="000000"/>
              <w:right w:val="nil"/>
            </w:tcBorders>
            <w:shd w:val="clear" w:color="auto" w:fill="auto"/>
            <w:vAlign w:val="center"/>
          </w:tcPr>
          <w:p w14:paraId="2F3B4554" w14:textId="45CD40F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FDF7359" w14:textId="17CA453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0870A76"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B46F2C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173</w:t>
            </w:r>
          </w:p>
        </w:tc>
        <w:tc>
          <w:tcPr>
            <w:tcW w:w="640" w:type="dxa"/>
            <w:tcBorders>
              <w:top w:val="nil"/>
              <w:left w:val="single" w:sz="8" w:space="0" w:color="000000"/>
              <w:bottom w:val="single" w:sz="8" w:space="0" w:color="000000"/>
              <w:right w:val="nil"/>
            </w:tcBorders>
            <w:shd w:val="clear" w:color="000000" w:fill="FFFFFF"/>
            <w:vAlign w:val="center"/>
            <w:hideMark/>
          </w:tcPr>
          <w:p w14:paraId="3BDC447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0C3B34F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66CAAB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trilho metalizado 80mm</w:t>
            </w:r>
          </w:p>
        </w:tc>
        <w:tc>
          <w:tcPr>
            <w:tcW w:w="1360" w:type="dxa"/>
            <w:tcBorders>
              <w:top w:val="nil"/>
              <w:left w:val="single" w:sz="8" w:space="0" w:color="000000"/>
              <w:bottom w:val="single" w:sz="8" w:space="0" w:color="000000"/>
              <w:right w:val="nil"/>
            </w:tcBorders>
            <w:shd w:val="clear" w:color="auto" w:fill="auto"/>
            <w:vAlign w:val="center"/>
          </w:tcPr>
          <w:p w14:paraId="21DF3D40" w14:textId="207FDA0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C3D8E41" w14:textId="6E43221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C7540D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7A9293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174</w:t>
            </w:r>
          </w:p>
        </w:tc>
        <w:tc>
          <w:tcPr>
            <w:tcW w:w="640" w:type="dxa"/>
            <w:tcBorders>
              <w:top w:val="nil"/>
              <w:left w:val="single" w:sz="8" w:space="0" w:color="000000"/>
              <w:bottom w:val="single" w:sz="8" w:space="0" w:color="000000"/>
              <w:right w:val="nil"/>
            </w:tcBorders>
            <w:shd w:val="clear" w:color="000000" w:fill="FFFFFF"/>
            <w:vAlign w:val="center"/>
            <w:hideMark/>
          </w:tcPr>
          <w:p w14:paraId="3F9EB60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91</w:t>
            </w:r>
          </w:p>
        </w:tc>
        <w:tc>
          <w:tcPr>
            <w:tcW w:w="1026" w:type="dxa"/>
            <w:tcBorders>
              <w:top w:val="nil"/>
              <w:left w:val="single" w:sz="8" w:space="0" w:color="000000"/>
              <w:bottom w:val="single" w:sz="8" w:space="0" w:color="000000"/>
              <w:right w:val="nil"/>
            </w:tcBorders>
            <w:shd w:val="clear" w:color="000000" w:fill="FFFFFF"/>
            <w:vAlign w:val="center"/>
            <w:hideMark/>
          </w:tcPr>
          <w:p w14:paraId="46B9702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311351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Guilhotina para papel 55,3 X 45 X 72 CM. (extensão corte 460mm) Capacidade para 15 folhas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w:t>
            </w:r>
          </w:p>
        </w:tc>
        <w:tc>
          <w:tcPr>
            <w:tcW w:w="1360" w:type="dxa"/>
            <w:tcBorders>
              <w:top w:val="nil"/>
              <w:left w:val="single" w:sz="8" w:space="0" w:color="000000"/>
              <w:bottom w:val="single" w:sz="8" w:space="0" w:color="000000"/>
              <w:right w:val="nil"/>
            </w:tcBorders>
            <w:shd w:val="clear" w:color="auto" w:fill="auto"/>
            <w:vAlign w:val="center"/>
          </w:tcPr>
          <w:p w14:paraId="562E2C16" w14:textId="2768105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45E3071" w14:textId="63DCC46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4E04ED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94506C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175</w:t>
            </w:r>
          </w:p>
        </w:tc>
        <w:tc>
          <w:tcPr>
            <w:tcW w:w="640" w:type="dxa"/>
            <w:tcBorders>
              <w:top w:val="nil"/>
              <w:left w:val="single" w:sz="8" w:space="0" w:color="000000"/>
              <w:bottom w:val="single" w:sz="8" w:space="0" w:color="000000"/>
              <w:right w:val="nil"/>
            </w:tcBorders>
            <w:shd w:val="clear" w:color="000000" w:fill="FFFFFF"/>
            <w:vAlign w:val="center"/>
            <w:hideMark/>
          </w:tcPr>
          <w:p w14:paraId="1822644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7A6EAD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304A9F5" w14:textId="77777777" w:rsidR="00F47CA0" w:rsidRPr="00F47CA0" w:rsidRDefault="00F47CA0" w:rsidP="00DC005A">
            <w:pPr>
              <w:widowControl/>
              <w:autoSpaceDE/>
              <w:autoSpaceDN/>
              <w:jc w:val="both"/>
              <w:rPr>
                <w:rFonts w:eastAsia="Times New Roman" w:cs="Calibri"/>
                <w:color w:val="000000"/>
                <w:sz w:val="24"/>
                <w:szCs w:val="24"/>
                <w:lang w:eastAsia="pt-BR"/>
              </w:rPr>
            </w:pPr>
            <w:r w:rsidRPr="00F47CA0">
              <w:rPr>
                <w:rFonts w:eastAsia="Times New Roman" w:cs="Calibri"/>
                <w:color w:val="000000"/>
                <w:sz w:val="24"/>
                <w:szCs w:val="24"/>
                <w:lang w:eastAsia="pt-BR"/>
              </w:rPr>
              <w:t xml:space="preserve">Headset </w:t>
            </w:r>
            <w:proofErr w:type="spellStart"/>
            <w:r w:rsidRPr="00F47CA0">
              <w:rPr>
                <w:rFonts w:eastAsia="Times New Roman" w:cs="Calibri"/>
                <w:color w:val="000000"/>
                <w:sz w:val="24"/>
                <w:szCs w:val="24"/>
                <w:lang w:eastAsia="pt-BR"/>
              </w:rPr>
              <w:t>plantronics</w:t>
            </w:r>
            <w:proofErr w:type="spellEnd"/>
            <w:r w:rsidRPr="00F47CA0">
              <w:rPr>
                <w:rFonts w:eastAsia="Times New Roman" w:cs="Calibri"/>
                <w:color w:val="000000"/>
                <w:sz w:val="24"/>
                <w:szCs w:val="24"/>
                <w:lang w:eastAsia="pt-BR"/>
              </w:rPr>
              <w:t xml:space="preserve"> - </w:t>
            </w:r>
            <w:proofErr w:type="spellStart"/>
            <w:r w:rsidRPr="00F47CA0">
              <w:rPr>
                <w:rFonts w:eastAsia="Times New Roman" w:cs="Calibri"/>
                <w:color w:val="000000"/>
                <w:sz w:val="24"/>
                <w:szCs w:val="24"/>
                <w:lang w:eastAsia="pt-BR"/>
              </w:rPr>
              <w:t>fone</w:t>
            </w:r>
            <w:proofErr w:type="spellEnd"/>
            <w:r w:rsidRPr="00F47CA0">
              <w:rPr>
                <w:rFonts w:eastAsia="Times New Roman" w:cs="Calibri"/>
                <w:color w:val="000000"/>
                <w:sz w:val="24"/>
                <w:szCs w:val="24"/>
                <w:lang w:eastAsia="pt-BR"/>
              </w:rPr>
              <w:t xml:space="preserve"> com </w:t>
            </w:r>
            <w:proofErr w:type="spellStart"/>
            <w:r w:rsidRPr="00F47CA0">
              <w:rPr>
                <w:rFonts w:eastAsia="Times New Roman" w:cs="Calibri"/>
                <w:color w:val="000000"/>
                <w:sz w:val="24"/>
                <w:szCs w:val="24"/>
                <w:lang w:eastAsia="pt-BR"/>
              </w:rPr>
              <w:t>conexão</w:t>
            </w:r>
            <w:proofErr w:type="spellEnd"/>
            <w:r w:rsidRPr="00F47CA0">
              <w:rPr>
                <w:rFonts w:eastAsia="Times New Roman" w:cs="Calibri"/>
                <w:color w:val="000000"/>
                <w:sz w:val="24"/>
                <w:szCs w:val="24"/>
                <w:lang w:eastAsia="pt-BR"/>
              </w:rPr>
              <w:t xml:space="preserve"> quick disconnect HW251</w:t>
            </w:r>
          </w:p>
        </w:tc>
        <w:tc>
          <w:tcPr>
            <w:tcW w:w="1360" w:type="dxa"/>
            <w:tcBorders>
              <w:top w:val="nil"/>
              <w:left w:val="single" w:sz="8" w:space="0" w:color="000000"/>
              <w:bottom w:val="single" w:sz="8" w:space="0" w:color="000000"/>
              <w:right w:val="nil"/>
            </w:tcBorders>
            <w:shd w:val="clear" w:color="auto" w:fill="auto"/>
            <w:vAlign w:val="center"/>
          </w:tcPr>
          <w:p w14:paraId="64F8C43D" w14:textId="01BB9712" w:rsidR="00F47CA0" w:rsidRPr="00F47CA0" w:rsidRDefault="00F47CA0" w:rsidP="00F47CA0">
            <w:pPr>
              <w:widowControl/>
              <w:autoSpaceDE/>
              <w:autoSpaceDN/>
              <w:jc w:val="center"/>
              <w:rPr>
                <w:rFonts w:eastAsia="Times New Roman" w:cs="Calibri"/>
                <w:color w:val="000000"/>
                <w:sz w:val="24"/>
                <w:szCs w:val="24"/>
                <w:lang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68D46C2" w14:textId="5E47C0C8" w:rsidR="00F47CA0" w:rsidRPr="00F47CA0" w:rsidRDefault="00F47CA0" w:rsidP="00F47CA0">
            <w:pPr>
              <w:widowControl/>
              <w:autoSpaceDE/>
              <w:autoSpaceDN/>
              <w:jc w:val="center"/>
              <w:rPr>
                <w:rFonts w:eastAsia="Times New Roman" w:cs="Calibri"/>
                <w:color w:val="000000"/>
                <w:sz w:val="24"/>
                <w:szCs w:val="24"/>
                <w:lang w:eastAsia="pt-BR"/>
              </w:rPr>
            </w:pPr>
          </w:p>
        </w:tc>
      </w:tr>
      <w:tr w:rsidR="00F47CA0" w:rsidRPr="00F47CA0" w14:paraId="21583BD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C3DDAE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176</w:t>
            </w:r>
          </w:p>
        </w:tc>
        <w:tc>
          <w:tcPr>
            <w:tcW w:w="640" w:type="dxa"/>
            <w:tcBorders>
              <w:top w:val="nil"/>
              <w:left w:val="single" w:sz="8" w:space="0" w:color="000000"/>
              <w:bottom w:val="single" w:sz="8" w:space="0" w:color="000000"/>
              <w:right w:val="nil"/>
            </w:tcBorders>
            <w:shd w:val="clear" w:color="000000" w:fill="FFFFFF"/>
            <w:vAlign w:val="center"/>
            <w:hideMark/>
          </w:tcPr>
          <w:p w14:paraId="3C02FA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5945582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453EA5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Índice telefônico. Capa Dura. Com 4 argola de metal. Cor Preto. </w:t>
            </w:r>
          </w:p>
        </w:tc>
        <w:tc>
          <w:tcPr>
            <w:tcW w:w="1360" w:type="dxa"/>
            <w:tcBorders>
              <w:top w:val="nil"/>
              <w:left w:val="single" w:sz="8" w:space="0" w:color="000000"/>
              <w:bottom w:val="single" w:sz="8" w:space="0" w:color="000000"/>
              <w:right w:val="nil"/>
            </w:tcBorders>
            <w:shd w:val="clear" w:color="auto" w:fill="auto"/>
            <w:vAlign w:val="center"/>
          </w:tcPr>
          <w:p w14:paraId="3253114F" w14:textId="3BCA90E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7CBD286" w14:textId="149F3BE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5CF93E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0FB924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177</w:t>
            </w:r>
          </w:p>
        </w:tc>
        <w:tc>
          <w:tcPr>
            <w:tcW w:w="640" w:type="dxa"/>
            <w:tcBorders>
              <w:top w:val="nil"/>
              <w:left w:val="single" w:sz="8" w:space="0" w:color="000000"/>
              <w:bottom w:val="single" w:sz="8" w:space="0" w:color="000000"/>
              <w:right w:val="nil"/>
            </w:tcBorders>
            <w:shd w:val="clear" w:color="000000" w:fill="FFFFFF"/>
            <w:vAlign w:val="center"/>
            <w:hideMark/>
          </w:tcPr>
          <w:p w14:paraId="5E28517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4BCB071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6DCFA8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Lacre Dupla Trava, 16 cm, Numerado. Pacote com 100 unidades</w:t>
            </w:r>
          </w:p>
        </w:tc>
        <w:tc>
          <w:tcPr>
            <w:tcW w:w="1360" w:type="dxa"/>
            <w:tcBorders>
              <w:top w:val="nil"/>
              <w:left w:val="single" w:sz="8" w:space="0" w:color="000000"/>
              <w:bottom w:val="single" w:sz="8" w:space="0" w:color="000000"/>
              <w:right w:val="nil"/>
            </w:tcBorders>
            <w:shd w:val="clear" w:color="auto" w:fill="auto"/>
            <w:vAlign w:val="center"/>
          </w:tcPr>
          <w:p w14:paraId="26837405" w14:textId="118DCB3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C06A408" w14:textId="6526837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CE71C6C"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76B072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178</w:t>
            </w:r>
          </w:p>
        </w:tc>
        <w:tc>
          <w:tcPr>
            <w:tcW w:w="640" w:type="dxa"/>
            <w:tcBorders>
              <w:top w:val="nil"/>
              <w:left w:val="single" w:sz="8" w:space="0" w:color="000000"/>
              <w:bottom w:val="single" w:sz="8" w:space="0" w:color="000000"/>
              <w:right w:val="nil"/>
            </w:tcBorders>
            <w:shd w:val="clear" w:color="000000" w:fill="FFFFFF"/>
            <w:vAlign w:val="center"/>
            <w:hideMark/>
          </w:tcPr>
          <w:p w14:paraId="6FFF0A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330</w:t>
            </w:r>
          </w:p>
        </w:tc>
        <w:tc>
          <w:tcPr>
            <w:tcW w:w="1026" w:type="dxa"/>
            <w:tcBorders>
              <w:top w:val="nil"/>
              <w:left w:val="single" w:sz="8" w:space="0" w:color="000000"/>
              <w:bottom w:val="single" w:sz="8" w:space="0" w:color="000000"/>
              <w:right w:val="nil"/>
            </w:tcBorders>
            <w:shd w:val="clear" w:color="000000" w:fill="FFFFFF"/>
            <w:vAlign w:val="center"/>
            <w:hideMark/>
          </w:tcPr>
          <w:p w14:paraId="264404A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A73879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Lâmina para estilete profissional, tamanho grande.</w:t>
            </w:r>
          </w:p>
        </w:tc>
        <w:tc>
          <w:tcPr>
            <w:tcW w:w="1360" w:type="dxa"/>
            <w:tcBorders>
              <w:top w:val="nil"/>
              <w:left w:val="single" w:sz="8" w:space="0" w:color="000000"/>
              <w:bottom w:val="single" w:sz="8" w:space="0" w:color="000000"/>
              <w:right w:val="nil"/>
            </w:tcBorders>
            <w:shd w:val="clear" w:color="auto" w:fill="auto"/>
            <w:vAlign w:val="center"/>
          </w:tcPr>
          <w:p w14:paraId="5D2638B2" w14:textId="569C7E5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E59FA61" w14:textId="07B8C64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189BB4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93A5C7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179</w:t>
            </w:r>
          </w:p>
        </w:tc>
        <w:tc>
          <w:tcPr>
            <w:tcW w:w="640" w:type="dxa"/>
            <w:tcBorders>
              <w:top w:val="nil"/>
              <w:left w:val="single" w:sz="8" w:space="0" w:color="000000"/>
              <w:bottom w:val="single" w:sz="8" w:space="0" w:color="000000"/>
              <w:right w:val="nil"/>
            </w:tcBorders>
            <w:shd w:val="clear" w:color="000000" w:fill="FFFFFF"/>
            <w:vAlign w:val="center"/>
            <w:hideMark/>
          </w:tcPr>
          <w:p w14:paraId="5EFAE79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5A94B22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ROLO</w:t>
            </w:r>
          </w:p>
        </w:tc>
        <w:tc>
          <w:tcPr>
            <w:tcW w:w="5780" w:type="dxa"/>
            <w:tcBorders>
              <w:top w:val="nil"/>
              <w:left w:val="single" w:sz="8" w:space="0" w:color="000000"/>
              <w:bottom w:val="single" w:sz="8" w:space="0" w:color="000000"/>
              <w:right w:val="nil"/>
            </w:tcBorders>
            <w:shd w:val="clear" w:color="auto" w:fill="auto"/>
            <w:vAlign w:val="center"/>
            <w:hideMark/>
          </w:tcPr>
          <w:p w14:paraId="1583518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Laminado PVC adesivado; em papel </w:t>
            </w:r>
            <w:proofErr w:type="spellStart"/>
            <w:r w:rsidRPr="00F47CA0">
              <w:rPr>
                <w:rFonts w:eastAsia="Times New Roman" w:cs="Calibri"/>
                <w:color w:val="000000"/>
                <w:sz w:val="24"/>
                <w:szCs w:val="24"/>
                <w:lang w:val="pt-BR" w:eastAsia="pt-BR"/>
              </w:rPr>
              <w:t>siliconizado</w:t>
            </w:r>
            <w:proofErr w:type="spellEnd"/>
            <w:r w:rsidRPr="00F47CA0">
              <w:rPr>
                <w:rFonts w:eastAsia="Times New Roman" w:cs="Calibri"/>
                <w:color w:val="000000"/>
                <w:sz w:val="24"/>
                <w:szCs w:val="24"/>
                <w:lang w:val="pt-BR" w:eastAsia="pt-BR"/>
              </w:rPr>
              <w:t>; medindo 45cm de largura; transparente</w:t>
            </w:r>
          </w:p>
        </w:tc>
        <w:tc>
          <w:tcPr>
            <w:tcW w:w="1360" w:type="dxa"/>
            <w:tcBorders>
              <w:top w:val="nil"/>
              <w:left w:val="single" w:sz="8" w:space="0" w:color="000000"/>
              <w:bottom w:val="single" w:sz="8" w:space="0" w:color="000000"/>
              <w:right w:val="nil"/>
            </w:tcBorders>
            <w:shd w:val="clear" w:color="auto" w:fill="auto"/>
            <w:vAlign w:val="center"/>
          </w:tcPr>
          <w:p w14:paraId="69DB1C80" w14:textId="38890C3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5E15BC1" w14:textId="4CA6DD6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86AB3BE"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BE172A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180</w:t>
            </w:r>
          </w:p>
        </w:tc>
        <w:tc>
          <w:tcPr>
            <w:tcW w:w="640" w:type="dxa"/>
            <w:tcBorders>
              <w:top w:val="nil"/>
              <w:left w:val="single" w:sz="8" w:space="0" w:color="000000"/>
              <w:bottom w:val="single" w:sz="8" w:space="0" w:color="000000"/>
              <w:right w:val="nil"/>
            </w:tcBorders>
            <w:shd w:val="clear" w:color="000000" w:fill="FFFFFF"/>
            <w:vAlign w:val="center"/>
            <w:hideMark/>
          </w:tcPr>
          <w:p w14:paraId="32F903F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63</w:t>
            </w:r>
          </w:p>
        </w:tc>
        <w:tc>
          <w:tcPr>
            <w:tcW w:w="1026" w:type="dxa"/>
            <w:tcBorders>
              <w:top w:val="nil"/>
              <w:left w:val="single" w:sz="8" w:space="0" w:color="000000"/>
              <w:bottom w:val="single" w:sz="8" w:space="0" w:color="000000"/>
              <w:right w:val="nil"/>
            </w:tcBorders>
            <w:shd w:val="clear" w:color="000000" w:fill="FFFFFF"/>
            <w:vAlign w:val="center"/>
            <w:hideMark/>
          </w:tcPr>
          <w:p w14:paraId="16199A5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F42027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Lápis Preto, Nº 02. Medindo no mínimo 160 mm Corpo de madeira hexagonal ou redonda conforme Norma ASTM D4236. Caixa com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144 unidades.</w:t>
            </w:r>
          </w:p>
        </w:tc>
        <w:tc>
          <w:tcPr>
            <w:tcW w:w="1360" w:type="dxa"/>
            <w:tcBorders>
              <w:top w:val="nil"/>
              <w:left w:val="single" w:sz="8" w:space="0" w:color="000000"/>
              <w:bottom w:val="single" w:sz="8" w:space="0" w:color="000000"/>
              <w:right w:val="nil"/>
            </w:tcBorders>
            <w:shd w:val="clear" w:color="auto" w:fill="auto"/>
            <w:vAlign w:val="center"/>
          </w:tcPr>
          <w:p w14:paraId="52662434" w14:textId="3E1182B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387B655" w14:textId="7CA76D1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356AD4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07E6A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181</w:t>
            </w:r>
          </w:p>
        </w:tc>
        <w:tc>
          <w:tcPr>
            <w:tcW w:w="640" w:type="dxa"/>
            <w:tcBorders>
              <w:top w:val="nil"/>
              <w:left w:val="single" w:sz="8" w:space="0" w:color="000000"/>
              <w:bottom w:val="single" w:sz="8" w:space="0" w:color="000000"/>
              <w:right w:val="nil"/>
            </w:tcBorders>
            <w:shd w:val="clear" w:color="000000" w:fill="FFFFFF"/>
            <w:vAlign w:val="center"/>
            <w:hideMark/>
          </w:tcPr>
          <w:p w14:paraId="7CBCE8D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763D506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9435B0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Lápis Preto, Nº 02. Medindo no mínimo 160 mm Corpo de madeira SEXTAVADO. conforme Norma ASTM D4236. Caixa com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144 unidades.</w:t>
            </w:r>
          </w:p>
        </w:tc>
        <w:tc>
          <w:tcPr>
            <w:tcW w:w="1360" w:type="dxa"/>
            <w:tcBorders>
              <w:top w:val="nil"/>
              <w:left w:val="single" w:sz="8" w:space="0" w:color="000000"/>
              <w:bottom w:val="single" w:sz="8" w:space="0" w:color="000000"/>
              <w:right w:val="nil"/>
            </w:tcBorders>
            <w:shd w:val="clear" w:color="auto" w:fill="auto"/>
            <w:vAlign w:val="center"/>
          </w:tcPr>
          <w:p w14:paraId="18074DD8" w14:textId="7AC8C12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B422372" w14:textId="40CFB11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1B01EA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F43113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182</w:t>
            </w:r>
          </w:p>
        </w:tc>
        <w:tc>
          <w:tcPr>
            <w:tcW w:w="640" w:type="dxa"/>
            <w:tcBorders>
              <w:top w:val="nil"/>
              <w:left w:val="single" w:sz="8" w:space="0" w:color="000000"/>
              <w:bottom w:val="single" w:sz="8" w:space="0" w:color="000000"/>
              <w:right w:val="nil"/>
            </w:tcBorders>
            <w:shd w:val="clear" w:color="000000" w:fill="FFFFFF"/>
            <w:vAlign w:val="center"/>
            <w:hideMark/>
          </w:tcPr>
          <w:p w14:paraId="1AF7D48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525</w:t>
            </w:r>
          </w:p>
        </w:tc>
        <w:tc>
          <w:tcPr>
            <w:tcW w:w="1026" w:type="dxa"/>
            <w:tcBorders>
              <w:top w:val="nil"/>
              <w:left w:val="single" w:sz="8" w:space="0" w:color="000000"/>
              <w:bottom w:val="single" w:sz="8" w:space="0" w:color="000000"/>
              <w:right w:val="nil"/>
            </w:tcBorders>
            <w:shd w:val="clear" w:color="000000" w:fill="FFFFFF"/>
            <w:vAlign w:val="center"/>
            <w:hideMark/>
          </w:tcPr>
          <w:p w14:paraId="30A01FD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9F195A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Lápis Preto, Nº 02. Medindo no mínimo 160 mm Corpo de madeira hexagonal ou redonda conforme Norma ASTM D4236. Caixa com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144 unidades. Com Borracha.</w:t>
            </w:r>
          </w:p>
        </w:tc>
        <w:tc>
          <w:tcPr>
            <w:tcW w:w="1360" w:type="dxa"/>
            <w:tcBorders>
              <w:top w:val="nil"/>
              <w:left w:val="single" w:sz="8" w:space="0" w:color="000000"/>
              <w:bottom w:val="single" w:sz="8" w:space="0" w:color="000000"/>
              <w:right w:val="nil"/>
            </w:tcBorders>
            <w:shd w:val="clear" w:color="auto" w:fill="auto"/>
            <w:vAlign w:val="center"/>
          </w:tcPr>
          <w:p w14:paraId="140703C2" w14:textId="778B3C6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C27E604" w14:textId="02A7B9B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B2A7A16"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C95394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183</w:t>
            </w:r>
          </w:p>
        </w:tc>
        <w:tc>
          <w:tcPr>
            <w:tcW w:w="640" w:type="dxa"/>
            <w:tcBorders>
              <w:top w:val="nil"/>
              <w:left w:val="single" w:sz="8" w:space="0" w:color="000000"/>
              <w:bottom w:val="single" w:sz="8" w:space="0" w:color="000000"/>
              <w:right w:val="nil"/>
            </w:tcBorders>
            <w:shd w:val="clear" w:color="000000" w:fill="FFFFFF"/>
            <w:vAlign w:val="center"/>
            <w:hideMark/>
          </w:tcPr>
          <w:p w14:paraId="33C3F4C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2254</w:t>
            </w:r>
          </w:p>
        </w:tc>
        <w:tc>
          <w:tcPr>
            <w:tcW w:w="1026" w:type="dxa"/>
            <w:tcBorders>
              <w:top w:val="nil"/>
              <w:left w:val="single" w:sz="8" w:space="0" w:color="000000"/>
              <w:bottom w:val="single" w:sz="8" w:space="0" w:color="000000"/>
              <w:right w:val="nil"/>
            </w:tcBorders>
            <w:shd w:val="clear" w:color="000000" w:fill="FFFFFF"/>
            <w:vAlign w:val="center"/>
            <w:hideMark/>
          </w:tcPr>
          <w:p w14:paraId="7F92139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206628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Lápis, madeira reflorestada, mina preto, envernizado fosco, redondo, nº 02-B. caixa com 72 unidades</w:t>
            </w:r>
          </w:p>
        </w:tc>
        <w:tc>
          <w:tcPr>
            <w:tcW w:w="1360" w:type="dxa"/>
            <w:tcBorders>
              <w:top w:val="nil"/>
              <w:left w:val="single" w:sz="8" w:space="0" w:color="000000"/>
              <w:bottom w:val="single" w:sz="8" w:space="0" w:color="000000"/>
              <w:right w:val="nil"/>
            </w:tcBorders>
            <w:shd w:val="clear" w:color="auto" w:fill="auto"/>
            <w:vAlign w:val="center"/>
          </w:tcPr>
          <w:p w14:paraId="69FE5A10" w14:textId="33BA92A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DD1F82B" w14:textId="3399F0E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699BEDE"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079A907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184</w:t>
            </w:r>
          </w:p>
        </w:tc>
        <w:tc>
          <w:tcPr>
            <w:tcW w:w="640" w:type="dxa"/>
            <w:tcBorders>
              <w:top w:val="nil"/>
              <w:left w:val="single" w:sz="8" w:space="0" w:color="000000"/>
              <w:bottom w:val="single" w:sz="8" w:space="0" w:color="000000"/>
              <w:right w:val="nil"/>
            </w:tcBorders>
            <w:shd w:val="clear" w:color="000000" w:fill="FFFFFF"/>
            <w:vAlign w:val="center"/>
            <w:hideMark/>
          </w:tcPr>
          <w:p w14:paraId="4FA5AD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21FDFA2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7720D7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Lápis de cor grande, caixa com 12 cores, produzido em madeira com </w:t>
            </w:r>
            <w:proofErr w:type="spellStart"/>
            <w:r w:rsidRPr="00F47CA0">
              <w:rPr>
                <w:rFonts w:eastAsia="Times New Roman" w:cs="Calibri"/>
                <w:color w:val="000000"/>
                <w:sz w:val="24"/>
                <w:szCs w:val="24"/>
                <w:lang w:val="pt-BR" w:eastAsia="pt-BR"/>
              </w:rPr>
              <w:t>superficies</w:t>
            </w:r>
            <w:proofErr w:type="spellEnd"/>
            <w:r w:rsidRPr="00F47CA0">
              <w:rPr>
                <w:rFonts w:eastAsia="Times New Roman" w:cs="Calibri"/>
                <w:color w:val="000000"/>
                <w:sz w:val="24"/>
                <w:szCs w:val="24"/>
                <w:lang w:val="pt-BR" w:eastAsia="pt-BR"/>
              </w:rPr>
              <w:t xml:space="preserve"> coloridas, com tintas atóxicas, indicando as cores, madeira </w:t>
            </w:r>
            <w:proofErr w:type="spellStart"/>
            <w:r w:rsidRPr="00F47CA0">
              <w:rPr>
                <w:rFonts w:eastAsia="Times New Roman" w:cs="Calibri"/>
                <w:color w:val="000000"/>
                <w:sz w:val="24"/>
                <w:szCs w:val="24"/>
                <w:lang w:val="pt-BR" w:eastAsia="pt-BR"/>
              </w:rPr>
              <w:t>propria</w:t>
            </w:r>
            <w:proofErr w:type="spellEnd"/>
            <w:r w:rsidRPr="00F47CA0">
              <w:rPr>
                <w:rFonts w:eastAsia="Times New Roman" w:cs="Calibri"/>
                <w:color w:val="000000"/>
                <w:sz w:val="24"/>
                <w:szCs w:val="24"/>
                <w:lang w:val="pt-BR" w:eastAsia="pt-BR"/>
              </w:rPr>
              <w:t xml:space="preserve"> para lápis, leve seca, sem nós, rachaduras e de </w:t>
            </w:r>
            <w:proofErr w:type="spellStart"/>
            <w:r w:rsidRPr="00F47CA0">
              <w:rPr>
                <w:rFonts w:eastAsia="Times New Roman" w:cs="Calibri"/>
                <w:color w:val="000000"/>
                <w:sz w:val="24"/>
                <w:szCs w:val="24"/>
                <w:lang w:val="pt-BR" w:eastAsia="pt-BR"/>
              </w:rPr>
              <w:t>fácill</w:t>
            </w:r>
            <w:proofErr w:type="spellEnd"/>
            <w:r w:rsidRPr="00F47CA0">
              <w:rPr>
                <w:rFonts w:eastAsia="Times New Roman" w:cs="Calibri"/>
                <w:color w:val="000000"/>
                <w:sz w:val="24"/>
                <w:szCs w:val="24"/>
                <w:lang w:val="pt-BR" w:eastAsia="pt-BR"/>
              </w:rPr>
              <w:t xml:space="preserve"> aponte, mina colorida de forma </w:t>
            </w:r>
            <w:proofErr w:type="spellStart"/>
            <w:r w:rsidRPr="00F47CA0">
              <w:rPr>
                <w:rFonts w:eastAsia="Times New Roman" w:cs="Calibri"/>
                <w:color w:val="000000"/>
                <w:sz w:val="24"/>
                <w:szCs w:val="24"/>
                <w:lang w:val="pt-BR" w:eastAsia="pt-BR"/>
              </w:rPr>
              <w:t>cilindrica</w:t>
            </w:r>
            <w:proofErr w:type="spellEnd"/>
            <w:r w:rsidRPr="00F47CA0">
              <w:rPr>
                <w:rFonts w:eastAsia="Times New Roman" w:cs="Calibri"/>
                <w:color w:val="000000"/>
                <w:sz w:val="24"/>
                <w:szCs w:val="24"/>
                <w:lang w:val="pt-BR" w:eastAsia="pt-BR"/>
              </w:rPr>
              <w:t xml:space="preserve"> com diâmetro de 2,7mm a 2,8mm e comprimento de 175mm, madeira de forma </w:t>
            </w:r>
            <w:proofErr w:type="spellStart"/>
            <w:r w:rsidRPr="00F47CA0">
              <w:rPr>
                <w:rFonts w:eastAsia="Times New Roman" w:cs="Calibri"/>
                <w:color w:val="000000"/>
                <w:sz w:val="24"/>
                <w:szCs w:val="24"/>
                <w:lang w:val="pt-BR" w:eastAsia="pt-BR"/>
              </w:rPr>
              <w:t>cilindrica</w:t>
            </w:r>
            <w:proofErr w:type="spellEnd"/>
            <w:r w:rsidRPr="00F47CA0">
              <w:rPr>
                <w:rFonts w:eastAsia="Times New Roman" w:cs="Calibri"/>
                <w:color w:val="000000"/>
                <w:sz w:val="24"/>
                <w:szCs w:val="24"/>
                <w:lang w:val="pt-BR" w:eastAsia="pt-BR"/>
              </w:rPr>
              <w:t xml:space="preserve"> com diâmetro de 7,1mm a 7,3mm</w:t>
            </w:r>
          </w:p>
        </w:tc>
        <w:tc>
          <w:tcPr>
            <w:tcW w:w="1360" w:type="dxa"/>
            <w:tcBorders>
              <w:top w:val="nil"/>
              <w:left w:val="single" w:sz="8" w:space="0" w:color="000000"/>
              <w:bottom w:val="single" w:sz="8" w:space="0" w:color="000000"/>
              <w:right w:val="nil"/>
            </w:tcBorders>
            <w:shd w:val="clear" w:color="auto" w:fill="auto"/>
            <w:vAlign w:val="center"/>
          </w:tcPr>
          <w:p w14:paraId="5D7B9EFE" w14:textId="7D9DDE8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A8F4D6A" w14:textId="1799AD6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DC94DF1"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33BF89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185</w:t>
            </w:r>
          </w:p>
        </w:tc>
        <w:tc>
          <w:tcPr>
            <w:tcW w:w="640" w:type="dxa"/>
            <w:tcBorders>
              <w:top w:val="nil"/>
              <w:left w:val="single" w:sz="8" w:space="0" w:color="000000"/>
              <w:bottom w:val="single" w:sz="8" w:space="0" w:color="000000"/>
              <w:right w:val="nil"/>
            </w:tcBorders>
            <w:shd w:val="clear" w:color="000000" w:fill="FFFFFF"/>
            <w:vAlign w:val="center"/>
            <w:hideMark/>
          </w:tcPr>
          <w:p w14:paraId="4EBC2CD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2412181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533033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Lapiseira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0,5mm; Ponta em metal; </w:t>
            </w:r>
            <w:proofErr w:type="gramStart"/>
            <w:r w:rsidRPr="00F47CA0">
              <w:rPr>
                <w:rFonts w:eastAsia="Times New Roman" w:cs="Calibri"/>
                <w:color w:val="000000"/>
                <w:sz w:val="24"/>
                <w:szCs w:val="24"/>
                <w:lang w:val="pt-BR" w:eastAsia="pt-BR"/>
              </w:rPr>
              <w:t>No</w:t>
            </w:r>
            <w:proofErr w:type="gramEnd"/>
            <w:r w:rsidRPr="00F47CA0">
              <w:rPr>
                <w:rFonts w:eastAsia="Times New Roman" w:cs="Calibri"/>
                <w:color w:val="000000"/>
                <w:sz w:val="24"/>
                <w:szCs w:val="24"/>
                <w:lang w:val="pt-BR" w:eastAsia="pt-BR"/>
              </w:rPr>
              <w:t xml:space="preserve"> formato </w:t>
            </w:r>
            <w:proofErr w:type="spellStart"/>
            <w:r w:rsidRPr="00F47CA0">
              <w:rPr>
                <w:rFonts w:eastAsia="Times New Roman" w:cs="Calibri"/>
                <w:color w:val="000000"/>
                <w:sz w:val="24"/>
                <w:szCs w:val="24"/>
                <w:lang w:val="pt-BR" w:eastAsia="pt-BR"/>
              </w:rPr>
              <w:t>Cilindrico</w:t>
            </w:r>
            <w:proofErr w:type="spellEnd"/>
            <w:r w:rsidRPr="00F47CA0">
              <w:rPr>
                <w:rFonts w:eastAsia="Times New Roman" w:cs="Calibri"/>
                <w:color w:val="000000"/>
                <w:sz w:val="24"/>
                <w:szCs w:val="24"/>
                <w:lang w:val="pt-BR" w:eastAsia="pt-BR"/>
              </w:rPr>
              <w:t xml:space="preserve"> 13,5 cm; Medindo 0,5mm. Grafite acionado por borracha e metal, utilização comum</w:t>
            </w:r>
          </w:p>
        </w:tc>
        <w:tc>
          <w:tcPr>
            <w:tcW w:w="1360" w:type="dxa"/>
            <w:tcBorders>
              <w:top w:val="nil"/>
              <w:left w:val="single" w:sz="8" w:space="0" w:color="000000"/>
              <w:bottom w:val="single" w:sz="8" w:space="0" w:color="000000"/>
              <w:right w:val="nil"/>
            </w:tcBorders>
            <w:shd w:val="clear" w:color="auto" w:fill="auto"/>
            <w:vAlign w:val="center"/>
          </w:tcPr>
          <w:p w14:paraId="710F6584" w14:textId="26E03FB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6B6618D" w14:textId="2C6E848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4B4B493"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EBFE9C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186</w:t>
            </w:r>
          </w:p>
        </w:tc>
        <w:tc>
          <w:tcPr>
            <w:tcW w:w="640" w:type="dxa"/>
            <w:tcBorders>
              <w:top w:val="nil"/>
              <w:left w:val="single" w:sz="8" w:space="0" w:color="000000"/>
              <w:bottom w:val="single" w:sz="8" w:space="0" w:color="000000"/>
              <w:right w:val="nil"/>
            </w:tcBorders>
            <w:shd w:val="clear" w:color="000000" w:fill="FFFFFF"/>
            <w:vAlign w:val="center"/>
            <w:hideMark/>
          </w:tcPr>
          <w:p w14:paraId="6379096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3569B90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3EB7BB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Lapiseira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0,9mm; Ponta em metal; </w:t>
            </w:r>
            <w:proofErr w:type="gramStart"/>
            <w:r w:rsidRPr="00F47CA0">
              <w:rPr>
                <w:rFonts w:eastAsia="Times New Roman" w:cs="Calibri"/>
                <w:color w:val="000000"/>
                <w:sz w:val="24"/>
                <w:szCs w:val="24"/>
                <w:lang w:val="pt-BR" w:eastAsia="pt-BR"/>
              </w:rPr>
              <w:t>No</w:t>
            </w:r>
            <w:proofErr w:type="gramEnd"/>
            <w:r w:rsidRPr="00F47CA0">
              <w:rPr>
                <w:rFonts w:eastAsia="Times New Roman" w:cs="Calibri"/>
                <w:color w:val="000000"/>
                <w:sz w:val="24"/>
                <w:szCs w:val="24"/>
                <w:lang w:val="pt-BR" w:eastAsia="pt-BR"/>
              </w:rPr>
              <w:t xml:space="preserve"> formato </w:t>
            </w:r>
            <w:proofErr w:type="spellStart"/>
            <w:r w:rsidRPr="00F47CA0">
              <w:rPr>
                <w:rFonts w:eastAsia="Times New Roman" w:cs="Calibri"/>
                <w:color w:val="000000"/>
                <w:sz w:val="24"/>
                <w:szCs w:val="24"/>
                <w:lang w:val="pt-BR" w:eastAsia="pt-BR"/>
              </w:rPr>
              <w:t>Cilindrico</w:t>
            </w:r>
            <w:proofErr w:type="spellEnd"/>
            <w:r w:rsidRPr="00F47CA0">
              <w:rPr>
                <w:rFonts w:eastAsia="Times New Roman" w:cs="Calibri"/>
                <w:color w:val="000000"/>
                <w:sz w:val="24"/>
                <w:szCs w:val="24"/>
                <w:lang w:val="pt-BR" w:eastAsia="pt-BR"/>
              </w:rPr>
              <w:t xml:space="preserve"> 13,5 cm; Medindo 0,5mm. Grafite acionado por borracha e metal, utilização comum</w:t>
            </w:r>
          </w:p>
        </w:tc>
        <w:tc>
          <w:tcPr>
            <w:tcW w:w="1360" w:type="dxa"/>
            <w:tcBorders>
              <w:top w:val="nil"/>
              <w:left w:val="single" w:sz="8" w:space="0" w:color="000000"/>
              <w:bottom w:val="single" w:sz="8" w:space="0" w:color="000000"/>
              <w:right w:val="nil"/>
            </w:tcBorders>
            <w:shd w:val="clear" w:color="auto" w:fill="auto"/>
            <w:vAlign w:val="center"/>
          </w:tcPr>
          <w:p w14:paraId="6BF5C3DD" w14:textId="5C0B22C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E67F1D1" w14:textId="03F7FF5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ACAFA3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38010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187</w:t>
            </w:r>
          </w:p>
        </w:tc>
        <w:tc>
          <w:tcPr>
            <w:tcW w:w="640" w:type="dxa"/>
            <w:tcBorders>
              <w:top w:val="nil"/>
              <w:left w:val="single" w:sz="8" w:space="0" w:color="000000"/>
              <w:bottom w:val="single" w:sz="8" w:space="0" w:color="000000"/>
              <w:right w:val="nil"/>
            </w:tcBorders>
            <w:shd w:val="clear" w:color="000000" w:fill="FFFFFF"/>
            <w:vAlign w:val="center"/>
            <w:hideMark/>
          </w:tcPr>
          <w:p w14:paraId="02F728E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5EE86C1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586E60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Livro ATA de papelaria. Cor PRETA. Com 50 folhas Numeradas. Medindo 205x297mm. </w:t>
            </w:r>
          </w:p>
        </w:tc>
        <w:tc>
          <w:tcPr>
            <w:tcW w:w="1360" w:type="dxa"/>
            <w:tcBorders>
              <w:top w:val="nil"/>
              <w:left w:val="single" w:sz="8" w:space="0" w:color="000000"/>
              <w:bottom w:val="single" w:sz="8" w:space="0" w:color="000000"/>
              <w:right w:val="nil"/>
            </w:tcBorders>
            <w:shd w:val="clear" w:color="auto" w:fill="auto"/>
            <w:vAlign w:val="center"/>
          </w:tcPr>
          <w:p w14:paraId="733466B2" w14:textId="3C5F23C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C54C309" w14:textId="3242811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C5C4960"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7EE41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188</w:t>
            </w:r>
          </w:p>
        </w:tc>
        <w:tc>
          <w:tcPr>
            <w:tcW w:w="640" w:type="dxa"/>
            <w:tcBorders>
              <w:top w:val="nil"/>
              <w:left w:val="single" w:sz="8" w:space="0" w:color="000000"/>
              <w:bottom w:val="single" w:sz="8" w:space="0" w:color="000000"/>
              <w:right w:val="nil"/>
            </w:tcBorders>
            <w:shd w:val="clear" w:color="000000" w:fill="FFFFFF"/>
            <w:vAlign w:val="center"/>
            <w:hideMark/>
          </w:tcPr>
          <w:p w14:paraId="0A4A780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3228</w:t>
            </w:r>
          </w:p>
        </w:tc>
        <w:tc>
          <w:tcPr>
            <w:tcW w:w="1026" w:type="dxa"/>
            <w:tcBorders>
              <w:top w:val="nil"/>
              <w:left w:val="single" w:sz="8" w:space="0" w:color="000000"/>
              <w:bottom w:val="single" w:sz="8" w:space="0" w:color="000000"/>
              <w:right w:val="nil"/>
            </w:tcBorders>
            <w:shd w:val="clear" w:color="000000" w:fill="FFFFFF"/>
            <w:vAlign w:val="center"/>
            <w:hideMark/>
          </w:tcPr>
          <w:p w14:paraId="65EBE33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579593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Livro ATA de papelaria. Cor PRETA. Com 100 folhas Numeradas. Medindo 205x297mm. </w:t>
            </w:r>
          </w:p>
        </w:tc>
        <w:tc>
          <w:tcPr>
            <w:tcW w:w="1360" w:type="dxa"/>
            <w:tcBorders>
              <w:top w:val="nil"/>
              <w:left w:val="single" w:sz="8" w:space="0" w:color="000000"/>
              <w:bottom w:val="single" w:sz="8" w:space="0" w:color="000000"/>
              <w:right w:val="nil"/>
            </w:tcBorders>
            <w:shd w:val="clear" w:color="auto" w:fill="auto"/>
            <w:vAlign w:val="center"/>
          </w:tcPr>
          <w:p w14:paraId="3B5FE2A7" w14:textId="3076070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886F470" w14:textId="28ED3E2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C5FB47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B77B5C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189</w:t>
            </w:r>
          </w:p>
        </w:tc>
        <w:tc>
          <w:tcPr>
            <w:tcW w:w="640" w:type="dxa"/>
            <w:tcBorders>
              <w:top w:val="nil"/>
              <w:left w:val="single" w:sz="8" w:space="0" w:color="000000"/>
              <w:bottom w:val="single" w:sz="8" w:space="0" w:color="000000"/>
              <w:right w:val="nil"/>
            </w:tcBorders>
            <w:shd w:val="clear" w:color="000000" w:fill="FFFFFF"/>
            <w:vAlign w:val="center"/>
            <w:hideMark/>
          </w:tcPr>
          <w:p w14:paraId="5A864F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366</w:t>
            </w:r>
          </w:p>
        </w:tc>
        <w:tc>
          <w:tcPr>
            <w:tcW w:w="1026" w:type="dxa"/>
            <w:tcBorders>
              <w:top w:val="nil"/>
              <w:left w:val="single" w:sz="8" w:space="0" w:color="000000"/>
              <w:bottom w:val="single" w:sz="8" w:space="0" w:color="000000"/>
              <w:right w:val="nil"/>
            </w:tcBorders>
            <w:shd w:val="clear" w:color="000000" w:fill="FFFFFF"/>
            <w:vAlign w:val="center"/>
            <w:hideMark/>
          </w:tcPr>
          <w:p w14:paraId="6DACFBF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04A2BF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Livro ATA de papelaria; Cor PRETA. Com 200 folhas Numeradas. Medindo 205x297mm.</w:t>
            </w:r>
          </w:p>
        </w:tc>
        <w:tc>
          <w:tcPr>
            <w:tcW w:w="1360" w:type="dxa"/>
            <w:tcBorders>
              <w:top w:val="nil"/>
              <w:left w:val="single" w:sz="8" w:space="0" w:color="000000"/>
              <w:bottom w:val="single" w:sz="8" w:space="0" w:color="000000"/>
              <w:right w:val="nil"/>
            </w:tcBorders>
            <w:shd w:val="clear" w:color="auto" w:fill="auto"/>
            <w:vAlign w:val="center"/>
          </w:tcPr>
          <w:p w14:paraId="58845281" w14:textId="459B7BF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75E012B" w14:textId="3AF78AF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D917CC8"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E9A73D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190</w:t>
            </w:r>
          </w:p>
        </w:tc>
        <w:tc>
          <w:tcPr>
            <w:tcW w:w="640" w:type="dxa"/>
            <w:tcBorders>
              <w:top w:val="nil"/>
              <w:left w:val="single" w:sz="8" w:space="0" w:color="000000"/>
              <w:bottom w:val="single" w:sz="8" w:space="0" w:color="000000"/>
              <w:right w:val="nil"/>
            </w:tcBorders>
            <w:shd w:val="clear" w:color="000000" w:fill="FFFFFF"/>
            <w:vAlign w:val="center"/>
            <w:hideMark/>
          </w:tcPr>
          <w:p w14:paraId="265B1E0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69</w:t>
            </w:r>
          </w:p>
        </w:tc>
        <w:tc>
          <w:tcPr>
            <w:tcW w:w="1026" w:type="dxa"/>
            <w:tcBorders>
              <w:top w:val="nil"/>
              <w:left w:val="single" w:sz="8" w:space="0" w:color="000000"/>
              <w:bottom w:val="single" w:sz="8" w:space="0" w:color="000000"/>
              <w:right w:val="nil"/>
            </w:tcBorders>
            <w:shd w:val="clear" w:color="000000" w:fill="FFFFFF"/>
            <w:vAlign w:val="center"/>
            <w:hideMark/>
          </w:tcPr>
          <w:p w14:paraId="109BD65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57AEC1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Livro de Protocolo de Correspondências. Com 100 folhas. </w:t>
            </w:r>
          </w:p>
        </w:tc>
        <w:tc>
          <w:tcPr>
            <w:tcW w:w="1360" w:type="dxa"/>
            <w:tcBorders>
              <w:top w:val="nil"/>
              <w:left w:val="single" w:sz="8" w:space="0" w:color="000000"/>
              <w:bottom w:val="single" w:sz="8" w:space="0" w:color="000000"/>
              <w:right w:val="nil"/>
            </w:tcBorders>
            <w:shd w:val="clear" w:color="auto" w:fill="auto"/>
            <w:vAlign w:val="center"/>
          </w:tcPr>
          <w:p w14:paraId="17BF6348" w14:textId="03BAA30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450747C" w14:textId="78EEFF0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0A502B7"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116CE64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191</w:t>
            </w:r>
          </w:p>
        </w:tc>
        <w:tc>
          <w:tcPr>
            <w:tcW w:w="640" w:type="dxa"/>
            <w:tcBorders>
              <w:top w:val="nil"/>
              <w:left w:val="single" w:sz="8" w:space="0" w:color="000000"/>
              <w:bottom w:val="single" w:sz="8" w:space="0" w:color="000000"/>
              <w:right w:val="nil"/>
            </w:tcBorders>
            <w:shd w:val="clear" w:color="000000" w:fill="FFFFFF"/>
            <w:vAlign w:val="center"/>
            <w:hideMark/>
          </w:tcPr>
          <w:p w14:paraId="19CB725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510</w:t>
            </w:r>
          </w:p>
        </w:tc>
        <w:tc>
          <w:tcPr>
            <w:tcW w:w="1026" w:type="dxa"/>
            <w:tcBorders>
              <w:top w:val="nil"/>
              <w:left w:val="single" w:sz="8" w:space="0" w:color="000000"/>
              <w:bottom w:val="single" w:sz="8" w:space="0" w:color="000000"/>
              <w:right w:val="nil"/>
            </w:tcBorders>
            <w:shd w:val="clear" w:color="000000" w:fill="FFFFFF"/>
            <w:vAlign w:val="center"/>
            <w:hideMark/>
          </w:tcPr>
          <w:p w14:paraId="2CEF063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68CE612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Marcador de página; no formato </w:t>
            </w:r>
            <w:proofErr w:type="gramStart"/>
            <w:r w:rsidRPr="00F47CA0">
              <w:rPr>
                <w:rFonts w:eastAsia="Times New Roman" w:cs="Calibri"/>
                <w:color w:val="000000"/>
                <w:sz w:val="24"/>
                <w:szCs w:val="24"/>
                <w:lang w:val="pt-BR" w:eastAsia="pt-BR"/>
              </w:rPr>
              <w:t>setinha ;</w:t>
            </w:r>
            <w:proofErr w:type="gramEnd"/>
            <w:r w:rsidRPr="00F47CA0">
              <w:rPr>
                <w:rFonts w:eastAsia="Times New Roman" w:cs="Calibri"/>
                <w:color w:val="000000"/>
                <w:sz w:val="24"/>
                <w:szCs w:val="24"/>
                <w:lang w:val="pt-BR" w:eastAsia="pt-BR"/>
              </w:rPr>
              <w:t xml:space="preserve"> em filme de poliéster ; cartela com 8 blocos de 25 folhas cada auto adesivas reposicionáveis (cada Unidade) ; Medindo 42 x 12 Mm (largura x Comprimento) ; sem borda ; cartela com 8 cores sortidas ; apresentado em uma única cartela;</w:t>
            </w:r>
          </w:p>
        </w:tc>
        <w:tc>
          <w:tcPr>
            <w:tcW w:w="1360" w:type="dxa"/>
            <w:tcBorders>
              <w:top w:val="nil"/>
              <w:left w:val="single" w:sz="8" w:space="0" w:color="000000"/>
              <w:bottom w:val="single" w:sz="8" w:space="0" w:color="000000"/>
              <w:right w:val="nil"/>
            </w:tcBorders>
            <w:shd w:val="clear" w:color="auto" w:fill="auto"/>
            <w:vAlign w:val="center"/>
          </w:tcPr>
          <w:p w14:paraId="50728BC2" w14:textId="36EA1B4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56862D9" w14:textId="2A0C5A1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30B029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565DE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192</w:t>
            </w:r>
          </w:p>
        </w:tc>
        <w:tc>
          <w:tcPr>
            <w:tcW w:w="640" w:type="dxa"/>
            <w:tcBorders>
              <w:top w:val="nil"/>
              <w:left w:val="single" w:sz="8" w:space="0" w:color="000000"/>
              <w:bottom w:val="single" w:sz="8" w:space="0" w:color="000000"/>
              <w:right w:val="nil"/>
            </w:tcBorders>
            <w:shd w:val="clear" w:color="000000" w:fill="FFFFFF"/>
            <w:vAlign w:val="center"/>
            <w:hideMark/>
          </w:tcPr>
          <w:p w14:paraId="6022354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1B62723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AC4227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Marcador de página adesivo. Flags de Papel 76mmx15m - 180 folhas 3m BT</w:t>
            </w:r>
          </w:p>
        </w:tc>
        <w:tc>
          <w:tcPr>
            <w:tcW w:w="1360" w:type="dxa"/>
            <w:tcBorders>
              <w:top w:val="nil"/>
              <w:left w:val="single" w:sz="8" w:space="0" w:color="000000"/>
              <w:bottom w:val="single" w:sz="8" w:space="0" w:color="000000"/>
              <w:right w:val="nil"/>
            </w:tcBorders>
            <w:shd w:val="clear" w:color="auto" w:fill="auto"/>
            <w:vAlign w:val="center"/>
          </w:tcPr>
          <w:p w14:paraId="4169EB98" w14:textId="2450EE1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77FF5F2" w14:textId="4E2609C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9721EAC"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86ED46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193</w:t>
            </w:r>
          </w:p>
        </w:tc>
        <w:tc>
          <w:tcPr>
            <w:tcW w:w="640" w:type="dxa"/>
            <w:tcBorders>
              <w:top w:val="nil"/>
              <w:left w:val="single" w:sz="8" w:space="0" w:color="000000"/>
              <w:bottom w:val="single" w:sz="8" w:space="0" w:color="000000"/>
              <w:right w:val="nil"/>
            </w:tcBorders>
            <w:shd w:val="clear" w:color="000000" w:fill="FFFFFF"/>
            <w:vAlign w:val="center"/>
            <w:hideMark/>
          </w:tcPr>
          <w:p w14:paraId="4ED7A8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4268D13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PINO</w:t>
            </w:r>
          </w:p>
        </w:tc>
        <w:tc>
          <w:tcPr>
            <w:tcW w:w="5780" w:type="dxa"/>
            <w:tcBorders>
              <w:top w:val="nil"/>
              <w:left w:val="single" w:sz="8" w:space="0" w:color="000000"/>
              <w:bottom w:val="single" w:sz="8" w:space="0" w:color="000000"/>
              <w:right w:val="nil"/>
            </w:tcBorders>
            <w:shd w:val="clear" w:color="auto" w:fill="auto"/>
            <w:vAlign w:val="center"/>
            <w:hideMark/>
          </w:tcPr>
          <w:p w14:paraId="4A2E9E6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Mídia de CD-R 700 </w:t>
            </w:r>
            <w:proofErr w:type="spellStart"/>
            <w:r w:rsidRPr="00F47CA0">
              <w:rPr>
                <w:rFonts w:eastAsia="Times New Roman" w:cs="Calibri"/>
                <w:color w:val="000000"/>
                <w:sz w:val="24"/>
                <w:szCs w:val="24"/>
                <w:lang w:val="pt-BR" w:eastAsia="pt-BR"/>
              </w:rPr>
              <w:t>mb</w:t>
            </w:r>
            <w:proofErr w:type="spellEnd"/>
            <w:r w:rsidRPr="00F47CA0">
              <w:rPr>
                <w:rFonts w:eastAsia="Times New Roman" w:cs="Calibri"/>
                <w:color w:val="000000"/>
                <w:sz w:val="24"/>
                <w:szCs w:val="24"/>
                <w:lang w:val="pt-BR" w:eastAsia="pt-BR"/>
              </w:rPr>
              <w:t xml:space="preserve"> 80 min. Embalagem com 50 unidades</w:t>
            </w:r>
          </w:p>
        </w:tc>
        <w:tc>
          <w:tcPr>
            <w:tcW w:w="1360" w:type="dxa"/>
            <w:tcBorders>
              <w:top w:val="nil"/>
              <w:left w:val="single" w:sz="8" w:space="0" w:color="000000"/>
              <w:bottom w:val="single" w:sz="8" w:space="0" w:color="000000"/>
              <w:right w:val="nil"/>
            </w:tcBorders>
            <w:shd w:val="clear" w:color="auto" w:fill="auto"/>
            <w:vAlign w:val="center"/>
          </w:tcPr>
          <w:p w14:paraId="797F4EBF" w14:textId="46B30A8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3FCEF39" w14:textId="4FCB561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91EAD6C"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A0F727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194</w:t>
            </w:r>
          </w:p>
        </w:tc>
        <w:tc>
          <w:tcPr>
            <w:tcW w:w="640" w:type="dxa"/>
            <w:tcBorders>
              <w:top w:val="nil"/>
              <w:left w:val="single" w:sz="8" w:space="0" w:color="000000"/>
              <w:bottom w:val="single" w:sz="8" w:space="0" w:color="000000"/>
              <w:right w:val="nil"/>
            </w:tcBorders>
            <w:shd w:val="clear" w:color="000000" w:fill="FFFFFF"/>
            <w:vAlign w:val="center"/>
            <w:hideMark/>
          </w:tcPr>
          <w:p w14:paraId="6DA7321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4239AE0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PINO</w:t>
            </w:r>
          </w:p>
        </w:tc>
        <w:tc>
          <w:tcPr>
            <w:tcW w:w="5780" w:type="dxa"/>
            <w:tcBorders>
              <w:top w:val="nil"/>
              <w:left w:val="single" w:sz="8" w:space="0" w:color="000000"/>
              <w:bottom w:val="single" w:sz="8" w:space="0" w:color="000000"/>
              <w:right w:val="nil"/>
            </w:tcBorders>
            <w:shd w:val="clear" w:color="auto" w:fill="auto"/>
            <w:vAlign w:val="center"/>
            <w:hideMark/>
          </w:tcPr>
          <w:p w14:paraId="39D5AD7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Mídia de CD-R 700 </w:t>
            </w:r>
            <w:proofErr w:type="spellStart"/>
            <w:r w:rsidRPr="00F47CA0">
              <w:rPr>
                <w:rFonts w:eastAsia="Times New Roman" w:cs="Calibri"/>
                <w:color w:val="000000"/>
                <w:sz w:val="24"/>
                <w:szCs w:val="24"/>
                <w:lang w:val="pt-BR" w:eastAsia="pt-BR"/>
              </w:rPr>
              <w:t>mb</w:t>
            </w:r>
            <w:proofErr w:type="spellEnd"/>
            <w:r w:rsidRPr="00F47CA0">
              <w:rPr>
                <w:rFonts w:eastAsia="Times New Roman" w:cs="Calibri"/>
                <w:color w:val="000000"/>
                <w:sz w:val="24"/>
                <w:szCs w:val="24"/>
                <w:lang w:val="pt-BR" w:eastAsia="pt-BR"/>
              </w:rPr>
              <w:t xml:space="preserve"> 80 min. Embalagem com 100 unidades</w:t>
            </w:r>
          </w:p>
        </w:tc>
        <w:tc>
          <w:tcPr>
            <w:tcW w:w="1360" w:type="dxa"/>
            <w:tcBorders>
              <w:top w:val="nil"/>
              <w:left w:val="single" w:sz="8" w:space="0" w:color="000000"/>
              <w:bottom w:val="single" w:sz="8" w:space="0" w:color="000000"/>
              <w:right w:val="nil"/>
            </w:tcBorders>
            <w:shd w:val="clear" w:color="auto" w:fill="auto"/>
            <w:vAlign w:val="center"/>
          </w:tcPr>
          <w:p w14:paraId="556D6CAD" w14:textId="228286D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1EF01A3" w14:textId="5DA8744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9BB63F2"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8EFCE9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195</w:t>
            </w:r>
          </w:p>
        </w:tc>
        <w:tc>
          <w:tcPr>
            <w:tcW w:w="640" w:type="dxa"/>
            <w:tcBorders>
              <w:top w:val="nil"/>
              <w:left w:val="single" w:sz="8" w:space="0" w:color="000000"/>
              <w:bottom w:val="single" w:sz="8" w:space="0" w:color="000000"/>
              <w:right w:val="nil"/>
            </w:tcBorders>
            <w:shd w:val="clear" w:color="000000" w:fill="FFFFFF"/>
            <w:vAlign w:val="center"/>
            <w:hideMark/>
          </w:tcPr>
          <w:p w14:paraId="42D566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w:t>
            </w:r>
          </w:p>
        </w:tc>
        <w:tc>
          <w:tcPr>
            <w:tcW w:w="1026" w:type="dxa"/>
            <w:tcBorders>
              <w:top w:val="nil"/>
              <w:left w:val="single" w:sz="8" w:space="0" w:color="000000"/>
              <w:bottom w:val="single" w:sz="8" w:space="0" w:color="000000"/>
              <w:right w:val="nil"/>
            </w:tcBorders>
            <w:shd w:val="clear" w:color="000000" w:fill="FFFFFF"/>
            <w:vAlign w:val="center"/>
            <w:hideMark/>
          </w:tcPr>
          <w:p w14:paraId="0FBE893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PINO</w:t>
            </w:r>
          </w:p>
        </w:tc>
        <w:tc>
          <w:tcPr>
            <w:tcW w:w="5780" w:type="dxa"/>
            <w:tcBorders>
              <w:top w:val="nil"/>
              <w:left w:val="single" w:sz="8" w:space="0" w:color="000000"/>
              <w:bottom w:val="single" w:sz="8" w:space="0" w:color="000000"/>
              <w:right w:val="nil"/>
            </w:tcBorders>
            <w:shd w:val="clear" w:color="auto" w:fill="auto"/>
            <w:vAlign w:val="center"/>
            <w:hideMark/>
          </w:tcPr>
          <w:p w14:paraId="1BA3094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Mídia de CD-W (regravável). Embalagem com 50 unidades</w:t>
            </w:r>
          </w:p>
        </w:tc>
        <w:tc>
          <w:tcPr>
            <w:tcW w:w="1360" w:type="dxa"/>
            <w:tcBorders>
              <w:top w:val="nil"/>
              <w:left w:val="single" w:sz="8" w:space="0" w:color="000000"/>
              <w:bottom w:val="single" w:sz="8" w:space="0" w:color="000000"/>
              <w:right w:val="nil"/>
            </w:tcBorders>
            <w:shd w:val="clear" w:color="auto" w:fill="auto"/>
            <w:vAlign w:val="center"/>
          </w:tcPr>
          <w:p w14:paraId="58A6C945" w14:textId="17325E9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18440EC" w14:textId="047BA9E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2AC5F9C"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4F5F5F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196</w:t>
            </w:r>
          </w:p>
        </w:tc>
        <w:tc>
          <w:tcPr>
            <w:tcW w:w="640" w:type="dxa"/>
            <w:tcBorders>
              <w:top w:val="nil"/>
              <w:left w:val="single" w:sz="8" w:space="0" w:color="000000"/>
              <w:bottom w:val="single" w:sz="8" w:space="0" w:color="000000"/>
              <w:right w:val="nil"/>
            </w:tcBorders>
            <w:shd w:val="clear" w:color="000000" w:fill="FFFFFF"/>
            <w:vAlign w:val="center"/>
            <w:hideMark/>
          </w:tcPr>
          <w:p w14:paraId="2AE996F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5E50545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PINO</w:t>
            </w:r>
          </w:p>
        </w:tc>
        <w:tc>
          <w:tcPr>
            <w:tcW w:w="5780" w:type="dxa"/>
            <w:tcBorders>
              <w:top w:val="nil"/>
              <w:left w:val="single" w:sz="8" w:space="0" w:color="000000"/>
              <w:bottom w:val="single" w:sz="8" w:space="0" w:color="000000"/>
              <w:right w:val="nil"/>
            </w:tcBorders>
            <w:shd w:val="clear" w:color="auto" w:fill="auto"/>
            <w:vAlign w:val="center"/>
            <w:hideMark/>
          </w:tcPr>
          <w:p w14:paraId="4AC0A80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Mídia de DVD, Regravável. Embalagem com 50 unidades</w:t>
            </w:r>
          </w:p>
        </w:tc>
        <w:tc>
          <w:tcPr>
            <w:tcW w:w="1360" w:type="dxa"/>
            <w:tcBorders>
              <w:top w:val="nil"/>
              <w:left w:val="single" w:sz="8" w:space="0" w:color="000000"/>
              <w:bottom w:val="single" w:sz="8" w:space="0" w:color="000000"/>
              <w:right w:val="nil"/>
            </w:tcBorders>
            <w:shd w:val="clear" w:color="auto" w:fill="auto"/>
            <w:vAlign w:val="center"/>
          </w:tcPr>
          <w:p w14:paraId="5BFB229B" w14:textId="5D5EEFB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C6B7D22" w14:textId="0264500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054A1E4"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9DCD0D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197</w:t>
            </w:r>
          </w:p>
        </w:tc>
        <w:tc>
          <w:tcPr>
            <w:tcW w:w="640" w:type="dxa"/>
            <w:tcBorders>
              <w:top w:val="nil"/>
              <w:left w:val="single" w:sz="8" w:space="0" w:color="000000"/>
              <w:bottom w:val="single" w:sz="8" w:space="0" w:color="000000"/>
              <w:right w:val="nil"/>
            </w:tcBorders>
            <w:shd w:val="clear" w:color="000000" w:fill="FFFFFF"/>
            <w:vAlign w:val="center"/>
            <w:hideMark/>
          </w:tcPr>
          <w:p w14:paraId="6744BAE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w:t>
            </w:r>
          </w:p>
        </w:tc>
        <w:tc>
          <w:tcPr>
            <w:tcW w:w="1026" w:type="dxa"/>
            <w:tcBorders>
              <w:top w:val="nil"/>
              <w:left w:val="single" w:sz="8" w:space="0" w:color="000000"/>
              <w:bottom w:val="single" w:sz="8" w:space="0" w:color="000000"/>
              <w:right w:val="nil"/>
            </w:tcBorders>
            <w:shd w:val="clear" w:color="000000" w:fill="FFFFFF"/>
            <w:vAlign w:val="center"/>
            <w:hideMark/>
          </w:tcPr>
          <w:p w14:paraId="52C2C7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56D1B7A" w14:textId="77777777" w:rsidR="00F47CA0" w:rsidRPr="00F47CA0" w:rsidRDefault="00F47CA0" w:rsidP="00DC005A">
            <w:pPr>
              <w:widowControl/>
              <w:autoSpaceDE/>
              <w:autoSpaceDN/>
              <w:jc w:val="both"/>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Molhador</w:t>
            </w:r>
            <w:proofErr w:type="spellEnd"/>
            <w:r w:rsidRPr="00F47CA0">
              <w:rPr>
                <w:rFonts w:eastAsia="Times New Roman" w:cs="Calibri"/>
                <w:color w:val="000000"/>
                <w:sz w:val="24"/>
                <w:szCs w:val="24"/>
                <w:lang w:val="pt-BR" w:eastAsia="pt-BR"/>
              </w:rPr>
              <w:t xml:space="preserve"> de dedos com esponja umidificadora. </w:t>
            </w:r>
            <w:proofErr w:type="spellStart"/>
            <w:r w:rsidRPr="00F47CA0">
              <w:rPr>
                <w:rFonts w:eastAsia="Times New Roman" w:cs="Calibri"/>
                <w:color w:val="000000"/>
                <w:sz w:val="24"/>
                <w:szCs w:val="24"/>
                <w:lang w:val="pt-BR" w:eastAsia="pt-BR"/>
              </w:rPr>
              <w:t>Atoxico</w:t>
            </w:r>
            <w:proofErr w:type="spellEnd"/>
          </w:p>
        </w:tc>
        <w:tc>
          <w:tcPr>
            <w:tcW w:w="1360" w:type="dxa"/>
            <w:tcBorders>
              <w:top w:val="nil"/>
              <w:left w:val="single" w:sz="8" w:space="0" w:color="000000"/>
              <w:bottom w:val="single" w:sz="8" w:space="0" w:color="000000"/>
              <w:right w:val="nil"/>
            </w:tcBorders>
            <w:shd w:val="clear" w:color="auto" w:fill="auto"/>
            <w:vAlign w:val="center"/>
          </w:tcPr>
          <w:p w14:paraId="15C3C8DA" w14:textId="27EDA08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2FD0926" w14:textId="1E1F0AC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692B5ED"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9D36C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198</w:t>
            </w:r>
          </w:p>
        </w:tc>
        <w:tc>
          <w:tcPr>
            <w:tcW w:w="640" w:type="dxa"/>
            <w:tcBorders>
              <w:top w:val="nil"/>
              <w:left w:val="single" w:sz="8" w:space="0" w:color="000000"/>
              <w:bottom w:val="single" w:sz="8" w:space="0" w:color="000000"/>
              <w:right w:val="nil"/>
            </w:tcBorders>
            <w:shd w:val="clear" w:color="000000" w:fill="FFFFFF"/>
            <w:vAlign w:val="center"/>
            <w:hideMark/>
          </w:tcPr>
          <w:p w14:paraId="5EEF13A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w:t>
            </w:r>
          </w:p>
        </w:tc>
        <w:tc>
          <w:tcPr>
            <w:tcW w:w="1026" w:type="dxa"/>
            <w:tcBorders>
              <w:top w:val="nil"/>
              <w:left w:val="single" w:sz="8" w:space="0" w:color="000000"/>
              <w:bottom w:val="single" w:sz="8" w:space="0" w:color="000000"/>
              <w:right w:val="nil"/>
            </w:tcBorders>
            <w:shd w:val="clear" w:color="000000" w:fill="FFFFFF"/>
            <w:vAlign w:val="center"/>
            <w:hideMark/>
          </w:tcPr>
          <w:p w14:paraId="14D1B84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C98122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Mouse </w:t>
            </w:r>
            <w:proofErr w:type="spellStart"/>
            <w:r w:rsidRPr="00F47CA0">
              <w:rPr>
                <w:rFonts w:eastAsia="Times New Roman" w:cs="Calibri"/>
                <w:color w:val="000000"/>
                <w:sz w:val="24"/>
                <w:szCs w:val="24"/>
                <w:lang w:val="pt-BR" w:eastAsia="pt-BR"/>
              </w:rPr>
              <w:t>pad</w:t>
            </w:r>
            <w:proofErr w:type="spellEnd"/>
            <w:r w:rsidRPr="00F47CA0">
              <w:rPr>
                <w:rFonts w:eastAsia="Times New Roman" w:cs="Calibri"/>
                <w:color w:val="000000"/>
                <w:sz w:val="24"/>
                <w:szCs w:val="24"/>
                <w:lang w:val="pt-BR" w:eastAsia="pt-BR"/>
              </w:rPr>
              <w:t xml:space="preserve"> 22 X 25CM</w:t>
            </w:r>
          </w:p>
        </w:tc>
        <w:tc>
          <w:tcPr>
            <w:tcW w:w="1360" w:type="dxa"/>
            <w:tcBorders>
              <w:top w:val="nil"/>
              <w:left w:val="single" w:sz="8" w:space="0" w:color="000000"/>
              <w:bottom w:val="single" w:sz="8" w:space="0" w:color="000000"/>
              <w:right w:val="nil"/>
            </w:tcBorders>
            <w:shd w:val="clear" w:color="auto" w:fill="auto"/>
            <w:vAlign w:val="center"/>
          </w:tcPr>
          <w:p w14:paraId="00FD3425" w14:textId="2DC2FF4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CC617FB" w14:textId="623531C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FBC29A7"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55A1DD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199</w:t>
            </w:r>
          </w:p>
        </w:tc>
        <w:tc>
          <w:tcPr>
            <w:tcW w:w="640" w:type="dxa"/>
            <w:tcBorders>
              <w:top w:val="nil"/>
              <w:left w:val="single" w:sz="8" w:space="0" w:color="000000"/>
              <w:bottom w:val="single" w:sz="8" w:space="0" w:color="000000"/>
              <w:right w:val="nil"/>
            </w:tcBorders>
            <w:shd w:val="clear" w:color="000000" w:fill="FFFFFF"/>
            <w:vAlign w:val="center"/>
            <w:hideMark/>
          </w:tcPr>
          <w:p w14:paraId="4D3800B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788107D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9175B6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Organizador de mesa, aramado, Cor preto, Espiral Office</w:t>
            </w:r>
          </w:p>
        </w:tc>
        <w:tc>
          <w:tcPr>
            <w:tcW w:w="1360" w:type="dxa"/>
            <w:tcBorders>
              <w:top w:val="nil"/>
              <w:left w:val="single" w:sz="8" w:space="0" w:color="000000"/>
              <w:bottom w:val="single" w:sz="8" w:space="0" w:color="000000"/>
              <w:right w:val="nil"/>
            </w:tcBorders>
            <w:shd w:val="clear" w:color="auto" w:fill="auto"/>
            <w:vAlign w:val="center"/>
          </w:tcPr>
          <w:p w14:paraId="601AB8EA" w14:textId="33DE305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C34C6D1" w14:textId="2CC8F14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DAE0A8B"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096AA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200</w:t>
            </w:r>
          </w:p>
        </w:tc>
        <w:tc>
          <w:tcPr>
            <w:tcW w:w="640" w:type="dxa"/>
            <w:tcBorders>
              <w:top w:val="nil"/>
              <w:left w:val="single" w:sz="8" w:space="0" w:color="000000"/>
              <w:bottom w:val="single" w:sz="8" w:space="0" w:color="000000"/>
              <w:right w:val="nil"/>
            </w:tcBorders>
            <w:shd w:val="clear" w:color="000000" w:fill="FFFFFF"/>
            <w:vAlign w:val="center"/>
            <w:hideMark/>
          </w:tcPr>
          <w:p w14:paraId="6F190C7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2EFFB14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ROLO</w:t>
            </w:r>
          </w:p>
        </w:tc>
        <w:tc>
          <w:tcPr>
            <w:tcW w:w="5780" w:type="dxa"/>
            <w:tcBorders>
              <w:top w:val="nil"/>
              <w:left w:val="single" w:sz="8" w:space="0" w:color="000000"/>
              <w:bottom w:val="single" w:sz="8" w:space="0" w:color="000000"/>
              <w:right w:val="nil"/>
            </w:tcBorders>
            <w:shd w:val="clear" w:color="auto" w:fill="auto"/>
            <w:vAlign w:val="bottom"/>
            <w:hideMark/>
          </w:tcPr>
          <w:p w14:paraId="2241DE3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autoadesivo transparente tipo </w:t>
            </w:r>
            <w:proofErr w:type="spellStart"/>
            <w:r w:rsidRPr="00F47CA0">
              <w:rPr>
                <w:rFonts w:eastAsia="Times New Roman" w:cs="Calibri"/>
                <w:color w:val="000000"/>
                <w:sz w:val="24"/>
                <w:szCs w:val="24"/>
                <w:lang w:val="pt-BR" w:eastAsia="pt-BR"/>
              </w:rPr>
              <w:t>transfer</w:t>
            </w:r>
            <w:proofErr w:type="spellEnd"/>
            <w:r w:rsidRPr="00F47CA0">
              <w:rPr>
                <w:rFonts w:eastAsia="Times New Roman" w:cs="Calibri"/>
                <w:color w:val="000000"/>
                <w:sz w:val="24"/>
                <w:szCs w:val="24"/>
                <w:lang w:val="pt-BR" w:eastAsia="pt-BR"/>
              </w:rPr>
              <w:t>, rolo de 45 cm x 10 Metros</w:t>
            </w:r>
          </w:p>
        </w:tc>
        <w:tc>
          <w:tcPr>
            <w:tcW w:w="1360" w:type="dxa"/>
            <w:tcBorders>
              <w:top w:val="nil"/>
              <w:left w:val="single" w:sz="8" w:space="0" w:color="000000"/>
              <w:bottom w:val="single" w:sz="8" w:space="0" w:color="000000"/>
              <w:right w:val="nil"/>
            </w:tcBorders>
            <w:shd w:val="clear" w:color="auto" w:fill="auto"/>
            <w:vAlign w:val="center"/>
          </w:tcPr>
          <w:p w14:paraId="53F6DEDD" w14:textId="6E4EF37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0D099EE" w14:textId="6DF1BF9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3B76F1D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8D72A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201</w:t>
            </w:r>
          </w:p>
        </w:tc>
        <w:tc>
          <w:tcPr>
            <w:tcW w:w="640" w:type="dxa"/>
            <w:tcBorders>
              <w:top w:val="nil"/>
              <w:left w:val="single" w:sz="8" w:space="0" w:color="000000"/>
              <w:bottom w:val="single" w:sz="8" w:space="0" w:color="000000"/>
              <w:right w:val="nil"/>
            </w:tcBorders>
            <w:shd w:val="clear" w:color="000000" w:fill="FFFFFF"/>
            <w:vAlign w:val="center"/>
            <w:hideMark/>
          </w:tcPr>
          <w:p w14:paraId="3177C6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137</w:t>
            </w:r>
          </w:p>
        </w:tc>
        <w:tc>
          <w:tcPr>
            <w:tcW w:w="1026" w:type="dxa"/>
            <w:tcBorders>
              <w:top w:val="nil"/>
              <w:left w:val="single" w:sz="8" w:space="0" w:color="000000"/>
              <w:bottom w:val="single" w:sz="8" w:space="0" w:color="000000"/>
              <w:right w:val="nil"/>
            </w:tcBorders>
            <w:shd w:val="clear" w:color="000000" w:fill="FFFFFF"/>
            <w:vAlign w:val="center"/>
            <w:hideMark/>
          </w:tcPr>
          <w:p w14:paraId="5B152A2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5FF35D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Carbono, Escrita Manuel. Em </w:t>
            </w:r>
            <w:proofErr w:type="spellStart"/>
            <w:r w:rsidRPr="00F47CA0">
              <w:rPr>
                <w:rFonts w:eastAsia="Times New Roman" w:cs="Calibri"/>
                <w:color w:val="000000"/>
                <w:sz w:val="24"/>
                <w:szCs w:val="24"/>
                <w:lang w:val="pt-BR" w:eastAsia="pt-BR"/>
              </w:rPr>
              <w:t>pelicula</w:t>
            </w:r>
            <w:proofErr w:type="spellEnd"/>
            <w:r w:rsidRPr="00F47CA0">
              <w:rPr>
                <w:rFonts w:eastAsia="Times New Roman" w:cs="Calibri"/>
                <w:color w:val="000000"/>
                <w:sz w:val="24"/>
                <w:szCs w:val="24"/>
                <w:lang w:val="pt-BR" w:eastAsia="pt-BR"/>
              </w:rPr>
              <w:t xml:space="preserve">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Tamanho Ofício 210 x 297 mm. Cor Azul. Caixa com 100 folhas</w:t>
            </w:r>
          </w:p>
        </w:tc>
        <w:tc>
          <w:tcPr>
            <w:tcW w:w="1360" w:type="dxa"/>
            <w:tcBorders>
              <w:top w:val="nil"/>
              <w:left w:val="single" w:sz="8" w:space="0" w:color="000000"/>
              <w:bottom w:val="single" w:sz="8" w:space="0" w:color="000000"/>
              <w:right w:val="nil"/>
            </w:tcBorders>
            <w:shd w:val="clear" w:color="auto" w:fill="auto"/>
            <w:vAlign w:val="center"/>
          </w:tcPr>
          <w:p w14:paraId="3AC270B9" w14:textId="3B35E15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06B3256" w14:textId="65DF1BA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C51E20F"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D29CFA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202</w:t>
            </w:r>
          </w:p>
        </w:tc>
        <w:tc>
          <w:tcPr>
            <w:tcW w:w="640" w:type="dxa"/>
            <w:tcBorders>
              <w:top w:val="nil"/>
              <w:left w:val="single" w:sz="8" w:space="0" w:color="000000"/>
              <w:bottom w:val="single" w:sz="8" w:space="0" w:color="000000"/>
              <w:right w:val="nil"/>
            </w:tcBorders>
            <w:shd w:val="clear" w:color="000000" w:fill="FFFFFF"/>
            <w:vAlign w:val="center"/>
            <w:hideMark/>
          </w:tcPr>
          <w:p w14:paraId="28110D9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3144443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2F98EF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Cartão, Tamanho A4</w:t>
            </w:r>
          </w:p>
        </w:tc>
        <w:tc>
          <w:tcPr>
            <w:tcW w:w="1360" w:type="dxa"/>
            <w:tcBorders>
              <w:top w:val="nil"/>
              <w:left w:val="single" w:sz="8" w:space="0" w:color="000000"/>
              <w:bottom w:val="single" w:sz="8" w:space="0" w:color="000000"/>
              <w:right w:val="nil"/>
            </w:tcBorders>
            <w:shd w:val="clear" w:color="auto" w:fill="auto"/>
            <w:vAlign w:val="center"/>
          </w:tcPr>
          <w:p w14:paraId="5AEEF1F9" w14:textId="1287C9A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BC5BF8A" w14:textId="1D138FF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D61E8FC"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C5A13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203</w:t>
            </w:r>
          </w:p>
        </w:tc>
        <w:tc>
          <w:tcPr>
            <w:tcW w:w="640" w:type="dxa"/>
            <w:tcBorders>
              <w:top w:val="nil"/>
              <w:left w:val="single" w:sz="8" w:space="0" w:color="000000"/>
              <w:bottom w:val="single" w:sz="8" w:space="0" w:color="000000"/>
              <w:right w:val="nil"/>
            </w:tcBorders>
            <w:shd w:val="clear" w:color="000000" w:fill="FFFFFF"/>
            <w:vAlign w:val="center"/>
            <w:hideMark/>
          </w:tcPr>
          <w:p w14:paraId="66ABA66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621B125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39B361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fotográfico A4, com 50 folhas.</w:t>
            </w:r>
          </w:p>
        </w:tc>
        <w:tc>
          <w:tcPr>
            <w:tcW w:w="1360" w:type="dxa"/>
            <w:tcBorders>
              <w:top w:val="nil"/>
              <w:left w:val="single" w:sz="8" w:space="0" w:color="000000"/>
              <w:bottom w:val="single" w:sz="8" w:space="0" w:color="000000"/>
              <w:right w:val="nil"/>
            </w:tcBorders>
            <w:shd w:val="clear" w:color="auto" w:fill="auto"/>
            <w:vAlign w:val="center"/>
          </w:tcPr>
          <w:p w14:paraId="34763FA9" w14:textId="3ADF061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774F82F" w14:textId="7E4F14D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59B7F5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033D11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204</w:t>
            </w:r>
          </w:p>
        </w:tc>
        <w:tc>
          <w:tcPr>
            <w:tcW w:w="640" w:type="dxa"/>
            <w:tcBorders>
              <w:top w:val="nil"/>
              <w:left w:val="single" w:sz="8" w:space="0" w:color="000000"/>
              <w:bottom w:val="single" w:sz="8" w:space="0" w:color="000000"/>
              <w:right w:val="nil"/>
            </w:tcBorders>
            <w:shd w:val="clear" w:color="000000" w:fill="FFFFFF"/>
            <w:vAlign w:val="center"/>
            <w:hideMark/>
          </w:tcPr>
          <w:p w14:paraId="6EE8DBA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7640A6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93627B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Opaline Diplomata 180g (A4) 210 x 297mm - </w:t>
            </w:r>
            <w:proofErr w:type="spellStart"/>
            <w:r w:rsidRPr="00F47CA0">
              <w:rPr>
                <w:rFonts w:eastAsia="Times New Roman" w:cs="Calibri"/>
                <w:color w:val="000000"/>
                <w:sz w:val="24"/>
                <w:szCs w:val="24"/>
                <w:lang w:val="pt-BR" w:eastAsia="pt-BR"/>
              </w:rPr>
              <w:t>Spiral</w:t>
            </w:r>
            <w:proofErr w:type="spellEnd"/>
            <w:r w:rsidRPr="00F47CA0">
              <w:rPr>
                <w:rFonts w:eastAsia="Times New Roman" w:cs="Calibri"/>
                <w:color w:val="000000"/>
                <w:sz w:val="24"/>
                <w:szCs w:val="24"/>
                <w:lang w:val="pt-BR" w:eastAsia="pt-BR"/>
              </w:rPr>
              <w:t xml:space="preserve"> PT 50 folhas cada pacote </w:t>
            </w:r>
          </w:p>
        </w:tc>
        <w:tc>
          <w:tcPr>
            <w:tcW w:w="1360" w:type="dxa"/>
            <w:tcBorders>
              <w:top w:val="nil"/>
              <w:left w:val="single" w:sz="8" w:space="0" w:color="000000"/>
              <w:bottom w:val="single" w:sz="8" w:space="0" w:color="000000"/>
              <w:right w:val="nil"/>
            </w:tcBorders>
            <w:shd w:val="clear" w:color="auto" w:fill="auto"/>
            <w:vAlign w:val="center"/>
          </w:tcPr>
          <w:p w14:paraId="1D9F2C58" w14:textId="19FEA24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E74E5A9" w14:textId="18F8C08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FE8BC7E"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9717C6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205</w:t>
            </w:r>
          </w:p>
        </w:tc>
        <w:tc>
          <w:tcPr>
            <w:tcW w:w="640" w:type="dxa"/>
            <w:tcBorders>
              <w:top w:val="nil"/>
              <w:left w:val="single" w:sz="8" w:space="0" w:color="000000"/>
              <w:bottom w:val="single" w:sz="8" w:space="0" w:color="000000"/>
              <w:right w:val="nil"/>
            </w:tcBorders>
            <w:shd w:val="clear" w:color="000000" w:fill="FFFFFF"/>
            <w:vAlign w:val="center"/>
            <w:hideMark/>
          </w:tcPr>
          <w:p w14:paraId="31BD898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6981</w:t>
            </w:r>
          </w:p>
        </w:tc>
        <w:tc>
          <w:tcPr>
            <w:tcW w:w="1026" w:type="dxa"/>
            <w:tcBorders>
              <w:top w:val="nil"/>
              <w:left w:val="single" w:sz="8" w:space="0" w:color="000000"/>
              <w:bottom w:val="single" w:sz="8" w:space="0" w:color="000000"/>
              <w:right w:val="nil"/>
            </w:tcBorders>
            <w:shd w:val="clear" w:color="000000" w:fill="FFFFFF"/>
            <w:vAlign w:val="center"/>
            <w:hideMark/>
          </w:tcPr>
          <w:p w14:paraId="4F51D6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RESMA</w:t>
            </w:r>
          </w:p>
        </w:tc>
        <w:tc>
          <w:tcPr>
            <w:tcW w:w="5780" w:type="dxa"/>
            <w:tcBorders>
              <w:top w:val="nil"/>
              <w:left w:val="single" w:sz="8" w:space="0" w:color="000000"/>
              <w:bottom w:val="single" w:sz="8" w:space="0" w:color="000000"/>
              <w:right w:val="nil"/>
            </w:tcBorders>
            <w:shd w:val="clear" w:color="auto" w:fill="auto"/>
            <w:vAlign w:val="center"/>
            <w:hideMark/>
          </w:tcPr>
          <w:p w14:paraId="11968AF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sulfite A4 75g/m². Resma de papel formato A4, pacote com 500 folhas, dimensões 210 x 297 mm, gramatura 75g/m², branco. 1ª Qualidade.</w:t>
            </w:r>
          </w:p>
        </w:tc>
        <w:tc>
          <w:tcPr>
            <w:tcW w:w="1360" w:type="dxa"/>
            <w:tcBorders>
              <w:top w:val="nil"/>
              <w:left w:val="single" w:sz="8" w:space="0" w:color="000000"/>
              <w:bottom w:val="single" w:sz="8" w:space="0" w:color="000000"/>
              <w:right w:val="nil"/>
            </w:tcBorders>
            <w:shd w:val="clear" w:color="auto" w:fill="auto"/>
            <w:vAlign w:val="center"/>
          </w:tcPr>
          <w:p w14:paraId="575E9E91" w14:textId="5D09581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3F60348" w14:textId="58A56B1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E423D9A"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E9417B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206</w:t>
            </w:r>
          </w:p>
        </w:tc>
        <w:tc>
          <w:tcPr>
            <w:tcW w:w="640" w:type="dxa"/>
            <w:tcBorders>
              <w:top w:val="nil"/>
              <w:left w:val="single" w:sz="8" w:space="0" w:color="000000"/>
              <w:bottom w:val="single" w:sz="8" w:space="0" w:color="000000"/>
              <w:right w:val="nil"/>
            </w:tcBorders>
            <w:shd w:val="clear" w:color="000000" w:fill="FFFFFF"/>
            <w:vAlign w:val="center"/>
            <w:hideMark/>
          </w:tcPr>
          <w:p w14:paraId="225EE80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2DF91E6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90F390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sulfite multiuso azul, alcalino, pacote com 500 folhas, formato A4 - medindo 210mmx297mm, com gramatura 75g/m2, acondicionado em embalagem fechada e </w:t>
            </w:r>
            <w:proofErr w:type="gramStart"/>
            <w:r w:rsidRPr="00F47CA0">
              <w:rPr>
                <w:rFonts w:eastAsia="Times New Roman" w:cs="Calibri"/>
                <w:color w:val="000000"/>
                <w:sz w:val="24"/>
                <w:szCs w:val="24"/>
                <w:lang w:val="pt-BR" w:eastAsia="pt-BR"/>
              </w:rPr>
              <w:t>lacrada  com</w:t>
            </w:r>
            <w:proofErr w:type="gramEnd"/>
            <w:r w:rsidRPr="00F47CA0">
              <w:rPr>
                <w:rFonts w:eastAsia="Times New Roman" w:cs="Calibri"/>
                <w:color w:val="000000"/>
                <w:sz w:val="24"/>
                <w:szCs w:val="24"/>
                <w:lang w:val="pt-BR" w:eastAsia="pt-BR"/>
              </w:rPr>
              <w:t xml:space="preserve"> certificado ambiental</w:t>
            </w:r>
          </w:p>
        </w:tc>
        <w:tc>
          <w:tcPr>
            <w:tcW w:w="1360" w:type="dxa"/>
            <w:tcBorders>
              <w:top w:val="nil"/>
              <w:left w:val="single" w:sz="8" w:space="0" w:color="000000"/>
              <w:bottom w:val="single" w:sz="8" w:space="0" w:color="000000"/>
              <w:right w:val="nil"/>
            </w:tcBorders>
            <w:shd w:val="clear" w:color="auto" w:fill="auto"/>
            <w:vAlign w:val="center"/>
          </w:tcPr>
          <w:p w14:paraId="680C319C" w14:textId="242F2B2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6D82CFA" w14:textId="4A867B2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48628EE"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E41FB0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207</w:t>
            </w:r>
          </w:p>
        </w:tc>
        <w:tc>
          <w:tcPr>
            <w:tcW w:w="640" w:type="dxa"/>
            <w:tcBorders>
              <w:top w:val="nil"/>
              <w:left w:val="single" w:sz="8" w:space="0" w:color="000000"/>
              <w:bottom w:val="single" w:sz="8" w:space="0" w:color="000000"/>
              <w:right w:val="nil"/>
            </w:tcBorders>
            <w:shd w:val="clear" w:color="000000" w:fill="FFFFFF"/>
            <w:vAlign w:val="center"/>
            <w:hideMark/>
          </w:tcPr>
          <w:p w14:paraId="74495E8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3DBCCA2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EA3CA9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sulfite multiuso rosa, pacote com 500 folhas, formato A4, medindo 210mmx297mm, com gramatura 75g/m2, acondicionado em embalagem fechada e </w:t>
            </w:r>
            <w:proofErr w:type="gramStart"/>
            <w:r w:rsidRPr="00F47CA0">
              <w:rPr>
                <w:rFonts w:eastAsia="Times New Roman" w:cs="Calibri"/>
                <w:color w:val="000000"/>
                <w:sz w:val="24"/>
                <w:szCs w:val="24"/>
                <w:lang w:val="pt-BR" w:eastAsia="pt-BR"/>
              </w:rPr>
              <w:t>lacrada  com</w:t>
            </w:r>
            <w:proofErr w:type="gramEnd"/>
            <w:r w:rsidRPr="00F47CA0">
              <w:rPr>
                <w:rFonts w:eastAsia="Times New Roman" w:cs="Calibri"/>
                <w:color w:val="000000"/>
                <w:sz w:val="24"/>
                <w:szCs w:val="24"/>
                <w:lang w:val="pt-BR" w:eastAsia="pt-BR"/>
              </w:rPr>
              <w:t xml:space="preserve"> certificado ambiental</w:t>
            </w:r>
          </w:p>
        </w:tc>
        <w:tc>
          <w:tcPr>
            <w:tcW w:w="1360" w:type="dxa"/>
            <w:tcBorders>
              <w:top w:val="nil"/>
              <w:left w:val="single" w:sz="8" w:space="0" w:color="000000"/>
              <w:bottom w:val="single" w:sz="8" w:space="0" w:color="000000"/>
              <w:right w:val="nil"/>
            </w:tcBorders>
            <w:shd w:val="clear" w:color="auto" w:fill="auto"/>
            <w:vAlign w:val="center"/>
          </w:tcPr>
          <w:p w14:paraId="3C9F6123" w14:textId="6C60CA0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95E5F98" w14:textId="4096986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B8CABA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9DCFCB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208</w:t>
            </w:r>
          </w:p>
        </w:tc>
        <w:tc>
          <w:tcPr>
            <w:tcW w:w="640" w:type="dxa"/>
            <w:tcBorders>
              <w:top w:val="nil"/>
              <w:left w:val="single" w:sz="8" w:space="0" w:color="000000"/>
              <w:bottom w:val="single" w:sz="8" w:space="0" w:color="000000"/>
              <w:right w:val="nil"/>
            </w:tcBorders>
            <w:shd w:val="clear" w:color="000000" w:fill="FFFFFF"/>
            <w:vAlign w:val="center"/>
            <w:hideMark/>
          </w:tcPr>
          <w:p w14:paraId="5DD7D2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3BB5051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A9076E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sulfite multiuso verde, pacote com 500 folhas, formato A4, medindo 210mmx297mm, com gramatura 75g/m2, acondicionado em embalagem fechada e </w:t>
            </w:r>
            <w:proofErr w:type="gramStart"/>
            <w:r w:rsidRPr="00F47CA0">
              <w:rPr>
                <w:rFonts w:eastAsia="Times New Roman" w:cs="Calibri"/>
                <w:color w:val="000000"/>
                <w:sz w:val="24"/>
                <w:szCs w:val="24"/>
                <w:lang w:val="pt-BR" w:eastAsia="pt-BR"/>
              </w:rPr>
              <w:t>lacrada  com</w:t>
            </w:r>
            <w:proofErr w:type="gramEnd"/>
            <w:r w:rsidRPr="00F47CA0">
              <w:rPr>
                <w:rFonts w:eastAsia="Times New Roman" w:cs="Calibri"/>
                <w:color w:val="000000"/>
                <w:sz w:val="24"/>
                <w:szCs w:val="24"/>
                <w:lang w:val="pt-BR" w:eastAsia="pt-BR"/>
              </w:rPr>
              <w:t xml:space="preserve"> certificado ambiental</w:t>
            </w:r>
          </w:p>
        </w:tc>
        <w:tc>
          <w:tcPr>
            <w:tcW w:w="1360" w:type="dxa"/>
            <w:tcBorders>
              <w:top w:val="nil"/>
              <w:left w:val="single" w:sz="8" w:space="0" w:color="000000"/>
              <w:bottom w:val="single" w:sz="8" w:space="0" w:color="000000"/>
              <w:right w:val="nil"/>
            </w:tcBorders>
            <w:shd w:val="clear" w:color="auto" w:fill="auto"/>
            <w:vAlign w:val="center"/>
          </w:tcPr>
          <w:p w14:paraId="032F57D0" w14:textId="6E8D6D1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A4887C0" w14:textId="58346ED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45CA922"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EA189B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209</w:t>
            </w:r>
          </w:p>
        </w:tc>
        <w:tc>
          <w:tcPr>
            <w:tcW w:w="640" w:type="dxa"/>
            <w:tcBorders>
              <w:top w:val="nil"/>
              <w:left w:val="single" w:sz="8" w:space="0" w:color="000000"/>
              <w:bottom w:val="single" w:sz="8" w:space="0" w:color="000000"/>
              <w:right w:val="nil"/>
            </w:tcBorders>
            <w:shd w:val="clear" w:color="000000" w:fill="FFFFFF"/>
            <w:vAlign w:val="center"/>
            <w:hideMark/>
          </w:tcPr>
          <w:p w14:paraId="562D3B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2044E7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E7E4A6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sulfite multiuso amarela, pacote com 500 folhas, formato A4, medindo 210mmx297mm, com gramatura 75g/m2, acondicionado em embalagem fechada e </w:t>
            </w:r>
            <w:proofErr w:type="gramStart"/>
            <w:r w:rsidRPr="00F47CA0">
              <w:rPr>
                <w:rFonts w:eastAsia="Times New Roman" w:cs="Calibri"/>
                <w:color w:val="000000"/>
                <w:sz w:val="24"/>
                <w:szCs w:val="24"/>
                <w:lang w:val="pt-BR" w:eastAsia="pt-BR"/>
              </w:rPr>
              <w:t>lacrada  com</w:t>
            </w:r>
            <w:proofErr w:type="gramEnd"/>
            <w:r w:rsidRPr="00F47CA0">
              <w:rPr>
                <w:rFonts w:eastAsia="Times New Roman" w:cs="Calibri"/>
                <w:color w:val="000000"/>
                <w:sz w:val="24"/>
                <w:szCs w:val="24"/>
                <w:lang w:val="pt-BR" w:eastAsia="pt-BR"/>
              </w:rPr>
              <w:t xml:space="preserve"> certificado ambiental</w:t>
            </w:r>
          </w:p>
        </w:tc>
        <w:tc>
          <w:tcPr>
            <w:tcW w:w="1360" w:type="dxa"/>
            <w:tcBorders>
              <w:top w:val="nil"/>
              <w:left w:val="single" w:sz="8" w:space="0" w:color="000000"/>
              <w:bottom w:val="single" w:sz="8" w:space="0" w:color="000000"/>
              <w:right w:val="nil"/>
            </w:tcBorders>
            <w:shd w:val="clear" w:color="auto" w:fill="auto"/>
            <w:vAlign w:val="center"/>
          </w:tcPr>
          <w:p w14:paraId="1DF8B5C6" w14:textId="704DDC4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9621F6E" w14:textId="429F31F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621DAD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1D165F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210</w:t>
            </w:r>
          </w:p>
        </w:tc>
        <w:tc>
          <w:tcPr>
            <w:tcW w:w="640" w:type="dxa"/>
            <w:tcBorders>
              <w:top w:val="nil"/>
              <w:left w:val="single" w:sz="8" w:space="0" w:color="000000"/>
              <w:bottom w:val="single" w:sz="8" w:space="0" w:color="000000"/>
              <w:right w:val="nil"/>
            </w:tcBorders>
            <w:shd w:val="clear" w:color="000000" w:fill="FFFFFF"/>
            <w:vAlign w:val="center"/>
            <w:hideMark/>
          </w:tcPr>
          <w:p w14:paraId="79410AF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4F4FABC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E7EEFA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branco</w:t>
            </w:r>
          </w:p>
        </w:tc>
        <w:tc>
          <w:tcPr>
            <w:tcW w:w="1360" w:type="dxa"/>
            <w:tcBorders>
              <w:top w:val="nil"/>
              <w:left w:val="single" w:sz="8" w:space="0" w:color="000000"/>
              <w:bottom w:val="single" w:sz="8" w:space="0" w:color="000000"/>
              <w:right w:val="nil"/>
            </w:tcBorders>
            <w:shd w:val="clear" w:color="auto" w:fill="auto"/>
            <w:vAlign w:val="center"/>
          </w:tcPr>
          <w:p w14:paraId="26BCB023" w14:textId="3B19E59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FBDF9B8" w14:textId="7608650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C8EC85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BD6340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211</w:t>
            </w:r>
          </w:p>
        </w:tc>
        <w:tc>
          <w:tcPr>
            <w:tcW w:w="640" w:type="dxa"/>
            <w:tcBorders>
              <w:top w:val="nil"/>
              <w:left w:val="single" w:sz="8" w:space="0" w:color="000000"/>
              <w:bottom w:val="single" w:sz="8" w:space="0" w:color="000000"/>
              <w:right w:val="nil"/>
            </w:tcBorders>
            <w:shd w:val="clear" w:color="000000" w:fill="FFFFFF"/>
            <w:vAlign w:val="center"/>
            <w:hideMark/>
          </w:tcPr>
          <w:p w14:paraId="63964E3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1843D9B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E0428B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marfim</w:t>
            </w:r>
          </w:p>
        </w:tc>
        <w:tc>
          <w:tcPr>
            <w:tcW w:w="1360" w:type="dxa"/>
            <w:tcBorders>
              <w:top w:val="nil"/>
              <w:left w:val="single" w:sz="8" w:space="0" w:color="000000"/>
              <w:bottom w:val="single" w:sz="8" w:space="0" w:color="000000"/>
              <w:right w:val="nil"/>
            </w:tcBorders>
            <w:shd w:val="clear" w:color="auto" w:fill="auto"/>
            <w:vAlign w:val="center"/>
          </w:tcPr>
          <w:p w14:paraId="009B7351" w14:textId="72C4730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6A394C2" w14:textId="6B889B8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0400650"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CA9A70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212</w:t>
            </w:r>
          </w:p>
        </w:tc>
        <w:tc>
          <w:tcPr>
            <w:tcW w:w="640" w:type="dxa"/>
            <w:tcBorders>
              <w:top w:val="nil"/>
              <w:left w:val="single" w:sz="8" w:space="0" w:color="000000"/>
              <w:bottom w:val="single" w:sz="8" w:space="0" w:color="000000"/>
              <w:right w:val="nil"/>
            </w:tcBorders>
            <w:shd w:val="clear" w:color="000000" w:fill="FFFFFF"/>
            <w:vAlign w:val="center"/>
            <w:hideMark/>
          </w:tcPr>
          <w:p w14:paraId="137A5C9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583ECF9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CAFB42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amarelo</w:t>
            </w:r>
          </w:p>
        </w:tc>
        <w:tc>
          <w:tcPr>
            <w:tcW w:w="1360" w:type="dxa"/>
            <w:tcBorders>
              <w:top w:val="nil"/>
              <w:left w:val="single" w:sz="8" w:space="0" w:color="000000"/>
              <w:bottom w:val="single" w:sz="8" w:space="0" w:color="000000"/>
              <w:right w:val="nil"/>
            </w:tcBorders>
            <w:shd w:val="clear" w:color="auto" w:fill="auto"/>
            <w:vAlign w:val="center"/>
          </w:tcPr>
          <w:p w14:paraId="7B9FB24E" w14:textId="0F0A857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8884EB3" w14:textId="757E72E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07C9E7D"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33F0A6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213</w:t>
            </w:r>
          </w:p>
        </w:tc>
        <w:tc>
          <w:tcPr>
            <w:tcW w:w="640" w:type="dxa"/>
            <w:tcBorders>
              <w:top w:val="nil"/>
              <w:left w:val="single" w:sz="8" w:space="0" w:color="000000"/>
              <w:bottom w:val="single" w:sz="8" w:space="0" w:color="000000"/>
              <w:right w:val="nil"/>
            </w:tcBorders>
            <w:shd w:val="clear" w:color="000000" w:fill="FFFFFF"/>
            <w:vAlign w:val="center"/>
            <w:hideMark/>
          </w:tcPr>
          <w:p w14:paraId="747DBA2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165B234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164AB1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azul</w:t>
            </w:r>
          </w:p>
        </w:tc>
        <w:tc>
          <w:tcPr>
            <w:tcW w:w="1360" w:type="dxa"/>
            <w:tcBorders>
              <w:top w:val="nil"/>
              <w:left w:val="single" w:sz="8" w:space="0" w:color="000000"/>
              <w:bottom w:val="single" w:sz="8" w:space="0" w:color="000000"/>
              <w:right w:val="nil"/>
            </w:tcBorders>
            <w:shd w:val="clear" w:color="auto" w:fill="auto"/>
            <w:vAlign w:val="center"/>
          </w:tcPr>
          <w:p w14:paraId="4E0369F7" w14:textId="34EF4EC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4050ACF" w14:textId="21AE408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1E1D3A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7D8DB7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214</w:t>
            </w:r>
          </w:p>
        </w:tc>
        <w:tc>
          <w:tcPr>
            <w:tcW w:w="640" w:type="dxa"/>
            <w:tcBorders>
              <w:top w:val="nil"/>
              <w:left w:val="single" w:sz="8" w:space="0" w:color="000000"/>
              <w:bottom w:val="single" w:sz="8" w:space="0" w:color="000000"/>
              <w:right w:val="nil"/>
            </w:tcBorders>
            <w:shd w:val="clear" w:color="000000" w:fill="FFFFFF"/>
            <w:vAlign w:val="center"/>
            <w:hideMark/>
          </w:tcPr>
          <w:p w14:paraId="6568CE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00D0BBF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62C71A1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xml:space="preserve">, formato A4 120gr - pacote com 50 folhas. Cor rosa </w:t>
            </w:r>
          </w:p>
        </w:tc>
        <w:tc>
          <w:tcPr>
            <w:tcW w:w="1360" w:type="dxa"/>
            <w:tcBorders>
              <w:top w:val="nil"/>
              <w:left w:val="single" w:sz="8" w:space="0" w:color="000000"/>
              <w:bottom w:val="single" w:sz="8" w:space="0" w:color="000000"/>
              <w:right w:val="nil"/>
            </w:tcBorders>
            <w:shd w:val="clear" w:color="auto" w:fill="auto"/>
            <w:vAlign w:val="center"/>
          </w:tcPr>
          <w:p w14:paraId="0B40C2C5" w14:textId="2F8B85A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E7CB969" w14:textId="5BADA47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993930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F82683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215</w:t>
            </w:r>
          </w:p>
        </w:tc>
        <w:tc>
          <w:tcPr>
            <w:tcW w:w="640" w:type="dxa"/>
            <w:tcBorders>
              <w:top w:val="nil"/>
              <w:left w:val="single" w:sz="8" w:space="0" w:color="000000"/>
              <w:bottom w:val="single" w:sz="8" w:space="0" w:color="000000"/>
              <w:right w:val="nil"/>
            </w:tcBorders>
            <w:shd w:val="clear" w:color="000000" w:fill="FFFFFF"/>
            <w:vAlign w:val="center"/>
            <w:hideMark/>
          </w:tcPr>
          <w:p w14:paraId="78E4F40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02736A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0BAE12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verde</w:t>
            </w:r>
          </w:p>
        </w:tc>
        <w:tc>
          <w:tcPr>
            <w:tcW w:w="1360" w:type="dxa"/>
            <w:tcBorders>
              <w:top w:val="nil"/>
              <w:left w:val="single" w:sz="8" w:space="0" w:color="000000"/>
              <w:bottom w:val="single" w:sz="8" w:space="0" w:color="000000"/>
              <w:right w:val="nil"/>
            </w:tcBorders>
            <w:shd w:val="clear" w:color="auto" w:fill="auto"/>
            <w:vAlign w:val="center"/>
          </w:tcPr>
          <w:p w14:paraId="3C5D8B36" w14:textId="51A438C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BB27DDE" w14:textId="1694483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FDCA3F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D7C443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216</w:t>
            </w:r>
          </w:p>
        </w:tc>
        <w:tc>
          <w:tcPr>
            <w:tcW w:w="640" w:type="dxa"/>
            <w:tcBorders>
              <w:top w:val="nil"/>
              <w:left w:val="single" w:sz="8" w:space="0" w:color="000000"/>
              <w:bottom w:val="single" w:sz="8" w:space="0" w:color="000000"/>
              <w:right w:val="nil"/>
            </w:tcBorders>
            <w:shd w:val="clear" w:color="000000" w:fill="FFFFFF"/>
            <w:vAlign w:val="center"/>
            <w:hideMark/>
          </w:tcPr>
          <w:p w14:paraId="5352CA0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291</w:t>
            </w:r>
          </w:p>
        </w:tc>
        <w:tc>
          <w:tcPr>
            <w:tcW w:w="1026" w:type="dxa"/>
            <w:tcBorders>
              <w:top w:val="nil"/>
              <w:left w:val="single" w:sz="8" w:space="0" w:color="000000"/>
              <w:bottom w:val="single" w:sz="8" w:space="0" w:color="000000"/>
              <w:right w:val="nil"/>
            </w:tcBorders>
            <w:shd w:val="clear" w:color="000000" w:fill="FFFFFF"/>
            <w:vAlign w:val="center"/>
            <w:hideMark/>
          </w:tcPr>
          <w:p w14:paraId="2A1E322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637715C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AZ - Pasta Fichário. Tamanho 345 x 240mm; Em Papelão </w:t>
            </w:r>
            <w:proofErr w:type="spellStart"/>
            <w:r w:rsidRPr="00F47CA0">
              <w:rPr>
                <w:rFonts w:eastAsia="Times New Roman" w:cs="Calibri"/>
                <w:color w:val="000000"/>
                <w:sz w:val="24"/>
                <w:szCs w:val="24"/>
                <w:lang w:val="pt-BR" w:eastAsia="pt-BR"/>
              </w:rPr>
              <w:t>Nr</w:t>
            </w:r>
            <w:proofErr w:type="spellEnd"/>
            <w:r w:rsidRPr="00F47CA0">
              <w:rPr>
                <w:rFonts w:eastAsia="Times New Roman" w:cs="Calibri"/>
                <w:color w:val="000000"/>
                <w:sz w:val="24"/>
                <w:szCs w:val="24"/>
                <w:lang w:val="pt-BR" w:eastAsia="pt-BR"/>
              </w:rPr>
              <w:t xml:space="preserve">. 15; Lombada de 70mm; 2 argolas; Ferragem Tubo; Pintura </w:t>
            </w:r>
            <w:proofErr w:type="spellStart"/>
            <w:r w:rsidRPr="00F47CA0">
              <w:rPr>
                <w:rFonts w:eastAsia="Times New Roman" w:cs="Calibri"/>
                <w:color w:val="000000"/>
                <w:sz w:val="24"/>
                <w:szCs w:val="24"/>
                <w:lang w:val="pt-BR" w:eastAsia="pt-BR"/>
              </w:rPr>
              <w:t>Epox</w:t>
            </w:r>
            <w:proofErr w:type="spellEnd"/>
            <w:r w:rsidRPr="00F47CA0">
              <w:rPr>
                <w:rFonts w:eastAsia="Times New Roman" w:cs="Calibri"/>
                <w:color w:val="000000"/>
                <w:sz w:val="24"/>
                <w:szCs w:val="24"/>
                <w:lang w:val="pt-BR" w:eastAsia="pt-BR"/>
              </w:rPr>
              <w:t xml:space="preserve">; </w:t>
            </w:r>
            <w:proofErr w:type="gramStart"/>
            <w:r w:rsidRPr="00F47CA0">
              <w:rPr>
                <w:rFonts w:eastAsia="Times New Roman" w:cs="Calibri"/>
                <w:color w:val="000000"/>
                <w:sz w:val="24"/>
                <w:szCs w:val="24"/>
                <w:lang w:val="pt-BR" w:eastAsia="pt-BR"/>
              </w:rPr>
              <w:t>Em</w:t>
            </w:r>
            <w:proofErr w:type="gramEnd"/>
            <w:r w:rsidRPr="00F47CA0">
              <w:rPr>
                <w:rFonts w:eastAsia="Times New Roman" w:cs="Calibri"/>
                <w:color w:val="000000"/>
                <w:sz w:val="24"/>
                <w:szCs w:val="24"/>
                <w:lang w:val="pt-BR" w:eastAsia="pt-BR"/>
              </w:rPr>
              <w:t xml:space="preserve"> aço niquelado. Pacote com 10 unidades</w:t>
            </w:r>
          </w:p>
        </w:tc>
        <w:tc>
          <w:tcPr>
            <w:tcW w:w="1360" w:type="dxa"/>
            <w:tcBorders>
              <w:top w:val="nil"/>
              <w:left w:val="single" w:sz="8" w:space="0" w:color="000000"/>
              <w:bottom w:val="single" w:sz="8" w:space="0" w:color="000000"/>
              <w:right w:val="nil"/>
            </w:tcBorders>
            <w:shd w:val="clear" w:color="auto" w:fill="auto"/>
            <w:vAlign w:val="center"/>
          </w:tcPr>
          <w:p w14:paraId="6A8B46B0" w14:textId="18CE356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C23AE24" w14:textId="24241F3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BCFEA5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E8B5B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217</w:t>
            </w:r>
          </w:p>
        </w:tc>
        <w:tc>
          <w:tcPr>
            <w:tcW w:w="640" w:type="dxa"/>
            <w:tcBorders>
              <w:top w:val="nil"/>
              <w:left w:val="single" w:sz="8" w:space="0" w:color="000000"/>
              <w:bottom w:val="single" w:sz="8" w:space="0" w:color="000000"/>
              <w:right w:val="nil"/>
            </w:tcBorders>
            <w:shd w:val="clear" w:color="000000" w:fill="FFFFFF"/>
            <w:vAlign w:val="center"/>
            <w:hideMark/>
          </w:tcPr>
          <w:p w14:paraId="53517BA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780225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55D5D6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fichário; no tamanho </w:t>
            </w:r>
            <w:proofErr w:type="gramStart"/>
            <w:r w:rsidRPr="00F47CA0">
              <w:rPr>
                <w:rFonts w:eastAsia="Times New Roman" w:cs="Calibri"/>
                <w:color w:val="000000"/>
                <w:sz w:val="24"/>
                <w:szCs w:val="24"/>
                <w:lang w:val="pt-BR" w:eastAsia="pt-BR"/>
              </w:rPr>
              <w:t>oficio</w:t>
            </w:r>
            <w:proofErr w:type="gramEnd"/>
            <w:r w:rsidRPr="00F47CA0">
              <w:rPr>
                <w:rFonts w:eastAsia="Times New Roman" w:cs="Calibri"/>
                <w:color w:val="000000"/>
                <w:sz w:val="24"/>
                <w:szCs w:val="24"/>
                <w:lang w:val="pt-BR" w:eastAsia="pt-BR"/>
              </w:rPr>
              <w:t>; em polipropileno (pp); na cor preta; lombada de 50 Mm; com 2 Argolas; ferragem redonda; em aço niquelado;</w:t>
            </w:r>
          </w:p>
        </w:tc>
        <w:tc>
          <w:tcPr>
            <w:tcW w:w="1360" w:type="dxa"/>
            <w:tcBorders>
              <w:top w:val="nil"/>
              <w:left w:val="single" w:sz="8" w:space="0" w:color="000000"/>
              <w:bottom w:val="single" w:sz="8" w:space="0" w:color="000000"/>
              <w:right w:val="nil"/>
            </w:tcBorders>
            <w:shd w:val="clear" w:color="auto" w:fill="auto"/>
            <w:vAlign w:val="center"/>
          </w:tcPr>
          <w:p w14:paraId="69D40F74" w14:textId="12547E5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761BE58" w14:textId="39E49C7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2951B4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25E0A8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218</w:t>
            </w:r>
          </w:p>
        </w:tc>
        <w:tc>
          <w:tcPr>
            <w:tcW w:w="640" w:type="dxa"/>
            <w:tcBorders>
              <w:top w:val="nil"/>
              <w:left w:val="single" w:sz="8" w:space="0" w:color="000000"/>
              <w:bottom w:val="single" w:sz="8" w:space="0" w:color="000000"/>
              <w:right w:val="nil"/>
            </w:tcBorders>
            <w:shd w:val="clear" w:color="000000" w:fill="FFFFFF"/>
            <w:vAlign w:val="center"/>
            <w:hideMark/>
          </w:tcPr>
          <w:p w14:paraId="6CC6F81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270</w:t>
            </w:r>
          </w:p>
        </w:tc>
        <w:tc>
          <w:tcPr>
            <w:tcW w:w="1026" w:type="dxa"/>
            <w:tcBorders>
              <w:top w:val="nil"/>
              <w:left w:val="single" w:sz="8" w:space="0" w:color="000000"/>
              <w:bottom w:val="single" w:sz="8" w:space="0" w:color="000000"/>
              <w:right w:val="nil"/>
            </w:tcBorders>
            <w:shd w:val="clear" w:color="000000" w:fill="FFFFFF"/>
            <w:vAlign w:val="center"/>
            <w:hideMark/>
          </w:tcPr>
          <w:p w14:paraId="28279D4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2C8F24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Canaleta Ofício PP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Capa Incolor; Canaleta Branca; Formato 220 mm x 330 mm. Capacidade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30 folhas A4. Pacote com 10 unidades</w:t>
            </w:r>
          </w:p>
        </w:tc>
        <w:tc>
          <w:tcPr>
            <w:tcW w:w="1360" w:type="dxa"/>
            <w:tcBorders>
              <w:top w:val="nil"/>
              <w:left w:val="single" w:sz="8" w:space="0" w:color="000000"/>
              <w:bottom w:val="single" w:sz="8" w:space="0" w:color="000000"/>
              <w:right w:val="nil"/>
            </w:tcBorders>
            <w:shd w:val="clear" w:color="auto" w:fill="auto"/>
            <w:vAlign w:val="center"/>
          </w:tcPr>
          <w:p w14:paraId="42034697" w14:textId="6F13250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2B7DC8F" w14:textId="4E7EBC8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C6F315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D44A8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219</w:t>
            </w:r>
          </w:p>
        </w:tc>
        <w:tc>
          <w:tcPr>
            <w:tcW w:w="640" w:type="dxa"/>
            <w:tcBorders>
              <w:top w:val="nil"/>
              <w:left w:val="single" w:sz="8" w:space="0" w:color="000000"/>
              <w:bottom w:val="single" w:sz="8" w:space="0" w:color="000000"/>
              <w:right w:val="nil"/>
            </w:tcBorders>
            <w:shd w:val="clear" w:color="000000" w:fill="FFFFFF"/>
            <w:vAlign w:val="center"/>
            <w:hideMark/>
          </w:tcPr>
          <w:p w14:paraId="6DFB163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54909C3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AC6C30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canelada azul, medida 335x250x40 mm, com aba e elástico</w:t>
            </w:r>
          </w:p>
        </w:tc>
        <w:tc>
          <w:tcPr>
            <w:tcW w:w="1360" w:type="dxa"/>
            <w:tcBorders>
              <w:top w:val="nil"/>
              <w:left w:val="single" w:sz="8" w:space="0" w:color="000000"/>
              <w:bottom w:val="single" w:sz="8" w:space="0" w:color="000000"/>
              <w:right w:val="nil"/>
            </w:tcBorders>
            <w:shd w:val="clear" w:color="auto" w:fill="auto"/>
            <w:vAlign w:val="center"/>
          </w:tcPr>
          <w:p w14:paraId="4634A87A" w14:textId="5F6BF9C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D302E5A" w14:textId="4C7FD71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AF3275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0C4161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220</w:t>
            </w:r>
          </w:p>
        </w:tc>
        <w:tc>
          <w:tcPr>
            <w:tcW w:w="640" w:type="dxa"/>
            <w:tcBorders>
              <w:top w:val="nil"/>
              <w:left w:val="single" w:sz="8" w:space="0" w:color="000000"/>
              <w:bottom w:val="single" w:sz="8" w:space="0" w:color="000000"/>
              <w:right w:val="nil"/>
            </w:tcBorders>
            <w:shd w:val="clear" w:color="000000" w:fill="FFFFFF"/>
            <w:vAlign w:val="center"/>
            <w:hideMark/>
          </w:tcPr>
          <w:p w14:paraId="7D90619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26FC097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E04D18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canelada vermelha, medida 335x250x40 mm, com aba e elástico</w:t>
            </w:r>
          </w:p>
        </w:tc>
        <w:tc>
          <w:tcPr>
            <w:tcW w:w="1360" w:type="dxa"/>
            <w:tcBorders>
              <w:top w:val="nil"/>
              <w:left w:val="single" w:sz="8" w:space="0" w:color="000000"/>
              <w:bottom w:val="single" w:sz="8" w:space="0" w:color="000000"/>
              <w:right w:val="nil"/>
            </w:tcBorders>
            <w:shd w:val="clear" w:color="auto" w:fill="auto"/>
            <w:vAlign w:val="center"/>
          </w:tcPr>
          <w:p w14:paraId="09E829ED" w14:textId="16A78F4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A9D2DCF" w14:textId="4C593DE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2ED7D4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D38A62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221</w:t>
            </w:r>
          </w:p>
        </w:tc>
        <w:tc>
          <w:tcPr>
            <w:tcW w:w="640" w:type="dxa"/>
            <w:tcBorders>
              <w:top w:val="nil"/>
              <w:left w:val="single" w:sz="8" w:space="0" w:color="000000"/>
              <w:bottom w:val="single" w:sz="8" w:space="0" w:color="000000"/>
              <w:right w:val="nil"/>
            </w:tcBorders>
            <w:shd w:val="clear" w:color="000000" w:fill="FFFFFF"/>
            <w:vAlign w:val="center"/>
            <w:hideMark/>
          </w:tcPr>
          <w:p w14:paraId="514AB12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397C267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ADBE37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w:t>
            </w:r>
            <w:proofErr w:type="gramStart"/>
            <w:r w:rsidRPr="00F47CA0">
              <w:rPr>
                <w:rFonts w:eastAsia="Times New Roman" w:cs="Calibri"/>
                <w:color w:val="000000"/>
                <w:sz w:val="24"/>
                <w:szCs w:val="24"/>
                <w:lang w:val="pt-BR" w:eastAsia="pt-BR"/>
              </w:rPr>
              <w:t>catalogo</w:t>
            </w:r>
            <w:proofErr w:type="gramEnd"/>
            <w:r w:rsidRPr="00F47CA0">
              <w:rPr>
                <w:rFonts w:eastAsia="Times New Roman" w:cs="Calibri"/>
                <w:color w:val="000000"/>
                <w:sz w:val="24"/>
                <w:szCs w:val="24"/>
                <w:lang w:val="pt-BR" w:eastAsia="pt-BR"/>
              </w:rPr>
              <w:t xml:space="preserve"> com PVC c/ 50 envelopes fino c/ 4 colchetes e visor; cor preta - tamanho 245mmx335mmx20mm</w:t>
            </w:r>
          </w:p>
        </w:tc>
        <w:tc>
          <w:tcPr>
            <w:tcW w:w="1360" w:type="dxa"/>
            <w:tcBorders>
              <w:top w:val="nil"/>
              <w:left w:val="single" w:sz="8" w:space="0" w:color="000000"/>
              <w:bottom w:val="single" w:sz="8" w:space="0" w:color="000000"/>
              <w:right w:val="nil"/>
            </w:tcBorders>
            <w:shd w:val="clear" w:color="auto" w:fill="auto"/>
            <w:vAlign w:val="center"/>
          </w:tcPr>
          <w:p w14:paraId="10B23655" w14:textId="11B63A4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FDB1626" w14:textId="35301C3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FD8D00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BEC05F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222</w:t>
            </w:r>
          </w:p>
        </w:tc>
        <w:tc>
          <w:tcPr>
            <w:tcW w:w="640" w:type="dxa"/>
            <w:tcBorders>
              <w:top w:val="nil"/>
              <w:left w:val="single" w:sz="8" w:space="0" w:color="000000"/>
              <w:bottom w:val="single" w:sz="8" w:space="0" w:color="000000"/>
              <w:right w:val="nil"/>
            </w:tcBorders>
            <w:shd w:val="clear" w:color="000000" w:fill="FFFFFF"/>
            <w:vAlign w:val="center"/>
            <w:hideMark/>
          </w:tcPr>
          <w:p w14:paraId="08AD307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308</w:t>
            </w:r>
          </w:p>
        </w:tc>
        <w:tc>
          <w:tcPr>
            <w:tcW w:w="1026" w:type="dxa"/>
            <w:tcBorders>
              <w:top w:val="nil"/>
              <w:left w:val="single" w:sz="8" w:space="0" w:color="000000"/>
              <w:bottom w:val="single" w:sz="8" w:space="0" w:color="000000"/>
              <w:right w:val="nil"/>
            </w:tcBorders>
            <w:shd w:val="clear" w:color="000000" w:fill="FFFFFF"/>
            <w:vAlign w:val="center"/>
            <w:hideMark/>
          </w:tcPr>
          <w:p w14:paraId="772922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018418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w:t>
            </w:r>
            <w:proofErr w:type="gramStart"/>
            <w:r w:rsidRPr="00F47CA0">
              <w:rPr>
                <w:rFonts w:eastAsia="Times New Roman" w:cs="Calibri"/>
                <w:color w:val="000000"/>
                <w:sz w:val="24"/>
                <w:szCs w:val="24"/>
                <w:lang w:val="pt-BR" w:eastAsia="pt-BR"/>
              </w:rPr>
              <w:t>catalogo</w:t>
            </w:r>
            <w:proofErr w:type="gramEnd"/>
            <w:r w:rsidRPr="00F47CA0">
              <w:rPr>
                <w:rFonts w:eastAsia="Times New Roman" w:cs="Calibri"/>
                <w:color w:val="000000"/>
                <w:sz w:val="24"/>
                <w:szCs w:val="24"/>
                <w:lang w:val="pt-BR" w:eastAsia="pt-BR"/>
              </w:rPr>
              <w:t xml:space="preserve"> com 100 envelopes plásticos A4, preta, com etiqueta de identificação </w:t>
            </w:r>
            <w:proofErr w:type="spellStart"/>
            <w:r w:rsidRPr="00F47CA0">
              <w:rPr>
                <w:rFonts w:eastAsia="Times New Roman" w:cs="Calibri"/>
                <w:color w:val="000000"/>
                <w:sz w:val="24"/>
                <w:szCs w:val="24"/>
                <w:lang w:val="pt-BR" w:eastAsia="pt-BR"/>
              </w:rPr>
              <w:t>forntal</w:t>
            </w:r>
            <w:proofErr w:type="spellEnd"/>
            <w:r w:rsidRPr="00F47CA0">
              <w:rPr>
                <w:rFonts w:eastAsia="Times New Roman" w:cs="Calibri"/>
                <w:color w:val="000000"/>
                <w:sz w:val="24"/>
                <w:szCs w:val="24"/>
                <w:lang w:val="pt-BR" w:eastAsia="pt-BR"/>
              </w:rPr>
              <w:t xml:space="preserve"> 240mmx330mm. Preta</w:t>
            </w:r>
          </w:p>
        </w:tc>
        <w:tc>
          <w:tcPr>
            <w:tcW w:w="1360" w:type="dxa"/>
            <w:tcBorders>
              <w:top w:val="nil"/>
              <w:left w:val="single" w:sz="8" w:space="0" w:color="000000"/>
              <w:bottom w:val="single" w:sz="8" w:space="0" w:color="000000"/>
              <w:right w:val="nil"/>
            </w:tcBorders>
            <w:shd w:val="clear" w:color="auto" w:fill="auto"/>
            <w:vAlign w:val="center"/>
          </w:tcPr>
          <w:p w14:paraId="3D966F59" w14:textId="20AEEA4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F3A6F9E" w14:textId="16E66B4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53F09D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BB2396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223</w:t>
            </w:r>
          </w:p>
        </w:tc>
        <w:tc>
          <w:tcPr>
            <w:tcW w:w="640" w:type="dxa"/>
            <w:tcBorders>
              <w:top w:val="nil"/>
              <w:left w:val="single" w:sz="8" w:space="0" w:color="000000"/>
              <w:bottom w:val="single" w:sz="8" w:space="0" w:color="000000"/>
              <w:right w:val="nil"/>
            </w:tcBorders>
            <w:shd w:val="clear" w:color="000000" w:fill="FFFFFF"/>
            <w:vAlign w:val="center"/>
            <w:hideMark/>
          </w:tcPr>
          <w:p w14:paraId="4F51AEA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0BA58B3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8DA9B5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com elástico A4 para </w:t>
            </w:r>
            <w:proofErr w:type="gramStart"/>
            <w:r w:rsidRPr="00F47CA0">
              <w:rPr>
                <w:rFonts w:eastAsia="Times New Roman" w:cs="Calibri"/>
                <w:color w:val="000000"/>
                <w:sz w:val="24"/>
                <w:szCs w:val="24"/>
                <w:lang w:val="pt-BR" w:eastAsia="pt-BR"/>
              </w:rPr>
              <w:t>oficio</w:t>
            </w:r>
            <w:proofErr w:type="gramEnd"/>
            <w:r w:rsidRPr="00F47CA0">
              <w:rPr>
                <w:rFonts w:eastAsia="Times New Roman" w:cs="Calibri"/>
                <w:color w:val="000000"/>
                <w:sz w:val="24"/>
                <w:szCs w:val="24"/>
                <w:lang w:val="pt-BR" w:eastAsia="pt-BR"/>
              </w:rPr>
              <w:t xml:space="preserve"> fina em polipropileno 235x350.</w:t>
            </w:r>
          </w:p>
        </w:tc>
        <w:tc>
          <w:tcPr>
            <w:tcW w:w="1360" w:type="dxa"/>
            <w:tcBorders>
              <w:top w:val="nil"/>
              <w:left w:val="single" w:sz="8" w:space="0" w:color="000000"/>
              <w:bottom w:val="single" w:sz="8" w:space="0" w:color="000000"/>
              <w:right w:val="nil"/>
            </w:tcBorders>
            <w:shd w:val="clear" w:color="auto" w:fill="auto"/>
            <w:vAlign w:val="center"/>
          </w:tcPr>
          <w:p w14:paraId="25854034" w14:textId="23D6A76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3FCD333" w14:textId="715D501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62D5957"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E6A68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224</w:t>
            </w:r>
          </w:p>
        </w:tc>
        <w:tc>
          <w:tcPr>
            <w:tcW w:w="640" w:type="dxa"/>
            <w:tcBorders>
              <w:top w:val="nil"/>
              <w:left w:val="single" w:sz="8" w:space="0" w:color="000000"/>
              <w:bottom w:val="single" w:sz="8" w:space="0" w:color="000000"/>
              <w:right w:val="nil"/>
            </w:tcBorders>
            <w:shd w:val="clear" w:color="000000" w:fill="FFFFFF"/>
            <w:vAlign w:val="center"/>
            <w:hideMark/>
          </w:tcPr>
          <w:p w14:paraId="432F7BC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0FAD6C0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B15E20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com Aba e </w:t>
            </w: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Material Plástico; Sem lombo; CRISTAL; De polipropileno (PP); Espessura de 035, micra (0,60mm); Tamanho Ofício 350 x 235 mm; Com ilhoses de metal e </w:t>
            </w: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na cor da </w:t>
            </w:r>
            <w:proofErr w:type="spellStart"/>
            <w:proofErr w:type="gramStart"/>
            <w:r w:rsidRPr="00F47CA0">
              <w:rPr>
                <w:rFonts w:eastAsia="Times New Roman" w:cs="Calibri"/>
                <w:color w:val="000000"/>
                <w:sz w:val="24"/>
                <w:szCs w:val="24"/>
                <w:lang w:val="pt-BR" w:eastAsia="pt-BR"/>
              </w:rPr>
              <w:t>pasta.Pacote</w:t>
            </w:r>
            <w:proofErr w:type="spellEnd"/>
            <w:proofErr w:type="gramEnd"/>
            <w:r w:rsidRPr="00F47CA0">
              <w:rPr>
                <w:rFonts w:eastAsia="Times New Roman" w:cs="Calibri"/>
                <w:color w:val="000000"/>
                <w:sz w:val="24"/>
                <w:szCs w:val="24"/>
                <w:lang w:val="pt-BR" w:eastAsia="pt-BR"/>
              </w:rPr>
              <w:t xml:space="preserve"> com 10 unidades</w:t>
            </w:r>
          </w:p>
        </w:tc>
        <w:tc>
          <w:tcPr>
            <w:tcW w:w="1360" w:type="dxa"/>
            <w:tcBorders>
              <w:top w:val="nil"/>
              <w:left w:val="single" w:sz="8" w:space="0" w:color="000000"/>
              <w:bottom w:val="single" w:sz="8" w:space="0" w:color="000000"/>
              <w:right w:val="nil"/>
            </w:tcBorders>
            <w:shd w:val="clear" w:color="auto" w:fill="auto"/>
            <w:vAlign w:val="center"/>
          </w:tcPr>
          <w:p w14:paraId="618CAA5D" w14:textId="7AAC043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C7095BD" w14:textId="7CE1BA1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55382E9"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4C924D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225</w:t>
            </w:r>
          </w:p>
        </w:tc>
        <w:tc>
          <w:tcPr>
            <w:tcW w:w="640" w:type="dxa"/>
            <w:tcBorders>
              <w:top w:val="nil"/>
              <w:left w:val="single" w:sz="8" w:space="0" w:color="000000"/>
              <w:bottom w:val="single" w:sz="8" w:space="0" w:color="000000"/>
              <w:right w:val="nil"/>
            </w:tcBorders>
            <w:shd w:val="clear" w:color="000000" w:fill="FFFFFF"/>
            <w:vAlign w:val="center"/>
            <w:hideMark/>
          </w:tcPr>
          <w:p w14:paraId="339620F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110</w:t>
            </w:r>
          </w:p>
        </w:tc>
        <w:tc>
          <w:tcPr>
            <w:tcW w:w="1026" w:type="dxa"/>
            <w:tcBorders>
              <w:top w:val="nil"/>
              <w:left w:val="single" w:sz="8" w:space="0" w:color="000000"/>
              <w:bottom w:val="single" w:sz="8" w:space="0" w:color="000000"/>
              <w:right w:val="nil"/>
            </w:tcBorders>
            <w:shd w:val="clear" w:color="000000" w:fill="FFFFFF"/>
            <w:vAlign w:val="center"/>
            <w:hideMark/>
          </w:tcPr>
          <w:p w14:paraId="217BA90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01050B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com Aba e </w:t>
            </w: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Material Plástico; Sem lombo; VERDE; De polipropileno (PP); Espessura de 035, micra (0,60mm); Tamanho Ofício 350 x 235 mm; Com ilhoses de metal e </w:t>
            </w: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na cor da </w:t>
            </w:r>
            <w:proofErr w:type="spellStart"/>
            <w:proofErr w:type="gramStart"/>
            <w:r w:rsidRPr="00F47CA0">
              <w:rPr>
                <w:rFonts w:eastAsia="Times New Roman" w:cs="Calibri"/>
                <w:color w:val="000000"/>
                <w:sz w:val="24"/>
                <w:szCs w:val="24"/>
                <w:lang w:val="pt-BR" w:eastAsia="pt-BR"/>
              </w:rPr>
              <w:t>pasta.Pacote</w:t>
            </w:r>
            <w:proofErr w:type="spellEnd"/>
            <w:proofErr w:type="gramEnd"/>
            <w:r w:rsidRPr="00F47CA0">
              <w:rPr>
                <w:rFonts w:eastAsia="Times New Roman" w:cs="Calibri"/>
                <w:color w:val="000000"/>
                <w:sz w:val="24"/>
                <w:szCs w:val="24"/>
                <w:lang w:val="pt-BR" w:eastAsia="pt-BR"/>
              </w:rPr>
              <w:t xml:space="preserve"> com 10 unidades</w:t>
            </w:r>
          </w:p>
        </w:tc>
        <w:tc>
          <w:tcPr>
            <w:tcW w:w="1360" w:type="dxa"/>
            <w:tcBorders>
              <w:top w:val="nil"/>
              <w:left w:val="single" w:sz="8" w:space="0" w:color="000000"/>
              <w:bottom w:val="single" w:sz="8" w:space="0" w:color="000000"/>
              <w:right w:val="nil"/>
            </w:tcBorders>
            <w:shd w:val="clear" w:color="auto" w:fill="auto"/>
            <w:vAlign w:val="center"/>
          </w:tcPr>
          <w:p w14:paraId="2CF4D718" w14:textId="72CC680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7EC750E" w14:textId="342B0E3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0EEC2D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FD202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226</w:t>
            </w:r>
          </w:p>
        </w:tc>
        <w:tc>
          <w:tcPr>
            <w:tcW w:w="640" w:type="dxa"/>
            <w:tcBorders>
              <w:top w:val="nil"/>
              <w:left w:val="single" w:sz="8" w:space="0" w:color="000000"/>
              <w:bottom w:val="single" w:sz="8" w:space="0" w:color="000000"/>
              <w:right w:val="nil"/>
            </w:tcBorders>
            <w:shd w:val="clear" w:color="000000" w:fill="FFFFFF"/>
            <w:vAlign w:val="center"/>
            <w:hideMark/>
          </w:tcPr>
          <w:p w14:paraId="36C6451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113</w:t>
            </w:r>
          </w:p>
        </w:tc>
        <w:tc>
          <w:tcPr>
            <w:tcW w:w="1026" w:type="dxa"/>
            <w:tcBorders>
              <w:top w:val="nil"/>
              <w:left w:val="single" w:sz="8" w:space="0" w:color="000000"/>
              <w:bottom w:val="single" w:sz="8" w:space="0" w:color="000000"/>
              <w:right w:val="nil"/>
            </w:tcBorders>
            <w:shd w:val="clear" w:color="000000" w:fill="FFFFFF"/>
            <w:vAlign w:val="center"/>
            <w:hideMark/>
          </w:tcPr>
          <w:p w14:paraId="6F554FD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6E56FD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documento com presilha plástica, dim. 0,35mm por 254x340mm cor branco</w:t>
            </w:r>
          </w:p>
        </w:tc>
        <w:tc>
          <w:tcPr>
            <w:tcW w:w="1360" w:type="dxa"/>
            <w:tcBorders>
              <w:top w:val="nil"/>
              <w:left w:val="single" w:sz="8" w:space="0" w:color="000000"/>
              <w:bottom w:val="single" w:sz="8" w:space="0" w:color="000000"/>
              <w:right w:val="nil"/>
            </w:tcBorders>
            <w:shd w:val="clear" w:color="auto" w:fill="auto"/>
            <w:vAlign w:val="center"/>
          </w:tcPr>
          <w:p w14:paraId="1B010299" w14:textId="074B918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0CD597D" w14:textId="26BEF86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D9DD71B"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2B56E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227</w:t>
            </w:r>
          </w:p>
        </w:tc>
        <w:tc>
          <w:tcPr>
            <w:tcW w:w="640" w:type="dxa"/>
            <w:tcBorders>
              <w:top w:val="nil"/>
              <w:left w:val="single" w:sz="8" w:space="0" w:color="000000"/>
              <w:bottom w:val="single" w:sz="8" w:space="0" w:color="000000"/>
              <w:right w:val="nil"/>
            </w:tcBorders>
            <w:shd w:val="clear" w:color="000000" w:fill="FFFFFF"/>
            <w:vAlign w:val="center"/>
            <w:hideMark/>
          </w:tcPr>
          <w:p w14:paraId="156E26A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3DCD043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D26C8D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Envelope Horizontal com Botão 335x235mm Cristal</w:t>
            </w:r>
          </w:p>
        </w:tc>
        <w:tc>
          <w:tcPr>
            <w:tcW w:w="1360" w:type="dxa"/>
            <w:tcBorders>
              <w:top w:val="nil"/>
              <w:left w:val="single" w:sz="8" w:space="0" w:color="000000"/>
              <w:bottom w:val="single" w:sz="8" w:space="0" w:color="000000"/>
              <w:right w:val="nil"/>
            </w:tcBorders>
            <w:shd w:val="clear" w:color="auto" w:fill="auto"/>
            <w:vAlign w:val="center"/>
          </w:tcPr>
          <w:p w14:paraId="53F45977" w14:textId="3C660AC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0191740" w14:textId="791BD92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01ADC04"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B51ED0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228</w:t>
            </w:r>
          </w:p>
        </w:tc>
        <w:tc>
          <w:tcPr>
            <w:tcW w:w="640" w:type="dxa"/>
            <w:tcBorders>
              <w:top w:val="nil"/>
              <w:left w:val="single" w:sz="8" w:space="0" w:color="000000"/>
              <w:bottom w:val="single" w:sz="8" w:space="0" w:color="000000"/>
              <w:right w:val="nil"/>
            </w:tcBorders>
            <w:shd w:val="clear" w:color="000000" w:fill="FFFFFF"/>
            <w:vAlign w:val="center"/>
            <w:hideMark/>
          </w:tcPr>
          <w:p w14:paraId="40FE93D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114</w:t>
            </w:r>
          </w:p>
        </w:tc>
        <w:tc>
          <w:tcPr>
            <w:tcW w:w="1026" w:type="dxa"/>
            <w:tcBorders>
              <w:top w:val="nil"/>
              <w:left w:val="single" w:sz="8" w:space="0" w:color="000000"/>
              <w:bottom w:val="single" w:sz="8" w:space="0" w:color="000000"/>
              <w:right w:val="nil"/>
            </w:tcBorders>
            <w:shd w:val="clear" w:color="000000" w:fill="FFFFFF"/>
            <w:vAlign w:val="center"/>
            <w:hideMark/>
          </w:tcPr>
          <w:p w14:paraId="017B3DD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000D9B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fichário; no tamanho </w:t>
            </w:r>
            <w:proofErr w:type="gramStart"/>
            <w:r w:rsidRPr="00F47CA0">
              <w:rPr>
                <w:rFonts w:eastAsia="Times New Roman" w:cs="Calibri"/>
                <w:color w:val="000000"/>
                <w:sz w:val="24"/>
                <w:szCs w:val="24"/>
                <w:lang w:val="pt-BR" w:eastAsia="pt-BR"/>
              </w:rPr>
              <w:t>oficio</w:t>
            </w:r>
            <w:proofErr w:type="gramEnd"/>
            <w:r w:rsidRPr="00F47CA0">
              <w:rPr>
                <w:rFonts w:eastAsia="Times New Roman" w:cs="Calibri"/>
                <w:color w:val="000000"/>
                <w:sz w:val="24"/>
                <w:szCs w:val="24"/>
                <w:lang w:val="pt-BR" w:eastAsia="pt-BR"/>
              </w:rPr>
              <w:t>; em polipropileno (pp); na cor preta; lombada de 50 Mm; com 2 Argolas; ferragem redonda; em aço niquelado;</w:t>
            </w:r>
          </w:p>
        </w:tc>
        <w:tc>
          <w:tcPr>
            <w:tcW w:w="1360" w:type="dxa"/>
            <w:tcBorders>
              <w:top w:val="nil"/>
              <w:left w:val="single" w:sz="8" w:space="0" w:color="000000"/>
              <w:bottom w:val="single" w:sz="8" w:space="0" w:color="000000"/>
              <w:right w:val="nil"/>
            </w:tcBorders>
            <w:shd w:val="clear" w:color="auto" w:fill="auto"/>
            <w:vAlign w:val="center"/>
          </w:tcPr>
          <w:p w14:paraId="6BAD358B" w14:textId="0478189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EC08CF" w14:textId="31B83FE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382093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17778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229</w:t>
            </w:r>
          </w:p>
        </w:tc>
        <w:tc>
          <w:tcPr>
            <w:tcW w:w="640" w:type="dxa"/>
            <w:tcBorders>
              <w:top w:val="nil"/>
              <w:left w:val="single" w:sz="8" w:space="0" w:color="000000"/>
              <w:bottom w:val="single" w:sz="8" w:space="0" w:color="000000"/>
              <w:right w:val="nil"/>
            </w:tcBorders>
            <w:shd w:val="clear" w:color="000000" w:fill="FFFFFF"/>
            <w:vAlign w:val="center"/>
            <w:hideMark/>
          </w:tcPr>
          <w:p w14:paraId="6F49E70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1523</w:t>
            </w:r>
          </w:p>
        </w:tc>
        <w:tc>
          <w:tcPr>
            <w:tcW w:w="1026" w:type="dxa"/>
            <w:tcBorders>
              <w:top w:val="nil"/>
              <w:left w:val="single" w:sz="8" w:space="0" w:color="000000"/>
              <w:bottom w:val="single" w:sz="8" w:space="0" w:color="000000"/>
              <w:right w:val="nil"/>
            </w:tcBorders>
            <w:shd w:val="clear" w:color="000000" w:fill="FFFFFF"/>
            <w:vAlign w:val="center"/>
            <w:hideMark/>
          </w:tcPr>
          <w:p w14:paraId="0131F15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4041D6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L, em polipropileno, 0,15mm x 210mm x 297mm, para papel A4; cor: amarela;</w:t>
            </w:r>
          </w:p>
        </w:tc>
        <w:tc>
          <w:tcPr>
            <w:tcW w:w="1360" w:type="dxa"/>
            <w:tcBorders>
              <w:top w:val="nil"/>
              <w:left w:val="single" w:sz="8" w:space="0" w:color="000000"/>
              <w:bottom w:val="single" w:sz="8" w:space="0" w:color="000000"/>
              <w:right w:val="nil"/>
            </w:tcBorders>
            <w:shd w:val="clear" w:color="auto" w:fill="auto"/>
            <w:vAlign w:val="center"/>
          </w:tcPr>
          <w:p w14:paraId="5CE9A661" w14:textId="5733CBB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AA0BD12" w14:textId="0E54685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886A1A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EA9881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230</w:t>
            </w:r>
          </w:p>
        </w:tc>
        <w:tc>
          <w:tcPr>
            <w:tcW w:w="640" w:type="dxa"/>
            <w:tcBorders>
              <w:top w:val="nil"/>
              <w:left w:val="single" w:sz="8" w:space="0" w:color="000000"/>
              <w:bottom w:val="single" w:sz="8" w:space="0" w:color="000000"/>
              <w:right w:val="nil"/>
            </w:tcBorders>
            <w:shd w:val="clear" w:color="000000" w:fill="FFFFFF"/>
            <w:vAlign w:val="center"/>
            <w:hideMark/>
          </w:tcPr>
          <w:p w14:paraId="08D6717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1703</w:t>
            </w:r>
          </w:p>
        </w:tc>
        <w:tc>
          <w:tcPr>
            <w:tcW w:w="1026" w:type="dxa"/>
            <w:tcBorders>
              <w:top w:val="nil"/>
              <w:left w:val="single" w:sz="8" w:space="0" w:color="000000"/>
              <w:bottom w:val="single" w:sz="8" w:space="0" w:color="000000"/>
              <w:right w:val="nil"/>
            </w:tcBorders>
            <w:shd w:val="clear" w:color="000000" w:fill="FFFFFF"/>
            <w:vAlign w:val="center"/>
            <w:hideMark/>
          </w:tcPr>
          <w:p w14:paraId="25CA871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5AC658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L, em polipropileno, 0,15mm x 210mm x 297mm, para papel A4; cor: fume;</w:t>
            </w:r>
          </w:p>
        </w:tc>
        <w:tc>
          <w:tcPr>
            <w:tcW w:w="1360" w:type="dxa"/>
            <w:tcBorders>
              <w:top w:val="nil"/>
              <w:left w:val="single" w:sz="8" w:space="0" w:color="000000"/>
              <w:bottom w:val="single" w:sz="8" w:space="0" w:color="000000"/>
              <w:right w:val="nil"/>
            </w:tcBorders>
            <w:shd w:val="clear" w:color="auto" w:fill="auto"/>
            <w:vAlign w:val="center"/>
          </w:tcPr>
          <w:p w14:paraId="21C0ABEA" w14:textId="3F939A4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78FF3BD" w14:textId="791BEE5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368FFB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FF4779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231</w:t>
            </w:r>
          </w:p>
        </w:tc>
        <w:tc>
          <w:tcPr>
            <w:tcW w:w="640" w:type="dxa"/>
            <w:tcBorders>
              <w:top w:val="nil"/>
              <w:left w:val="single" w:sz="8" w:space="0" w:color="000000"/>
              <w:bottom w:val="single" w:sz="8" w:space="0" w:color="000000"/>
              <w:right w:val="nil"/>
            </w:tcBorders>
            <w:shd w:val="clear" w:color="000000" w:fill="FFFFFF"/>
            <w:vAlign w:val="center"/>
            <w:hideMark/>
          </w:tcPr>
          <w:p w14:paraId="309C68E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1812</w:t>
            </w:r>
          </w:p>
        </w:tc>
        <w:tc>
          <w:tcPr>
            <w:tcW w:w="1026" w:type="dxa"/>
            <w:tcBorders>
              <w:top w:val="nil"/>
              <w:left w:val="single" w:sz="8" w:space="0" w:color="000000"/>
              <w:bottom w:val="single" w:sz="8" w:space="0" w:color="000000"/>
              <w:right w:val="nil"/>
            </w:tcBorders>
            <w:shd w:val="clear" w:color="000000" w:fill="FFFFFF"/>
            <w:vAlign w:val="center"/>
            <w:hideMark/>
          </w:tcPr>
          <w:p w14:paraId="7B70E3E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4E3A5B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L, em polipropileno, 0,15mm x 210mm x 297mm, para papel A4; cor: </w:t>
            </w:r>
            <w:proofErr w:type="spellStart"/>
            <w:r w:rsidRPr="00F47CA0">
              <w:rPr>
                <w:rFonts w:eastAsia="Times New Roman" w:cs="Calibri"/>
                <w:color w:val="000000"/>
                <w:sz w:val="24"/>
                <w:szCs w:val="24"/>
                <w:lang w:val="pt-BR" w:eastAsia="pt-BR"/>
              </w:rPr>
              <w:t>tranparente</w:t>
            </w:r>
            <w:proofErr w:type="spellEnd"/>
            <w:r w:rsidRPr="00F47CA0">
              <w:rPr>
                <w:rFonts w:eastAsia="Times New Roman" w:cs="Calibri"/>
                <w:color w:val="000000"/>
                <w:sz w:val="24"/>
                <w:szCs w:val="24"/>
                <w:lang w:val="pt-BR" w:eastAsia="pt-BR"/>
              </w:rPr>
              <w:t>;</w:t>
            </w:r>
          </w:p>
        </w:tc>
        <w:tc>
          <w:tcPr>
            <w:tcW w:w="1360" w:type="dxa"/>
            <w:tcBorders>
              <w:top w:val="nil"/>
              <w:left w:val="single" w:sz="8" w:space="0" w:color="000000"/>
              <w:bottom w:val="single" w:sz="8" w:space="0" w:color="000000"/>
              <w:right w:val="nil"/>
            </w:tcBorders>
            <w:shd w:val="clear" w:color="auto" w:fill="auto"/>
            <w:vAlign w:val="center"/>
          </w:tcPr>
          <w:p w14:paraId="1C58B83E" w14:textId="1B88BCC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2A0F1CD" w14:textId="1C91AC3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E62616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E26085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232</w:t>
            </w:r>
          </w:p>
        </w:tc>
        <w:tc>
          <w:tcPr>
            <w:tcW w:w="640" w:type="dxa"/>
            <w:tcBorders>
              <w:top w:val="nil"/>
              <w:left w:val="single" w:sz="8" w:space="0" w:color="000000"/>
              <w:bottom w:val="single" w:sz="8" w:space="0" w:color="000000"/>
              <w:right w:val="nil"/>
            </w:tcBorders>
            <w:shd w:val="clear" w:color="000000" w:fill="FFFFFF"/>
            <w:vAlign w:val="center"/>
            <w:hideMark/>
          </w:tcPr>
          <w:p w14:paraId="0419A4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1568</w:t>
            </w:r>
          </w:p>
        </w:tc>
        <w:tc>
          <w:tcPr>
            <w:tcW w:w="1026" w:type="dxa"/>
            <w:tcBorders>
              <w:top w:val="nil"/>
              <w:left w:val="single" w:sz="8" w:space="0" w:color="000000"/>
              <w:bottom w:val="single" w:sz="8" w:space="0" w:color="000000"/>
              <w:right w:val="nil"/>
            </w:tcBorders>
            <w:shd w:val="clear" w:color="000000" w:fill="FFFFFF"/>
            <w:vAlign w:val="center"/>
            <w:hideMark/>
          </w:tcPr>
          <w:p w14:paraId="66D5229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99D094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L, em polipropileno, 0,15mm x 210mm x 297mm, para papel A4; cor: azul;</w:t>
            </w:r>
          </w:p>
        </w:tc>
        <w:tc>
          <w:tcPr>
            <w:tcW w:w="1360" w:type="dxa"/>
            <w:tcBorders>
              <w:top w:val="nil"/>
              <w:left w:val="single" w:sz="8" w:space="0" w:color="000000"/>
              <w:bottom w:val="single" w:sz="8" w:space="0" w:color="000000"/>
              <w:right w:val="nil"/>
            </w:tcBorders>
            <w:shd w:val="clear" w:color="auto" w:fill="auto"/>
            <w:vAlign w:val="center"/>
          </w:tcPr>
          <w:p w14:paraId="387A678D" w14:textId="4D54E8F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AE355E0" w14:textId="67C00A3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EE663F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F40270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233</w:t>
            </w:r>
          </w:p>
        </w:tc>
        <w:tc>
          <w:tcPr>
            <w:tcW w:w="640" w:type="dxa"/>
            <w:tcBorders>
              <w:top w:val="nil"/>
              <w:left w:val="single" w:sz="8" w:space="0" w:color="000000"/>
              <w:bottom w:val="single" w:sz="8" w:space="0" w:color="000000"/>
              <w:right w:val="nil"/>
            </w:tcBorders>
            <w:shd w:val="clear" w:color="000000" w:fill="FFFFFF"/>
            <w:vAlign w:val="center"/>
            <w:hideMark/>
          </w:tcPr>
          <w:p w14:paraId="0B270E1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74555A0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96CBE0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L, em polipropileno, 0,15mm x 220mm x 310mm, para papel A4; cor: azul;</w:t>
            </w:r>
          </w:p>
        </w:tc>
        <w:tc>
          <w:tcPr>
            <w:tcW w:w="1360" w:type="dxa"/>
            <w:tcBorders>
              <w:top w:val="nil"/>
              <w:left w:val="single" w:sz="8" w:space="0" w:color="000000"/>
              <w:bottom w:val="single" w:sz="8" w:space="0" w:color="000000"/>
              <w:right w:val="nil"/>
            </w:tcBorders>
            <w:shd w:val="clear" w:color="auto" w:fill="auto"/>
            <w:vAlign w:val="center"/>
          </w:tcPr>
          <w:p w14:paraId="2BC2DE99" w14:textId="4B3AA9F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DE25511" w14:textId="4D798D9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308734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794C4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234</w:t>
            </w:r>
          </w:p>
        </w:tc>
        <w:tc>
          <w:tcPr>
            <w:tcW w:w="640" w:type="dxa"/>
            <w:tcBorders>
              <w:top w:val="nil"/>
              <w:left w:val="single" w:sz="8" w:space="0" w:color="000000"/>
              <w:bottom w:val="single" w:sz="8" w:space="0" w:color="000000"/>
              <w:right w:val="nil"/>
            </w:tcBorders>
            <w:shd w:val="clear" w:color="000000" w:fill="FFFFFF"/>
            <w:vAlign w:val="center"/>
            <w:hideMark/>
          </w:tcPr>
          <w:p w14:paraId="713ACCA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77CB16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537F1A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w:t>
            </w:r>
            <w:proofErr w:type="spellStart"/>
            <w:r w:rsidRPr="00F47CA0">
              <w:rPr>
                <w:rFonts w:eastAsia="Times New Roman" w:cs="Calibri"/>
                <w:color w:val="000000"/>
                <w:sz w:val="24"/>
                <w:szCs w:val="24"/>
                <w:lang w:val="pt-BR" w:eastAsia="pt-BR"/>
              </w:rPr>
              <w:t>polionda</w:t>
            </w:r>
            <w:proofErr w:type="spellEnd"/>
            <w:r w:rsidRPr="00F47CA0">
              <w:rPr>
                <w:rFonts w:eastAsia="Times New Roman" w:cs="Calibri"/>
                <w:color w:val="000000"/>
                <w:sz w:val="24"/>
                <w:szCs w:val="24"/>
                <w:lang w:val="pt-BR" w:eastAsia="pt-BR"/>
              </w:rPr>
              <w:t xml:space="preserve"> ofício vermelha de polipropileno com aba e elástico, medida 24,5x33,5, dorso 20cm</w:t>
            </w:r>
          </w:p>
        </w:tc>
        <w:tc>
          <w:tcPr>
            <w:tcW w:w="1360" w:type="dxa"/>
            <w:tcBorders>
              <w:top w:val="nil"/>
              <w:left w:val="single" w:sz="8" w:space="0" w:color="000000"/>
              <w:bottom w:val="single" w:sz="8" w:space="0" w:color="000000"/>
              <w:right w:val="nil"/>
            </w:tcBorders>
            <w:shd w:val="clear" w:color="auto" w:fill="auto"/>
            <w:vAlign w:val="center"/>
          </w:tcPr>
          <w:p w14:paraId="0E3F3CE9" w14:textId="75B4AC3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B107FED" w14:textId="2497FC3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447E12A"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63C206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235</w:t>
            </w:r>
          </w:p>
        </w:tc>
        <w:tc>
          <w:tcPr>
            <w:tcW w:w="640" w:type="dxa"/>
            <w:tcBorders>
              <w:top w:val="nil"/>
              <w:left w:val="single" w:sz="8" w:space="0" w:color="000000"/>
              <w:bottom w:val="single" w:sz="8" w:space="0" w:color="000000"/>
              <w:right w:val="nil"/>
            </w:tcBorders>
            <w:shd w:val="clear" w:color="000000" w:fill="FFFFFF"/>
            <w:vAlign w:val="center"/>
            <w:hideMark/>
          </w:tcPr>
          <w:p w14:paraId="2BB3B13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27A23B6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5CD057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Malote para Estafeta em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na cor azul, costura reforçada, fechamento em zíper, alça em polipropileno, fecho e ilhós para lacrar, visor transparente para identificação. Dimensão: largura 33 x </w:t>
            </w:r>
            <w:proofErr w:type="spellStart"/>
            <w:r w:rsidRPr="00F47CA0">
              <w:rPr>
                <w:rFonts w:eastAsia="Times New Roman" w:cs="Calibri"/>
                <w:color w:val="000000"/>
                <w:sz w:val="24"/>
                <w:szCs w:val="24"/>
                <w:lang w:val="pt-BR" w:eastAsia="pt-BR"/>
              </w:rPr>
              <w:t>altrua</w:t>
            </w:r>
            <w:proofErr w:type="spellEnd"/>
            <w:r w:rsidRPr="00F47CA0">
              <w:rPr>
                <w:rFonts w:eastAsia="Times New Roman" w:cs="Calibri"/>
                <w:color w:val="000000"/>
                <w:sz w:val="24"/>
                <w:szCs w:val="24"/>
                <w:lang w:val="pt-BR" w:eastAsia="pt-BR"/>
              </w:rPr>
              <w:t xml:space="preserve"> 42 x profundidade 2,5 cm</w:t>
            </w:r>
          </w:p>
        </w:tc>
        <w:tc>
          <w:tcPr>
            <w:tcW w:w="1360" w:type="dxa"/>
            <w:tcBorders>
              <w:top w:val="nil"/>
              <w:left w:val="single" w:sz="8" w:space="0" w:color="000000"/>
              <w:bottom w:val="single" w:sz="8" w:space="0" w:color="000000"/>
              <w:right w:val="nil"/>
            </w:tcBorders>
            <w:shd w:val="clear" w:color="auto" w:fill="auto"/>
            <w:vAlign w:val="center"/>
          </w:tcPr>
          <w:p w14:paraId="75580238" w14:textId="5C29EEF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C5A0392" w14:textId="2F40989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796A041"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495DC0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236</w:t>
            </w:r>
          </w:p>
        </w:tc>
        <w:tc>
          <w:tcPr>
            <w:tcW w:w="640" w:type="dxa"/>
            <w:tcBorders>
              <w:top w:val="nil"/>
              <w:left w:val="single" w:sz="8" w:space="0" w:color="000000"/>
              <w:bottom w:val="single" w:sz="8" w:space="0" w:color="000000"/>
              <w:right w:val="nil"/>
            </w:tcBorders>
            <w:shd w:val="clear" w:color="000000" w:fill="FFFFFF"/>
            <w:vAlign w:val="center"/>
            <w:hideMark/>
          </w:tcPr>
          <w:p w14:paraId="4426D5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229</w:t>
            </w:r>
          </w:p>
        </w:tc>
        <w:tc>
          <w:tcPr>
            <w:tcW w:w="1026" w:type="dxa"/>
            <w:tcBorders>
              <w:top w:val="nil"/>
              <w:left w:val="single" w:sz="8" w:space="0" w:color="000000"/>
              <w:bottom w:val="single" w:sz="8" w:space="0" w:color="000000"/>
              <w:right w:val="nil"/>
            </w:tcBorders>
            <w:shd w:val="clear" w:color="000000" w:fill="FFFFFF"/>
            <w:vAlign w:val="center"/>
            <w:hideMark/>
          </w:tcPr>
          <w:p w14:paraId="20CF065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133CDA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Registrador de a/z 31,5x28,5x7,3cm A4 cor preta, bolsa porta etiqueta, olhal de metal, cartão com espessura </w:t>
            </w:r>
            <w:proofErr w:type="spellStart"/>
            <w:r w:rsidRPr="00F47CA0">
              <w:rPr>
                <w:rFonts w:eastAsia="Times New Roman" w:cs="Calibri"/>
                <w:color w:val="000000"/>
                <w:sz w:val="24"/>
                <w:szCs w:val="24"/>
                <w:lang w:val="pt-BR" w:eastAsia="pt-BR"/>
              </w:rPr>
              <w:t>apriximada</w:t>
            </w:r>
            <w:proofErr w:type="spellEnd"/>
            <w:r w:rsidRPr="00F47CA0">
              <w:rPr>
                <w:rFonts w:eastAsia="Times New Roman" w:cs="Calibri"/>
                <w:color w:val="000000"/>
                <w:sz w:val="24"/>
                <w:szCs w:val="24"/>
                <w:lang w:val="pt-BR" w:eastAsia="pt-BR"/>
              </w:rPr>
              <w:t xml:space="preserve"> de 2mm, forrada com papel monolúcido plastificado, mecanismo niquelado</w:t>
            </w:r>
          </w:p>
        </w:tc>
        <w:tc>
          <w:tcPr>
            <w:tcW w:w="1360" w:type="dxa"/>
            <w:tcBorders>
              <w:top w:val="nil"/>
              <w:left w:val="single" w:sz="8" w:space="0" w:color="000000"/>
              <w:bottom w:val="single" w:sz="8" w:space="0" w:color="000000"/>
              <w:right w:val="nil"/>
            </w:tcBorders>
            <w:shd w:val="clear" w:color="auto" w:fill="auto"/>
            <w:vAlign w:val="center"/>
          </w:tcPr>
          <w:p w14:paraId="7B65CF37" w14:textId="5FA5DA3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BCB76BB" w14:textId="4FC1FA2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0BDC068"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88E998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237</w:t>
            </w:r>
          </w:p>
        </w:tc>
        <w:tc>
          <w:tcPr>
            <w:tcW w:w="640" w:type="dxa"/>
            <w:tcBorders>
              <w:top w:val="nil"/>
              <w:left w:val="single" w:sz="8" w:space="0" w:color="000000"/>
              <w:bottom w:val="single" w:sz="8" w:space="0" w:color="000000"/>
              <w:right w:val="nil"/>
            </w:tcBorders>
            <w:shd w:val="clear" w:color="000000" w:fill="FFFFFF"/>
            <w:vAlign w:val="center"/>
            <w:hideMark/>
          </w:tcPr>
          <w:p w14:paraId="61A5C26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2F20309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0F46FF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Sanfonada A4 12 Divisórias Cristal 240x330mm </w:t>
            </w:r>
          </w:p>
        </w:tc>
        <w:tc>
          <w:tcPr>
            <w:tcW w:w="1360" w:type="dxa"/>
            <w:tcBorders>
              <w:top w:val="nil"/>
              <w:left w:val="single" w:sz="8" w:space="0" w:color="000000"/>
              <w:bottom w:val="single" w:sz="8" w:space="0" w:color="000000"/>
              <w:right w:val="nil"/>
            </w:tcBorders>
            <w:shd w:val="clear" w:color="auto" w:fill="auto"/>
            <w:vAlign w:val="center"/>
          </w:tcPr>
          <w:p w14:paraId="3C78142C" w14:textId="4B40603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5AAB3B9" w14:textId="78B1777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BA7C6E9"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A8B4D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238</w:t>
            </w:r>
          </w:p>
        </w:tc>
        <w:tc>
          <w:tcPr>
            <w:tcW w:w="640" w:type="dxa"/>
            <w:tcBorders>
              <w:top w:val="nil"/>
              <w:left w:val="single" w:sz="8" w:space="0" w:color="000000"/>
              <w:bottom w:val="single" w:sz="8" w:space="0" w:color="000000"/>
              <w:right w:val="nil"/>
            </w:tcBorders>
            <w:shd w:val="clear" w:color="000000" w:fill="FFFFFF"/>
            <w:vAlign w:val="center"/>
            <w:hideMark/>
          </w:tcPr>
          <w:p w14:paraId="7D35245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7ABF05A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D48A36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sanfonada com 31 divisórias A4 plástica A4 transparente</w:t>
            </w:r>
          </w:p>
        </w:tc>
        <w:tc>
          <w:tcPr>
            <w:tcW w:w="1360" w:type="dxa"/>
            <w:tcBorders>
              <w:top w:val="nil"/>
              <w:left w:val="single" w:sz="8" w:space="0" w:color="000000"/>
              <w:bottom w:val="single" w:sz="8" w:space="0" w:color="000000"/>
              <w:right w:val="nil"/>
            </w:tcBorders>
            <w:shd w:val="clear" w:color="auto" w:fill="auto"/>
            <w:vAlign w:val="center"/>
          </w:tcPr>
          <w:p w14:paraId="36B2324A" w14:textId="3BF3680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D40025E" w14:textId="7FB7743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85DAEA1"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E86AEB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239</w:t>
            </w:r>
          </w:p>
        </w:tc>
        <w:tc>
          <w:tcPr>
            <w:tcW w:w="640" w:type="dxa"/>
            <w:tcBorders>
              <w:top w:val="nil"/>
              <w:left w:val="single" w:sz="8" w:space="0" w:color="000000"/>
              <w:bottom w:val="single" w:sz="8" w:space="0" w:color="000000"/>
              <w:right w:val="nil"/>
            </w:tcBorders>
            <w:shd w:val="clear" w:color="000000" w:fill="FFFFFF"/>
            <w:vAlign w:val="center"/>
            <w:hideMark/>
          </w:tcPr>
          <w:p w14:paraId="0FEA573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444</w:t>
            </w:r>
          </w:p>
        </w:tc>
        <w:tc>
          <w:tcPr>
            <w:tcW w:w="1026" w:type="dxa"/>
            <w:tcBorders>
              <w:top w:val="nil"/>
              <w:left w:val="single" w:sz="8" w:space="0" w:color="000000"/>
              <w:bottom w:val="single" w:sz="8" w:space="0" w:color="000000"/>
              <w:right w:val="nil"/>
            </w:tcBorders>
            <w:shd w:val="clear" w:color="000000" w:fill="FFFFFF"/>
            <w:vAlign w:val="center"/>
            <w:hideMark/>
          </w:tcPr>
          <w:p w14:paraId="2C1F8DB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18BEDE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Suspensa; </w:t>
            </w:r>
            <w:proofErr w:type="gramStart"/>
            <w:r w:rsidRPr="00F47CA0">
              <w:rPr>
                <w:rFonts w:eastAsia="Times New Roman" w:cs="Calibri"/>
                <w:color w:val="000000"/>
                <w:sz w:val="24"/>
                <w:szCs w:val="24"/>
                <w:lang w:val="pt-BR" w:eastAsia="pt-BR"/>
              </w:rPr>
              <w:t>De</w:t>
            </w:r>
            <w:proofErr w:type="gramEnd"/>
            <w:r w:rsidRPr="00F47CA0">
              <w:rPr>
                <w:rFonts w:eastAsia="Times New Roman" w:cs="Calibri"/>
                <w:color w:val="000000"/>
                <w:sz w:val="24"/>
                <w:szCs w:val="24"/>
                <w:lang w:val="pt-BR" w:eastAsia="pt-BR"/>
              </w:rPr>
              <w:t xml:space="preserve"> papel Kraft; Cor Parda; Tamanho Ofício 240 x 360mm; Plastificada; Com gramatura de no mini 260 g/m²; Haste de Plástico; Ponteira de Polietileno (PE); Com Prendedor Interno. Caixa com 50 unidades</w:t>
            </w:r>
          </w:p>
        </w:tc>
        <w:tc>
          <w:tcPr>
            <w:tcW w:w="1360" w:type="dxa"/>
            <w:tcBorders>
              <w:top w:val="nil"/>
              <w:left w:val="single" w:sz="8" w:space="0" w:color="000000"/>
              <w:bottom w:val="single" w:sz="8" w:space="0" w:color="000000"/>
              <w:right w:val="nil"/>
            </w:tcBorders>
            <w:shd w:val="clear" w:color="auto" w:fill="auto"/>
            <w:vAlign w:val="center"/>
          </w:tcPr>
          <w:p w14:paraId="0031D97D" w14:textId="0906BE6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371307C" w14:textId="03EBD2E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C65A1F1"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D015DC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240</w:t>
            </w:r>
          </w:p>
        </w:tc>
        <w:tc>
          <w:tcPr>
            <w:tcW w:w="640" w:type="dxa"/>
            <w:tcBorders>
              <w:top w:val="nil"/>
              <w:left w:val="single" w:sz="8" w:space="0" w:color="000000"/>
              <w:bottom w:val="single" w:sz="8" w:space="0" w:color="000000"/>
              <w:right w:val="nil"/>
            </w:tcBorders>
            <w:shd w:val="clear" w:color="000000" w:fill="FFFFFF"/>
            <w:vAlign w:val="center"/>
            <w:hideMark/>
          </w:tcPr>
          <w:p w14:paraId="7877F1C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2C8493D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527E8C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Pen drive com capacidade 4 GB/ </w:t>
            </w:r>
            <w:proofErr w:type="spellStart"/>
            <w:r w:rsidRPr="00F47CA0">
              <w:rPr>
                <w:rFonts w:eastAsia="Times New Roman" w:cs="Calibri"/>
                <w:color w:val="000000"/>
                <w:sz w:val="24"/>
                <w:szCs w:val="24"/>
                <w:lang w:val="pt-BR" w:eastAsia="pt-BR"/>
              </w:rPr>
              <w:t>Compativel</w:t>
            </w:r>
            <w:proofErr w:type="spellEnd"/>
            <w:r w:rsidRPr="00F47CA0">
              <w:rPr>
                <w:rFonts w:eastAsia="Times New Roman" w:cs="Calibri"/>
                <w:color w:val="000000"/>
                <w:sz w:val="24"/>
                <w:szCs w:val="24"/>
                <w:lang w:val="pt-BR" w:eastAsia="pt-BR"/>
              </w:rPr>
              <w:t>: Mac OS 9.0 e superiores/</w:t>
            </w:r>
            <w:proofErr w:type="spellStart"/>
            <w:r w:rsidRPr="00F47CA0">
              <w:rPr>
                <w:rFonts w:eastAsia="Times New Roman" w:cs="Calibri"/>
                <w:color w:val="000000"/>
                <w:sz w:val="24"/>
                <w:szCs w:val="24"/>
                <w:lang w:val="pt-BR" w:eastAsia="pt-BR"/>
              </w:rPr>
              <w:t>windows</w:t>
            </w:r>
            <w:proofErr w:type="spellEnd"/>
            <w:r w:rsidRPr="00F47CA0">
              <w:rPr>
                <w:rFonts w:eastAsia="Times New Roman" w:cs="Calibri"/>
                <w:color w:val="000000"/>
                <w:sz w:val="24"/>
                <w:szCs w:val="24"/>
                <w:lang w:val="pt-BR" w:eastAsia="pt-BR"/>
              </w:rPr>
              <w:t xml:space="preserve"> 98 e superiores. Taxas de transmissão de dados: 3MB/s (gravação) e 10MB/s (leitura) Conexão USB 2.0: DS 5v</w:t>
            </w:r>
          </w:p>
        </w:tc>
        <w:tc>
          <w:tcPr>
            <w:tcW w:w="1360" w:type="dxa"/>
            <w:tcBorders>
              <w:top w:val="nil"/>
              <w:left w:val="single" w:sz="8" w:space="0" w:color="000000"/>
              <w:bottom w:val="single" w:sz="8" w:space="0" w:color="000000"/>
              <w:right w:val="nil"/>
            </w:tcBorders>
            <w:shd w:val="clear" w:color="auto" w:fill="auto"/>
            <w:vAlign w:val="center"/>
          </w:tcPr>
          <w:p w14:paraId="171A2669" w14:textId="608C4B1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1405765" w14:textId="62C2A6F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DF1BADA"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2029C1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241</w:t>
            </w:r>
          </w:p>
        </w:tc>
        <w:tc>
          <w:tcPr>
            <w:tcW w:w="640" w:type="dxa"/>
            <w:tcBorders>
              <w:top w:val="nil"/>
              <w:left w:val="single" w:sz="8" w:space="0" w:color="000000"/>
              <w:bottom w:val="single" w:sz="8" w:space="0" w:color="000000"/>
              <w:right w:val="nil"/>
            </w:tcBorders>
            <w:shd w:val="clear" w:color="000000" w:fill="FFFFFF"/>
            <w:vAlign w:val="center"/>
            <w:hideMark/>
          </w:tcPr>
          <w:p w14:paraId="192B6D8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3215DD5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BD816E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Pen drive com capacidade 8 GB/ </w:t>
            </w:r>
            <w:proofErr w:type="spellStart"/>
            <w:r w:rsidRPr="00F47CA0">
              <w:rPr>
                <w:rFonts w:eastAsia="Times New Roman" w:cs="Calibri"/>
                <w:color w:val="000000"/>
                <w:sz w:val="24"/>
                <w:szCs w:val="24"/>
                <w:lang w:val="pt-BR" w:eastAsia="pt-BR"/>
              </w:rPr>
              <w:t>Compativel</w:t>
            </w:r>
            <w:proofErr w:type="spellEnd"/>
            <w:r w:rsidRPr="00F47CA0">
              <w:rPr>
                <w:rFonts w:eastAsia="Times New Roman" w:cs="Calibri"/>
                <w:color w:val="000000"/>
                <w:sz w:val="24"/>
                <w:szCs w:val="24"/>
                <w:lang w:val="pt-BR" w:eastAsia="pt-BR"/>
              </w:rPr>
              <w:t>: Mac OS 9.0 e superiores/</w:t>
            </w:r>
            <w:proofErr w:type="spellStart"/>
            <w:r w:rsidRPr="00F47CA0">
              <w:rPr>
                <w:rFonts w:eastAsia="Times New Roman" w:cs="Calibri"/>
                <w:color w:val="000000"/>
                <w:sz w:val="24"/>
                <w:szCs w:val="24"/>
                <w:lang w:val="pt-BR" w:eastAsia="pt-BR"/>
              </w:rPr>
              <w:t>windows</w:t>
            </w:r>
            <w:proofErr w:type="spellEnd"/>
            <w:r w:rsidRPr="00F47CA0">
              <w:rPr>
                <w:rFonts w:eastAsia="Times New Roman" w:cs="Calibri"/>
                <w:color w:val="000000"/>
                <w:sz w:val="24"/>
                <w:szCs w:val="24"/>
                <w:lang w:val="pt-BR" w:eastAsia="pt-BR"/>
              </w:rPr>
              <w:t xml:space="preserve"> 98 e superiores. Taxas de transmissão de dados: 3MB/s (gravação) e 10MB/s (leitura) Conexão USB 2.0: DS 5v</w:t>
            </w:r>
          </w:p>
        </w:tc>
        <w:tc>
          <w:tcPr>
            <w:tcW w:w="1360" w:type="dxa"/>
            <w:tcBorders>
              <w:top w:val="nil"/>
              <w:left w:val="single" w:sz="8" w:space="0" w:color="000000"/>
              <w:bottom w:val="single" w:sz="8" w:space="0" w:color="000000"/>
              <w:right w:val="nil"/>
            </w:tcBorders>
            <w:shd w:val="clear" w:color="auto" w:fill="auto"/>
            <w:vAlign w:val="center"/>
          </w:tcPr>
          <w:p w14:paraId="7BF3C21B" w14:textId="55C7B07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6A815D" w14:textId="012A7B4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BB699C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D9A36E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242</w:t>
            </w:r>
          </w:p>
        </w:tc>
        <w:tc>
          <w:tcPr>
            <w:tcW w:w="640" w:type="dxa"/>
            <w:tcBorders>
              <w:top w:val="nil"/>
              <w:left w:val="single" w:sz="8" w:space="0" w:color="000000"/>
              <w:bottom w:val="single" w:sz="8" w:space="0" w:color="000000"/>
              <w:right w:val="nil"/>
            </w:tcBorders>
            <w:shd w:val="clear" w:color="000000" w:fill="FFFFFF"/>
            <w:vAlign w:val="center"/>
            <w:hideMark/>
          </w:tcPr>
          <w:p w14:paraId="60382EF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666F137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E4ADCF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Pen drive com capacidade 16 GB/ </w:t>
            </w:r>
            <w:proofErr w:type="spellStart"/>
            <w:r w:rsidRPr="00F47CA0">
              <w:rPr>
                <w:rFonts w:eastAsia="Times New Roman" w:cs="Calibri"/>
                <w:color w:val="000000"/>
                <w:sz w:val="24"/>
                <w:szCs w:val="24"/>
                <w:lang w:val="pt-BR" w:eastAsia="pt-BR"/>
              </w:rPr>
              <w:t>Compativel</w:t>
            </w:r>
            <w:proofErr w:type="spellEnd"/>
            <w:r w:rsidRPr="00F47CA0">
              <w:rPr>
                <w:rFonts w:eastAsia="Times New Roman" w:cs="Calibri"/>
                <w:color w:val="000000"/>
                <w:sz w:val="24"/>
                <w:szCs w:val="24"/>
                <w:lang w:val="pt-BR" w:eastAsia="pt-BR"/>
              </w:rPr>
              <w:t>: Mac OS 9.0 e superiores/</w:t>
            </w:r>
            <w:proofErr w:type="spellStart"/>
            <w:r w:rsidRPr="00F47CA0">
              <w:rPr>
                <w:rFonts w:eastAsia="Times New Roman" w:cs="Calibri"/>
                <w:color w:val="000000"/>
                <w:sz w:val="24"/>
                <w:szCs w:val="24"/>
                <w:lang w:val="pt-BR" w:eastAsia="pt-BR"/>
              </w:rPr>
              <w:t>windows</w:t>
            </w:r>
            <w:proofErr w:type="spellEnd"/>
            <w:r w:rsidRPr="00F47CA0">
              <w:rPr>
                <w:rFonts w:eastAsia="Times New Roman" w:cs="Calibri"/>
                <w:color w:val="000000"/>
                <w:sz w:val="24"/>
                <w:szCs w:val="24"/>
                <w:lang w:val="pt-BR" w:eastAsia="pt-BR"/>
              </w:rPr>
              <w:t xml:space="preserve"> 98 e superiores. Taxas de transmissão de dados: 3MB/s (gravação) e 10MB/s (leitura) Conexão USB 2.0: DS 5v</w:t>
            </w:r>
          </w:p>
        </w:tc>
        <w:tc>
          <w:tcPr>
            <w:tcW w:w="1360" w:type="dxa"/>
            <w:tcBorders>
              <w:top w:val="nil"/>
              <w:left w:val="single" w:sz="8" w:space="0" w:color="000000"/>
              <w:bottom w:val="single" w:sz="8" w:space="0" w:color="000000"/>
              <w:right w:val="nil"/>
            </w:tcBorders>
            <w:shd w:val="clear" w:color="auto" w:fill="auto"/>
            <w:vAlign w:val="center"/>
          </w:tcPr>
          <w:p w14:paraId="290B47DF" w14:textId="2A0DD8B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0D0F793" w14:textId="68CA0AD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A1CD608"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735EC7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243</w:t>
            </w:r>
          </w:p>
        </w:tc>
        <w:tc>
          <w:tcPr>
            <w:tcW w:w="640" w:type="dxa"/>
            <w:tcBorders>
              <w:top w:val="nil"/>
              <w:left w:val="single" w:sz="8" w:space="0" w:color="000000"/>
              <w:bottom w:val="single" w:sz="8" w:space="0" w:color="000000"/>
              <w:right w:val="nil"/>
            </w:tcBorders>
            <w:shd w:val="clear" w:color="000000" w:fill="FFFFFF"/>
            <w:vAlign w:val="center"/>
            <w:hideMark/>
          </w:tcPr>
          <w:p w14:paraId="3ABD592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w:t>
            </w:r>
          </w:p>
        </w:tc>
        <w:tc>
          <w:tcPr>
            <w:tcW w:w="1026" w:type="dxa"/>
            <w:tcBorders>
              <w:top w:val="nil"/>
              <w:left w:val="single" w:sz="8" w:space="0" w:color="000000"/>
              <w:bottom w:val="single" w:sz="8" w:space="0" w:color="000000"/>
              <w:right w:val="nil"/>
            </w:tcBorders>
            <w:shd w:val="clear" w:color="000000" w:fill="FFFFFF"/>
            <w:vAlign w:val="center"/>
            <w:hideMark/>
          </w:tcPr>
          <w:p w14:paraId="0D12622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54B0C2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Pen drive com capacidade 32 GB/ </w:t>
            </w:r>
            <w:proofErr w:type="spellStart"/>
            <w:r w:rsidRPr="00F47CA0">
              <w:rPr>
                <w:rFonts w:eastAsia="Times New Roman" w:cs="Calibri"/>
                <w:color w:val="000000"/>
                <w:sz w:val="24"/>
                <w:szCs w:val="24"/>
                <w:lang w:val="pt-BR" w:eastAsia="pt-BR"/>
              </w:rPr>
              <w:t>Compativel</w:t>
            </w:r>
            <w:proofErr w:type="spellEnd"/>
            <w:r w:rsidRPr="00F47CA0">
              <w:rPr>
                <w:rFonts w:eastAsia="Times New Roman" w:cs="Calibri"/>
                <w:color w:val="000000"/>
                <w:sz w:val="24"/>
                <w:szCs w:val="24"/>
                <w:lang w:val="pt-BR" w:eastAsia="pt-BR"/>
              </w:rPr>
              <w:t>: Mac OS 9.0 e superiores/</w:t>
            </w:r>
            <w:proofErr w:type="spellStart"/>
            <w:r w:rsidRPr="00F47CA0">
              <w:rPr>
                <w:rFonts w:eastAsia="Times New Roman" w:cs="Calibri"/>
                <w:color w:val="000000"/>
                <w:sz w:val="24"/>
                <w:szCs w:val="24"/>
                <w:lang w:val="pt-BR" w:eastAsia="pt-BR"/>
              </w:rPr>
              <w:t>windows</w:t>
            </w:r>
            <w:proofErr w:type="spellEnd"/>
            <w:r w:rsidRPr="00F47CA0">
              <w:rPr>
                <w:rFonts w:eastAsia="Times New Roman" w:cs="Calibri"/>
                <w:color w:val="000000"/>
                <w:sz w:val="24"/>
                <w:szCs w:val="24"/>
                <w:lang w:val="pt-BR" w:eastAsia="pt-BR"/>
              </w:rPr>
              <w:t xml:space="preserve"> 98 e superiores. Taxas de transmissão de dados: 3MB/s (gravação) e 10MB/s (leitura) Conexão USB 2.0: DS 5v</w:t>
            </w:r>
          </w:p>
        </w:tc>
        <w:tc>
          <w:tcPr>
            <w:tcW w:w="1360" w:type="dxa"/>
            <w:tcBorders>
              <w:top w:val="nil"/>
              <w:left w:val="single" w:sz="8" w:space="0" w:color="000000"/>
              <w:bottom w:val="single" w:sz="8" w:space="0" w:color="000000"/>
              <w:right w:val="nil"/>
            </w:tcBorders>
            <w:shd w:val="clear" w:color="auto" w:fill="auto"/>
            <w:vAlign w:val="center"/>
          </w:tcPr>
          <w:p w14:paraId="7B1D827D" w14:textId="48F933C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623E534" w14:textId="703F56F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1011E70"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F4BB8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244</w:t>
            </w:r>
          </w:p>
        </w:tc>
        <w:tc>
          <w:tcPr>
            <w:tcW w:w="640" w:type="dxa"/>
            <w:tcBorders>
              <w:top w:val="nil"/>
              <w:left w:val="single" w:sz="8" w:space="0" w:color="000000"/>
              <w:bottom w:val="single" w:sz="8" w:space="0" w:color="000000"/>
              <w:right w:val="nil"/>
            </w:tcBorders>
            <w:shd w:val="clear" w:color="000000" w:fill="FFFFFF"/>
            <w:vAlign w:val="center"/>
            <w:hideMark/>
          </w:tcPr>
          <w:p w14:paraId="76E213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w:t>
            </w:r>
          </w:p>
        </w:tc>
        <w:tc>
          <w:tcPr>
            <w:tcW w:w="1026" w:type="dxa"/>
            <w:tcBorders>
              <w:top w:val="nil"/>
              <w:left w:val="single" w:sz="8" w:space="0" w:color="000000"/>
              <w:bottom w:val="single" w:sz="8" w:space="0" w:color="000000"/>
              <w:right w:val="nil"/>
            </w:tcBorders>
            <w:shd w:val="clear" w:color="000000" w:fill="FFFFFF"/>
            <w:vAlign w:val="center"/>
            <w:hideMark/>
          </w:tcPr>
          <w:p w14:paraId="5A09C11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34066D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Percevejo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xml:space="preserve">. Embalagem com 100 unidades </w:t>
            </w:r>
          </w:p>
        </w:tc>
        <w:tc>
          <w:tcPr>
            <w:tcW w:w="1360" w:type="dxa"/>
            <w:tcBorders>
              <w:top w:val="nil"/>
              <w:left w:val="single" w:sz="8" w:space="0" w:color="000000"/>
              <w:bottom w:val="single" w:sz="8" w:space="0" w:color="000000"/>
              <w:right w:val="nil"/>
            </w:tcBorders>
            <w:shd w:val="clear" w:color="auto" w:fill="auto"/>
            <w:vAlign w:val="center"/>
          </w:tcPr>
          <w:p w14:paraId="18B632C1" w14:textId="45A0DB7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0C5D821" w14:textId="1B451E1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5EF477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2F98E3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245</w:t>
            </w:r>
          </w:p>
        </w:tc>
        <w:tc>
          <w:tcPr>
            <w:tcW w:w="640" w:type="dxa"/>
            <w:tcBorders>
              <w:top w:val="nil"/>
              <w:left w:val="single" w:sz="8" w:space="0" w:color="000000"/>
              <w:bottom w:val="single" w:sz="8" w:space="0" w:color="000000"/>
              <w:right w:val="nil"/>
            </w:tcBorders>
            <w:shd w:val="clear" w:color="000000" w:fill="FFFFFF"/>
            <w:vAlign w:val="center"/>
            <w:hideMark/>
          </w:tcPr>
          <w:p w14:paraId="3AD1EAE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280</w:t>
            </w:r>
          </w:p>
        </w:tc>
        <w:tc>
          <w:tcPr>
            <w:tcW w:w="1026" w:type="dxa"/>
            <w:tcBorders>
              <w:top w:val="nil"/>
              <w:left w:val="single" w:sz="8" w:space="0" w:color="000000"/>
              <w:bottom w:val="single" w:sz="8" w:space="0" w:color="000000"/>
              <w:right w:val="nil"/>
            </w:tcBorders>
            <w:shd w:val="clear" w:color="000000" w:fill="FFFFFF"/>
            <w:vAlign w:val="center"/>
            <w:hideMark/>
          </w:tcPr>
          <w:p w14:paraId="222CD9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DA344A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Perfurador de Papel, 2 Furos; </w:t>
            </w:r>
            <w:proofErr w:type="gramStart"/>
            <w:r w:rsidRPr="00F47CA0">
              <w:rPr>
                <w:rFonts w:eastAsia="Times New Roman" w:cs="Calibri"/>
                <w:color w:val="000000"/>
                <w:sz w:val="24"/>
                <w:szCs w:val="24"/>
                <w:lang w:val="pt-BR" w:eastAsia="pt-BR"/>
              </w:rPr>
              <w:t>Feito</w:t>
            </w:r>
            <w:proofErr w:type="gramEnd"/>
            <w:r w:rsidRPr="00F47CA0">
              <w:rPr>
                <w:rFonts w:eastAsia="Times New Roman" w:cs="Calibri"/>
                <w:color w:val="000000"/>
                <w:sz w:val="24"/>
                <w:szCs w:val="24"/>
                <w:lang w:val="pt-BR" w:eastAsia="pt-BR"/>
              </w:rPr>
              <w:t xml:space="preserve"> em aço Pintado; Capacidade de perfuração de 50 folhas.</w:t>
            </w:r>
          </w:p>
        </w:tc>
        <w:tc>
          <w:tcPr>
            <w:tcW w:w="1360" w:type="dxa"/>
            <w:tcBorders>
              <w:top w:val="nil"/>
              <w:left w:val="single" w:sz="8" w:space="0" w:color="000000"/>
              <w:bottom w:val="single" w:sz="8" w:space="0" w:color="000000"/>
              <w:right w:val="nil"/>
            </w:tcBorders>
            <w:shd w:val="clear" w:color="auto" w:fill="auto"/>
            <w:vAlign w:val="center"/>
          </w:tcPr>
          <w:p w14:paraId="6B8D7E40" w14:textId="4A51472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E31574F" w14:textId="470FF5B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8927BE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79685C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246</w:t>
            </w:r>
          </w:p>
        </w:tc>
        <w:tc>
          <w:tcPr>
            <w:tcW w:w="640" w:type="dxa"/>
            <w:tcBorders>
              <w:top w:val="nil"/>
              <w:left w:val="single" w:sz="8" w:space="0" w:color="000000"/>
              <w:bottom w:val="single" w:sz="8" w:space="0" w:color="000000"/>
              <w:right w:val="nil"/>
            </w:tcBorders>
            <w:shd w:val="clear" w:color="000000" w:fill="FFFFFF"/>
            <w:vAlign w:val="center"/>
            <w:hideMark/>
          </w:tcPr>
          <w:p w14:paraId="249768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5F829A5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068127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Perfurador de Papel, 2 Furos; </w:t>
            </w:r>
            <w:proofErr w:type="gramStart"/>
            <w:r w:rsidRPr="00F47CA0">
              <w:rPr>
                <w:rFonts w:eastAsia="Times New Roman" w:cs="Calibri"/>
                <w:color w:val="000000"/>
                <w:sz w:val="24"/>
                <w:szCs w:val="24"/>
                <w:lang w:val="pt-BR" w:eastAsia="pt-BR"/>
              </w:rPr>
              <w:t>Feito</w:t>
            </w:r>
            <w:proofErr w:type="gramEnd"/>
            <w:r w:rsidRPr="00F47CA0">
              <w:rPr>
                <w:rFonts w:eastAsia="Times New Roman" w:cs="Calibri"/>
                <w:color w:val="000000"/>
                <w:sz w:val="24"/>
                <w:szCs w:val="24"/>
                <w:lang w:val="pt-BR" w:eastAsia="pt-BR"/>
              </w:rPr>
              <w:t xml:space="preserve"> em aço Pintado; Capacidade de perfuração de 60 folhas.</w:t>
            </w:r>
          </w:p>
        </w:tc>
        <w:tc>
          <w:tcPr>
            <w:tcW w:w="1360" w:type="dxa"/>
            <w:tcBorders>
              <w:top w:val="nil"/>
              <w:left w:val="single" w:sz="8" w:space="0" w:color="000000"/>
              <w:bottom w:val="single" w:sz="8" w:space="0" w:color="000000"/>
              <w:right w:val="nil"/>
            </w:tcBorders>
            <w:shd w:val="clear" w:color="auto" w:fill="auto"/>
            <w:vAlign w:val="center"/>
          </w:tcPr>
          <w:p w14:paraId="23981ED1" w14:textId="78DBDE1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DE30062" w14:textId="2B2300A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5CA0F9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6A73D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247</w:t>
            </w:r>
          </w:p>
        </w:tc>
        <w:tc>
          <w:tcPr>
            <w:tcW w:w="640" w:type="dxa"/>
            <w:tcBorders>
              <w:top w:val="nil"/>
              <w:left w:val="single" w:sz="8" w:space="0" w:color="000000"/>
              <w:bottom w:val="single" w:sz="8" w:space="0" w:color="000000"/>
              <w:right w:val="nil"/>
            </w:tcBorders>
            <w:shd w:val="clear" w:color="000000" w:fill="FFFFFF"/>
            <w:vAlign w:val="center"/>
            <w:hideMark/>
          </w:tcPr>
          <w:p w14:paraId="28E1056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5B987E1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42AB52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Perfurador de Papel, 2 Furos; </w:t>
            </w:r>
            <w:proofErr w:type="gramStart"/>
            <w:r w:rsidRPr="00F47CA0">
              <w:rPr>
                <w:rFonts w:eastAsia="Times New Roman" w:cs="Calibri"/>
                <w:color w:val="000000"/>
                <w:sz w:val="24"/>
                <w:szCs w:val="24"/>
                <w:lang w:val="pt-BR" w:eastAsia="pt-BR"/>
              </w:rPr>
              <w:t>Feito</w:t>
            </w:r>
            <w:proofErr w:type="gramEnd"/>
            <w:r w:rsidRPr="00F47CA0">
              <w:rPr>
                <w:rFonts w:eastAsia="Times New Roman" w:cs="Calibri"/>
                <w:color w:val="000000"/>
                <w:sz w:val="24"/>
                <w:szCs w:val="24"/>
                <w:lang w:val="pt-BR" w:eastAsia="pt-BR"/>
              </w:rPr>
              <w:t xml:space="preserve"> em aço Pintado; Capacidade de perfuração de 100 folhas.</w:t>
            </w:r>
          </w:p>
        </w:tc>
        <w:tc>
          <w:tcPr>
            <w:tcW w:w="1360" w:type="dxa"/>
            <w:tcBorders>
              <w:top w:val="nil"/>
              <w:left w:val="single" w:sz="8" w:space="0" w:color="000000"/>
              <w:bottom w:val="single" w:sz="8" w:space="0" w:color="000000"/>
              <w:right w:val="nil"/>
            </w:tcBorders>
            <w:shd w:val="clear" w:color="auto" w:fill="auto"/>
            <w:vAlign w:val="center"/>
          </w:tcPr>
          <w:p w14:paraId="7574E08D" w14:textId="25562C2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FD76854" w14:textId="25E38AF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A1B82B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3C5131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248</w:t>
            </w:r>
          </w:p>
        </w:tc>
        <w:tc>
          <w:tcPr>
            <w:tcW w:w="640" w:type="dxa"/>
            <w:tcBorders>
              <w:top w:val="nil"/>
              <w:left w:val="single" w:sz="8" w:space="0" w:color="000000"/>
              <w:bottom w:val="single" w:sz="8" w:space="0" w:color="000000"/>
              <w:right w:val="nil"/>
            </w:tcBorders>
            <w:shd w:val="clear" w:color="000000" w:fill="FFFFFF"/>
            <w:vAlign w:val="center"/>
            <w:hideMark/>
          </w:tcPr>
          <w:p w14:paraId="4A79F6C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43FDFF1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22F454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Perfurador de Papel, 2 Furos; </w:t>
            </w:r>
            <w:proofErr w:type="gramStart"/>
            <w:r w:rsidRPr="00F47CA0">
              <w:rPr>
                <w:rFonts w:eastAsia="Times New Roman" w:cs="Calibri"/>
                <w:color w:val="000000"/>
                <w:sz w:val="24"/>
                <w:szCs w:val="24"/>
                <w:lang w:val="pt-BR" w:eastAsia="pt-BR"/>
              </w:rPr>
              <w:t>Feito</w:t>
            </w:r>
            <w:proofErr w:type="gramEnd"/>
            <w:r w:rsidRPr="00F47CA0">
              <w:rPr>
                <w:rFonts w:eastAsia="Times New Roman" w:cs="Calibri"/>
                <w:color w:val="000000"/>
                <w:sz w:val="24"/>
                <w:szCs w:val="24"/>
                <w:lang w:val="pt-BR" w:eastAsia="pt-BR"/>
              </w:rPr>
              <w:t xml:space="preserve"> em aço Pintado; Capacidade de perfuração de 200 folhas.</w:t>
            </w:r>
          </w:p>
        </w:tc>
        <w:tc>
          <w:tcPr>
            <w:tcW w:w="1360" w:type="dxa"/>
            <w:tcBorders>
              <w:top w:val="nil"/>
              <w:left w:val="single" w:sz="8" w:space="0" w:color="000000"/>
              <w:bottom w:val="single" w:sz="8" w:space="0" w:color="000000"/>
              <w:right w:val="nil"/>
            </w:tcBorders>
            <w:shd w:val="clear" w:color="auto" w:fill="auto"/>
            <w:vAlign w:val="center"/>
          </w:tcPr>
          <w:p w14:paraId="6A80C825" w14:textId="4D8CB90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98B251C" w14:textId="75E782A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D331BD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C7223E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249</w:t>
            </w:r>
          </w:p>
        </w:tc>
        <w:tc>
          <w:tcPr>
            <w:tcW w:w="640" w:type="dxa"/>
            <w:tcBorders>
              <w:top w:val="nil"/>
              <w:left w:val="single" w:sz="8" w:space="0" w:color="000000"/>
              <w:bottom w:val="single" w:sz="8" w:space="0" w:color="000000"/>
              <w:right w:val="nil"/>
            </w:tcBorders>
            <w:shd w:val="clear" w:color="000000" w:fill="FFFFFF"/>
            <w:vAlign w:val="center"/>
            <w:hideMark/>
          </w:tcPr>
          <w:p w14:paraId="31D95AE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7A81D41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1B1833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Pincel Atômico; Cor Azul; Com Ponta de feltro chanfrada; Tipo Descartável. Caixa com 12 unidades</w:t>
            </w:r>
          </w:p>
        </w:tc>
        <w:tc>
          <w:tcPr>
            <w:tcW w:w="1360" w:type="dxa"/>
            <w:tcBorders>
              <w:top w:val="nil"/>
              <w:left w:val="single" w:sz="8" w:space="0" w:color="000000"/>
              <w:bottom w:val="single" w:sz="8" w:space="0" w:color="000000"/>
              <w:right w:val="nil"/>
            </w:tcBorders>
            <w:shd w:val="clear" w:color="auto" w:fill="auto"/>
            <w:vAlign w:val="center"/>
          </w:tcPr>
          <w:p w14:paraId="7202C1BE" w14:textId="776B777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CF9925" w14:textId="2AA42D5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CDE4B0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CC033F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250</w:t>
            </w:r>
          </w:p>
        </w:tc>
        <w:tc>
          <w:tcPr>
            <w:tcW w:w="640" w:type="dxa"/>
            <w:tcBorders>
              <w:top w:val="nil"/>
              <w:left w:val="single" w:sz="8" w:space="0" w:color="000000"/>
              <w:bottom w:val="single" w:sz="8" w:space="0" w:color="000000"/>
              <w:right w:val="nil"/>
            </w:tcBorders>
            <w:shd w:val="clear" w:color="000000" w:fill="FFFFFF"/>
            <w:vAlign w:val="center"/>
            <w:hideMark/>
          </w:tcPr>
          <w:p w14:paraId="1496664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68DF23B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36AD0F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Pincel Atômico; Cor Preto; Com Ponta de feltro chanfrada; Tipo Descartável. Caixa com 12 unidades</w:t>
            </w:r>
          </w:p>
        </w:tc>
        <w:tc>
          <w:tcPr>
            <w:tcW w:w="1360" w:type="dxa"/>
            <w:tcBorders>
              <w:top w:val="nil"/>
              <w:left w:val="single" w:sz="8" w:space="0" w:color="000000"/>
              <w:bottom w:val="single" w:sz="8" w:space="0" w:color="000000"/>
              <w:right w:val="nil"/>
            </w:tcBorders>
            <w:shd w:val="clear" w:color="auto" w:fill="auto"/>
            <w:vAlign w:val="center"/>
          </w:tcPr>
          <w:p w14:paraId="43E0771E" w14:textId="5C60B9E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5468162" w14:textId="70D2A71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AE250D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6F0BE0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251</w:t>
            </w:r>
          </w:p>
        </w:tc>
        <w:tc>
          <w:tcPr>
            <w:tcW w:w="640" w:type="dxa"/>
            <w:tcBorders>
              <w:top w:val="nil"/>
              <w:left w:val="single" w:sz="8" w:space="0" w:color="000000"/>
              <w:bottom w:val="single" w:sz="8" w:space="0" w:color="000000"/>
              <w:right w:val="nil"/>
            </w:tcBorders>
            <w:shd w:val="clear" w:color="000000" w:fill="FFFFFF"/>
            <w:vAlign w:val="center"/>
            <w:hideMark/>
          </w:tcPr>
          <w:p w14:paraId="5CB8049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1A95D99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1C97EE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Pincel Atômico; Cor Verde; Com Ponta de feltro chanfrada; Tipo Descartável. Caixa com 12 unidades</w:t>
            </w:r>
          </w:p>
        </w:tc>
        <w:tc>
          <w:tcPr>
            <w:tcW w:w="1360" w:type="dxa"/>
            <w:tcBorders>
              <w:top w:val="nil"/>
              <w:left w:val="single" w:sz="8" w:space="0" w:color="000000"/>
              <w:bottom w:val="single" w:sz="8" w:space="0" w:color="000000"/>
              <w:right w:val="nil"/>
            </w:tcBorders>
            <w:shd w:val="clear" w:color="auto" w:fill="auto"/>
            <w:vAlign w:val="center"/>
          </w:tcPr>
          <w:p w14:paraId="2A161FDD" w14:textId="7FC9127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DD120C1" w14:textId="05C8B4B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E26D28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74377C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252</w:t>
            </w:r>
          </w:p>
        </w:tc>
        <w:tc>
          <w:tcPr>
            <w:tcW w:w="640" w:type="dxa"/>
            <w:tcBorders>
              <w:top w:val="nil"/>
              <w:left w:val="single" w:sz="8" w:space="0" w:color="000000"/>
              <w:bottom w:val="single" w:sz="8" w:space="0" w:color="000000"/>
              <w:right w:val="nil"/>
            </w:tcBorders>
            <w:shd w:val="clear" w:color="000000" w:fill="FFFFFF"/>
            <w:vAlign w:val="center"/>
            <w:hideMark/>
          </w:tcPr>
          <w:p w14:paraId="225718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024B803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58178D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Pincel Atômico; Cor Vermelho; Com Ponta de feltro chanfrada; Tipo Descartável. Caixa com 12 unidades</w:t>
            </w:r>
          </w:p>
        </w:tc>
        <w:tc>
          <w:tcPr>
            <w:tcW w:w="1360" w:type="dxa"/>
            <w:tcBorders>
              <w:top w:val="nil"/>
              <w:left w:val="single" w:sz="8" w:space="0" w:color="000000"/>
              <w:bottom w:val="single" w:sz="8" w:space="0" w:color="000000"/>
              <w:right w:val="nil"/>
            </w:tcBorders>
            <w:shd w:val="clear" w:color="auto" w:fill="auto"/>
            <w:vAlign w:val="center"/>
          </w:tcPr>
          <w:p w14:paraId="7305D447" w14:textId="138F60F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1ADA885" w14:textId="5FD5439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1F20D98"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2685C1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253</w:t>
            </w:r>
          </w:p>
        </w:tc>
        <w:tc>
          <w:tcPr>
            <w:tcW w:w="640" w:type="dxa"/>
            <w:tcBorders>
              <w:top w:val="nil"/>
              <w:left w:val="single" w:sz="8" w:space="0" w:color="000000"/>
              <w:bottom w:val="single" w:sz="8" w:space="0" w:color="000000"/>
              <w:right w:val="nil"/>
            </w:tcBorders>
            <w:shd w:val="clear" w:color="000000" w:fill="FFFFFF"/>
            <w:vAlign w:val="center"/>
            <w:hideMark/>
          </w:tcPr>
          <w:p w14:paraId="28A0C0C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w:t>
            </w:r>
          </w:p>
        </w:tc>
        <w:tc>
          <w:tcPr>
            <w:tcW w:w="1026" w:type="dxa"/>
            <w:tcBorders>
              <w:top w:val="nil"/>
              <w:left w:val="single" w:sz="8" w:space="0" w:color="000000"/>
              <w:bottom w:val="single" w:sz="8" w:space="0" w:color="000000"/>
              <w:right w:val="nil"/>
            </w:tcBorders>
            <w:shd w:val="clear" w:color="000000" w:fill="FFFFFF"/>
            <w:vAlign w:val="center"/>
            <w:hideMark/>
          </w:tcPr>
          <w:p w14:paraId="3A1092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8E2230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Pincel para Quadro Branco; Cor Azul; </w:t>
            </w:r>
            <w:proofErr w:type="gramStart"/>
            <w:r w:rsidRPr="00F47CA0">
              <w:rPr>
                <w:rFonts w:eastAsia="Times New Roman" w:cs="Calibri"/>
                <w:color w:val="000000"/>
                <w:sz w:val="24"/>
                <w:szCs w:val="24"/>
                <w:lang w:val="pt-BR" w:eastAsia="pt-BR"/>
              </w:rPr>
              <w:t>Confeccionado</w:t>
            </w:r>
            <w:proofErr w:type="gramEnd"/>
            <w:r w:rsidRPr="00F47CA0">
              <w:rPr>
                <w:rFonts w:eastAsia="Times New Roman" w:cs="Calibri"/>
                <w:color w:val="000000"/>
                <w:sz w:val="24"/>
                <w:szCs w:val="24"/>
                <w:lang w:val="pt-BR" w:eastAsia="pt-BR"/>
              </w:rPr>
              <w:t xml:space="preserve"> com resinas </w:t>
            </w:r>
            <w:proofErr w:type="spellStart"/>
            <w:r w:rsidRPr="00F47CA0">
              <w:rPr>
                <w:rFonts w:eastAsia="Times New Roman" w:cs="Calibri"/>
                <w:color w:val="000000"/>
                <w:sz w:val="24"/>
                <w:szCs w:val="24"/>
                <w:lang w:val="pt-BR" w:eastAsia="pt-BR"/>
              </w:rPr>
              <w:t>termoplasticas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spellStart"/>
            <w:r w:rsidRPr="00F47CA0">
              <w:rPr>
                <w:rFonts w:eastAsia="Times New Roman" w:cs="Calibri"/>
                <w:color w:val="000000"/>
                <w:sz w:val="24"/>
                <w:szCs w:val="24"/>
                <w:lang w:val="pt-BR" w:eastAsia="pt-BR"/>
              </w:rPr>
              <w:t>alcool</w:t>
            </w:r>
            <w:proofErr w:type="spellEnd"/>
            <w:r w:rsidRPr="00F47CA0">
              <w:rPr>
                <w:rFonts w:eastAsia="Times New Roman" w:cs="Calibri"/>
                <w:color w:val="000000"/>
                <w:sz w:val="24"/>
                <w:szCs w:val="24"/>
                <w:lang w:val="pt-BR" w:eastAsia="pt-BR"/>
              </w:rPr>
              <w:t xml:space="preserve">, pigmentos, resinas, solventes aditivos, tubo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Medindo 129 mm x 20mm; Ponta de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0666D0F0" w14:textId="2D7C7A9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16A314C" w14:textId="7E87741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84DF2E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E006A0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254</w:t>
            </w:r>
          </w:p>
        </w:tc>
        <w:tc>
          <w:tcPr>
            <w:tcW w:w="640" w:type="dxa"/>
            <w:tcBorders>
              <w:top w:val="nil"/>
              <w:left w:val="single" w:sz="8" w:space="0" w:color="000000"/>
              <w:bottom w:val="single" w:sz="8" w:space="0" w:color="000000"/>
              <w:right w:val="nil"/>
            </w:tcBorders>
            <w:shd w:val="clear" w:color="000000" w:fill="FFFFFF"/>
            <w:vAlign w:val="center"/>
            <w:hideMark/>
          </w:tcPr>
          <w:p w14:paraId="00F0079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135F70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F66711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Pincel para Quadro Branco; Cor Preto; </w:t>
            </w:r>
            <w:proofErr w:type="gramStart"/>
            <w:r w:rsidRPr="00F47CA0">
              <w:rPr>
                <w:rFonts w:eastAsia="Times New Roman" w:cs="Calibri"/>
                <w:color w:val="000000"/>
                <w:sz w:val="24"/>
                <w:szCs w:val="24"/>
                <w:lang w:val="pt-BR" w:eastAsia="pt-BR"/>
              </w:rPr>
              <w:t>Confeccionado</w:t>
            </w:r>
            <w:proofErr w:type="gramEnd"/>
            <w:r w:rsidRPr="00F47CA0">
              <w:rPr>
                <w:rFonts w:eastAsia="Times New Roman" w:cs="Calibri"/>
                <w:color w:val="000000"/>
                <w:sz w:val="24"/>
                <w:szCs w:val="24"/>
                <w:lang w:val="pt-BR" w:eastAsia="pt-BR"/>
              </w:rPr>
              <w:t xml:space="preserve"> com resinas </w:t>
            </w:r>
            <w:proofErr w:type="spellStart"/>
            <w:r w:rsidRPr="00F47CA0">
              <w:rPr>
                <w:rFonts w:eastAsia="Times New Roman" w:cs="Calibri"/>
                <w:color w:val="000000"/>
                <w:sz w:val="24"/>
                <w:szCs w:val="24"/>
                <w:lang w:val="pt-BR" w:eastAsia="pt-BR"/>
              </w:rPr>
              <w:t>termoplasticas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spellStart"/>
            <w:r w:rsidRPr="00F47CA0">
              <w:rPr>
                <w:rFonts w:eastAsia="Times New Roman" w:cs="Calibri"/>
                <w:color w:val="000000"/>
                <w:sz w:val="24"/>
                <w:szCs w:val="24"/>
                <w:lang w:val="pt-BR" w:eastAsia="pt-BR"/>
              </w:rPr>
              <w:t>alcool</w:t>
            </w:r>
            <w:proofErr w:type="spellEnd"/>
            <w:r w:rsidRPr="00F47CA0">
              <w:rPr>
                <w:rFonts w:eastAsia="Times New Roman" w:cs="Calibri"/>
                <w:color w:val="000000"/>
                <w:sz w:val="24"/>
                <w:szCs w:val="24"/>
                <w:lang w:val="pt-BR" w:eastAsia="pt-BR"/>
              </w:rPr>
              <w:t xml:space="preserve">, pigmentos, resinas, solventes aditivos, tubo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Medindo 129 mm x 20mm; Ponta de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280D1B0B" w14:textId="4ED7886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9D34014" w14:textId="1B7767D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7A37CBA"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16BF47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255</w:t>
            </w:r>
          </w:p>
        </w:tc>
        <w:tc>
          <w:tcPr>
            <w:tcW w:w="640" w:type="dxa"/>
            <w:tcBorders>
              <w:top w:val="nil"/>
              <w:left w:val="single" w:sz="8" w:space="0" w:color="000000"/>
              <w:bottom w:val="single" w:sz="8" w:space="0" w:color="000000"/>
              <w:right w:val="nil"/>
            </w:tcBorders>
            <w:shd w:val="clear" w:color="000000" w:fill="FFFFFF"/>
            <w:vAlign w:val="center"/>
            <w:hideMark/>
          </w:tcPr>
          <w:p w14:paraId="658D3D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w:t>
            </w:r>
          </w:p>
        </w:tc>
        <w:tc>
          <w:tcPr>
            <w:tcW w:w="1026" w:type="dxa"/>
            <w:tcBorders>
              <w:top w:val="nil"/>
              <w:left w:val="single" w:sz="8" w:space="0" w:color="000000"/>
              <w:bottom w:val="single" w:sz="8" w:space="0" w:color="000000"/>
              <w:right w:val="nil"/>
            </w:tcBorders>
            <w:shd w:val="clear" w:color="000000" w:fill="FFFFFF"/>
            <w:vAlign w:val="center"/>
            <w:hideMark/>
          </w:tcPr>
          <w:p w14:paraId="768A09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8A39C8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Pincel para Quadro Branco; Cor Vermelho; </w:t>
            </w:r>
            <w:proofErr w:type="gramStart"/>
            <w:r w:rsidRPr="00F47CA0">
              <w:rPr>
                <w:rFonts w:eastAsia="Times New Roman" w:cs="Calibri"/>
                <w:color w:val="000000"/>
                <w:sz w:val="24"/>
                <w:szCs w:val="24"/>
                <w:lang w:val="pt-BR" w:eastAsia="pt-BR"/>
              </w:rPr>
              <w:t>Confeccionado</w:t>
            </w:r>
            <w:proofErr w:type="gramEnd"/>
            <w:r w:rsidRPr="00F47CA0">
              <w:rPr>
                <w:rFonts w:eastAsia="Times New Roman" w:cs="Calibri"/>
                <w:color w:val="000000"/>
                <w:sz w:val="24"/>
                <w:szCs w:val="24"/>
                <w:lang w:val="pt-BR" w:eastAsia="pt-BR"/>
              </w:rPr>
              <w:t xml:space="preserve"> com resinas </w:t>
            </w:r>
            <w:proofErr w:type="spellStart"/>
            <w:r w:rsidRPr="00F47CA0">
              <w:rPr>
                <w:rFonts w:eastAsia="Times New Roman" w:cs="Calibri"/>
                <w:color w:val="000000"/>
                <w:sz w:val="24"/>
                <w:szCs w:val="24"/>
                <w:lang w:val="pt-BR" w:eastAsia="pt-BR"/>
              </w:rPr>
              <w:t>termoplasticas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spellStart"/>
            <w:r w:rsidRPr="00F47CA0">
              <w:rPr>
                <w:rFonts w:eastAsia="Times New Roman" w:cs="Calibri"/>
                <w:color w:val="000000"/>
                <w:sz w:val="24"/>
                <w:szCs w:val="24"/>
                <w:lang w:val="pt-BR" w:eastAsia="pt-BR"/>
              </w:rPr>
              <w:t>alcool</w:t>
            </w:r>
            <w:proofErr w:type="spellEnd"/>
            <w:r w:rsidRPr="00F47CA0">
              <w:rPr>
                <w:rFonts w:eastAsia="Times New Roman" w:cs="Calibri"/>
                <w:color w:val="000000"/>
                <w:sz w:val="24"/>
                <w:szCs w:val="24"/>
                <w:lang w:val="pt-BR" w:eastAsia="pt-BR"/>
              </w:rPr>
              <w:t xml:space="preserve">, pigmentos, resinas, solventes aditivos, tubo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Medindo 129 mm x 20mm; Ponta de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27B9BCCB" w14:textId="2EE79A2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B8C7CFB" w14:textId="3D98EDC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8708F2D"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5F4D9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256</w:t>
            </w:r>
          </w:p>
        </w:tc>
        <w:tc>
          <w:tcPr>
            <w:tcW w:w="640" w:type="dxa"/>
            <w:tcBorders>
              <w:top w:val="nil"/>
              <w:left w:val="single" w:sz="8" w:space="0" w:color="000000"/>
              <w:bottom w:val="single" w:sz="8" w:space="0" w:color="000000"/>
              <w:right w:val="nil"/>
            </w:tcBorders>
            <w:shd w:val="clear" w:color="000000" w:fill="FFFFFF"/>
            <w:vAlign w:val="center"/>
            <w:hideMark/>
          </w:tcPr>
          <w:p w14:paraId="2D511BE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158</w:t>
            </w:r>
          </w:p>
        </w:tc>
        <w:tc>
          <w:tcPr>
            <w:tcW w:w="1026" w:type="dxa"/>
            <w:tcBorders>
              <w:top w:val="nil"/>
              <w:left w:val="single" w:sz="8" w:space="0" w:color="000000"/>
              <w:bottom w:val="single" w:sz="8" w:space="0" w:color="000000"/>
              <w:right w:val="nil"/>
            </w:tcBorders>
            <w:shd w:val="clear" w:color="000000" w:fill="FFFFFF"/>
            <w:vAlign w:val="center"/>
            <w:hideMark/>
          </w:tcPr>
          <w:p w14:paraId="1BA8E96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A0FD96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Pistola De Cola Quente 7mm a 8mm </w:t>
            </w:r>
            <w:proofErr w:type="gramStart"/>
            <w:r w:rsidRPr="00F47CA0">
              <w:rPr>
                <w:rFonts w:eastAsia="Times New Roman" w:cs="Calibri"/>
                <w:color w:val="000000"/>
                <w:sz w:val="24"/>
                <w:szCs w:val="24"/>
                <w:lang w:val="pt-BR" w:eastAsia="pt-BR"/>
              </w:rPr>
              <w:t>de  40</w:t>
            </w:r>
            <w:proofErr w:type="gram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Wats</w:t>
            </w:r>
            <w:proofErr w:type="spellEnd"/>
            <w:r w:rsidRPr="00F47CA0">
              <w:rPr>
                <w:rFonts w:eastAsia="Times New Roman" w:cs="Calibri"/>
                <w:color w:val="000000"/>
                <w:sz w:val="24"/>
                <w:szCs w:val="24"/>
                <w:lang w:val="pt-BR" w:eastAsia="pt-BR"/>
              </w:rPr>
              <w:t xml:space="preserve"> Bivolt </w:t>
            </w:r>
          </w:p>
        </w:tc>
        <w:tc>
          <w:tcPr>
            <w:tcW w:w="1360" w:type="dxa"/>
            <w:tcBorders>
              <w:top w:val="nil"/>
              <w:left w:val="single" w:sz="8" w:space="0" w:color="000000"/>
              <w:bottom w:val="single" w:sz="8" w:space="0" w:color="000000"/>
              <w:right w:val="nil"/>
            </w:tcBorders>
            <w:shd w:val="clear" w:color="auto" w:fill="auto"/>
            <w:vAlign w:val="center"/>
          </w:tcPr>
          <w:p w14:paraId="0D1355D4" w14:textId="6EE765B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9D05599" w14:textId="0611AB5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184C62E"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131547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257</w:t>
            </w:r>
          </w:p>
        </w:tc>
        <w:tc>
          <w:tcPr>
            <w:tcW w:w="640" w:type="dxa"/>
            <w:tcBorders>
              <w:top w:val="nil"/>
              <w:left w:val="single" w:sz="8" w:space="0" w:color="000000"/>
              <w:bottom w:val="single" w:sz="8" w:space="0" w:color="000000"/>
              <w:right w:val="nil"/>
            </w:tcBorders>
            <w:shd w:val="clear" w:color="000000" w:fill="FFFFFF"/>
            <w:vAlign w:val="center"/>
            <w:hideMark/>
          </w:tcPr>
          <w:p w14:paraId="3C8320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159</w:t>
            </w:r>
          </w:p>
        </w:tc>
        <w:tc>
          <w:tcPr>
            <w:tcW w:w="1026" w:type="dxa"/>
            <w:tcBorders>
              <w:top w:val="nil"/>
              <w:left w:val="single" w:sz="8" w:space="0" w:color="000000"/>
              <w:bottom w:val="single" w:sz="8" w:space="0" w:color="000000"/>
              <w:right w:val="nil"/>
            </w:tcBorders>
            <w:shd w:val="clear" w:color="000000" w:fill="FFFFFF"/>
            <w:vAlign w:val="center"/>
            <w:hideMark/>
          </w:tcPr>
          <w:p w14:paraId="0D83516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1D5BF8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Pistola De Cola Quente 11mm a 12mm </w:t>
            </w:r>
            <w:proofErr w:type="gramStart"/>
            <w:r w:rsidRPr="00F47CA0">
              <w:rPr>
                <w:rFonts w:eastAsia="Times New Roman" w:cs="Calibri"/>
                <w:color w:val="000000"/>
                <w:sz w:val="24"/>
                <w:szCs w:val="24"/>
                <w:lang w:val="pt-BR" w:eastAsia="pt-BR"/>
              </w:rPr>
              <w:t>de  40</w:t>
            </w:r>
            <w:proofErr w:type="gram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Wats</w:t>
            </w:r>
            <w:proofErr w:type="spellEnd"/>
            <w:r w:rsidRPr="00F47CA0">
              <w:rPr>
                <w:rFonts w:eastAsia="Times New Roman" w:cs="Calibri"/>
                <w:color w:val="000000"/>
                <w:sz w:val="24"/>
                <w:szCs w:val="24"/>
                <w:lang w:val="pt-BR" w:eastAsia="pt-BR"/>
              </w:rPr>
              <w:t xml:space="preserve"> Bivolt </w:t>
            </w:r>
          </w:p>
        </w:tc>
        <w:tc>
          <w:tcPr>
            <w:tcW w:w="1360" w:type="dxa"/>
            <w:tcBorders>
              <w:top w:val="nil"/>
              <w:left w:val="single" w:sz="8" w:space="0" w:color="000000"/>
              <w:bottom w:val="single" w:sz="8" w:space="0" w:color="000000"/>
              <w:right w:val="nil"/>
            </w:tcBorders>
            <w:shd w:val="clear" w:color="auto" w:fill="auto"/>
            <w:vAlign w:val="center"/>
          </w:tcPr>
          <w:p w14:paraId="00211D86" w14:textId="4583B39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17646BF" w14:textId="3E3655B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E3D8ECE"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DB3902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258</w:t>
            </w:r>
          </w:p>
        </w:tc>
        <w:tc>
          <w:tcPr>
            <w:tcW w:w="640" w:type="dxa"/>
            <w:tcBorders>
              <w:top w:val="nil"/>
              <w:left w:val="single" w:sz="8" w:space="0" w:color="000000"/>
              <w:bottom w:val="single" w:sz="8" w:space="0" w:color="000000"/>
              <w:right w:val="nil"/>
            </w:tcBorders>
            <w:shd w:val="clear" w:color="000000" w:fill="FFFFFF"/>
            <w:vAlign w:val="center"/>
            <w:hideMark/>
          </w:tcPr>
          <w:p w14:paraId="4CADFFE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4A3F677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D71D1B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Prendedor de papel c/ 10 unidades, Prendedor de papel corpo de metal com pintura epóxi e presilha em aço inoxidável corpo. Preto, Tam. 25mm.</w:t>
            </w:r>
          </w:p>
        </w:tc>
        <w:tc>
          <w:tcPr>
            <w:tcW w:w="1360" w:type="dxa"/>
            <w:tcBorders>
              <w:top w:val="nil"/>
              <w:left w:val="single" w:sz="8" w:space="0" w:color="000000"/>
              <w:bottom w:val="single" w:sz="8" w:space="0" w:color="000000"/>
              <w:right w:val="nil"/>
            </w:tcBorders>
            <w:shd w:val="clear" w:color="auto" w:fill="auto"/>
            <w:vAlign w:val="center"/>
          </w:tcPr>
          <w:p w14:paraId="1287593C" w14:textId="10EA499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D772118" w14:textId="688D545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D702211"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A9C3CB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259</w:t>
            </w:r>
          </w:p>
        </w:tc>
        <w:tc>
          <w:tcPr>
            <w:tcW w:w="640" w:type="dxa"/>
            <w:tcBorders>
              <w:top w:val="nil"/>
              <w:left w:val="single" w:sz="8" w:space="0" w:color="000000"/>
              <w:bottom w:val="single" w:sz="8" w:space="0" w:color="000000"/>
              <w:right w:val="nil"/>
            </w:tcBorders>
            <w:shd w:val="clear" w:color="000000" w:fill="FFFFFF"/>
            <w:vAlign w:val="center"/>
            <w:hideMark/>
          </w:tcPr>
          <w:p w14:paraId="06D1339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22B3C5F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5BDBC5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Porta Carimbo modular. Para 6 carimbos.</w:t>
            </w:r>
          </w:p>
        </w:tc>
        <w:tc>
          <w:tcPr>
            <w:tcW w:w="1360" w:type="dxa"/>
            <w:tcBorders>
              <w:top w:val="nil"/>
              <w:left w:val="single" w:sz="8" w:space="0" w:color="000000"/>
              <w:bottom w:val="single" w:sz="8" w:space="0" w:color="000000"/>
              <w:right w:val="nil"/>
            </w:tcBorders>
            <w:shd w:val="clear" w:color="auto" w:fill="auto"/>
            <w:vAlign w:val="center"/>
          </w:tcPr>
          <w:p w14:paraId="3AEE3C61" w14:textId="60A0496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08F1D9E" w14:textId="07158BC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9BB475C"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1D7E70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260</w:t>
            </w:r>
          </w:p>
        </w:tc>
        <w:tc>
          <w:tcPr>
            <w:tcW w:w="640" w:type="dxa"/>
            <w:tcBorders>
              <w:top w:val="nil"/>
              <w:left w:val="single" w:sz="8" w:space="0" w:color="000000"/>
              <w:bottom w:val="single" w:sz="8" w:space="0" w:color="000000"/>
              <w:right w:val="nil"/>
            </w:tcBorders>
            <w:shd w:val="clear" w:color="000000" w:fill="FFFFFF"/>
            <w:vAlign w:val="center"/>
            <w:hideMark/>
          </w:tcPr>
          <w:p w14:paraId="52C7C7B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5546C50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7026C5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Porta fita adesiva pequeno, com o sistema de roldana e serrilha de aço inoxidável, Medidas: 180mm x 80mm x 70mm, Peso: 540g, Diâmetro da roldana: 25mm, Lâmina de corte: Aço inoxidável.</w:t>
            </w:r>
          </w:p>
        </w:tc>
        <w:tc>
          <w:tcPr>
            <w:tcW w:w="1360" w:type="dxa"/>
            <w:tcBorders>
              <w:top w:val="nil"/>
              <w:left w:val="single" w:sz="8" w:space="0" w:color="000000"/>
              <w:bottom w:val="single" w:sz="8" w:space="0" w:color="000000"/>
              <w:right w:val="nil"/>
            </w:tcBorders>
            <w:shd w:val="clear" w:color="auto" w:fill="auto"/>
            <w:vAlign w:val="center"/>
          </w:tcPr>
          <w:p w14:paraId="53027582" w14:textId="52EBA06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062CF66" w14:textId="002CD4C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A0FB07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0AD5CF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261</w:t>
            </w:r>
          </w:p>
        </w:tc>
        <w:tc>
          <w:tcPr>
            <w:tcW w:w="640" w:type="dxa"/>
            <w:tcBorders>
              <w:top w:val="nil"/>
              <w:left w:val="single" w:sz="8" w:space="0" w:color="000000"/>
              <w:bottom w:val="single" w:sz="8" w:space="0" w:color="000000"/>
              <w:right w:val="nil"/>
            </w:tcBorders>
            <w:shd w:val="clear" w:color="000000" w:fill="FFFFFF"/>
            <w:vAlign w:val="center"/>
            <w:hideMark/>
          </w:tcPr>
          <w:p w14:paraId="45D3CFE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69DB09C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3143BF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Porta fita adesiva grande, Base antiderrapante e seu cortante de fita e de aço inox, Tamanho: Grande. Para fitas do tamanho: 12, 19 e 25mm de largura. Cor: Preto</w:t>
            </w:r>
          </w:p>
        </w:tc>
        <w:tc>
          <w:tcPr>
            <w:tcW w:w="1360" w:type="dxa"/>
            <w:tcBorders>
              <w:top w:val="nil"/>
              <w:left w:val="single" w:sz="8" w:space="0" w:color="000000"/>
              <w:bottom w:val="single" w:sz="8" w:space="0" w:color="000000"/>
              <w:right w:val="nil"/>
            </w:tcBorders>
            <w:shd w:val="clear" w:color="auto" w:fill="auto"/>
            <w:vAlign w:val="center"/>
          </w:tcPr>
          <w:p w14:paraId="0A4C5C0E" w14:textId="0F8622E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E742DD9" w14:textId="3475352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14DE3C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6F21F9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262</w:t>
            </w:r>
          </w:p>
        </w:tc>
        <w:tc>
          <w:tcPr>
            <w:tcW w:w="640" w:type="dxa"/>
            <w:tcBorders>
              <w:top w:val="nil"/>
              <w:left w:val="single" w:sz="8" w:space="0" w:color="000000"/>
              <w:bottom w:val="single" w:sz="8" w:space="0" w:color="000000"/>
              <w:right w:val="nil"/>
            </w:tcBorders>
            <w:shd w:val="clear" w:color="000000" w:fill="FFFFFF"/>
            <w:vAlign w:val="center"/>
            <w:hideMark/>
          </w:tcPr>
          <w:p w14:paraId="11B2096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76201E7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93EB2B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Porta Lápis/Caneta/Clips/Lembretes; Fabricado em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xml:space="preserve"> fumê; </w:t>
            </w:r>
            <w:proofErr w:type="gramStart"/>
            <w:r w:rsidRPr="00F47CA0">
              <w:rPr>
                <w:rFonts w:eastAsia="Times New Roman" w:cs="Calibri"/>
                <w:color w:val="000000"/>
                <w:sz w:val="24"/>
                <w:szCs w:val="24"/>
                <w:lang w:val="pt-BR" w:eastAsia="pt-BR"/>
              </w:rPr>
              <w:t>Medindo</w:t>
            </w:r>
            <w:proofErr w:type="gram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23cm x 6,5cm x 9,5 cm. </w:t>
            </w:r>
          </w:p>
        </w:tc>
        <w:tc>
          <w:tcPr>
            <w:tcW w:w="1360" w:type="dxa"/>
            <w:tcBorders>
              <w:top w:val="nil"/>
              <w:left w:val="single" w:sz="8" w:space="0" w:color="000000"/>
              <w:bottom w:val="single" w:sz="8" w:space="0" w:color="000000"/>
              <w:right w:val="nil"/>
            </w:tcBorders>
            <w:shd w:val="clear" w:color="auto" w:fill="auto"/>
            <w:vAlign w:val="center"/>
          </w:tcPr>
          <w:p w14:paraId="055A384D" w14:textId="30BB87F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12E8915" w14:textId="27F658D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3A24D2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4288B4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263</w:t>
            </w:r>
          </w:p>
        </w:tc>
        <w:tc>
          <w:tcPr>
            <w:tcW w:w="640" w:type="dxa"/>
            <w:tcBorders>
              <w:top w:val="nil"/>
              <w:left w:val="single" w:sz="8" w:space="0" w:color="000000"/>
              <w:bottom w:val="single" w:sz="8" w:space="0" w:color="000000"/>
              <w:right w:val="nil"/>
            </w:tcBorders>
            <w:shd w:val="clear" w:color="000000" w:fill="FFFFFF"/>
            <w:vAlign w:val="center"/>
            <w:hideMark/>
          </w:tcPr>
          <w:p w14:paraId="62742D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354</w:t>
            </w:r>
          </w:p>
        </w:tc>
        <w:tc>
          <w:tcPr>
            <w:tcW w:w="1026" w:type="dxa"/>
            <w:tcBorders>
              <w:top w:val="nil"/>
              <w:left w:val="single" w:sz="8" w:space="0" w:color="000000"/>
              <w:bottom w:val="single" w:sz="8" w:space="0" w:color="000000"/>
              <w:right w:val="nil"/>
            </w:tcBorders>
            <w:shd w:val="clear" w:color="000000" w:fill="FFFFFF"/>
            <w:vAlign w:val="center"/>
            <w:hideMark/>
          </w:tcPr>
          <w:p w14:paraId="1DF9309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BC9F51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Prancheta Portátil; de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Poliestiremo</w:t>
            </w:r>
            <w:proofErr w:type="spellEnd"/>
            <w:r w:rsidRPr="00F47CA0">
              <w:rPr>
                <w:rFonts w:eastAsia="Times New Roman" w:cs="Calibri"/>
                <w:color w:val="000000"/>
                <w:sz w:val="24"/>
                <w:szCs w:val="24"/>
                <w:lang w:val="pt-BR" w:eastAsia="pt-BR"/>
              </w:rPr>
              <w:t xml:space="preserve"> (OS); Tamanho Ofício; Com Prendedor do Papel em Poliestireno ou de Metal.</w:t>
            </w:r>
          </w:p>
        </w:tc>
        <w:tc>
          <w:tcPr>
            <w:tcW w:w="1360" w:type="dxa"/>
            <w:tcBorders>
              <w:top w:val="nil"/>
              <w:left w:val="single" w:sz="8" w:space="0" w:color="000000"/>
              <w:bottom w:val="single" w:sz="8" w:space="0" w:color="000000"/>
              <w:right w:val="nil"/>
            </w:tcBorders>
            <w:shd w:val="clear" w:color="auto" w:fill="auto"/>
            <w:vAlign w:val="center"/>
          </w:tcPr>
          <w:p w14:paraId="0DCD0E5D" w14:textId="5F38C1F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EACBB83" w14:textId="255C411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529BD7F"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475E2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264</w:t>
            </w:r>
          </w:p>
        </w:tc>
        <w:tc>
          <w:tcPr>
            <w:tcW w:w="640" w:type="dxa"/>
            <w:tcBorders>
              <w:top w:val="nil"/>
              <w:left w:val="single" w:sz="8" w:space="0" w:color="000000"/>
              <w:bottom w:val="single" w:sz="8" w:space="0" w:color="000000"/>
              <w:right w:val="nil"/>
            </w:tcBorders>
            <w:shd w:val="clear" w:color="000000" w:fill="FFFFFF"/>
            <w:vAlign w:val="center"/>
            <w:hideMark/>
          </w:tcPr>
          <w:p w14:paraId="497397F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729AC07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5D6833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Prendedor de papel, Tipo </w:t>
            </w:r>
            <w:proofErr w:type="spellStart"/>
            <w:r w:rsidRPr="00F47CA0">
              <w:rPr>
                <w:rFonts w:eastAsia="Times New Roman" w:cs="Calibri"/>
                <w:color w:val="000000"/>
                <w:sz w:val="24"/>
                <w:szCs w:val="24"/>
                <w:lang w:val="pt-BR" w:eastAsia="pt-BR"/>
              </w:rPr>
              <w:t>Binder</w:t>
            </w:r>
            <w:proofErr w:type="spellEnd"/>
            <w:r w:rsidRPr="00F47CA0">
              <w:rPr>
                <w:rFonts w:eastAsia="Times New Roman" w:cs="Calibri"/>
                <w:color w:val="000000"/>
                <w:sz w:val="24"/>
                <w:szCs w:val="24"/>
                <w:lang w:val="pt-BR" w:eastAsia="pt-BR"/>
              </w:rPr>
              <w:t xml:space="preserve"> Clip; 32 MM, c/ 10 unidades</w:t>
            </w:r>
          </w:p>
        </w:tc>
        <w:tc>
          <w:tcPr>
            <w:tcW w:w="1360" w:type="dxa"/>
            <w:tcBorders>
              <w:top w:val="nil"/>
              <w:left w:val="single" w:sz="8" w:space="0" w:color="000000"/>
              <w:bottom w:val="single" w:sz="8" w:space="0" w:color="000000"/>
              <w:right w:val="nil"/>
            </w:tcBorders>
            <w:shd w:val="clear" w:color="auto" w:fill="auto"/>
            <w:vAlign w:val="center"/>
          </w:tcPr>
          <w:p w14:paraId="0175146D" w14:textId="1E0ED5E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39D5099" w14:textId="1F76726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12A2DD9"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D57942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265</w:t>
            </w:r>
          </w:p>
        </w:tc>
        <w:tc>
          <w:tcPr>
            <w:tcW w:w="640" w:type="dxa"/>
            <w:tcBorders>
              <w:top w:val="nil"/>
              <w:left w:val="single" w:sz="8" w:space="0" w:color="000000"/>
              <w:bottom w:val="single" w:sz="8" w:space="0" w:color="000000"/>
              <w:right w:val="nil"/>
            </w:tcBorders>
            <w:shd w:val="clear" w:color="000000" w:fill="FFFFFF"/>
            <w:vAlign w:val="center"/>
            <w:hideMark/>
          </w:tcPr>
          <w:p w14:paraId="53DB5CA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217F683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FCCBF4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Quadro Branco com Moldura em Alumínio; </w:t>
            </w:r>
            <w:proofErr w:type="gramStart"/>
            <w:r w:rsidRPr="00F47CA0">
              <w:rPr>
                <w:rFonts w:eastAsia="Times New Roman" w:cs="Calibri"/>
                <w:color w:val="000000"/>
                <w:sz w:val="24"/>
                <w:szCs w:val="24"/>
                <w:lang w:val="pt-BR" w:eastAsia="pt-BR"/>
              </w:rPr>
              <w:t>Medindo</w:t>
            </w:r>
            <w:proofErr w:type="gramEnd"/>
            <w:r w:rsidRPr="00F47CA0">
              <w:rPr>
                <w:rFonts w:eastAsia="Times New Roman" w:cs="Calibri"/>
                <w:color w:val="000000"/>
                <w:sz w:val="24"/>
                <w:szCs w:val="24"/>
                <w:lang w:val="pt-BR" w:eastAsia="pt-BR"/>
              </w:rPr>
              <w:t xml:space="preserve"> 90 cm x 120 cm; </w:t>
            </w:r>
            <w:proofErr w:type="spellStart"/>
            <w:r w:rsidRPr="00F47CA0">
              <w:rPr>
                <w:rFonts w:eastAsia="Times New Roman" w:cs="Calibri"/>
                <w:color w:val="000000"/>
                <w:sz w:val="24"/>
                <w:szCs w:val="24"/>
                <w:lang w:val="pt-BR" w:eastAsia="pt-BR"/>
              </w:rPr>
              <w:t>Fabricaddo</w:t>
            </w:r>
            <w:proofErr w:type="spellEnd"/>
            <w:r w:rsidRPr="00F47CA0">
              <w:rPr>
                <w:rFonts w:eastAsia="Times New Roman" w:cs="Calibri"/>
                <w:color w:val="000000"/>
                <w:sz w:val="24"/>
                <w:szCs w:val="24"/>
                <w:lang w:val="pt-BR" w:eastAsia="pt-BR"/>
              </w:rPr>
              <w:t xml:space="preserve"> em chapa de madeira vitrificada Branca Brilhante de 3mm; Acabamento com moldura de </w:t>
            </w:r>
            <w:proofErr w:type="spellStart"/>
            <w:r w:rsidRPr="00F47CA0">
              <w:rPr>
                <w:rFonts w:eastAsia="Times New Roman" w:cs="Calibri"/>
                <w:color w:val="000000"/>
                <w:sz w:val="24"/>
                <w:szCs w:val="24"/>
                <w:lang w:val="pt-BR" w:eastAsia="pt-BR"/>
              </w:rPr>
              <w:t>aluminio</w:t>
            </w:r>
            <w:proofErr w:type="spellEnd"/>
            <w:r w:rsidRPr="00F47CA0">
              <w:rPr>
                <w:rFonts w:eastAsia="Times New Roman" w:cs="Calibri"/>
                <w:color w:val="000000"/>
                <w:sz w:val="24"/>
                <w:szCs w:val="24"/>
                <w:lang w:val="pt-BR" w:eastAsia="pt-BR"/>
              </w:rPr>
              <w:t xml:space="preserve"> natural; com suporte para apagador em </w:t>
            </w:r>
            <w:proofErr w:type="spellStart"/>
            <w:r w:rsidRPr="00F47CA0">
              <w:rPr>
                <w:rFonts w:eastAsia="Times New Roman" w:cs="Calibri"/>
                <w:color w:val="000000"/>
                <w:sz w:val="24"/>
                <w:szCs w:val="24"/>
                <w:lang w:val="pt-BR" w:eastAsia="pt-BR"/>
              </w:rPr>
              <w:t>aluminio</w:t>
            </w:r>
            <w:proofErr w:type="spellEnd"/>
            <w:r w:rsidRPr="00F47CA0">
              <w:rPr>
                <w:rFonts w:eastAsia="Times New Roman" w:cs="Calibri"/>
                <w:color w:val="000000"/>
                <w:sz w:val="24"/>
                <w:szCs w:val="24"/>
                <w:lang w:val="pt-BR" w:eastAsia="pt-BR"/>
              </w:rPr>
              <w:t>.</w:t>
            </w:r>
          </w:p>
        </w:tc>
        <w:tc>
          <w:tcPr>
            <w:tcW w:w="1360" w:type="dxa"/>
            <w:tcBorders>
              <w:top w:val="nil"/>
              <w:left w:val="single" w:sz="8" w:space="0" w:color="000000"/>
              <w:bottom w:val="single" w:sz="8" w:space="0" w:color="000000"/>
              <w:right w:val="nil"/>
            </w:tcBorders>
            <w:shd w:val="clear" w:color="auto" w:fill="auto"/>
            <w:vAlign w:val="center"/>
          </w:tcPr>
          <w:p w14:paraId="5CD29EFE" w14:textId="173C24A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72A69D1" w14:textId="3A317AA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34CC836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A2DBD2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266</w:t>
            </w:r>
          </w:p>
        </w:tc>
        <w:tc>
          <w:tcPr>
            <w:tcW w:w="640" w:type="dxa"/>
            <w:tcBorders>
              <w:top w:val="nil"/>
              <w:left w:val="single" w:sz="8" w:space="0" w:color="000000"/>
              <w:bottom w:val="single" w:sz="8" w:space="0" w:color="000000"/>
              <w:right w:val="nil"/>
            </w:tcBorders>
            <w:shd w:val="clear" w:color="000000" w:fill="FFFFFF"/>
            <w:vAlign w:val="center"/>
            <w:hideMark/>
          </w:tcPr>
          <w:p w14:paraId="27BDE9B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3BBBF0F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41710C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Quadro de Cortiça. Medindo 120mm x 90mm. Com moldura em madeira ou alumínio.</w:t>
            </w:r>
          </w:p>
        </w:tc>
        <w:tc>
          <w:tcPr>
            <w:tcW w:w="1360" w:type="dxa"/>
            <w:tcBorders>
              <w:top w:val="nil"/>
              <w:left w:val="single" w:sz="8" w:space="0" w:color="000000"/>
              <w:bottom w:val="single" w:sz="8" w:space="0" w:color="000000"/>
              <w:right w:val="nil"/>
            </w:tcBorders>
            <w:shd w:val="clear" w:color="auto" w:fill="auto"/>
            <w:vAlign w:val="center"/>
          </w:tcPr>
          <w:p w14:paraId="73EAE00E" w14:textId="39900D9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4A2636A" w14:textId="7957D4E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068CBAA"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4D981C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267</w:t>
            </w:r>
          </w:p>
        </w:tc>
        <w:tc>
          <w:tcPr>
            <w:tcW w:w="640" w:type="dxa"/>
            <w:tcBorders>
              <w:top w:val="nil"/>
              <w:left w:val="single" w:sz="8" w:space="0" w:color="000000"/>
              <w:bottom w:val="single" w:sz="8" w:space="0" w:color="000000"/>
              <w:right w:val="nil"/>
            </w:tcBorders>
            <w:shd w:val="clear" w:color="000000" w:fill="FFFFFF"/>
            <w:vAlign w:val="center"/>
            <w:hideMark/>
          </w:tcPr>
          <w:p w14:paraId="475458B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09DCC29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5211D3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Refil de índice telefônico, com 4 furos.</w:t>
            </w:r>
          </w:p>
        </w:tc>
        <w:tc>
          <w:tcPr>
            <w:tcW w:w="1360" w:type="dxa"/>
            <w:tcBorders>
              <w:top w:val="nil"/>
              <w:left w:val="single" w:sz="8" w:space="0" w:color="000000"/>
              <w:bottom w:val="single" w:sz="8" w:space="0" w:color="000000"/>
              <w:right w:val="nil"/>
            </w:tcBorders>
            <w:shd w:val="clear" w:color="auto" w:fill="auto"/>
            <w:vAlign w:val="center"/>
          </w:tcPr>
          <w:p w14:paraId="126A1648" w14:textId="58DCC14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AE5793D" w14:textId="6665578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2F04F8F"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F59FC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268</w:t>
            </w:r>
          </w:p>
        </w:tc>
        <w:tc>
          <w:tcPr>
            <w:tcW w:w="640" w:type="dxa"/>
            <w:tcBorders>
              <w:top w:val="nil"/>
              <w:left w:val="single" w:sz="8" w:space="0" w:color="000000"/>
              <w:bottom w:val="single" w:sz="8" w:space="0" w:color="000000"/>
              <w:right w:val="nil"/>
            </w:tcBorders>
            <w:shd w:val="clear" w:color="000000" w:fill="FFFFFF"/>
            <w:vAlign w:val="center"/>
            <w:hideMark/>
          </w:tcPr>
          <w:p w14:paraId="6A3B2F4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279</w:t>
            </w:r>
          </w:p>
        </w:tc>
        <w:tc>
          <w:tcPr>
            <w:tcW w:w="1026" w:type="dxa"/>
            <w:tcBorders>
              <w:top w:val="nil"/>
              <w:left w:val="single" w:sz="8" w:space="0" w:color="000000"/>
              <w:bottom w:val="single" w:sz="8" w:space="0" w:color="000000"/>
              <w:right w:val="nil"/>
            </w:tcBorders>
            <w:shd w:val="clear" w:color="000000" w:fill="FFFFFF"/>
            <w:vAlign w:val="center"/>
            <w:hideMark/>
          </w:tcPr>
          <w:p w14:paraId="7B91802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7EE04F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Régua de 30 cm; Comprimento da </w:t>
            </w:r>
            <w:proofErr w:type="spellStart"/>
            <w:r w:rsidRPr="00F47CA0">
              <w:rPr>
                <w:rFonts w:eastAsia="Times New Roman" w:cs="Calibri"/>
                <w:color w:val="000000"/>
                <w:sz w:val="24"/>
                <w:szCs w:val="24"/>
                <w:lang w:val="pt-BR" w:eastAsia="pt-BR"/>
              </w:rPr>
              <w:t>escla</w:t>
            </w:r>
            <w:proofErr w:type="spellEnd"/>
            <w:r w:rsidRPr="00F47CA0">
              <w:rPr>
                <w:rFonts w:eastAsia="Times New Roman" w:cs="Calibri"/>
                <w:color w:val="000000"/>
                <w:sz w:val="24"/>
                <w:szCs w:val="24"/>
                <w:lang w:val="pt-BR" w:eastAsia="pt-BR"/>
              </w:rPr>
              <w:t xml:space="preserve"> com divisão em </w:t>
            </w:r>
            <w:proofErr w:type="spellStart"/>
            <w:r w:rsidRPr="00F47CA0">
              <w:rPr>
                <w:rFonts w:eastAsia="Times New Roman" w:cs="Calibri"/>
                <w:color w:val="000000"/>
                <w:sz w:val="24"/>
                <w:szCs w:val="24"/>
                <w:lang w:val="pt-BR" w:eastAsia="pt-BR"/>
              </w:rPr>
              <w:t>milimetros</w:t>
            </w:r>
            <w:proofErr w:type="spellEnd"/>
            <w:r w:rsidRPr="00F47CA0">
              <w:rPr>
                <w:rFonts w:eastAsia="Times New Roman" w:cs="Calibri"/>
                <w:color w:val="000000"/>
                <w:sz w:val="24"/>
                <w:szCs w:val="24"/>
                <w:lang w:val="pt-BR" w:eastAsia="pt-BR"/>
              </w:rPr>
              <w:t xml:space="preserve">, numeração em </w:t>
            </w:r>
            <w:proofErr w:type="spellStart"/>
            <w:r w:rsidRPr="00F47CA0">
              <w:rPr>
                <w:rFonts w:eastAsia="Times New Roman" w:cs="Calibri"/>
                <w:color w:val="000000"/>
                <w:sz w:val="24"/>
                <w:szCs w:val="24"/>
                <w:lang w:val="pt-BR" w:eastAsia="pt-BR"/>
              </w:rPr>
              <w:t>centimetros</w:t>
            </w:r>
            <w:proofErr w:type="spellEnd"/>
            <w:r w:rsidRPr="00F47CA0">
              <w:rPr>
                <w:rFonts w:eastAsia="Times New Roman" w:cs="Calibri"/>
                <w:color w:val="000000"/>
                <w:sz w:val="24"/>
                <w:szCs w:val="24"/>
                <w:lang w:val="pt-BR" w:eastAsia="pt-BR"/>
              </w:rPr>
              <w:t xml:space="preserve">, confeccionada em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xml:space="preserve"> com espessura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de 5mm e largura de 35mm – Selo do INMETRO. </w:t>
            </w:r>
          </w:p>
        </w:tc>
        <w:tc>
          <w:tcPr>
            <w:tcW w:w="1360" w:type="dxa"/>
            <w:tcBorders>
              <w:top w:val="nil"/>
              <w:left w:val="single" w:sz="8" w:space="0" w:color="000000"/>
              <w:bottom w:val="single" w:sz="8" w:space="0" w:color="000000"/>
              <w:right w:val="nil"/>
            </w:tcBorders>
            <w:shd w:val="clear" w:color="auto" w:fill="auto"/>
            <w:vAlign w:val="center"/>
          </w:tcPr>
          <w:p w14:paraId="2141B646" w14:textId="4874DA5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0FA71E5" w14:textId="27F04AD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13E1813"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828F40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269</w:t>
            </w:r>
          </w:p>
        </w:tc>
        <w:tc>
          <w:tcPr>
            <w:tcW w:w="640" w:type="dxa"/>
            <w:tcBorders>
              <w:top w:val="nil"/>
              <w:left w:val="single" w:sz="8" w:space="0" w:color="000000"/>
              <w:bottom w:val="single" w:sz="8" w:space="0" w:color="000000"/>
              <w:right w:val="nil"/>
            </w:tcBorders>
            <w:shd w:val="clear" w:color="000000" w:fill="FFFFFF"/>
            <w:vAlign w:val="center"/>
            <w:hideMark/>
          </w:tcPr>
          <w:p w14:paraId="062734B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291D5D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691BF4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Régua de 60 cm; Comprimento da </w:t>
            </w:r>
            <w:proofErr w:type="spellStart"/>
            <w:r w:rsidRPr="00F47CA0">
              <w:rPr>
                <w:rFonts w:eastAsia="Times New Roman" w:cs="Calibri"/>
                <w:color w:val="000000"/>
                <w:sz w:val="24"/>
                <w:szCs w:val="24"/>
                <w:lang w:val="pt-BR" w:eastAsia="pt-BR"/>
              </w:rPr>
              <w:t>escla</w:t>
            </w:r>
            <w:proofErr w:type="spellEnd"/>
            <w:r w:rsidRPr="00F47CA0">
              <w:rPr>
                <w:rFonts w:eastAsia="Times New Roman" w:cs="Calibri"/>
                <w:color w:val="000000"/>
                <w:sz w:val="24"/>
                <w:szCs w:val="24"/>
                <w:lang w:val="pt-BR" w:eastAsia="pt-BR"/>
              </w:rPr>
              <w:t xml:space="preserve"> com divisão em </w:t>
            </w:r>
            <w:proofErr w:type="spellStart"/>
            <w:r w:rsidRPr="00F47CA0">
              <w:rPr>
                <w:rFonts w:eastAsia="Times New Roman" w:cs="Calibri"/>
                <w:color w:val="000000"/>
                <w:sz w:val="24"/>
                <w:szCs w:val="24"/>
                <w:lang w:val="pt-BR" w:eastAsia="pt-BR"/>
              </w:rPr>
              <w:t>milimetros</w:t>
            </w:r>
            <w:proofErr w:type="spellEnd"/>
            <w:r w:rsidRPr="00F47CA0">
              <w:rPr>
                <w:rFonts w:eastAsia="Times New Roman" w:cs="Calibri"/>
                <w:color w:val="000000"/>
                <w:sz w:val="24"/>
                <w:szCs w:val="24"/>
                <w:lang w:val="pt-BR" w:eastAsia="pt-BR"/>
              </w:rPr>
              <w:t xml:space="preserve">, numeração em </w:t>
            </w:r>
            <w:proofErr w:type="spellStart"/>
            <w:r w:rsidRPr="00F47CA0">
              <w:rPr>
                <w:rFonts w:eastAsia="Times New Roman" w:cs="Calibri"/>
                <w:color w:val="000000"/>
                <w:sz w:val="24"/>
                <w:szCs w:val="24"/>
                <w:lang w:val="pt-BR" w:eastAsia="pt-BR"/>
              </w:rPr>
              <w:t>centimetros</w:t>
            </w:r>
            <w:proofErr w:type="spellEnd"/>
            <w:r w:rsidRPr="00F47CA0">
              <w:rPr>
                <w:rFonts w:eastAsia="Times New Roman" w:cs="Calibri"/>
                <w:color w:val="000000"/>
                <w:sz w:val="24"/>
                <w:szCs w:val="24"/>
                <w:lang w:val="pt-BR" w:eastAsia="pt-BR"/>
              </w:rPr>
              <w:t xml:space="preserve">, confeccionada em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xml:space="preserve"> com espessura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de 5mm e largura de 35mm – Selo do INMETRO. </w:t>
            </w:r>
          </w:p>
        </w:tc>
        <w:tc>
          <w:tcPr>
            <w:tcW w:w="1360" w:type="dxa"/>
            <w:tcBorders>
              <w:top w:val="nil"/>
              <w:left w:val="single" w:sz="8" w:space="0" w:color="000000"/>
              <w:bottom w:val="single" w:sz="8" w:space="0" w:color="000000"/>
              <w:right w:val="nil"/>
            </w:tcBorders>
            <w:shd w:val="clear" w:color="auto" w:fill="auto"/>
            <w:vAlign w:val="center"/>
          </w:tcPr>
          <w:p w14:paraId="00649C68" w14:textId="2750ADA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ED0F46F" w14:textId="45E96EE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3EEB08E"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62E594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270</w:t>
            </w:r>
          </w:p>
        </w:tc>
        <w:tc>
          <w:tcPr>
            <w:tcW w:w="640" w:type="dxa"/>
            <w:tcBorders>
              <w:top w:val="nil"/>
              <w:left w:val="single" w:sz="8" w:space="0" w:color="000000"/>
              <w:bottom w:val="single" w:sz="8" w:space="0" w:color="000000"/>
              <w:right w:val="nil"/>
            </w:tcBorders>
            <w:shd w:val="clear" w:color="000000" w:fill="FFFFFF"/>
            <w:vAlign w:val="center"/>
            <w:hideMark/>
          </w:tcPr>
          <w:p w14:paraId="1B240A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w:t>
            </w:r>
          </w:p>
        </w:tc>
        <w:tc>
          <w:tcPr>
            <w:tcW w:w="1026" w:type="dxa"/>
            <w:tcBorders>
              <w:top w:val="nil"/>
              <w:left w:val="single" w:sz="8" w:space="0" w:color="000000"/>
              <w:bottom w:val="single" w:sz="8" w:space="0" w:color="000000"/>
              <w:right w:val="nil"/>
            </w:tcBorders>
            <w:shd w:val="clear" w:color="000000" w:fill="FFFFFF"/>
            <w:vAlign w:val="center"/>
            <w:hideMark/>
          </w:tcPr>
          <w:p w14:paraId="50C0418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A9EC21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Sacos </w:t>
            </w:r>
            <w:proofErr w:type="spellStart"/>
            <w:r w:rsidRPr="00F47CA0">
              <w:rPr>
                <w:rFonts w:eastAsia="Times New Roman" w:cs="Calibri"/>
                <w:color w:val="000000"/>
                <w:sz w:val="24"/>
                <w:szCs w:val="24"/>
                <w:lang w:val="pt-BR" w:eastAsia="pt-BR"/>
              </w:rPr>
              <w:t>plasticos</w:t>
            </w:r>
            <w:proofErr w:type="spellEnd"/>
            <w:r w:rsidRPr="00F47CA0">
              <w:rPr>
                <w:rFonts w:eastAsia="Times New Roman" w:cs="Calibri"/>
                <w:color w:val="000000"/>
                <w:sz w:val="24"/>
                <w:szCs w:val="24"/>
                <w:lang w:val="pt-BR" w:eastAsia="pt-BR"/>
              </w:rPr>
              <w:t xml:space="preserve"> A4 com 4 furos (500 unidades cada caixa)</w:t>
            </w:r>
          </w:p>
        </w:tc>
        <w:tc>
          <w:tcPr>
            <w:tcW w:w="1360" w:type="dxa"/>
            <w:tcBorders>
              <w:top w:val="nil"/>
              <w:left w:val="single" w:sz="8" w:space="0" w:color="000000"/>
              <w:bottom w:val="single" w:sz="8" w:space="0" w:color="000000"/>
              <w:right w:val="nil"/>
            </w:tcBorders>
            <w:shd w:val="clear" w:color="auto" w:fill="auto"/>
            <w:vAlign w:val="center"/>
          </w:tcPr>
          <w:p w14:paraId="3787E0D7" w14:textId="335FC8E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2C969D9" w14:textId="5D236ED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30FD0BA3"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6F801D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271</w:t>
            </w:r>
          </w:p>
        </w:tc>
        <w:tc>
          <w:tcPr>
            <w:tcW w:w="640" w:type="dxa"/>
            <w:tcBorders>
              <w:top w:val="nil"/>
              <w:left w:val="single" w:sz="8" w:space="0" w:color="000000"/>
              <w:bottom w:val="single" w:sz="8" w:space="0" w:color="000000"/>
              <w:right w:val="nil"/>
            </w:tcBorders>
            <w:shd w:val="clear" w:color="000000" w:fill="FFFFFF"/>
            <w:vAlign w:val="center"/>
            <w:hideMark/>
          </w:tcPr>
          <w:p w14:paraId="536B6F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w:t>
            </w:r>
          </w:p>
        </w:tc>
        <w:tc>
          <w:tcPr>
            <w:tcW w:w="1026" w:type="dxa"/>
            <w:tcBorders>
              <w:top w:val="nil"/>
              <w:left w:val="single" w:sz="8" w:space="0" w:color="000000"/>
              <w:bottom w:val="single" w:sz="8" w:space="0" w:color="000000"/>
              <w:right w:val="nil"/>
            </w:tcBorders>
            <w:shd w:val="clear" w:color="000000" w:fill="FFFFFF"/>
            <w:vAlign w:val="center"/>
            <w:hideMark/>
          </w:tcPr>
          <w:p w14:paraId="5B94AB3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178908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Saco Plástico </w:t>
            </w:r>
            <w:proofErr w:type="gramStart"/>
            <w:r w:rsidRPr="00F47CA0">
              <w:rPr>
                <w:rFonts w:eastAsia="Times New Roman" w:cs="Calibri"/>
                <w:color w:val="000000"/>
                <w:sz w:val="24"/>
                <w:szCs w:val="24"/>
                <w:lang w:val="pt-BR" w:eastAsia="pt-BR"/>
              </w:rPr>
              <w:t>oficio</w:t>
            </w:r>
            <w:proofErr w:type="gramEnd"/>
            <w:r w:rsidRPr="00F47CA0">
              <w:rPr>
                <w:rFonts w:eastAsia="Times New Roman" w:cs="Calibri"/>
                <w:color w:val="000000"/>
                <w:sz w:val="24"/>
                <w:szCs w:val="24"/>
                <w:lang w:val="pt-BR" w:eastAsia="pt-BR"/>
              </w:rPr>
              <w:t xml:space="preserve"> formato 240x320mm. Super grosso, 0,15 ideal para proteção de papéis oficio e A4, refil para pastas, catálogos e fichário. Caixa com 1.000 unidades</w:t>
            </w:r>
          </w:p>
        </w:tc>
        <w:tc>
          <w:tcPr>
            <w:tcW w:w="1360" w:type="dxa"/>
            <w:tcBorders>
              <w:top w:val="nil"/>
              <w:left w:val="single" w:sz="8" w:space="0" w:color="000000"/>
              <w:bottom w:val="single" w:sz="8" w:space="0" w:color="000000"/>
              <w:right w:val="nil"/>
            </w:tcBorders>
            <w:shd w:val="clear" w:color="auto" w:fill="auto"/>
            <w:vAlign w:val="center"/>
          </w:tcPr>
          <w:p w14:paraId="394E66F0" w14:textId="745495D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FCFC674" w14:textId="7CAC2D5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2A8D25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6B428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272</w:t>
            </w:r>
          </w:p>
        </w:tc>
        <w:tc>
          <w:tcPr>
            <w:tcW w:w="640" w:type="dxa"/>
            <w:tcBorders>
              <w:top w:val="nil"/>
              <w:left w:val="single" w:sz="8" w:space="0" w:color="000000"/>
              <w:bottom w:val="single" w:sz="8" w:space="0" w:color="000000"/>
              <w:right w:val="nil"/>
            </w:tcBorders>
            <w:shd w:val="clear" w:color="000000" w:fill="FFFFFF"/>
            <w:vAlign w:val="center"/>
            <w:hideMark/>
          </w:tcPr>
          <w:p w14:paraId="78784C3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79</w:t>
            </w:r>
          </w:p>
        </w:tc>
        <w:tc>
          <w:tcPr>
            <w:tcW w:w="1026" w:type="dxa"/>
            <w:tcBorders>
              <w:top w:val="nil"/>
              <w:left w:val="single" w:sz="8" w:space="0" w:color="000000"/>
              <w:bottom w:val="single" w:sz="8" w:space="0" w:color="000000"/>
              <w:right w:val="nil"/>
            </w:tcBorders>
            <w:shd w:val="clear" w:color="000000" w:fill="FFFFFF"/>
            <w:vAlign w:val="center"/>
            <w:hideMark/>
          </w:tcPr>
          <w:p w14:paraId="3A11436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352D93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Tesoura de picotar com </w:t>
            </w:r>
            <w:proofErr w:type="gramStart"/>
            <w:r w:rsidRPr="00F47CA0">
              <w:rPr>
                <w:rFonts w:eastAsia="Times New Roman" w:cs="Calibri"/>
                <w:color w:val="000000"/>
                <w:sz w:val="24"/>
                <w:szCs w:val="24"/>
                <w:lang w:val="pt-BR" w:eastAsia="pt-BR"/>
              </w:rPr>
              <w:t>lamina</w:t>
            </w:r>
            <w:proofErr w:type="gramEnd"/>
            <w:r w:rsidRPr="00F47CA0">
              <w:rPr>
                <w:rFonts w:eastAsia="Times New Roman" w:cs="Calibri"/>
                <w:color w:val="000000"/>
                <w:sz w:val="24"/>
                <w:szCs w:val="24"/>
                <w:lang w:val="pt-BR" w:eastAsia="pt-BR"/>
              </w:rPr>
              <w:t xml:space="preserve"> inox. Tamanho 8 1/2 - 21cm, cabos anatômicos</w:t>
            </w:r>
          </w:p>
        </w:tc>
        <w:tc>
          <w:tcPr>
            <w:tcW w:w="1360" w:type="dxa"/>
            <w:tcBorders>
              <w:top w:val="nil"/>
              <w:left w:val="single" w:sz="8" w:space="0" w:color="000000"/>
              <w:bottom w:val="single" w:sz="8" w:space="0" w:color="000000"/>
              <w:right w:val="nil"/>
            </w:tcBorders>
            <w:shd w:val="clear" w:color="auto" w:fill="auto"/>
            <w:vAlign w:val="center"/>
          </w:tcPr>
          <w:p w14:paraId="5C652D23" w14:textId="15C9A40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0817D18" w14:textId="6C04F8C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3E97E8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19A3E8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273</w:t>
            </w:r>
          </w:p>
        </w:tc>
        <w:tc>
          <w:tcPr>
            <w:tcW w:w="640" w:type="dxa"/>
            <w:tcBorders>
              <w:top w:val="nil"/>
              <w:left w:val="single" w:sz="8" w:space="0" w:color="000000"/>
              <w:bottom w:val="single" w:sz="8" w:space="0" w:color="000000"/>
              <w:right w:val="nil"/>
            </w:tcBorders>
            <w:shd w:val="clear" w:color="000000" w:fill="FFFFFF"/>
            <w:vAlign w:val="center"/>
            <w:hideMark/>
          </w:tcPr>
          <w:p w14:paraId="255DA2A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1436945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CE506F4" w14:textId="5C48773B"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Tesoura Escolar de 5". Com </w:t>
            </w:r>
            <w:r w:rsidR="00896C43" w:rsidRPr="00F47CA0">
              <w:rPr>
                <w:rFonts w:eastAsia="Times New Roman" w:cs="Calibri"/>
                <w:color w:val="000000"/>
                <w:sz w:val="24"/>
                <w:szCs w:val="24"/>
                <w:lang w:val="pt-BR" w:eastAsia="pt-BR"/>
              </w:rPr>
              <w:t>Lâminas</w:t>
            </w:r>
            <w:r w:rsidRPr="00F47CA0">
              <w:rPr>
                <w:rFonts w:eastAsia="Times New Roman" w:cs="Calibri"/>
                <w:color w:val="000000"/>
                <w:sz w:val="24"/>
                <w:szCs w:val="24"/>
                <w:lang w:val="pt-BR" w:eastAsia="pt-BR"/>
              </w:rPr>
              <w:t xml:space="preserve"> de aço inox polipropileno. Medida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de 13 cm; </w:t>
            </w:r>
            <w:proofErr w:type="gramStart"/>
            <w:r w:rsidRPr="00F47CA0">
              <w:rPr>
                <w:rFonts w:eastAsia="Times New Roman" w:cs="Calibri"/>
                <w:color w:val="000000"/>
                <w:sz w:val="24"/>
                <w:szCs w:val="24"/>
                <w:lang w:val="pt-BR" w:eastAsia="pt-BR"/>
              </w:rPr>
              <w:t>Com</w:t>
            </w:r>
            <w:proofErr w:type="gramEnd"/>
            <w:r w:rsidRPr="00F47CA0">
              <w:rPr>
                <w:rFonts w:eastAsia="Times New Roman" w:cs="Calibri"/>
                <w:color w:val="000000"/>
                <w:sz w:val="24"/>
                <w:szCs w:val="24"/>
                <w:lang w:val="pt-BR" w:eastAsia="pt-BR"/>
              </w:rPr>
              <w:t xml:space="preserve"> ponta arredondada. Peso </w:t>
            </w:r>
            <w:r w:rsidR="00896C43" w:rsidRPr="00F47CA0">
              <w:rPr>
                <w:rFonts w:eastAsia="Times New Roman" w:cs="Calibri"/>
                <w:color w:val="000000"/>
                <w:sz w:val="24"/>
                <w:szCs w:val="24"/>
                <w:lang w:val="pt-BR" w:eastAsia="pt-BR"/>
              </w:rPr>
              <w:t>líquido</w:t>
            </w:r>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25 g.</w:t>
            </w:r>
          </w:p>
        </w:tc>
        <w:tc>
          <w:tcPr>
            <w:tcW w:w="1360" w:type="dxa"/>
            <w:tcBorders>
              <w:top w:val="nil"/>
              <w:left w:val="single" w:sz="8" w:space="0" w:color="000000"/>
              <w:bottom w:val="single" w:sz="8" w:space="0" w:color="000000"/>
              <w:right w:val="nil"/>
            </w:tcBorders>
            <w:shd w:val="clear" w:color="auto" w:fill="auto"/>
            <w:vAlign w:val="center"/>
          </w:tcPr>
          <w:p w14:paraId="4948671A" w14:textId="468076B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9A82D94" w14:textId="73A61BA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58AF2B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FA6D88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274</w:t>
            </w:r>
          </w:p>
        </w:tc>
        <w:tc>
          <w:tcPr>
            <w:tcW w:w="640" w:type="dxa"/>
            <w:tcBorders>
              <w:top w:val="nil"/>
              <w:left w:val="single" w:sz="8" w:space="0" w:color="000000"/>
              <w:bottom w:val="single" w:sz="8" w:space="0" w:color="000000"/>
              <w:right w:val="nil"/>
            </w:tcBorders>
            <w:shd w:val="clear" w:color="000000" w:fill="FFFFFF"/>
            <w:vAlign w:val="center"/>
            <w:hideMark/>
          </w:tcPr>
          <w:p w14:paraId="6ECD9FB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87</w:t>
            </w:r>
          </w:p>
        </w:tc>
        <w:tc>
          <w:tcPr>
            <w:tcW w:w="1026" w:type="dxa"/>
            <w:tcBorders>
              <w:top w:val="nil"/>
              <w:left w:val="single" w:sz="8" w:space="0" w:color="000000"/>
              <w:bottom w:val="single" w:sz="8" w:space="0" w:color="000000"/>
              <w:right w:val="nil"/>
            </w:tcBorders>
            <w:shd w:val="clear" w:color="000000" w:fill="FFFFFF"/>
            <w:vAlign w:val="center"/>
            <w:hideMark/>
          </w:tcPr>
          <w:p w14:paraId="61740B7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BE896B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Tesoura Multiuso 7,5" polegadas. Em aço </w:t>
            </w:r>
            <w:proofErr w:type="spellStart"/>
            <w:r w:rsidRPr="00F47CA0">
              <w:rPr>
                <w:rFonts w:eastAsia="Times New Roman" w:cs="Calibri"/>
                <w:color w:val="000000"/>
                <w:sz w:val="24"/>
                <w:szCs w:val="24"/>
                <w:lang w:val="pt-BR" w:eastAsia="pt-BR"/>
              </w:rPr>
              <w:t>inoxidavel</w:t>
            </w:r>
            <w:proofErr w:type="spellEnd"/>
            <w:r w:rsidRPr="00F47CA0">
              <w:rPr>
                <w:rFonts w:eastAsia="Times New Roman" w:cs="Calibri"/>
                <w:color w:val="000000"/>
                <w:sz w:val="24"/>
                <w:szCs w:val="24"/>
                <w:lang w:val="pt-BR" w:eastAsia="pt-BR"/>
              </w:rPr>
              <w:t xml:space="preserve">, Cabo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w:t>
            </w:r>
          </w:p>
        </w:tc>
        <w:tc>
          <w:tcPr>
            <w:tcW w:w="1360" w:type="dxa"/>
            <w:tcBorders>
              <w:top w:val="nil"/>
              <w:left w:val="single" w:sz="8" w:space="0" w:color="000000"/>
              <w:bottom w:val="single" w:sz="8" w:space="0" w:color="000000"/>
              <w:right w:val="nil"/>
            </w:tcBorders>
            <w:shd w:val="clear" w:color="auto" w:fill="auto"/>
            <w:vAlign w:val="center"/>
          </w:tcPr>
          <w:p w14:paraId="64E9E28F" w14:textId="5609EEF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BA5751E" w14:textId="4958282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E6957D8"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0E8D2E4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275</w:t>
            </w:r>
          </w:p>
        </w:tc>
        <w:tc>
          <w:tcPr>
            <w:tcW w:w="640" w:type="dxa"/>
            <w:tcBorders>
              <w:top w:val="nil"/>
              <w:left w:val="single" w:sz="8" w:space="0" w:color="000000"/>
              <w:bottom w:val="single" w:sz="8" w:space="0" w:color="000000"/>
              <w:right w:val="nil"/>
            </w:tcBorders>
            <w:shd w:val="clear" w:color="000000" w:fill="FFFFFF"/>
            <w:vAlign w:val="center"/>
            <w:hideMark/>
          </w:tcPr>
          <w:p w14:paraId="5934C8D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149</w:t>
            </w:r>
          </w:p>
        </w:tc>
        <w:tc>
          <w:tcPr>
            <w:tcW w:w="1026" w:type="dxa"/>
            <w:tcBorders>
              <w:top w:val="nil"/>
              <w:left w:val="single" w:sz="8" w:space="0" w:color="000000"/>
              <w:bottom w:val="single" w:sz="8" w:space="0" w:color="000000"/>
              <w:right w:val="nil"/>
            </w:tcBorders>
            <w:shd w:val="clear" w:color="000000" w:fill="FFFFFF"/>
            <w:vAlign w:val="center"/>
            <w:hideMark/>
          </w:tcPr>
          <w:p w14:paraId="590A77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1A342E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Tesoura Multiuso 8" polegadas; </w:t>
            </w:r>
            <w:proofErr w:type="gramStart"/>
            <w:r w:rsidRPr="00F47CA0">
              <w:rPr>
                <w:rFonts w:eastAsia="Times New Roman" w:cs="Calibri"/>
                <w:color w:val="000000"/>
                <w:sz w:val="24"/>
                <w:szCs w:val="24"/>
                <w:lang w:val="pt-BR" w:eastAsia="pt-BR"/>
              </w:rPr>
              <w:t>Para</w:t>
            </w:r>
            <w:proofErr w:type="gramEnd"/>
            <w:r w:rsidRPr="00F47CA0">
              <w:rPr>
                <w:rFonts w:eastAsia="Times New Roman" w:cs="Calibri"/>
                <w:color w:val="000000"/>
                <w:sz w:val="24"/>
                <w:szCs w:val="24"/>
                <w:lang w:val="pt-BR" w:eastAsia="pt-BR"/>
              </w:rPr>
              <w:t xml:space="preserve"> uso geral; Em aço </w:t>
            </w:r>
            <w:proofErr w:type="spellStart"/>
            <w:r w:rsidRPr="00F47CA0">
              <w:rPr>
                <w:rFonts w:eastAsia="Times New Roman" w:cs="Calibri"/>
                <w:color w:val="000000"/>
                <w:sz w:val="24"/>
                <w:szCs w:val="24"/>
                <w:lang w:val="pt-BR" w:eastAsia="pt-BR"/>
              </w:rPr>
              <w:t>inoxidavel</w:t>
            </w:r>
            <w:proofErr w:type="spellEnd"/>
            <w:r w:rsidRPr="00F47CA0">
              <w:rPr>
                <w:rFonts w:eastAsia="Times New Roman" w:cs="Calibri"/>
                <w:color w:val="000000"/>
                <w:sz w:val="24"/>
                <w:szCs w:val="24"/>
                <w:lang w:val="pt-BR" w:eastAsia="pt-BR"/>
              </w:rPr>
              <w:t xml:space="preserve">; com ponta, lamina </w:t>
            </w:r>
            <w:proofErr w:type="spellStart"/>
            <w:r w:rsidRPr="00F47CA0">
              <w:rPr>
                <w:rFonts w:eastAsia="Times New Roman" w:cs="Calibri"/>
                <w:color w:val="000000"/>
                <w:sz w:val="24"/>
                <w:szCs w:val="24"/>
                <w:lang w:val="pt-BR" w:eastAsia="pt-BR"/>
              </w:rPr>
              <w:t>inoxidavel</w:t>
            </w:r>
            <w:proofErr w:type="spellEnd"/>
            <w:r w:rsidRPr="00F47CA0">
              <w:rPr>
                <w:rFonts w:eastAsia="Times New Roman" w:cs="Calibri"/>
                <w:color w:val="000000"/>
                <w:sz w:val="24"/>
                <w:szCs w:val="24"/>
                <w:lang w:val="pt-BR" w:eastAsia="pt-BR"/>
              </w:rPr>
              <w:t xml:space="preserve">, grossas de medidas </w:t>
            </w:r>
            <w:proofErr w:type="spellStart"/>
            <w:r w:rsidRPr="00F47CA0">
              <w:rPr>
                <w:rFonts w:eastAsia="Times New Roman" w:cs="Calibri"/>
                <w:color w:val="000000"/>
                <w:sz w:val="24"/>
                <w:szCs w:val="24"/>
                <w:lang w:val="pt-BR" w:eastAsia="pt-BR"/>
              </w:rPr>
              <w:t>minimas</w:t>
            </w:r>
            <w:proofErr w:type="spellEnd"/>
            <w:r w:rsidRPr="00F47CA0">
              <w:rPr>
                <w:rFonts w:eastAsia="Times New Roman" w:cs="Calibri"/>
                <w:color w:val="000000"/>
                <w:sz w:val="24"/>
                <w:szCs w:val="24"/>
                <w:lang w:val="pt-BR" w:eastAsia="pt-BR"/>
              </w:rPr>
              <w:t xml:space="preserve"> de 4mm (medida da lâmina). Com parafuso reforçado no encontro das </w:t>
            </w:r>
            <w:proofErr w:type="gramStart"/>
            <w:r w:rsidRPr="00F47CA0">
              <w:rPr>
                <w:rFonts w:eastAsia="Times New Roman" w:cs="Calibri"/>
                <w:color w:val="000000"/>
                <w:sz w:val="24"/>
                <w:szCs w:val="24"/>
                <w:lang w:val="pt-BR" w:eastAsia="pt-BR"/>
              </w:rPr>
              <w:t>laminas</w:t>
            </w:r>
            <w:proofErr w:type="gramEnd"/>
            <w:r w:rsidRPr="00F47CA0">
              <w:rPr>
                <w:rFonts w:eastAsia="Times New Roman" w:cs="Calibri"/>
                <w:color w:val="000000"/>
                <w:sz w:val="24"/>
                <w:szCs w:val="24"/>
                <w:lang w:val="pt-BR" w:eastAsia="pt-BR"/>
              </w:rPr>
              <w:t xml:space="preserve"> (sem ser de rebite), com cabo grosso em polipropileno. Medidas </w:t>
            </w:r>
            <w:proofErr w:type="spellStart"/>
            <w:r w:rsidRPr="00F47CA0">
              <w:rPr>
                <w:rFonts w:eastAsia="Times New Roman" w:cs="Calibri"/>
                <w:color w:val="000000"/>
                <w:sz w:val="24"/>
                <w:szCs w:val="24"/>
                <w:lang w:val="pt-BR" w:eastAsia="pt-BR"/>
              </w:rPr>
              <w:t>minimas</w:t>
            </w:r>
            <w:proofErr w:type="spellEnd"/>
            <w:r w:rsidRPr="00F47CA0">
              <w:rPr>
                <w:rFonts w:eastAsia="Times New Roman" w:cs="Calibri"/>
                <w:color w:val="000000"/>
                <w:sz w:val="24"/>
                <w:szCs w:val="24"/>
                <w:lang w:val="pt-BR" w:eastAsia="pt-BR"/>
              </w:rPr>
              <w:t xml:space="preserve"> da tesoura: 16 cm.</w:t>
            </w:r>
          </w:p>
        </w:tc>
        <w:tc>
          <w:tcPr>
            <w:tcW w:w="1360" w:type="dxa"/>
            <w:tcBorders>
              <w:top w:val="nil"/>
              <w:left w:val="single" w:sz="8" w:space="0" w:color="000000"/>
              <w:bottom w:val="single" w:sz="8" w:space="0" w:color="000000"/>
              <w:right w:val="nil"/>
            </w:tcBorders>
            <w:shd w:val="clear" w:color="auto" w:fill="auto"/>
            <w:vAlign w:val="center"/>
          </w:tcPr>
          <w:p w14:paraId="6F495CD2" w14:textId="4EA5806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C7ACF23" w14:textId="5621181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D03B99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A5BC3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276</w:t>
            </w:r>
          </w:p>
        </w:tc>
        <w:tc>
          <w:tcPr>
            <w:tcW w:w="640" w:type="dxa"/>
            <w:tcBorders>
              <w:top w:val="nil"/>
              <w:left w:val="single" w:sz="8" w:space="0" w:color="000000"/>
              <w:bottom w:val="single" w:sz="8" w:space="0" w:color="000000"/>
              <w:right w:val="nil"/>
            </w:tcBorders>
            <w:shd w:val="clear" w:color="000000" w:fill="FFFFFF"/>
            <w:vAlign w:val="center"/>
            <w:hideMark/>
          </w:tcPr>
          <w:p w14:paraId="5D596B4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4A7670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CC7685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Tinta para Carimbo, Cor AZUL,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confeccionado em água, resina, </w:t>
            </w:r>
            <w:proofErr w:type="spellStart"/>
            <w:r w:rsidRPr="00F47CA0">
              <w:rPr>
                <w:rFonts w:eastAsia="Times New Roman" w:cs="Calibri"/>
                <w:color w:val="000000"/>
                <w:sz w:val="24"/>
                <w:szCs w:val="24"/>
                <w:lang w:val="pt-BR" w:eastAsia="pt-BR"/>
              </w:rPr>
              <w:t>glicois</w:t>
            </w:r>
            <w:proofErr w:type="spellEnd"/>
            <w:r w:rsidRPr="00F47CA0">
              <w:rPr>
                <w:rFonts w:eastAsia="Times New Roman" w:cs="Calibri"/>
                <w:color w:val="000000"/>
                <w:sz w:val="24"/>
                <w:szCs w:val="24"/>
                <w:lang w:val="pt-BR" w:eastAsia="pt-BR"/>
              </w:rPr>
              <w:t xml:space="preserve">, corante e aditivos, tinta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Frascos com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40ml.</w:t>
            </w:r>
          </w:p>
        </w:tc>
        <w:tc>
          <w:tcPr>
            <w:tcW w:w="1360" w:type="dxa"/>
            <w:tcBorders>
              <w:top w:val="nil"/>
              <w:left w:val="single" w:sz="8" w:space="0" w:color="000000"/>
              <w:bottom w:val="single" w:sz="8" w:space="0" w:color="000000"/>
              <w:right w:val="nil"/>
            </w:tcBorders>
            <w:shd w:val="clear" w:color="auto" w:fill="auto"/>
            <w:vAlign w:val="center"/>
          </w:tcPr>
          <w:p w14:paraId="48FAE37E" w14:textId="0CC32C7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BF62559" w14:textId="3E3B875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1EF45F3"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2F3FC7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277</w:t>
            </w:r>
          </w:p>
        </w:tc>
        <w:tc>
          <w:tcPr>
            <w:tcW w:w="640" w:type="dxa"/>
            <w:tcBorders>
              <w:top w:val="nil"/>
              <w:left w:val="single" w:sz="8" w:space="0" w:color="000000"/>
              <w:bottom w:val="single" w:sz="8" w:space="0" w:color="000000"/>
              <w:right w:val="nil"/>
            </w:tcBorders>
            <w:shd w:val="clear" w:color="000000" w:fill="FFFFFF"/>
            <w:vAlign w:val="center"/>
            <w:hideMark/>
          </w:tcPr>
          <w:p w14:paraId="452A6CC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212</w:t>
            </w:r>
          </w:p>
        </w:tc>
        <w:tc>
          <w:tcPr>
            <w:tcW w:w="1026" w:type="dxa"/>
            <w:tcBorders>
              <w:top w:val="nil"/>
              <w:left w:val="single" w:sz="8" w:space="0" w:color="000000"/>
              <w:bottom w:val="single" w:sz="8" w:space="0" w:color="000000"/>
              <w:right w:val="nil"/>
            </w:tcBorders>
            <w:shd w:val="clear" w:color="000000" w:fill="FFFFFF"/>
            <w:vAlign w:val="center"/>
            <w:hideMark/>
          </w:tcPr>
          <w:p w14:paraId="079BE3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275D9E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Tinta para Carimbo, Cor PRETO,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confeccionado em água, resina, </w:t>
            </w:r>
            <w:proofErr w:type="spellStart"/>
            <w:r w:rsidRPr="00F47CA0">
              <w:rPr>
                <w:rFonts w:eastAsia="Times New Roman" w:cs="Calibri"/>
                <w:color w:val="000000"/>
                <w:sz w:val="24"/>
                <w:szCs w:val="24"/>
                <w:lang w:val="pt-BR" w:eastAsia="pt-BR"/>
              </w:rPr>
              <w:t>glicois</w:t>
            </w:r>
            <w:proofErr w:type="spellEnd"/>
            <w:r w:rsidRPr="00F47CA0">
              <w:rPr>
                <w:rFonts w:eastAsia="Times New Roman" w:cs="Calibri"/>
                <w:color w:val="000000"/>
                <w:sz w:val="24"/>
                <w:szCs w:val="24"/>
                <w:lang w:val="pt-BR" w:eastAsia="pt-BR"/>
              </w:rPr>
              <w:t xml:space="preserve">, corante e aditivos, tinta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Frascos com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40ml.</w:t>
            </w:r>
          </w:p>
        </w:tc>
        <w:tc>
          <w:tcPr>
            <w:tcW w:w="1360" w:type="dxa"/>
            <w:tcBorders>
              <w:top w:val="nil"/>
              <w:left w:val="single" w:sz="8" w:space="0" w:color="000000"/>
              <w:bottom w:val="single" w:sz="8" w:space="0" w:color="000000"/>
              <w:right w:val="nil"/>
            </w:tcBorders>
            <w:shd w:val="clear" w:color="auto" w:fill="auto"/>
            <w:vAlign w:val="center"/>
          </w:tcPr>
          <w:p w14:paraId="7E35AE3C" w14:textId="65A6077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C6A37E5" w14:textId="368D4BE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E75457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35B5B9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278</w:t>
            </w:r>
          </w:p>
        </w:tc>
        <w:tc>
          <w:tcPr>
            <w:tcW w:w="640" w:type="dxa"/>
            <w:tcBorders>
              <w:top w:val="nil"/>
              <w:left w:val="single" w:sz="8" w:space="0" w:color="000000"/>
              <w:bottom w:val="single" w:sz="8" w:space="0" w:color="000000"/>
              <w:right w:val="nil"/>
            </w:tcBorders>
            <w:shd w:val="clear" w:color="000000" w:fill="FFFFFF"/>
            <w:vAlign w:val="center"/>
            <w:hideMark/>
          </w:tcPr>
          <w:p w14:paraId="32D4667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196B1A0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CD246A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Tinta para Carimbo, Cor VERMELHO,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confeccionado em água, resina, </w:t>
            </w:r>
            <w:proofErr w:type="spellStart"/>
            <w:r w:rsidRPr="00F47CA0">
              <w:rPr>
                <w:rFonts w:eastAsia="Times New Roman" w:cs="Calibri"/>
                <w:color w:val="000000"/>
                <w:sz w:val="24"/>
                <w:szCs w:val="24"/>
                <w:lang w:val="pt-BR" w:eastAsia="pt-BR"/>
              </w:rPr>
              <w:t>glicois</w:t>
            </w:r>
            <w:proofErr w:type="spellEnd"/>
            <w:r w:rsidRPr="00F47CA0">
              <w:rPr>
                <w:rFonts w:eastAsia="Times New Roman" w:cs="Calibri"/>
                <w:color w:val="000000"/>
                <w:sz w:val="24"/>
                <w:szCs w:val="24"/>
                <w:lang w:val="pt-BR" w:eastAsia="pt-BR"/>
              </w:rPr>
              <w:t xml:space="preserve">, corante e aditivos, tinta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Frascos com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40ml.</w:t>
            </w:r>
          </w:p>
        </w:tc>
        <w:tc>
          <w:tcPr>
            <w:tcW w:w="1360" w:type="dxa"/>
            <w:tcBorders>
              <w:top w:val="nil"/>
              <w:left w:val="single" w:sz="8" w:space="0" w:color="000000"/>
              <w:bottom w:val="single" w:sz="8" w:space="0" w:color="000000"/>
              <w:right w:val="nil"/>
            </w:tcBorders>
            <w:shd w:val="clear" w:color="auto" w:fill="auto"/>
            <w:vAlign w:val="center"/>
          </w:tcPr>
          <w:p w14:paraId="69EC37EC" w14:textId="0FD7C17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62A43BC" w14:textId="2D78D6D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6752A94"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3F6824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279</w:t>
            </w:r>
          </w:p>
        </w:tc>
        <w:tc>
          <w:tcPr>
            <w:tcW w:w="640" w:type="dxa"/>
            <w:tcBorders>
              <w:top w:val="nil"/>
              <w:left w:val="single" w:sz="8" w:space="0" w:color="000000"/>
              <w:bottom w:val="single" w:sz="8" w:space="0" w:color="000000"/>
              <w:right w:val="nil"/>
            </w:tcBorders>
            <w:shd w:val="clear" w:color="000000" w:fill="FFFFFF"/>
            <w:vAlign w:val="center"/>
            <w:hideMark/>
          </w:tcPr>
          <w:p w14:paraId="12EFCEE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150</w:t>
            </w:r>
          </w:p>
        </w:tc>
        <w:tc>
          <w:tcPr>
            <w:tcW w:w="1026" w:type="dxa"/>
            <w:tcBorders>
              <w:top w:val="nil"/>
              <w:left w:val="single" w:sz="8" w:space="0" w:color="000000"/>
              <w:bottom w:val="single" w:sz="8" w:space="0" w:color="000000"/>
              <w:right w:val="nil"/>
            </w:tcBorders>
            <w:shd w:val="clear" w:color="000000" w:fill="FFFFFF"/>
            <w:vAlign w:val="center"/>
            <w:hideMark/>
          </w:tcPr>
          <w:p w14:paraId="14E1653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5F494A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Tiras para mapoteca. Tamanho A0</w:t>
            </w:r>
          </w:p>
        </w:tc>
        <w:tc>
          <w:tcPr>
            <w:tcW w:w="1360" w:type="dxa"/>
            <w:tcBorders>
              <w:top w:val="nil"/>
              <w:left w:val="single" w:sz="8" w:space="0" w:color="000000"/>
              <w:bottom w:val="single" w:sz="8" w:space="0" w:color="000000"/>
              <w:right w:val="nil"/>
            </w:tcBorders>
            <w:shd w:val="clear" w:color="auto" w:fill="auto"/>
            <w:vAlign w:val="center"/>
          </w:tcPr>
          <w:p w14:paraId="32F84BF9" w14:textId="1510A17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A875FDA" w14:textId="6324C7C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FC1E29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7EF375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280</w:t>
            </w:r>
          </w:p>
        </w:tc>
        <w:tc>
          <w:tcPr>
            <w:tcW w:w="640" w:type="dxa"/>
            <w:tcBorders>
              <w:top w:val="nil"/>
              <w:left w:val="single" w:sz="8" w:space="0" w:color="000000"/>
              <w:bottom w:val="single" w:sz="8" w:space="0" w:color="000000"/>
              <w:right w:val="nil"/>
            </w:tcBorders>
            <w:shd w:val="clear" w:color="000000" w:fill="FFFFFF"/>
            <w:vAlign w:val="center"/>
            <w:hideMark/>
          </w:tcPr>
          <w:p w14:paraId="3F2A308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150</w:t>
            </w:r>
          </w:p>
        </w:tc>
        <w:tc>
          <w:tcPr>
            <w:tcW w:w="1026" w:type="dxa"/>
            <w:tcBorders>
              <w:top w:val="nil"/>
              <w:left w:val="single" w:sz="8" w:space="0" w:color="000000"/>
              <w:bottom w:val="single" w:sz="8" w:space="0" w:color="000000"/>
              <w:right w:val="nil"/>
            </w:tcBorders>
            <w:shd w:val="clear" w:color="000000" w:fill="FFFFFF"/>
            <w:vAlign w:val="center"/>
            <w:hideMark/>
          </w:tcPr>
          <w:p w14:paraId="5094D9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95F522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Visor transparente para pasta suspensa, pacote com 50 unidades</w:t>
            </w:r>
          </w:p>
        </w:tc>
        <w:tc>
          <w:tcPr>
            <w:tcW w:w="1360" w:type="dxa"/>
            <w:tcBorders>
              <w:top w:val="nil"/>
              <w:left w:val="single" w:sz="8" w:space="0" w:color="000000"/>
              <w:bottom w:val="single" w:sz="8" w:space="0" w:color="000000"/>
              <w:right w:val="nil"/>
            </w:tcBorders>
            <w:shd w:val="clear" w:color="auto" w:fill="auto"/>
            <w:vAlign w:val="center"/>
          </w:tcPr>
          <w:p w14:paraId="58DF7D34" w14:textId="1695E78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0D32868" w14:textId="3A1018D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8472070" w14:textId="77777777" w:rsidTr="00F47CA0">
        <w:trPr>
          <w:trHeight w:val="288"/>
        </w:trPr>
        <w:tc>
          <w:tcPr>
            <w:tcW w:w="106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1DA4C7" w14:textId="61D42A03" w:rsidR="00F47CA0" w:rsidRPr="00F47CA0" w:rsidRDefault="00896C43" w:rsidP="00F47CA0">
            <w:pPr>
              <w:widowControl/>
              <w:autoSpaceDE/>
              <w:autoSpaceDN/>
              <w:jc w:val="center"/>
              <w:rPr>
                <w:rFonts w:eastAsia="Times New Roman" w:cs="Calibri"/>
                <w:b/>
                <w:bCs/>
                <w:color w:val="000000"/>
                <w:sz w:val="24"/>
                <w:szCs w:val="24"/>
                <w:lang w:val="pt-BR" w:eastAsia="pt-BR"/>
              </w:rPr>
            </w:pPr>
            <w:r>
              <w:rPr>
                <w:rFonts w:eastAsia="Times New Roman" w:cs="Calibri"/>
                <w:b/>
                <w:bCs/>
                <w:color w:val="000000"/>
                <w:sz w:val="24"/>
                <w:szCs w:val="24"/>
                <w:lang w:val="pt-BR" w:eastAsia="pt-BR"/>
              </w:rPr>
              <w:t xml:space="preserve">COTA </w:t>
            </w:r>
            <w:r w:rsidR="00F47CA0" w:rsidRPr="00F47CA0">
              <w:rPr>
                <w:rFonts w:eastAsia="Times New Roman" w:cs="Calibri"/>
                <w:b/>
                <w:bCs/>
                <w:color w:val="000000"/>
                <w:sz w:val="24"/>
                <w:szCs w:val="24"/>
                <w:lang w:val="pt-BR" w:eastAsia="pt-BR"/>
              </w:rPr>
              <w:t>RESERVA</w:t>
            </w:r>
            <w:r>
              <w:rPr>
                <w:rFonts w:eastAsia="Times New Roman" w:cs="Calibri"/>
                <w:b/>
                <w:bCs/>
                <w:color w:val="000000"/>
                <w:sz w:val="24"/>
                <w:szCs w:val="24"/>
                <w:lang w:val="pt-BR" w:eastAsia="pt-BR"/>
              </w:rPr>
              <w:t>DA</w:t>
            </w:r>
          </w:p>
        </w:tc>
      </w:tr>
      <w:tr w:rsidR="00F47CA0" w:rsidRPr="00F47CA0" w14:paraId="73F883EC" w14:textId="77777777" w:rsidTr="00DC005A">
        <w:trPr>
          <w:trHeight w:val="288"/>
        </w:trPr>
        <w:tc>
          <w:tcPr>
            <w:tcW w:w="56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BB440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Item</w:t>
            </w:r>
          </w:p>
        </w:tc>
        <w:tc>
          <w:tcPr>
            <w:tcW w:w="64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D2409D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Qtde</w:t>
            </w:r>
            <w:proofErr w:type="spellEnd"/>
            <w:r w:rsidRPr="00F47CA0">
              <w:rPr>
                <w:rFonts w:eastAsia="Times New Roman" w:cs="Calibri"/>
                <w:color w:val="000000"/>
                <w:sz w:val="24"/>
                <w:szCs w:val="24"/>
                <w:lang w:val="pt-BR" w:eastAsia="pt-BR"/>
              </w:rPr>
              <w:t>.</w:t>
            </w:r>
          </w:p>
        </w:tc>
        <w:tc>
          <w:tcPr>
            <w:tcW w:w="102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A99867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Unid</w:t>
            </w:r>
            <w:proofErr w:type="spellEnd"/>
          </w:p>
        </w:tc>
        <w:tc>
          <w:tcPr>
            <w:tcW w:w="578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EC97B7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Descrição do item</w:t>
            </w:r>
          </w:p>
        </w:tc>
        <w:tc>
          <w:tcPr>
            <w:tcW w:w="1360" w:type="dxa"/>
            <w:tcBorders>
              <w:top w:val="nil"/>
              <w:left w:val="nil"/>
              <w:bottom w:val="nil"/>
              <w:right w:val="nil"/>
            </w:tcBorders>
            <w:shd w:val="clear" w:color="auto" w:fill="auto"/>
            <w:vAlign w:val="center"/>
            <w:hideMark/>
          </w:tcPr>
          <w:p w14:paraId="62919EE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 Valor  </w:t>
            </w:r>
          </w:p>
        </w:tc>
        <w:tc>
          <w:tcPr>
            <w:tcW w:w="1294" w:type="dxa"/>
            <w:tcBorders>
              <w:top w:val="nil"/>
              <w:left w:val="single" w:sz="8" w:space="0" w:color="000000"/>
              <w:bottom w:val="nil"/>
              <w:right w:val="single" w:sz="8" w:space="0" w:color="000000"/>
            </w:tcBorders>
            <w:shd w:val="clear" w:color="auto" w:fill="auto"/>
            <w:vAlign w:val="center"/>
            <w:hideMark/>
          </w:tcPr>
          <w:p w14:paraId="078AD42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 Valor  </w:t>
            </w:r>
          </w:p>
        </w:tc>
      </w:tr>
      <w:tr w:rsidR="00F47CA0" w:rsidRPr="00F47CA0" w14:paraId="46DAA599" w14:textId="77777777" w:rsidTr="00DC005A">
        <w:trPr>
          <w:trHeight w:val="300"/>
        </w:trPr>
        <w:tc>
          <w:tcPr>
            <w:tcW w:w="560" w:type="dxa"/>
            <w:vMerge/>
            <w:tcBorders>
              <w:top w:val="nil"/>
              <w:left w:val="single" w:sz="8" w:space="0" w:color="000000"/>
              <w:bottom w:val="single" w:sz="8" w:space="0" w:color="000000"/>
              <w:right w:val="single" w:sz="8" w:space="0" w:color="000000"/>
            </w:tcBorders>
            <w:vAlign w:val="center"/>
            <w:hideMark/>
          </w:tcPr>
          <w:p w14:paraId="1FE9ECB2" w14:textId="77777777" w:rsidR="00F47CA0" w:rsidRPr="00F47CA0" w:rsidRDefault="00F47CA0" w:rsidP="00F47CA0">
            <w:pPr>
              <w:widowControl/>
              <w:autoSpaceDE/>
              <w:autoSpaceDN/>
              <w:rPr>
                <w:rFonts w:eastAsia="Times New Roman" w:cs="Calibri"/>
                <w:color w:val="000000"/>
                <w:sz w:val="24"/>
                <w:szCs w:val="24"/>
                <w:lang w:val="pt-BR" w:eastAsia="pt-BR"/>
              </w:rPr>
            </w:pPr>
          </w:p>
        </w:tc>
        <w:tc>
          <w:tcPr>
            <w:tcW w:w="640" w:type="dxa"/>
            <w:vMerge/>
            <w:tcBorders>
              <w:top w:val="nil"/>
              <w:left w:val="single" w:sz="8" w:space="0" w:color="000000"/>
              <w:bottom w:val="single" w:sz="8" w:space="0" w:color="000000"/>
              <w:right w:val="single" w:sz="8" w:space="0" w:color="000000"/>
            </w:tcBorders>
            <w:vAlign w:val="center"/>
            <w:hideMark/>
          </w:tcPr>
          <w:p w14:paraId="6C2A3B28" w14:textId="77777777" w:rsidR="00F47CA0" w:rsidRPr="00F47CA0" w:rsidRDefault="00F47CA0" w:rsidP="00F47CA0">
            <w:pPr>
              <w:widowControl/>
              <w:autoSpaceDE/>
              <w:autoSpaceDN/>
              <w:rPr>
                <w:rFonts w:eastAsia="Times New Roman" w:cs="Calibri"/>
                <w:color w:val="000000"/>
                <w:sz w:val="24"/>
                <w:szCs w:val="24"/>
                <w:lang w:val="pt-BR" w:eastAsia="pt-BR"/>
              </w:rPr>
            </w:pPr>
          </w:p>
        </w:tc>
        <w:tc>
          <w:tcPr>
            <w:tcW w:w="1026" w:type="dxa"/>
            <w:vMerge/>
            <w:tcBorders>
              <w:top w:val="nil"/>
              <w:left w:val="single" w:sz="8" w:space="0" w:color="000000"/>
              <w:bottom w:val="single" w:sz="8" w:space="0" w:color="000000"/>
              <w:right w:val="single" w:sz="8" w:space="0" w:color="000000"/>
            </w:tcBorders>
            <w:vAlign w:val="center"/>
            <w:hideMark/>
          </w:tcPr>
          <w:p w14:paraId="2B2C6D36" w14:textId="77777777" w:rsidR="00F47CA0" w:rsidRPr="00F47CA0" w:rsidRDefault="00F47CA0" w:rsidP="00F47CA0">
            <w:pPr>
              <w:widowControl/>
              <w:autoSpaceDE/>
              <w:autoSpaceDN/>
              <w:rPr>
                <w:rFonts w:eastAsia="Times New Roman" w:cs="Calibri"/>
                <w:color w:val="000000"/>
                <w:sz w:val="24"/>
                <w:szCs w:val="24"/>
                <w:lang w:val="pt-BR" w:eastAsia="pt-BR"/>
              </w:rPr>
            </w:pPr>
          </w:p>
        </w:tc>
        <w:tc>
          <w:tcPr>
            <w:tcW w:w="5780" w:type="dxa"/>
            <w:vMerge/>
            <w:tcBorders>
              <w:top w:val="nil"/>
              <w:left w:val="single" w:sz="8" w:space="0" w:color="000000"/>
              <w:bottom w:val="single" w:sz="8" w:space="0" w:color="000000"/>
              <w:right w:val="single" w:sz="8" w:space="0" w:color="000000"/>
            </w:tcBorders>
            <w:vAlign w:val="center"/>
            <w:hideMark/>
          </w:tcPr>
          <w:p w14:paraId="626677DF" w14:textId="77777777" w:rsidR="00F47CA0" w:rsidRPr="00F47CA0" w:rsidRDefault="00F47CA0" w:rsidP="00F47CA0">
            <w:pPr>
              <w:widowControl/>
              <w:autoSpaceDE/>
              <w:autoSpaceDN/>
              <w:rPr>
                <w:rFonts w:eastAsia="Times New Roman" w:cs="Calibri"/>
                <w:color w:val="000000"/>
                <w:sz w:val="24"/>
                <w:szCs w:val="24"/>
                <w:lang w:val="pt-BR" w:eastAsia="pt-BR"/>
              </w:rPr>
            </w:pPr>
          </w:p>
        </w:tc>
        <w:tc>
          <w:tcPr>
            <w:tcW w:w="1360" w:type="dxa"/>
            <w:tcBorders>
              <w:top w:val="nil"/>
              <w:left w:val="nil"/>
              <w:bottom w:val="single" w:sz="8" w:space="0" w:color="000000"/>
              <w:right w:val="nil"/>
            </w:tcBorders>
            <w:shd w:val="clear" w:color="auto" w:fill="auto"/>
            <w:vAlign w:val="center"/>
            <w:hideMark/>
          </w:tcPr>
          <w:p w14:paraId="10119C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 Unitário </w:t>
            </w:r>
          </w:p>
        </w:tc>
        <w:tc>
          <w:tcPr>
            <w:tcW w:w="1294" w:type="dxa"/>
            <w:tcBorders>
              <w:top w:val="nil"/>
              <w:left w:val="single" w:sz="8" w:space="0" w:color="000000"/>
              <w:bottom w:val="single" w:sz="8" w:space="0" w:color="000000"/>
              <w:right w:val="single" w:sz="8" w:space="0" w:color="000000"/>
            </w:tcBorders>
            <w:shd w:val="clear" w:color="auto" w:fill="auto"/>
            <w:vAlign w:val="center"/>
            <w:hideMark/>
          </w:tcPr>
          <w:p w14:paraId="0EA40ED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 Total </w:t>
            </w:r>
          </w:p>
        </w:tc>
      </w:tr>
      <w:tr w:rsidR="00F47CA0" w:rsidRPr="008D3FE7" w14:paraId="70253A80"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D0FC7B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281</w:t>
            </w:r>
          </w:p>
        </w:tc>
        <w:tc>
          <w:tcPr>
            <w:tcW w:w="640" w:type="dxa"/>
            <w:tcBorders>
              <w:top w:val="nil"/>
              <w:left w:val="single" w:sz="8" w:space="0" w:color="000000"/>
              <w:bottom w:val="single" w:sz="8" w:space="0" w:color="000000"/>
              <w:right w:val="nil"/>
            </w:tcBorders>
            <w:shd w:val="clear" w:color="000000" w:fill="FFFFFF"/>
            <w:vAlign w:val="center"/>
            <w:hideMark/>
          </w:tcPr>
          <w:p w14:paraId="716D3E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1250</w:t>
            </w:r>
          </w:p>
        </w:tc>
        <w:tc>
          <w:tcPr>
            <w:tcW w:w="1026" w:type="dxa"/>
            <w:tcBorders>
              <w:top w:val="nil"/>
              <w:left w:val="single" w:sz="8" w:space="0" w:color="000000"/>
              <w:bottom w:val="single" w:sz="8" w:space="0" w:color="000000"/>
              <w:right w:val="nil"/>
            </w:tcBorders>
            <w:shd w:val="clear" w:color="000000" w:fill="FFFFFF"/>
            <w:vAlign w:val="center"/>
            <w:hideMark/>
          </w:tcPr>
          <w:p w14:paraId="0704775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1641F2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Adesivo </w:t>
            </w:r>
            <w:proofErr w:type="spellStart"/>
            <w:r w:rsidRPr="00F47CA0">
              <w:rPr>
                <w:rFonts w:eastAsia="Times New Roman" w:cs="Calibri"/>
                <w:color w:val="000000"/>
                <w:sz w:val="24"/>
                <w:szCs w:val="24"/>
                <w:lang w:val="pt-BR" w:eastAsia="pt-BR"/>
              </w:rPr>
              <w:t>termo-plástico</w:t>
            </w:r>
            <w:proofErr w:type="spellEnd"/>
            <w:r w:rsidRPr="00F47CA0">
              <w:rPr>
                <w:rFonts w:eastAsia="Times New Roman" w:cs="Calibri"/>
                <w:color w:val="000000"/>
                <w:sz w:val="24"/>
                <w:szCs w:val="24"/>
                <w:lang w:val="pt-BR" w:eastAsia="pt-BR"/>
              </w:rPr>
              <w:t xml:space="preserve">; a base de resinas, ceras e polímeros; apresentado em forma de bastão; medida min de 7,4mm e </w:t>
            </w:r>
            <w:proofErr w:type="spellStart"/>
            <w:r w:rsidRPr="00F47CA0">
              <w:rPr>
                <w:rFonts w:eastAsia="Times New Roman" w:cs="Calibri"/>
                <w:color w:val="000000"/>
                <w:sz w:val="24"/>
                <w:szCs w:val="24"/>
                <w:lang w:val="pt-BR" w:eastAsia="pt-BR"/>
              </w:rPr>
              <w:t>maxima</w:t>
            </w:r>
            <w:proofErr w:type="spellEnd"/>
            <w:r w:rsidRPr="00F47CA0">
              <w:rPr>
                <w:rFonts w:eastAsia="Times New Roman" w:cs="Calibri"/>
                <w:color w:val="000000"/>
                <w:sz w:val="24"/>
                <w:szCs w:val="24"/>
                <w:lang w:val="pt-BR" w:eastAsia="pt-BR"/>
              </w:rPr>
              <w:t xml:space="preserve"> 8,0mm de diâmetro, 30 cm de comprimento; cor transparente;</w:t>
            </w:r>
          </w:p>
        </w:tc>
        <w:tc>
          <w:tcPr>
            <w:tcW w:w="1360" w:type="dxa"/>
            <w:tcBorders>
              <w:top w:val="nil"/>
              <w:left w:val="single" w:sz="8" w:space="0" w:color="000000"/>
              <w:bottom w:val="single" w:sz="8" w:space="0" w:color="000000"/>
              <w:right w:val="nil"/>
            </w:tcBorders>
            <w:shd w:val="clear" w:color="auto" w:fill="auto"/>
            <w:vAlign w:val="center"/>
          </w:tcPr>
          <w:p w14:paraId="090BD205" w14:textId="33BB28B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584BBCC" w14:textId="0FE0878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9BAD16F"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F4245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282</w:t>
            </w:r>
          </w:p>
        </w:tc>
        <w:tc>
          <w:tcPr>
            <w:tcW w:w="640" w:type="dxa"/>
            <w:tcBorders>
              <w:top w:val="nil"/>
              <w:left w:val="single" w:sz="8" w:space="0" w:color="000000"/>
              <w:bottom w:val="single" w:sz="8" w:space="0" w:color="000000"/>
              <w:right w:val="nil"/>
            </w:tcBorders>
            <w:shd w:val="clear" w:color="000000" w:fill="FFFFFF"/>
            <w:vAlign w:val="center"/>
            <w:hideMark/>
          </w:tcPr>
          <w:p w14:paraId="0C82421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1250</w:t>
            </w:r>
          </w:p>
        </w:tc>
        <w:tc>
          <w:tcPr>
            <w:tcW w:w="1026" w:type="dxa"/>
            <w:tcBorders>
              <w:top w:val="nil"/>
              <w:left w:val="single" w:sz="8" w:space="0" w:color="000000"/>
              <w:bottom w:val="single" w:sz="8" w:space="0" w:color="000000"/>
              <w:right w:val="nil"/>
            </w:tcBorders>
            <w:shd w:val="clear" w:color="000000" w:fill="FFFFFF"/>
            <w:vAlign w:val="center"/>
            <w:hideMark/>
          </w:tcPr>
          <w:p w14:paraId="7C2E12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E857734" w14:textId="380B838C"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Adesivo </w:t>
            </w:r>
            <w:proofErr w:type="spellStart"/>
            <w:r w:rsidRPr="00F47CA0">
              <w:rPr>
                <w:rFonts w:eastAsia="Times New Roman" w:cs="Calibri"/>
                <w:color w:val="000000"/>
                <w:sz w:val="24"/>
                <w:szCs w:val="24"/>
                <w:lang w:val="pt-BR" w:eastAsia="pt-BR"/>
              </w:rPr>
              <w:t>termo-plástico</w:t>
            </w:r>
            <w:proofErr w:type="spellEnd"/>
            <w:r w:rsidRPr="00F47CA0">
              <w:rPr>
                <w:rFonts w:eastAsia="Times New Roman" w:cs="Calibri"/>
                <w:color w:val="000000"/>
                <w:sz w:val="24"/>
                <w:szCs w:val="24"/>
                <w:lang w:val="pt-BR" w:eastAsia="pt-BR"/>
              </w:rPr>
              <w:t>; a base de resinas, ceras e polímeros; apresentado em forma de bastão; medida mínima de 11 mm e máxima de 12mm de diâmetro, 30 cm de comprimento; cor transparente;</w:t>
            </w:r>
          </w:p>
        </w:tc>
        <w:tc>
          <w:tcPr>
            <w:tcW w:w="1360" w:type="dxa"/>
            <w:tcBorders>
              <w:top w:val="nil"/>
              <w:left w:val="single" w:sz="8" w:space="0" w:color="000000"/>
              <w:bottom w:val="single" w:sz="8" w:space="0" w:color="000000"/>
              <w:right w:val="nil"/>
            </w:tcBorders>
            <w:shd w:val="clear" w:color="auto" w:fill="auto"/>
            <w:vAlign w:val="center"/>
          </w:tcPr>
          <w:p w14:paraId="313AC1C2" w14:textId="764ADA0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6280E56" w14:textId="2E14FD6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FFF194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F01612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283</w:t>
            </w:r>
          </w:p>
        </w:tc>
        <w:tc>
          <w:tcPr>
            <w:tcW w:w="640" w:type="dxa"/>
            <w:tcBorders>
              <w:top w:val="nil"/>
              <w:left w:val="single" w:sz="8" w:space="0" w:color="000000"/>
              <w:bottom w:val="single" w:sz="8" w:space="0" w:color="000000"/>
              <w:right w:val="nil"/>
            </w:tcBorders>
            <w:shd w:val="clear" w:color="000000" w:fill="FFFFFF"/>
            <w:vAlign w:val="center"/>
            <w:hideMark/>
          </w:tcPr>
          <w:p w14:paraId="02F8AFC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97BDE8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01593B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Agenda Permanente, formato retangular, tamanho 145 x 205mm, </w:t>
            </w:r>
            <w:proofErr w:type="spellStart"/>
            <w:proofErr w:type="gramStart"/>
            <w:r w:rsidRPr="00F47CA0">
              <w:rPr>
                <w:rFonts w:eastAsia="Times New Roman" w:cs="Calibri"/>
                <w:color w:val="000000"/>
                <w:sz w:val="24"/>
                <w:szCs w:val="24"/>
                <w:lang w:val="pt-BR" w:eastAsia="pt-BR"/>
              </w:rPr>
              <w:t>Numero</w:t>
            </w:r>
            <w:proofErr w:type="spellEnd"/>
            <w:proofErr w:type="gramEnd"/>
            <w:r w:rsidRPr="00F47CA0">
              <w:rPr>
                <w:rFonts w:eastAsia="Times New Roman" w:cs="Calibri"/>
                <w:color w:val="000000"/>
                <w:sz w:val="24"/>
                <w:szCs w:val="24"/>
                <w:lang w:val="pt-BR" w:eastAsia="pt-BR"/>
              </w:rPr>
              <w:t xml:space="preserve"> de dias por página 1, 192 folhas, capa dura, folha de dados pessoais e </w:t>
            </w:r>
            <w:proofErr w:type="spellStart"/>
            <w:r w:rsidRPr="00F47CA0">
              <w:rPr>
                <w:rFonts w:eastAsia="Times New Roman" w:cs="Calibri"/>
                <w:color w:val="000000"/>
                <w:sz w:val="24"/>
                <w:szCs w:val="24"/>
                <w:lang w:val="pt-BR" w:eastAsia="pt-BR"/>
              </w:rPr>
              <w:t>indice</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telefonico</w:t>
            </w:r>
            <w:proofErr w:type="spellEnd"/>
          </w:p>
        </w:tc>
        <w:tc>
          <w:tcPr>
            <w:tcW w:w="1360" w:type="dxa"/>
            <w:tcBorders>
              <w:top w:val="nil"/>
              <w:left w:val="single" w:sz="8" w:space="0" w:color="000000"/>
              <w:bottom w:val="single" w:sz="8" w:space="0" w:color="000000"/>
              <w:right w:val="nil"/>
            </w:tcBorders>
            <w:shd w:val="clear" w:color="auto" w:fill="auto"/>
            <w:vAlign w:val="center"/>
          </w:tcPr>
          <w:p w14:paraId="16D12283" w14:textId="4046DDF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025AA31" w14:textId="309ADE1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141E051"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878AB6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284</w:t>
            </w:r>
          </w:p>
        </w:tc>
        <w:tc>
          <w:tcPr>
            <w:tcW w:w="640" w:type="dxa"/>
            <w:tcBorders>
              <w:top w:val="nil"/>
              <w:left w:val="single" w:sz="8" w:space="0" w:color="000000"/>
              <w:bottom w:val="single" w:sz="8" w:space="0" w:color="000000"/>
              <w:right w:val="nil"/>
            </w:tcBorders>
            <w:shd w:val="clear" w:color="000000" w:fill="FFFFFF"/>
            <w:vAlign w:val="center"/>
            <w:hideMark/>
          </w:tcPr>
          <w:p w14:paraId="385471B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1A9AAD5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AF940E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Agenda diária comercial 2019 anual </w:t>
            </w:r>
            <w:proofErr w:type="spellStart"/>
            <w:r w:rsidRPr="00F47CA0">
              <w:rPr>
                <w:rFonts w:eastAsia="Times New Roman" w:cs="Calibri"/>
                <w:color w:val="000000"/>
                <w:sz w:val="24"/>
                <w:szCs w:val="24"/>
                <w:lang w:val="pt-BR" w:eastAsia="pt-BR"/>
              </w:rPr>
              <w:t>aproximandamente</w:t>
            </w:r>
            <w:proofErr w:type="spellEnd"/>
            <w:r w:rsidRPr="00F47CA0">
              <w:rPr>
                <w:rFonts w:eastAsia="Times New Roman" w:cs="Calibri"/>
                <w:color w:val="000000"/>
                <w:sz w:val="24"/>
                <w:szCs w:val="24"/>
                <w:lang w:val="pt-BR" w:eastAsia="pt-BR"/>
              </w:rPr>
              <w:t xml:space="preserve"> 200 páginas e medindo aproximadamente 119x275mm capa dura espiral um dia por página</w:t>
            </w:r>
          </w:p>
        </w:tc>
        <w:tc>
          <w:tcPr>
            <w:tcW w:w="1360" w:type="dxa"/>
            <w:tcBorders>
              <w:top w:val="nil"/>
              <w:left w:val="single" w:sz="8" w:space="0" w:color="000000"/>
              <w:bottom w:val="single" w:sz="8" w:space="0" w:color="000000"/>
              <w:right w:val="nil"/>
            </w:tcBorders>
            <w:shd w:val="clear" w:color="auto" w:fill="auto"/>
            <w:vAlign w:val="center"/>
          </w:tcPr>
          <w:p w14:paraId="073C4E71" w14:textId="0D61F1A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F99FB13" w14:textId="79BE1CC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3D77E9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7476A2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285</w:t>
            </w:r>
          </w:p>
        </w:tc>
        <w:tc>
          <w:tcPr>
            <w:tcW w:w="640" w:type="dxa"/>
            <w:tcBorders>
              <w:top w:val="nil"/>
              <w:left w:val="single" w:sz="8" w:space="0" w:color="000000"/>
              <w:bottom w:val="single" w:sz="8" w:space="0" w:color="000000"/>
              <w:right w:val="nil"/>
            </w:tcBorders>
            <w:shd w:val="clear" w:color="000000" w:fill="FFFFFF"/>
            <w:vAlign w:val="center"/>
            <w:hideMark/>
          </w:tcPr>
          <w:p w14:paraId="29C035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4DC3207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1C110C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Alfinete, com cabeça colorida. Material em metal. Embalagem com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100 unidades</w:t>
            </w:r>
          </w:p>
        </w:tc>
        <w:tc>
          <w:tcPr>
            <w:tcW w:w="1360" w:type="dxa"/>
            <w:tcBorders>
              <w:top w:val="nil"/>
              <w:left w:val="single" w:sz="8" w:space="0" w:color="000000"/>
              <w:bottom w:val="single" w:sz="8" w:space="0" w:color="000000"/>
              <w:right w:val="nil"/>
            </w:tcBorders>
            <w:shd w:val="clear" w:color="auto" w:fill="auto"/>
            <w:vAlign w:val="center"/>
          </w:tcPr>
          <w:p w14:paraId="76AE82AD" w14:textId="3751E1C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FD830DE" w14:textId="01806FE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A1C3CF7"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D20BE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286</w:t>
            </w:r>
          </w:p>
        </w:tc>
        <w:tc>
          <w:tcPr>
            <w:tcW w:w="640" w:type="dxa"/>
            <w:tcBorders>
              <w:top w:val="nil"/>
              <w:left w:val="single" w:sz="8" w:space="0" w:color="000000"/>
              <w:bottom w:val="single" w:sz="8" w:space="0" w:color="000000"/>
              <w:right w:val="nil"/>
            </w:tcBorders>
            <w:shd w:val="clear" w:color="000000" w:fill="FFFFFF"/>
            <w:vAlign w:val="center"/>
            <w:hideMark/>
          </w:tcPr>
          <w:p w14:paraId="2C3905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2289410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691938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Alfinete para mapas colorido, caixa com 50 unidades</w:t>
            </w:r>
          </w:p>
        </w:tc>
        <w:tc>
          <w:tcPr>
            <w:tcW w:w="1360" w:type="dxa"/>
            <w:tcBorders>
              <w:top w:val="nil"/>
              <w:left w:val="single" w:sz="8" w:space="0" w:color="000000"/>
              <w:bottom w:val="single" w:sz="8" w:space="0" w:color="000000"/>
              <w:right w:val="nil"/>
            </w:tcBorders>
            <w:shd w:val="clear" w:color="auto" w:fill="auto"/>
            <w:vAlign w:val="center"/>
          </w:tcPr>
          <w:p w14:paraId="19D54291" w14:textId="76ED011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56761B6" w14:textId="5B4EBE7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3DBF94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85B8BE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287</w:t>
            </w:r>
          </w:p>
        </w:tc>
        <w:tc>
          <w:tcPr>
            <w:tcW w:w="640" w:type="dxa"/>
            <w:tcBorders>
              <w:top w:val="nil"/>
              <w:left w:val="single" w:sz="8" w:space="0" w:color="000000"/>
              <w:bottom w:val="single" w:sz="8" w:space="0" w:color="000000"/>
              <w:right w:val="nil"/>
            </w:tcBorders>
            <w:shd w:val="clear" w:color="000000" w:fill="FFFFFF"/>
            <w:vAlign w:val="center"/>
            <w:hideMark/>
          </w:tcPr>
          <w:p w14:paraId="6B12CAE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w:t>
            </w:r>
          </w:p>
        </w:tc>
        <w:tc>
          <w:tcPr>
            <w:tcW w:w="1026" w:type="dxa"/>
            <w:tcBorders>
              <w:top w:val="nil"/>
              <w:left w:val="single" w:sz="8" w:space="0" w:color="000000"/>
              <w:bottom w:val="single" w:sz="8" w:space="0" w:color="000000"/>
              <w:right w:val="nil"/>
            </w:tcBorders>
            <w:shd w:val="clear" w:color="000000" w:fill="FFFFFF"/>
            <w:vAlign w:val="center"/>
            <w:hideMark/>
          </w:tcPr>
          <w:p w14:paraId="4AFFADF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DC14AF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Almofada para carimbo; de feltro, em estojo termoplástico, tampa metálica; com </w:t>
            </w:r>
            <w:proofErr w:type="spellStart"/>
            <w:r w:rsidRPr="00F47CA0">
              <w:rPr>
                <w:rFonts w:eastAsia="Times New Roman" w:cs="Calibri"/>
                <w:color w:val="000000"/>
                <w:sz w:val="24"/>
                <w:szCs w:val="24"/>
                <w:lang w:val="pt-BR" w:eastAsia="pt-BR"/>
              </w:rPr>
              <w:t>entintamento</w:t>
            </w:r>
            <w:proofErr w:type="spellEnd"/>
            <w:r w:rsidRPr="00F47CA0">
              <w:rPr>
                <w:rFonts w:eastAsia="Times New Roman" w:cs="Calibri"/>
                <w:color w:val="000000"/>
                <w:sz w:val="24"/>
                <w:szCs w:val="24"/>
                <w:lang w:val="pt-BR" w:eastAsia="pt-BR"/>
              </w:rPr>
              <w:t xml:space="preserve">; tinta na cor azul; no tamanho 3, medindo 8 x 12 cm; </w:t>
            </w:r>
          </w:p>
        </w:tc>
        <w:tc>
          <w:tcPr>
            <w:tcW w:w="1360" w:type="dxa"/>
            <w:tcBorders>
              <w:top w:val="nil"/>
              <w:left w:val="single" w:sz="8" w:space="0" w:color="000000"/>
              <w:bottom w:val="single" w:sz="8" w:space="0" w:color="000000"/>
              <w:right w:val="nil"/>
            </w:tcBorders>
            <w:shd w:val="clear" w:color="auto" w:fill="auto"/>
            <w:vAlign w:val="center"/>
          </w:tcPr>
          <w:p w14:paraId="0B660A6D" w14:textId="76E674A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4AAB483" w14:textId="7D4FBBD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20C7DE7"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8F7040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288</w:t>
            </w:r>
          </w:p>
        </w:tc>
        <w:tc>
          <w:tcPr>
            <w:tcW w:w="640" w:type="dxa"/>
            <w:tcBorders>
              <w:top w:val="nil"/>
              <w:left w:val="single" w:sz="8" w:space="0" w:color="000000"/>
              <w:bottom w:val="single" w:sz="8" w:space="0" w:color="000000"/>
              <w:right w:val="nil"/>
            </w:tcBorders>
            <w:shd w:val="clear" w:color="000000" w:fill="FFFFFF"/>
            <w:vAlign w:val="center"/>
            <w:hideMark/>
          </w:tcPr>
          <w:p w14:paraId="2761E48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70</w:t>
            </w:r>
          </w:p>
        </w:tc>
        <w:tc>
          <w:tcPr>
            <w:tcW w:w="1026" w:type="dxa"/>
            <w:tcBorders>
              <w:top w:val="nil"/>
              <w:left w:val="single" w:sz="8" w:space="0" w:color="000000"/>
              <w:bottom w:val="single" w:sz="8" w:space="0" w:color="000000"/>
              <w:right w:val="nil"/>
            </w:tcBorders>
            <w:shd w:val="clear" w:color="000000" w:fill="FFFFFF"/>
            <w:vAlign w:val="center"/>
            <w:hideMark/>
          </w:tcPr>
          <w:p w14:paraId="71889EB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13D37C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Almofada para carimbo; de feltro, em estojo termoplástico, tampa metálica; com </w:t>
            </w:r>
            <w:proofErr w:type="spellStart"/>
            <w:r w:rsidRPr="00F47CA0">
              <w:rPr>
                <w:rFonts w:eastAsia="Times New Roman" w:cs="Calibri"/>
                <w:color w:val="000000"/>
                <w:sz w:val="24"/>
                <w:szCs w:val="24"/>
                <w:lang w:val="pt-BR" w:eastAsia="pt-BR"/>
              </w:rPr>
              <w:t>entintamento</w:t>
            </w:r>
            <w:proofErr w:type="spellEnd"/>
            <w:r w:rsidRPr="00F47CA0">
              <w:rPr>
                <w:rFonts w:eastAsia="Times New Roman" w:cs="Calibri"/>
                <w:color w:val="000000"/>
                <w:sz w:val="24"/>
                <w:szCs w:val="24"/>
                <w:lang w:val="pt-BR" w:eastAsia="pt-BR"/>
              </w:rPr>
              <w:t>; tinta na cor preta; no tamanho 3, medindo 8x12 cm;</w:t>
            </w:r>
          </w:p>
        </w:tc>
        <w:tc>
          <w:tcPr>
            <w:tcW w:w="1360" w:type="dxa"/>
            <w:tcBorders>
              <w:top w:val="nil"/>
              <w:left w:val="single" w:sz="8" w:space="0" w:color="000000"/>
              <w:bottom w:val="single" w:sz="8" w:space="0" w:color="000000"/>
              <w:right w:val="nil"/>
            </w:tcBorders>
            <w:shd w:val="clear" w:color="auto" w:fill="auto"/>
            <w:vAlign w:val="center"/>
          </w:tcPr>
          <w:p w14:paraId="4492C090" w14:textId="065D7C0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CF22F46" w14:textId="02154DF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E305025"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446C8D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289</w:t>
            </w:r>
          </w:p>
        </w:tc>
        <w:tc>
          <w:tcPr>
            <w:tcW w:w="640" w:type="dxa"/>
            <w:tcBorders>
              <w:top w:val="nil"/>
              <w:left w:val="single" w:sz="8" w:space="0" w:color="000000"/>
              <w:bottom w:val="single" w:sz="8" w:space="0" w:color="000000"/>
              <w:right w:val="nil"/>
            </w:tcBorders>
            <w:shd w:val="clear" w:color="000000" w:fill="FFFFFF"/>
            <w:vAlign w:val="center"/>
            <w:hideMark/>
          </w:tcPr>
          <w:p w14:paraId="1A944D6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w:t>
            </w:r>
          </w:p>
        </w:tc>
        <w:tc>
          <w:tcPr>
            <w:tcW w:w="1026" w:type="dxa"/>
            <w:tcBorders>
              <w:top w:val="nil"/>
              <w:left w:val="single" w:sz="8" w:space="0" w:color="000000"/>
              <w:bottom w:val="single" w:sz="8" w:space="0" w:color="000000"/>
              <w:right w:val="nil"/>
            </w:tcBorders>
            <w:shd w:val="clear" w:color="000000" w:fill="FFFFFF"/>
            <w:vAlign w:val="center"/>
            <w:hideMark/>
          </w:tcPr>
          <w:p w14:paraId="466A631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A67B70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Apagador para quadro branco, com suporte e com estojo em plástico para acondicionamento de dois pinceis no mínimo, revestido de carpete de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3 mm na parte inferior, medindo 55mm de largura x 160 mm de comprimento.</w:t>
            </w:r>
          </w:p>
        </w:tc>
        <w:tc>
          <w:tcPr>
            <w:tcW w:w="1360" w:type="dxa"/>
            <w:tcBorders>
              <w:top w:val="nil"/>
              <w:left w:val="single" w:sz="8" w:space="0" w:color="000000"/>
              <w:bottom w:val="single" w:sz="8" w:space="0" w:color="000000"/>
              <w:right w:val="nil"/>
            </w:tcBorders>
            <w:shd w:val="clear" w:color="auto" w:fill="auto"/>
            <w:vAlign w:val="center"/>
          </w:tcPr>
          <w:p w14:paraId="77E478CD" w14:textId="6F62351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2FB4FC7" w14:textId="4B6B532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0046094"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E7F86E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290</w:t>
            </w:r>
          </w:p>
        </w:tc>
        <w:tc>
          <w:tcPr>
            <w:tcW w:w="640" w:type="dxa"/>
            <w:tcBorders>
              <w:top w:val="nil"/>
              <w:left w:val="single" w:sz="8" w:space="0" w:color="000000"/>
              <w:bottom w:val="single" w:sz="8" w:space="0" w:color="000000"/>
              <w:right w:val="nil"/>
            </w:tcBorders>
            <w:shd w:val="clear" w:color="000000" w:fill="FFFFFF"/>
            <w:vAlign w:val="center"/>
            <w:hideMark/>
          </w:tcPr>
          <w:p w14:paraId="6D669E6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14D8FE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3B065A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Aparelho Telefônico, fixo, de mesa, com fio, cor preta.</w:t>
            </w:r>
          </w:p>
        </w:tc>
        <w:tc>
          <w:tcPr>
            <w:tcW w:w="1360" w:type="dxa"/>
            <w:tcBorders>
              <w:top w:val="nil"/>
              <w:left w:val="single" w:sz="8" w:space="0" w:color="000000"/>
              <w:bottom w:val="single" w:sz="8" w:space="0" w:color="000000"/>
              <w:right w:val="nil"/>
            </w:tcBorders>
            <w:shd w:val="clear" w:color="auto" w:fill="auto"/>
            <w:vAlign w:val="center"/>
          </w:tcPr>
          <w:p w14:paraId="0138BA32" w14:textId="539CE3F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84BD3AC" w14:textId="259B587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AEDBEF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2F9CCC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291</w:t>
            </w:r>
          </w:p>
        </w:tc>
        <w:tc>
          <w:tcPr>
            <w:tcW w:w="640" w:type="dxa"/>
            <w:tcBorders>
              <w:top w:val="nil"/>
              <w:left w:val="single" w:sz="8" w:space="0" w:color="000000"/>
              <w:bottom w:val="single" w:sz="8" w:space="0" w:color="000000"/>
              <w:right w:val="nil"/>
            </w:tcBorders>
            <w:shd w:val="clear" w:color="000000" w:fill="FFFFFF"/>
            <w:vAlign w:val="center"/>
            <w:hideMark/>
          </w:tcPr>
          <w:p w14:paraId="1431E54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5935BF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E08B10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Aparelho </w:t>
            </w:r>
            <w:proofErr w:type="spellStart"/>
            <w:r w:rsidRPr="00F47CA0">
              <w:rPr>
                <w:rFonts w:eastAsia="Times New Roman" w:cs="Calibri"/>
                <w:color w:val="000000"/>
                <w:sz w:val="24"/>
                <w:szCs w:val="24"/>
                <w:lang w:val="pt-BR" w:eastAsia="pt-BR"/>
              </w:rPr>
              <w:t>Telefonico</w:t>
            </w:r>
            <w:proofErr w:type="spellEnd"/>
            <w:r w:rsidRPr="00F47CA0">
              <w:rPr>
                <w:rFonts w:eastAsia="Times New Roman" w:cs="Calibri"/>
                <w:color w:val="000000"/>
                <w:sz w:val="24"/>
                <w:szCs w:val="24"/>
                <w:lang w:val="pt-BR" w:eastAsia="pt-BR"/>
              </w:rPr>
              <w:t>, sem fio, de mesa, com fonte de alimentação de energia, cor preta.</w:t>
            </w:r>
          </w:p>
        </w:tc>
        <w:tc>
          <w:tcPr>
            <w:tcW w:w="1360" w:type="dxa"/>
            <w:tcBorders>
              <w:top w:val="nil"/>
              <w:left w:val="single" w:sz="8" w:space="0" w:color="000000"/>
              <w:bottom w:val="single" w:sz="8" w:space="0" w:color="000000"/>
              <w:right w:val="nil"/>
            </w:tcBorders>
            <w:shd w:val="clear" w:color="auto" w:fill="auto"/>
            <w:vAlign w:val="center"/>
          </w:tcPr>
          <w:p w14:paraId="2E7C9324" w14:textId="2D25E8B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C25A311" w14:textId="44E1FFF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EEB991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DC399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292</w:t>
            </w:r>
          </w:p>
        </w:tc>
        <w:tc>
          <w:tcPr>
            <w:tcW w:w="640" w:type="dxa"/>
            <w:tcBorders>
              <w:top w:val="nil"/>
              <w:left w:val="single" w:sz="8" w:space="0" w:color="000000"/>
              <w:bottom w:val="single" w:sz="8" w:space="0" w:color="000000"/>
              <w:right w:val="nil"/>
            </w:tcBorders>
            <w:shd w:val="clear" w:color="000000" w:fill="FFFFFF"/>
            <w:vAlign w:val="center"/>
            <w:hideMark/>
          </w:tcPr>
          <w:p w14:paraId="73E6297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500</w:t>
            </w:r>
          </w:p>
        </w:tc>
        <w:tc>
          <w:tcPr>
            <w:tcW w:w="1026" w:type="dxa"/>
            <w:tcBorders>
              <w:top w:val="nil"/>
              <w:left w:val="single" w:sz="8" w:space="0" w:color="000000"/>
              <w:bottom w:val="single" w:sz="8" w:space="0" w:color="000000"/>
              <w:right w:val="nil"/>
            </w:tcBorders>
            <w:shd w:val="clear" w:color="000000" w:fill="FFFFFF"/>
            <w:vAlign w:val="center"/>
            <w:hideMark/>
          </w:tcPr>
          <w:p w14:paraId="5FD258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39B353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Apoio para Teclado Ergonômico - Dentro das normas exigidas pela “</w:t>
            </w:r>
            <w:r w:rsidRPr="00F47CA0">
              <w:rPr>
                <w:rFonts w:eastAsia="Times New Roman" w:cs="Calibri"/>
                <w:b/>
                <w:bCs/>
                <w:color w:val="000000"/>
                <w:sz w:val="24"/>
                <w:szCs w:val="24"/>
                <w:lang w:val="pt-BR" w:eastAsia="pt-BR"/>
              </w:rPr>
              <w:t>NR 17 – Ergonomia</w:t>
            </w:r>
            <w:r w:rsidRPr="00F47CA0">
              <w:rPr>
                <w:rFonts w:eastAsia="Times New Roman" w:cs="Calibri"/>
                <w:color w:val="000000"/>
                <w:sz w:val="24"/>
                <w:szCs w:val="24"/>
                <w:lang w:val="pt-BR" w:eastAsia="pt-BR"/>
              </w:rPr>
              <w:t>” </w:t>
            </w:r>
          </w:p>
        </w:tc>
        <w:tc>
          <w:tcPr>
            <w:tcW w:w="1360" w:type="dxa"/>
            <w:tcBorders>
              <w:top w:val="nil"/>
              <w:left w:val="single" w:sz="8" w:space="0" w:color="000000"/>
              <w:bottom w:val="single" w:sz="8" w:space="0" w:color="000000"/>
              <w:right w:val="nil"/>
            </w:tcBorders>
            <w:shd w:val="clear" w:color="auto" w:fill="auto"/>
            <w:vAlign w:val="center"/>
          </w:tcPr>
          <w:p w14:paraId="14548633" w14:textId="01733D8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9AD0D80" w14:textId="225DBEF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DDB828A"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3F5D5DB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293</w:t>
            </w:r>
          </w:p>
        </w:tc>
        <w:tc>
          <w:tcPr>
            <w:tcW w:w="640" w:type="dxa"/>
            <w:tcBorders>
              <w:top w:val="nil"/>
              <w:left w:val="single" w:sz="8" w:space="0" w:color="000000"/>
              <w:bottom w:val="single" w:sz="8" w:space="0" w:color="000000"/>
              <w:right w:val="nil"/>
            </w:tcBorders>
            <w:shd w:val="clear" w:color="000000" w:fill="FFFFFF"/>
            <w:vAlign w:val="center"/>
            <w:hideMark/>
          </w:tcPr>
          <w:p w14:paraId="7BE175E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1374BD6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09362A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Apoio para os pés - Plataforma em MDF (450x300mm), revestimento impermeável; Estrutura em aço/sapatas emborrachadas; Altura frente: 70mm; Regulagem de inclinação; três opções de altura (70/130/150mm) - Dentro das normas exigidas pela NR 17.</w:t>
            </w:r>
          </w:p>
        </w:tc>
        <w:tc>
          <w:tcPr>
            <w:tcW w:w="1360" w:type="dxa"/>
            <w:tcBorders>
              <w:top w:val="nil"/>
              <w:left w:val="single" w:sz="8" w:space="0" w:color="000000"/>
              <w:bottom w:val="single" w:sz="8" w:space="0" w:color="000000"/>
              <w:right w:val="nil"/>
            </w:tcBorders>
            <w:shd w:val="clear" w:color="auto" w:fill="auto"/>
            <w:vAlign w:val="center"/>
          </w:tcPr>
          <w:p w14:paraId="313C5DA9" w14:textId="1B3E66C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3E1F0B0" w14:textId="3D0C484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A5E42C3"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292BCE4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294</w:t>
            </w:r>
          </w:p>
        </w:tc>
        <w:tc>
          <w:tcPr>
            <w:tcW w:w="640" w:type="dxa"/>
            <w:tcBorders>
              <w:top w:val="nil"/>
              <w:left w:val="single" w:sz="8" w:space="0" w:color="000000"/>
              <w:bottom w:val="single" w:sz="8" w:space="0" w:color="000000"/>
              <w:right w:val="nil"/>
            </w:tcBorders>
            <w:shd w:val="clear" w:color="000000" w:fill="FFFFFF"/>
            <w:vAlign w:val="center"/>
            <w:hideMark/>
          </w:tcPr>
          <w:p w14:paraId="1094A9E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506</w:t>
            </w:r>
          </w:p>
        </w:tc>
        <w:tc>
          <w:tcPr>
            <w:tcW w:w="1026" w:type="dxa"/>
            <w:tcBorders>
              <w:top w:val="nil"/>
              <w:left w:val="single" w:sz="8" w:space="0" w:color="000000"/>
              <w:bottom w:val="single" w:sz="8" w:space="0" w:color="000000"/>
              <w:right w:val="nil"/>
            </w:tcBorders>
            <w:shd w:val="clear" w:color="000000" w:fill="FFFFFF"/>
            <w:vAlign w:val="center"/>
            <w:hideMark/>
          </w:tcPr>
          <w:p w14:paraId="3247847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CB0EEB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Apontador para lápis; com depósito, de plástico rígido poliestireno; simples; e suas condições deverão estar de acordo com as normas NBR-11786 e NBR-15236; com certificação compulsória Inmetro, e as suas atualizações posteriores; caixa com 24 unidades; </w:t>
            </w:r>
          </w:p>
        </w:tc>
        <w:tc>
          <w:tcPr>
            <w:tcW w:w="1360" w:type="dxa"/>
            <w:tcBorders>
              <w:top w:val="nil"/>
              <w:left w:val="single" w:sz="8" w:space="0" w:color="000000"/>
              <w:bottom w:val="single" w:sz="8" w:space="0" w:color="000000"/>
              <w:right w:val="nil"/>
            </w:tcBorders>
            <w:shd w:val="clear" w:color="auto" w:fill="auto"/>
            <w:vAlign w:val="center"/>
          </w:tcPr>
          <w:p w14:paraId="2AC2D280" w14:textId="7D30596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F124142" w14:textId="43FA879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7D89B70"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D341F1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295</w:t>
            </w:r>
          </w:p>
        </w:tc>
        <w:tc>
          <w:tcPr>
            <w:tcW w:w="640" w:type="dxa"/>
            <w:tcBorders>
              <w:top w:val="nil"/>
              <w:left w:val="single" w:sz="8" w:space="0" w:color="000000"/>
              <w:bottom w:val="single" w:sz="8" w:space="0" w:color="000000"/>
              <w:right w:val="nil"/>
            </w:tcBorders>
            <w:shd w:val="clear" w:color="000000" w:fill="FFFFFF"/>
            <w:vAlign w:val="center"/>
            <w:hideMark/>
          </w:tcPr>
          <w:p w14:paraId="739A611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048AB89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8D87CF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Arquivo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para pasta suspensa.</w:t>
            </w:r>
          </w:p>
        </w:tc>
        <w:tc>
          <w:tcPr>
            <w:tcW w:w="1360" w:type="dxa"/>
            <w:tcBorders>
              <w:top w:val="nil"/>
              <w:left w:val="single" w:sz="8" w:space="0" w:color="000000"/>
              <w:bottom w:val="single" w:sz="8" w:space="0" w:color="000000"/>
              <w:right w:val="nil"/>
            </w:tcBorders>
            <w:shd w:val="clear" w:color="auto" w:fill="auto"/>
            <w:vAlign w:val="center"/>
          </w:tcPr>
          <w:p w14:paraId="043E7F66" w14:textId="18E17A5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CAA2EF7" w14:textId="42E2FBC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8AC434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BCFEC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296</w:t>
            </w:r>
          </w:p>
        </w:tc>
        <w:tc>
          <w:tcPr>
            <w:tcW w:w="640" w:type="dxa"/>
            <w:tcBorders>
              <w:top w:val="nil"/>
              <w:left w:val="single" w:sz="8" w:space="0" w:color="000000"/>
              <w:bottom w:val="single" w:sz="8" w:space="0" w:color="000000"/>
              <w:right w:val="nil"/>
            </w:tcBorders>
            <w:shd w:val="clear" w:color="000000" w:fill="FFFFFF"/>
            <w:vAlign w:val="center"/>
            <w:hideMark/>
          </w:tcPr>
          <w:p w14:paraId="62A2A30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151</w:t>
            </w:r>
          </w:p>
        </w:tc>
        <w:tc>
          <w:tcPr>
            <w:tcW w:w="1026" w:type="dxa"/>
            <w:tcBorders>
              <w:top w:val="nil"/>
              <w:left w:val="single" w:sz="8" w:space="0" w:color="000000"/>
              <w:bottom w:val="single" w:sz="8" w:space="0" w:color="000000"/>
              <w:right w:val="nil"/>
            </w:tcBorders>
            <w:shd w:val="clear" w:color="000000" w:fill="FFFFFF"/>
            <w:vAlign w:val="center"/>
            <w:hideMark/>
          </w:tcPr>
          <w:p w14:paraId="145512B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EBCDCA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Barbante de algodão. 08 fios. Rolo de 100 gramas. 65 metros, na cor cru.</w:t>
            </w:r>
          </w:p>
        </w:tc>
        <w:tc>
          <w:tcPr>
            <w:tcW w:w="1360" w:type="dxa"/>
            <w:tcBorders>
              <w:top w:val="nil"/>
              <w:left w:val="single" w:sz="8" w:space="0" w:color="000000"/>
              <w:bottom w:val="single" w:sz="8" w:space="0" w:color="000000"/>
              <w:right w:val="nil"/>
            </w:tcBorders>
            <w:shd w:val="clear" w:color="auto" w:fill="auto"/>
            <w:vAlign w:val="center"/>
          </w:tcPr>
          <w:p w14:paraId="4E693C58" w14:textId="3AF149D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63CE1B9" w14:textId="1D1EA01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65D9D76"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39F040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297</w:t>
            </w:r>
          </w:p>
        </w:tc>
        <w:tc>
          <w:tcPr>
            <w:tcW w:w="640" w:type="dxa"/>
            <w:tcBorders>
              <w:top w:val="nil"/>
              <w:left w:val="single" w:sz="8" w:space="0" w:color="000000"/>
              <w:bottom w:val="single" w:sz="8" w:space="0" w:color="000000"/>
              <w:right w:val="nil"/>
            </w:tcBorders>
            <w:shd w:val="clear" w:color="000000" w:fill="FFFFFF"/>
            <w:vAlign w:val="center"/>
            <w:hideMark/>
          </w:tcPr>
          <w:p w14:paraId="6669F0E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094AE9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9E777C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Base para corte dupla face. Medindo 60mm x 45mm.</w:t>
            </w:r>
          </w:p>
        </w:tc>
        <w:tc>
          <w:tcPr>
            <w:tcW w:w="1360" w:type="dxa"/>
            <w:tcBorders>
              <w:top w:val="nil"/>
              <w:left w:val="single" w:sz="8" w:space="0" w:color="000000"/>
              <w:bottom w:val="single" w:sz="8" w:space="0" w:color="000000"/>
              <w:right w:val="nil"/>
            </w:tcBorders>
            <w:shd w:val="clear" w:color="auto" w:fill="auto"/>
            <w:vAlign w:val="center"/>
          </w:tcPr>
          <w:p w14:paraId="5FEA7204" w14:textId="0163F2B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024FF29" w14:textId="55AA4D4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809F535"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06EA25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298</w:t>
            </w:r>
          </w:p>
        </w:tc>
        <w:tc>
          <w:tcPr>
            <w:tcW w:w="640" w:type="dxa"/>
            <w:tcBorders>
              <w:top w:val="nil"/>
              <w:left w:val="single" w:sz="8" w:space="0" w:color="000000"/>
              <w:bottom w:val="single" w:sz="8" w:space="0" w:color="000000"/>
              <w:right w:val="nil"/>
            </w:tcBorders>
            <w:shd w:val="clear" w:color="000000" w:fill="FFFFFF"/>
            <w:vAlign w:val="center"/>
            <w:hideMark/>
          </w:tcPr>
          <w:p w14:paraId="1F56C1B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5E5268B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A88092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de Anotação. Tamanho A4. Cor diversa.</w:t>
            </w:r>
          </w:p>
        </w:tc>
        <w:tc>
          <w:tcPr>
            <w:tcW w:w="1360" w:type="dxa"/>
            <w:tcBorders>
              <w:top w:val="nil"/>
              <w:left w:val="single" w:sz="8" w:space="0" w:color="000000"/>
              <w:bottom w:val="single" w:sz="8" w:space="0" w:color="000000"/>
              <w:right w:val="nil"/>
            </w:tcBorders>
            <w:shd w:val="clear" w:color="auto" w:fill="auto"/>
            <w:vAlign w:val="center"/>
          </w:tcPr>
          <w:p w14:paraId="6FD3DA62" w14:textId="5FDD470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D6DCACD" w14:textId="7263205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1E2030B"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110F12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299</w:t>
            </w:r>
          </w:p>
        </w:tc>
        <w:tc>
          <w:tcPr>
            <w:tcW w:w="640" w:type="dxa"/>
            <w:tcBorders>
              <w:top w:val="nil"/>
              <w:left w:val="single" w:sz="8" w:space="0" w:color="000000"/>
              <w:bottom w:val="single" w:sz="8" w:space="0" w:color="000000"/>
              <w:right w:val="nil"/>
            </w:tcBorders>
            <w:shd w:val="clear" w:color="000000" w:fill="FFFFFF"/>
            <w:vAlign w:val="center"/>
            <w:hideMark/>
          </w:tcPr>
          <w:p w14:paraId="6201665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135</w:t>
            </w:r>
          </w:p>
        </w:tc>
        <w:tc>
          <w:tcPr>
            <w:tcW w:w="1026" w:type="dxa"/>
            <w:tcBorders>
              <w:top w:val="nil"/>
              <w:left w:val="single" w:sz="8" w:space="0" w:color="000000"/>
              <w:bottom w:val="single" w:sz="8" w:space="0" w:color="000000"/>
              <w:right w:val="nil"/>
            </w:tcBorders>
            <w:shd w:val="clear" w:color="000000" w:fill="FFFFFF"/>
            <w:vAlign w:val="center"/>
            <w:hideMark/>
          </w:tcPr>
          <w:p w14:paraId="6AC1439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w:t>
            </w:r>
          </w:p>
        </w:tc>
        <w:tc>
          <w:tcPr>
            <w:tcW w:w="5780" w:type="dxa"/>
            <w:tcBorders>
              <w:top w:val="nil"/>
              <w:left w:val="single" w:sz="8" w:space="0" w:color="000000"/>
              <w:bottom w:val="single" w:sz="8" w:space="0" w:color="000000"/>
              <w:right w:val="nil"/>
            </w:tcBorders>
            <w:shd w:val="clear" w:color="auto" w:fill="auto"/>
            <w:vAlign w:val="center"/>
            <w:hideMark/>
          </w:tcPr>
          <w:p w14:paraId="134B0C7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flip-</w:t>
            </w:r>
            <w:proofErr w:type="spellStart"/>
            <w:r w:rsidRPr="00F47CA0">
              <w:rPr>
                <w:rFonts w:eastAsia="Times New Roman" w:cs="Calibri"/>
                <w:color w:val="000000"/>
                <w:sz w:val="24"/>
                <w:szCs w:val="24"/>
                <w:lang w:val="pt-BR" w:eastAsia="pt-BR"/>
              </w:rPr>
              <w:t>chart</w:t>
            </w:r>
            <w:proofErr w:type="spellEnd"/>
            <w:r w:rsidRPr="00F47CA0">
              <w:rPr>
                <w:rFonts w:eastAsia="Times New Roman" w:cs="Calibri"/>
                <w:color w:val="000000"/>
                <w:sz w:val="24"/>
                <w:szCs w:val="24"/>
                <w:lang w:val="pt-BR" w:eastAsia="pt-BR"/>
              </w:rPr>
              <w:t xml:space="preserve"> com folhas brancas 75grs, medidas </w:t>
            </w:r>
            <w:proofErr w:type="spellStart"/>
            <w:r w:rsidRPr="00F47CA0">
              <w:rPr>
                <w:rFonts w:eastAsia="Times New Roman" w:cs="Calibri"/>
                <w:color w:val="000000"/>
                <w:sz w:val="24"/>
                <w:szCs w:val="24"/>
                <w:lang w:val="pt-BR" w:eastAsia="pt-BR"/>
              </w:rPr>
              <w:t>apróx</w:t>
            </w:r>
            <w:proofErr w:type="spellEnd"/>
            <w:r w:rsidRPr="00F47CA0">
              <w:rPr>
                <w:rFonts w:eastAsia="Times New Roman" w:cs="Calibri"/>
                <w:color w:val="000000"/>
                <w:sz w:val="24"/>
                <w:szCs w:val="24"/>
                <w:lang w:val="pt-BR" w:eastAsia="pt-BR"/>
              </w:rPr>
              <w:t>. 64x88cm.</w:t>
            </w:r>
          </w:p>
        </w:tc>
        <w:tc>
          <w:tcPr>
            <w:tcW w:w="1360" w:type="dxa"/>
            <w:tcBorders>
              <w:top w:val="nil"/>
              <w:left w:val="single" w:sz="8" w:space="0" w:color="000000"/>
              <w:bottom w:val="single" w:sz="8" w:space="0" w:color="000000"/>
              <w:right w:val="nil"/>
            </w:tcBorders>
            <w:shd w:val="clear" w:color="auto" w:fill="auto"/>
            <w:vAlign w:val="center"/>
          </w:tcPr>
          <w:p w14:paraId="412905F2" w14:textId="7EB20DF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DD5E5E9" w14:textId="46F9F82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0B61A9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69BB0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300</w:t>
            </w:r>
          </w:p>
        </w:tc>
        <w:tc>
          <w:tcPr>
            <w:tcW w:w="640" w:type="dxa"/>
            <w:tcBorders>
              <w:top w:val="nil"/>
              <w:left w:val="single" w:sz="8" w:space="0" w:color="000000"/>
              <w:bottom w:val="single" w:sz="8" w:space="0" w:color="000000"/>
              <w:right w:val="nil"/>
            </w:tcBorders>
            <w:shd w:val="clear" w:color="000000" w:fill="FFFFFF"/>
            <w:vAlign w:val="center"/>
            <w:hideMark/>
          </w:tcPr>
          <w:p w14:paraId="1DC7B5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118B7B9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w:t>
            </w:r>
          </w:p>
        </w:tc>
        <w:tc>
          <w:tcPr>
            <w:tcW w:w="5780" w:type="dxa"/>
            <w:tcBorders>
              <w:top w:val="nil"/>
              <w:left w:val="single" w:sz="8" w:space="0" w:color="000000"/>
              <w:bottom w:val="single" w:sz="8" w:space="0" w:color="000000"/>
              <w:right w:val="nil"/>
            </w:tcBorders>
            <w:shd w:val="clear" w:color="auto" w:fill="auto"/>
            <w:vAlign w:val="center"/>
            <w:hideMark/>
          </w:tcPr>
          <w:p w14:paraId="2F114C9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para Rascunho em Cubo Colorido Neon 92x82mm, Número de folhas 600 folhas, Gramatura 75 g/m², Medidas: 92 x 82 mm.</w:t>
            </w:r>
          </w:p>
        </w:tc>
        <w:tc>
          <w:tcPr>
            <w:tcW w:w="1360" w:type="dxa"/>
            <w:tcBorders>
              <w:top w:val="nil"/>
              <w:left w:val="single" w:sz="8" w:space="0" w:color="000000"/>
              <w:bottom w:val="single" w:sz="8" w:space="0" w:color="000000"/>
              <w:right w:val="nil"/>
            </w:tcBorders>
            <w:shd w:val="clear" w:color="auto" w:fill="auto"/>
            <w:vAlign w:val="center"/>
          </w:tcPr>
          <w:p w14:paraId="45B4E712" w14:textId="0686CD5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81174AE" w14:textId="0FCEAB1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506C3F9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52600F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301</w:t>
            </w:r>
          </w:p>
        </w:tc>
        <w:tc>
          <w:tcPr>
            <w:tcW w:w="640" w:type="dxa"/>
            <w:tcBorders>
              <w:top w:val="nil"/>
              <w:left w:val="single" w:sz="8" w:space="0" w:color="000000"/>
              <w:bottom w:val="single" w:sz="8" w:space="0" w:color="000000"/>
              <w:right w:val="nil"/>
            </w:tcBorders>
            <w:shd w:val="clear" w:color="000000" w:fill="FFFFFF"/>
            <w:vAlign w:val="center"/>
            <w:hideMark/>
          </w:tcPr>
          <w:p w14:paraId="5E00113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82</w:t>
            </w:r>
          </w:p>
        </w:tc>
        <w:tc>
          <w:tcPr>
            <w:tcW w:w="1026" w:type="dxa"/>
            <w:tcBorders>
              <w:top w:val="nil"/>
              <w:left w:val="single" w:sz="8" w:space="0" w:color="000000"/>
              <w:bottom w:val="single" w:sz="8" w:space="0" w:color="000000"/>
              <w:right w:val="nil"/>
            </w:tcBorders>
            <w:shd w:val="clear" w:color="000000" w:fill="FFFFFF"/>
            <w:vAlign w:val="center"/>
            <w:hideMark/>
          </w:tcPr>
          <w:p w14:paraId="43A0829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FBF4D2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Bloco para recado auto adesivo </w:t>
            </w:r>
            <w:proofErr w:type="spellStart"/>
            <w:r w:rsidRPr="00F47CA0">
              <w:rPr>
                <w:rFonts w:eastAsia="Times New Roman" w:cs="Calibri"/>
                <w:color w:val="000000"/>
                <w:sz w:val="24"/>
                <w:szCs w:val="24"/>
                <w:lang w:val="pt-BR" w:eastAsia="pt-BR"/>
              </w:rPr>
              <w:t>removivel</w:t>
            </w:r>
            <w:proofErr w:type="spellEnd"/>
            <w:r w:rsidRPr="00F47CA0">
              <w:rPr>
                <w:rFonts w:eastAsia="Times New Roman" w:cs="Calibri"/>
                <w:color w:val="000000"/>
                <w:sz w:val="24"/>
                <w:szCs w:val="24"/>
                <w:lang w:val="pt-BR" w:eastAsia="pt-BR"/>
              </w:rPr>
              <w:t xml:space="preserve"> e </w:t>
            </w:r>
            <w:proofErr w:type="spellStart"/>
            <w:r w:rsidRPr="00F47CA0">
              <w:rPr>
                <w:rFonts w:eastAsia="Times New Roman" w:cs="Calibri"/>
                <w:color w:val="000000"/>
                <w:sz w:val="24"/>
                <w:szCs w:val="24"/>
                <w:lang w:val="pt-BR" w:eastAsia="pt-BR"/>
              </w:rPr>
              <w:t>reposicionavel</w:t>
            </w:r>
            <w:proofErr w:type="spellEnd"/>
            <w:r w:rsidRPr="00F47CA0">
              <w:rPr>
                <w:rFonts w:eastAsia="Times New Roman" w:cs="Calibri"/>
                <w:color w:val="000000"/>
                <w:sz w:val="24"/>
                <w:szCs w:val="24"/>
                <w:lang w:val="pt-BR" w:eastAsia="pt-BR"/>
              </w:rPr>
              <w:t xml:space="preserve">, sem pauta, 3m, cada embalagem </w:t>
            </w:r>
            <w:proofErr w:type="spellStart"/>
            <w:r w:rsidRPr="00F47CA0">
              <w:rPr>
                <w:rFonts w:eastAsia="Times New Roman" w:cs="Calibri"/>
                <w:color w:val="000000"/>
                <w:sz w:val="24"/>
                <w:szCs w:val="24"/>
                <w:lang w:val="pt-BR" w:eastAsia="pt-BR"/>
              </w:rPr>
              <w:t>plastica</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flowpack</w:t>
            </w:r>
            <w:proofErr w:type="spellEnd"/>
            <w:r w:rsidRPr="00F47CA0">
              <w:rPr>
                <w:rFonts w:eastAsia="Times New Roman" w:cs="Calibri"/>
                <w:color w:val="000000"/>
                <w:sz w:val="24"/>
                <w:szCs w:val="24"/>
                <w:lang w:val="pt-BR" w:eastAsia="pt-BR"/>
              </w:rPr>
              <w:t xml:space="preserve"> contendo 4 blocos, medindo aprox. 38mm x 50mm, cada, contendo 100 folhas cada bloco, nas cores amarelo, rosa, verde e laranja.</w:t>
            </w:r>
          </w:p>
        </w:tc>
        <w:tc>
          <w:tcPr>
            <w:tcW w:w="1360" w:type="dxa"/>
            <w:tcBorders>
              <w:top w:val="nil"/>
              <w:left w:val="single" w:sz="8" w:space="0" w:color="000000"/>
              <w:bottom w:val="single" w:sz="8" w:space="0" w:color="000000"/>
              <w:right w:val="nil"/>
            </w:tcBorders>
            <w:shd w:val="clear" w:color="auto" w:fill="auto"/>
            <w:vAlign w:val="center"/>
          </w:tcPr>
          <w:p w14:paraId="69007B28" w14:textId="73227DE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819635" w14:textId="7C80C56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49CAB0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3CFDF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302</w:t>
            </w:r>
          </w:p>
        </w:tc>
        <w:tc>
          <w:tcPr>
            <w:tcW w:w="640" w:type="dxa"/>
            <w:tcBorders>
              <w:top w:val="nil"/>
              <w:left w:val="single" w:sz="8" w:space="0" w:color="000000"/>
              <w:bottom w:val="single" w:sz="8" w:space="0" w:color="000000"/>
              <w:right w:val="nil"/>
            </w:tcBorders>
            <w:shd w:val="clear" w:color="000000" w:fill="FFFFFF"/>
            <w:vAlign w:val="center"/>
            <w:hideMark/>
          </w:tcPr>
          <w:p w14:paraId="38CA209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3D519F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F59CB6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Bloco de notas adesivo, cor amarelo, com 100 fls., caixa com 24 unidades </w:t>
            </w:r>
          </w:p>
        </w:tc>
        <w:tc>
          <w:tcPr>
            <w:tcW w:w="1360" w:type="dxa"/>
            <w:tcBorders>
              <w:top w:val="nil"/>
              <w:left w:val="single" w:sz="8" w:space="0" w:color="000000"/>
              <w:bottom w:val="single" w:sz="8" w:space="0" w:color="000000"/>
              <w:right w:val="nil"/>
            </w:tcBorders>
            <w:shd w:val="clear" w:color="auto" w:fill="auto"/>
            <w:vAlign w:val="center"/>
          </w:tcPr>
          <w:p w14:paraId="32DE0F1B" w14:textId="2383E5D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BF6580D" w14:textId="0D44CD4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796466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959661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303</w:t>
            </w:r>
          </w:p>
        </w:tc>
        <w:tc>
          <w:tcPr>
            <w:tcW w:w="640" w:type="dxa"/>
            <w:tcBorders>
              <w:top w:val="nil"/>
              <w:left w:val="single" w:sz="8" w:space="0" w:color="000000"/>
              <w:bottom w:val="single" w:sz="8" w:space="0" w:color="000000"/>
              <w:right w:val="nil"/>
            </w:tcBorders>
            <w:shd w:val="clear" w:color="000000" w:fill="FFFFFF"/>
            <w:vAlign w:val="center"/>
            <w:hideMark/>
          </w:tcPr>
          <w:p w14:paraId="45AE253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w:t>
            </w:r>
          </w:p>
        </w:tc>
        <w:tc>
          <w:tcPr>
            <w:tcW w:w="1026" w:type="dxa"/>
            <w:tcBorders>
              <w:top w:val="nil"/>
              <w:left w:val="single" w:sz="8" w:space="0" w:color="000000"/>
              <w:bottom w:val="single" w:sz="8" w:space="0" w:color="000000"/>
              <w:right w:val="nil"/>
            </w:tcBorders>
            <w:shd w:val="clear" w:color="000000" w:fill="FFFFFF"/>
            <w:vAlign w:val="center"/>
            <w:hideMark/>
          </w:tcPr>
          <w:p w14:paraId="44D6BD4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D27D76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de notas adesivo, medindo 76 x 76mm, cor rosa, com 100 fls. Caixa com 24 unidades.</w:t>
            </w:r>
          </w:p>
        </w:tc>
        <w:tc>
          <w:tcPr>
            <w:tcW w:w="1360" w:type="dxa"/>
            <w:tcBorders>
              <w:top w:val="nil"/>
              <w:left w:val="single" w:sz="8" w:space="0" w:color="000000"/>
              <w:bottom w:val="single" w:sz="8" w:space="0" w:color="000000"/>
              <w:right w:val="nil"/>
            </w:tcBorders>
            <w:shd w:val="clear" w:color="auto" w:fill="auto"/>
            <w:vAlign w:val="center"/>
          </w:tcPr>
          <w:p w14:paraId="7C808F38" w14:textId="54C8248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B0345B6" w14:textId="1615937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7226976"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B1713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304</w:t>
            </w:r>
          </w:p>
        </w:tc>
        <w:tc>
          <w:tcPr>
            <w:tcW w:w="640" w:type="dxa"/>
            <w:tcBorders>
              <w:top w:val="nil"/>
              <w:left w:val="single" w:sz="8" w:space="0" w:color="000000"/>
              <w:bottom w:val="single" w:sz="8" w:space="0" w:color="000000"/>
              <w:right w:val="nil"/>
            </w:tcBorders>
            <w:shd w:val="clear" w:color="000000" w:fill="FFFFFF"/>
            <w:vAlign w:val="center"/>
            <w:hideMark/>
          </w:tcPr>
          <w:p w14:paraId="1F5E0AE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75D57C2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A082F5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de notas adesivo, medindo 76x15mm, cor rosa, com 100 fls.</w:t>
            </w:r>
          </w:p>
        </w:tc>
        <w:tc>
          <w:tcPr>
            <w:tcW w:w="1360" w:type="dxa"/>
            <w:tcBorders>
              <w:top w:val="nil"/>
              <w:left w:val="single" w:sz="8" w:space="0" w:color="000000"/>
              <w:bottom w:val="single" w:sz="8" w:space="0" w:color="000000"/>
              <w:right w:val="nil"/>
            </w:tcBorders>
            <w:shd w:val="clear" w:color="auto" w:fill="auto"/>
            <w:vAlign w:val="center"/>
          </w:tcPr>
          <w:p w14:paraId="470D1AB6" w14:textId="3FCF644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CC6867E" w14:textId="1D2F6F5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A015A5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E34BDF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305</w:t>
            </w:r>
          </w:p>
        </w:tc>
        <w:tc>
          <w:tcPr>
            <w:tcW w:w="640" w:type="dxa"/>
            <w:tcBorders>
              <w:top w:val="nil"/>
              <w:left w:val="single" w:sz="8" w:space="0" w:color="000000"/>
              <w:bottom w:val="single" w:sz="8" w:space="0" w:color="000000"/>
              <w:right w:val="nil"/>
            </w:tcBorders>
            <w:shd w:val="clear" w:color="000000" w:fill="FFFFFF"/>
            <w:vAlign w:val="center"/>
            <w:hideMark/>
          </w:tcPr>
          <w:p w14:paraId="18688E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563</w:t>
            </w:r>
          </w:p>
        </w:tc>
        <w:tc>
          <w:tcPr>
            <w:tcW w:w="1026" w:type="dxa"/>
            <w:tcBorders>
              <w:top w:val="nil"/>
              <w:left w:val="single" w:sz="8" w:space="0" w:color="000000"/>
              <w:bottom w:val="single" w:sz="8" w:space="0" w:color="000000"/>
              <w:right w:val="nil"/>
            </w:tcBorders>
            <w:shd w:val="clear" w:color="000000" w:fill="FFFFFF"/>
            <w:vAlign w:val="center"/>
            <w:hideMark/>
          </w:tcPr>
          <w:p w14:paraId="7E2A53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8C9042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Bloco de papel </w:t>
            </w:r>
            <w:proofErr w:type="spellStart"/>
            <w:r w:rsidRPr="00F47CA0">
              <w:rPr>
                <w:rFonts w:eastAsia="Times New Roman" w:cs="Calibri"/>
                <w:color w:val="000000"/>
                <w:sz w:val="24"/>
                <w:szCs w:val="24"/>
                <w:lang w:val="pt-BR" w:eastAsia="pt-BR"/>
              </w:rPr>
              <w:t>auto-adesivo</w:t>
            </w:r>
            <w:proofErr w:type="spellEnd"/>
            <w:r w:rsidRPr="00F47CA0">
              <w:rPr>
                <w:rFonts w:eastAsia="Times New Roman" w:cs="Calibri"/>
                <w:color w:val="000000"/>
                <w:sz w:val="24"/>
                <w:szCs w:val="24"/>
                <w:lang w:val="pt-BR" w:eastAsia="pt-BR"/>
              </w:rPr>
              <w:t>, tipo Post it, com 100 folhas, medindo 76X102 mm</w:t>
            </w:r>
          </w:p>
        </w:tc>
        <w:tc>
          <w:tcPr>
            <w:tcW w:w="1360" w:type="dxa"/>
            <w:tcBorders>
              <w:top w:val="nil"/>
              <w:left w:val="single" w:sz="8" w:space="0" w:color="000000"/>
              <w:bottom w:val="single" w:sz="8" w:space="0" w:color="000000"/>
              <w:right w:val="nil"/>
            </w:tcBorders>
            <w:shd w:val="clear" w:color="auto" w:fill="auto"/>
            <w:vAlign w:val="center"/>
          </w:tcPr>
          <w:p w14:paraId="12B0819E" w14:textId="641B9B7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8694824" w14:textId="1247B5F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10C685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0F32CC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306</w:t>
            </w:r>
          </w:p>
        </w:tc>
        <w:tc>
          <w:tcPr>
            <w:tcW w:w="640" w:type="dxa"/>
            <w:tcBorders>
              <w:top w:val="nil"/>
              <w:left w:val="single" w:sz="8" w:space="0" w:color="000000"/>
              <w:bottom w:val="single" w:sz="8" w:space="0" w:color="000000"/>
              <w:right w:val="nil"/>
            </w:tcBorders>
            <w:shd w:val="clear" w:color="000000" w:fill="FFFFFF"/>
            <w:vAlign w:val="center"/>
            <w:hideMark/>
          </w:tcPr>
          <w:p w14:paraId="4C095C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1E38342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D348B8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Bloco de papel </w:t>
            </w:r>
            <w:proofErr w:type="spellStart"/>
            <w:r w:rsidRPr="00F47CA0">
              <w:rPr>
                <w:rFonts w:eastAsia="Times New Roman" w:cs="Calibri"/>
                <w:color w:val="000000"/>
                <w:sz w:val="24"/>
                <w:szCs w:val="24"/>
                <w:lang w:val="pt-BR" w:eastAsia="pt-BR"/>
              </w:rPr>
              <w:t>auto-adesivo</w:t>
            </w:r>
            <w:proofErr w:type="spellEnd"/>
            <w:r w:rsidRPr="00F47CA0">
              <w:rPr>
                <w:rFonts w:eastAsia="Times New Roman" w:cs="Calibri"/>
                <w:color w:val="000000"/>
                <w:sz w:val="24"/>
                <w:szCs w:val="24"/>
                <w:lang w:val="pt-BR" w:eastAsia="pt-BR"/>
              </w:rPr>
              <w:t xml:space="preserve">, tipo Post it, pacote com 04 blocos, com 100 folhas cada, medindo 51X38 mm </w:t>
            </w:r>
          </w:p>
        </w:tc>
        <w:tc>
          <w:tcPr>
            <w:tcW w:w="1360" w:type="dxa"/>
            <w:tcBorders>
              <w:top w:val="nil"/>
              <w:left w:val="single" w:sz="8" w:space="0" w:color="000000"/>
              <w:bottom w:val="single" w:sz="8" w:space="0" w:color="000000"/>
              <w:right w:val="nil"/>
            </w:tcBorders>
            <w:shd w:val="clear" w:color="auto" w:fill="auto"/>
            <w:vAlign w:val="center"/>
          </w:tcPr>
          <w:p w14:paraId="13DAE849" w14:textId="272A7D9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00DEB65" w14:textId="122817E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FAB296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40BCBF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307</w:t>
            </w:r>
          </w:p>
        </w:tc>
        <w:tc>
          <w:tcPr>
            <w:tcW w:w="640" w:type="dxa"/>
            <w:tcBorders>
              <w:top w:val="nil"/>
              <w:left w:val="single" w:sz="8" w:space="0" w:color="000000"/>
              <w:bottom w:val="single" w:sz="8" w:space="0" w:color="000000"/>
              <w:right w:val="nil"/>
            </w:tcBorders>
            <w:shd w:val="clear" w:color="000000" w:fill="FFFFFF"/>
            <w:vAlign w:val="center"/>
            <w:hideMark/>
          </w:tcPr>
          <w:p w14:paraId="239C8D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47FED7E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6AE9CD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 térmica para impressão. Medindo 80mm x 40mm. Caixa com 10 unidades</w:t>
            </w:r>
          </w:p>
        </w:tc>
        <w:tc>
          <w:tcPr>
            <w:tcW w:w="1360" w:type="dxa"/>
            <w:tcBorders>
              <w:top w:val="nil"/>
              <w:left w:val="single" w:sz="8" w:space="0" w:color="000000"/>
              <w:bottom w:val="single" w:sz="8" w:space="0" w:color="000000"/>
              <w:right w:val="nil"/>
            </w:tcBorders>
            <w:shd w:val="clear" w:color="auto" w:fill="auto"/>
            <w:vAlign w:val="center"/>
          </w:tcPr>
          <w:p w14:paraId="43C342EA" w14:textId="222157E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4EAD2F1" w14:textId="2421074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E923F36"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460946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308</w:t>
            </w:r>
          </w:p>
        </w:tc>
        <w:tc>
          <w:tcPr>
            <w:tcW w:w="640" w:type="dxa"/>
            <w:tcBorders>
              <w:top w:val="nil"/>
              <w:left w:val="single" w:sz="8" w:space="0" w:color="000000"/>
              <w:bottom w:val="single" w:sz="8" w:space="0" w:color="000000"/>
              <w:right w:val="nil"/>
            </w:tcBorders>
            <w:shd w:val="clear" w:color="000000" w:fill="FFFFFF"/>
            <w:vAlign w:val="center"/>
            <w:hideMark/>
          </w:tcPr>
          <w:p w14:paraId="18295B6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05A361A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w:t>
            </w:r>
          </w:p>
        </w:tc>
        <w:tc>
          <w:tcPr>
            <w:tcW w:w="5780" w:type="dxa"/>
            <w:tcBorders>
              <w:top w:val="nil"/>
              <w:left w:val="single" w:sz="8" w:space="0" w:color="000000"/>
              <w:bottom w:val="single" w:sz="8" w:space="0" w:color="000000"/>
              <w:right w:val="nil"/>
            </w:tcBorders>
            <w:shd w:val="clear" w:color="auto" w:fill="auto"/>
            <w:vAlign w:val="center"/>
            <w:hideMark/>
          </w:tcPr>
          <w:p w14:paraId="67E6B74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 picotada 35x45 com 500 unidades cor amarela.</w:t>
            </w:r>
          </w:p>
        </w:tc>
        <w:tc>
          <w:tcPr>
            <w:tcW w:w="1360" w:type="dxa"/>
            <w:tcBorders>
              <w:top w:val="nil"/>
              <w:left w:val="single" w:sz="8" w:space="0" w:color="000000"/>
              <w:bottom w:val="single" w:sz="8" w:space="0" w:color="000000"/>
              <w:right w:val="nil"/>
            </w:tcBorders>
            <w:shd w:val="clear" w:color="auto" w:fill="auto"/>
            <w:vAlign w:val="center"/>
          </w:tcPr>
          <w:p w14:paraId="19114C86" w14:textId="5F038E6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7B17996" w14:textId="743637B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1CC1F12"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B90050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309</w:t>
            </w:r>
          </w:p>
        </w:tc>
        <w:tc>
          <w:tcPr>
            <w:tcW w:w="640" w:type="dxa"/>
            <w:tcBorders>
              <w:top w:val="nil"/>
              <w:left w:val="single" w:sz="8" w:space="0" w:color="000000"/>
              <w:bottom w:val="single" w:sz="8" w:space="0" w:color="000000"/>
              <w:right w:val="nil"/>
            </w:tcBorders>
            <w:shd w:val="clear" w:color="000000" w:fill="FFFFFF"/>
            <w:vAlign w:val="center"/>
            <w:hideMark/>
          </w:tcPr>
          <w:p w14:paraId="6F1D0A7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4826A6C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w:t>
            </w:r>
          </w:p>
        </w:tc>
        <w:tc>
          <w:tcPr>
            <w:tcW w:w="5780" w:type="dxa"/>
            <w:tcBorders>
              <w:top w:val="nil"/>
              <w:left w:val="single" w:sz="8" w:space="0" w:color="000000"/>
              <w:bottom w:val="single" w:sz="8" w:space="0" w:color="000000"/>
              <w:right w:val="nil"/>
            </w:tcBorders>
            <w:shd w:val="clear" w:color="auto" w:fill="auto"/>
            <w:vAlign w:val="center"/>
            <w:hideMark/>
          </w:tcPr>
          <w:p w14:paraId="0DD8375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 picotada 60x40 com 500 unidades cor amarela.</w:t>
            </w:r>
          </w:p>
        </w:tc>
        <w:tc>
          <w:tcPr>
            <w:tcW w:w="1360" w:type="dxa"/>
            <w:tcBorders>
              <w:top w:val="nil"/>
              <w:left w:val="single" w:sz="8" w:space="0" w:color="000000"/>
              <w:bottom w:val="single" w:sz="8" w:space="0" w:color="000000"/>
              <w:right w:val="nil"/>
            </w:tcBorders>
            <w:shd w:val="clear" w:color="auto" w:fill="auto"/>
            <w:vAlign w:val="center"/>
          </w:tcPr>
          <w:p w14:paraId="3ACF0C45" w14:textId="41C27D3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41697D9" w14:textId="267A6D5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E01DF8D"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6ED0DB1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310</w:t>
            </w:r>
          </w:p>
        </w:tc>
        <w:tc>
          <w:tcPr>
            <w:tcW w:w="640" w:type="dxa"/>
            <w:tcBorders>
              <w:top w:val="nil"/>
              <w:left w:val="single" w:sz="8" w:space="0" w:color="000000"/>
              <w:bottom w:val="single" w:sz="8" w:space="0" w:color="000000"/>
              <w:right w:val="nil"/>
            </w:tcBorders>
            <w:shd w:val="clear" w:color="000000" w:fill="FFFFFF"/>
            <w:vAlign w:val="center"/>
            <w:hideMark/>
          </w:tcPr>
          <w:p w14:paraId="5D70F9B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508</w:t>
            </w:r>
          </w:p>
        </w:tc>
        <w:tc>
          <w:tcPr>
            <w:tcW w:w="1026" w:type="dxa"/>
            <w:tcBorders>
              <w:top w:val="nil"/>
              <w:left w:val="single" w:sz="8" w:space="0" w:color="000000"/>
              <w:bottom w:val="single" w:sz="8" w:space="0" w:color="000000"/>
              <w:right w:val="nil"/>
            </w:tcBorders>
            <w:shd w:val="clear" w:color="000000" w:fill="FFFFFF"/>
            <w:vAlign w:val="center"/>
            <w:hideMark/>
          </w:tcPr>
          <w:p w14:paraId="5229842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DBEAFD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Borracha de papelaria; feita de látex natural, escolar; para lápis e grafite; no formato retangular; </w:t>
            </w:r>
            <w:proofErr w:type="spellStart"/>
            <w:r w:rsidRPr="00F47CA0">
              <w:rPr>
                <w:rFonts w:eastAsia="Times New Roman" w:cs="Calibri"/>
                <w:color w:val="000000"/>
                <w:sz w:val="24"/>
                <w:szCs w:val="24"/>
                <w:lang w:val="pt-BR" w:eastAsia="pt-BR"/>
              </w:rPr>
              <w:t>numero</w:t>
            </w:r>
            <w:proofErr w:type="spellEnd"/>
            <w:r w:rsidRPr="00F47CA0">
              <w:rPr>
                <w:rFonts w:eastAsia="Times New Roman" w:cs="Calibri"/>
                <w:color w:val="000000"/>
                <w:sz w:val="24"/>
                <w:szCs w:val="24"/>
                <w:lang w:val="pt-BR" w:eastAsia="pt-BR"/>
              </w:rPr>
              <w:t xml:space="preserve"> 20; na cor branca; e suas condições deverão estar de acordo com as normas NBR-11786 e NBR-15236; com certificação compulsória Inmetro, e as Suas atualizações posteriores; Caixa com 20 unidades;</w:t>
            </w:r>
          </w:p>
        </w:tc>
        <w:tc>
          <w:tcPr>
            <w:tcW w:w="1360" w:type="dxa"/>
            <w:tcBorders>
              <w:top w:val="nil"/>
              <w:left w:val="single" w:sz="8" w:space="0" w:color="000000"/>
              <w:bottom w:val="single" w:sz="8" w:space="0" w:color="000000"/>
              <w:right w:val="nil"/>
            </w:tcBorders>
            <w:shd w:val="clear" w:color="auto" w:fill="auto"/>
            <w:vAlign w:val="center"/>
          </w:tcPr>
          <w:p w14:paraId="376DB53C" w14:textId="1B48F3B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6CE939F" w14:textId="5D4AD7E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41D267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8EA052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311</w:t>
            </w:r>
          </w:p>
        </w:tc>
        <w:tc>
          <w:tcPr>
            <w:tcW w:w="640" w:type="dxa"/>
            <w:tcBorders>
              <w:top w:val="nil"/>
              <w:left w:val="single" w:sz="8" w:space="0" w:color="000000"/>
              <w:bottom w:val="single" w:sz="8" w:space="0" w:color="000000"/>
              <w:right w:val="nil"/>
            </w:tcBorders>
            <w:shd w:val="clear" w:color="000000" w:fill="FFFFFF"/>
            <w:vAlign w:val="center"/>
            <w:hideMark/>
          </w:tcPr>
          <w:p w14:paraId="74D5913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w:t>
            </w:r>
          </w:p>
        </w:tc>
        <w:tc>
          <w:tcPr>
            <w:tcW w:w="1026" w:type="dxa"/>
            <w:tcBorders>
              <w:top w:val="nil"/>
              <w:left w:val="single" w:sz="8" w:space="0" w:color="000000"/>
              <w:bottom w:val="single" w:sz="8" w:space="0" w:color="000000"/>
              <w:right w:val="nil"/>
            </w:tcBorders>
            <w:shd w:val="clear" w:color="000000" w:fill="FFFFFF"/>
            <w:vAlign w:val="center"/>
            <w:hideMark/>
          </w:tcPr>
          <w:p w14:paraId="4030230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bottom"/>
            <w:hideMark/>
          </w:tcPr>
          <w:p w14:paraId="11BD752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Borracha colorida Fórmula livre de PVC com máxima </w:t>
            </w:r>
            <w:proofErr w:type="spellStart"/>
            <w:r w:rsidRPr="00F47CA0">
              <w:rPr>
                <w:rFonts w:eastAsia="Times New Roman" w:cs="Calibri"/>
                <w:color w:val="000000"/>
                <w:sz w:val="24"/>
                <w:szCs w:val="24"/>
                <w:lang w:val="pt-BR" w:eastAsia="pt-BR"/>
              </w:rPr>
              <w:t>apagabilidade</w:t>
            </w:r>
            <w:proofErr w:type="spellEnd"/>
            <w:r w:rsidRPr="00F47CA0">
              <w:rPr>
                <w:rFonts w:eastAsia="Times New Roman" w:cs="Calibri"/>
                <w:color w:val="000000"/>
                <w:sz w:val="24"/>
                <w:szCs w:val="24"/>
                <w:lang w:val="pt-BR" w:eastAsia="pt-BR"/>
              </w:rPr>
              <w:t xml:space="preserve"> Capa protetora ergonômica que mantém a borracha sempre limpa e facilita o uso C 4,2 x L 2,95 x A 1,4 cm</w:t>
            </w:r>
          </w:p>
        </w:tc>
        <w:tc>
          <w:tcPr>
            <w:tcW w:w="1360" w:type="dxa"/>
            <w:tcBorders>
              <w:top w:val="nil"/>
              <w:left w:val="single" w:sz="8" w:space="0" w:color="000000"/>
              <w:bottom w:val="single" w:sz="8" w:space="0" w:color="000000"/>
              <w:right w:val="nil"/>
            </w:tcBorders>
            <w:shd w:val="clear" w:color="auto" w:fill="auto"/>
            <w:vAlign w:val="center"/>
          </w:tcPr>
          <w:p w14:paraId="2C4515D1" w14:textId="5ABFDB5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162BDED" w14:textId="58B960B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6A372A0"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D5A20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312</w:t>
            </w:r>
          </w:p>
        </w:tc>
        <w:tc>
          <w:tcPr>
            <w:tcW w:w="640" w:type="dxa"/>
            <w:tcBorders>
              <w:top w:val="nil"/>
              <w:left w:val="single" w:sz="8" w:space="0" w:color="000000"/>
              <w:bottom w:val="single" w:sz="8" w:space="0" w:color="000000"/>
              <w:right w:val="nil"/>
            </w:tcBorders>
            <w:shd w:val="clear" w:color="000000" w:fill="FFFFFF"/>
            <w:vAlign w:val="center"/>
            <w:hideMark/>
          </w:tcPr>
          <w:p w14:paraId="259A535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2C7CA38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49A20E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Caderno Brochura, Capa Dura, 48 folhas</w:t>
            </w:r>
          </w:p>
        </w:tc>
        <w:tc>
          <w:tcPr>
            <w:tcW w:w="1360" w:type="dxa"/>
            <w:tcBorders>
              <w:top w:val="nil"/>
              <w:left w:val="single" w:sz="8" w:space="0" w:color="000000"/>
              <w:bottom w:val="single" w:sz="8" w:space="0" w:color="000000"/>
              <w:right w:val="nil"/>
            </w:tcBorders>
            <w:shd w:val="clear" w:color="auto" w:fill="auto"/>
            <w:vAlign w:val="center"/>
          </w:tcPr>
          <w:p w14:paraId="67EBF901" w14:textId="72D720B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2BC8E14" w14:textId="0D4D8AE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C09794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7714A6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313</w:t>
            </w:r>
          </w:p>
        </w:tc>
        <w:tc>
          <w:tcPr>
            <w:tcW w:w="640" w:type="dxa"/>
            <w:tcBorders>
              <w:top w:val="nil"/>
              <w:left w:val="single" w:sz="8" w:space="0" w:color="000000"/>
              <w:bottom w:val="single" w:sz="8" w:space="0" w:color="000000"/>
              <w:right w:val="nil"/>
            </w:tcBorders>
            <w:shd w:val="clear" w:color="000000" w:fill="FFFFFF"/>
            <w:vAlign w:val="center"/>
            <w:hideMark/>
          </w:tcPr>
          <w:p w14:paraId="5040290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4872189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C26B4D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Caderno brochura; grampeado; </w:t>
            </w:r>
            <w:proofErr w:type="spellStart"/>
            <w:r w:rsidRPr="00F47CA0">
              <w:rPr>
                <w:rFonts w:eastAsia="Times New Roman" w:cs="Calibri"/>
                <w:color w:val="000000"/>
                <w:sz w:val="24"/>
                <w:szCs w:val="24"/>
                <w:lang w:val="pt-BR" w:eastAsia="pt-BR"/>
              </w:rPr>
              <w:t>brochurão</w:t>
            </w:r>
            <w:proofErr w:type="spellEnd"/>
            <w:r w:rsidRPr="00F47CA0">
              <w:rPr>
                <w:rFonts w:eastAsia="Times New Roman" w:cs="Calibri"/>
                <w:color w:val="000000"/>
                <w:sz w:val="24"/>
                <w:szCs w:val="24"/>
                <w:lang w:val="pt-BR" w:eastAsia="pt-BR"/>
              </w:rPr>
              <w:t xml:space="preserve">; capa 4 cores; pesando 90g/m2; com 96 Folhas; </w:t>
            </w:r>
          </w:p>
        </w:tc>
        <w:tc>
          <w:tcPr>
            <w:tcW w:w="1360" w:type="dxa"/>
            <w:tcBorders>
              <w:top w:val="nil"/>
              <w:left w:val="single" w:sz="8" w:space="0" w:color="000000"/>
              <w:bottom w:val="single" w:sz="8" w:space="0" w:color="000000"/>
              <w:right w:val="nil"/>
            </w:tcBorders>
            <w:shd w:val="clear" w:color="auto" w:fill="auto"/>
            <w:vAlign w:val="center"/>
          </w:tcPr>
          <w:p w14:paraId="53F4A7B2" w14:textId="3EF4755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BD240B6" w14:textId="420E703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F456476"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27EA00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314</w:t>
            </w:r>
          </w:p>
        </w:tc>
        <w:tc>
          <w:tcPr>
            <w:tcW w:w="640" w:type="dxa"/>
            <w:tcBorders>
              <w:top w:val="nil"/>
              <w:left w:val="single" w:sz="8" w:space="0" w:color="000000"/>
              <w:bottom w:val="single" w:sz="8" w:space="0" w:color="000000"/>
              <w:right w:val="nil"/>
            </w:tcBorders>
            <w:shd w:val="clear" w:color="000000" w:fill="FFFFFF"/>
            <w:vAlign w:val="center"/>
            <w:hideMark/>
          </w:tcPr>
          <w:p w14:paraId="1ECE74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257</w:t>
            </w:r>
          </w:p>
        </w:tc>
        <w:tc>
          <w:tcPr>
            <w:tcW w:w="1026" w:type="dxa"/>
            <w:tcBorders>
              <w:top w:val="nil"/>
              <w:left w:val="single" w:sz="8" w:space="0" w:color="000000"/>
              <w:bottom w:val="single" w:sz="8" w:space="0" w:color="000000"/>
              <w:right w:val="nil"/>
            </w:tcBorders>
            <w:shd w:val="clear" w:color="000000" w:fill="FFFFFF"/>
            <w:vAlign w:val="center"/>
            <w:hideMark/>
          </w:tcPr>
          <w:p w14:paraId="714DB1A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CA64D8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Caderno brochura; grampeado; </w:t>
            </w:r>
            <w:proofErr w:type="spellStart"/>
            <w:r w:rsidRPr="00F47CA0">
              <w:rPr>
                <w:rFonts w:eastAsia="Times New Roman" w:cs="Calibri"/>
                <w:color w:val="000000"/>
                <w:sz w:val="24"/>
                <w:szCs w:val="24"/>
                <w:lang w:val="pt-BR" w:eastAsia="pt-BR"/>
              </w:rPr>
              <w:t>brochurão</w:t>
            </w:r>
            <w:proofErr w:type="spellEnd"/>
            <w:r w:rsidRPr="00F47CA0">
              <w:rPr>
                <w:rFonts w:eastAsia="Times New Roman" w:cs="Calibri"/>
                <w:color w:val="000000"/>
                <w:sz w:val="24"/>
                <w:szCs w:val="24"/>
                <w:lang w:val="pt-BR" w:eastAsia="pt-BR"/>
              </w:rPr>
              <w:t>; capa 4 cores; pesando 90g/m2; com 96 Folhas; pesando 56g/m2; deve atender a norma NBR número 15733/2009 e alterações posteriores;</w:t>
            </w:r>
          </w:p>
        </w:tc>
        <w:tc>
          <w:tcPr>
            <w:tcW w:w="1360" w:type="dxa"/>
            <w:tcBorders>
              <w:top w:val="nil"/>
              <w:left w:val="single" w:sz="8" w:space="0" w:color="000000"/>
              <w:bottom w:val="single" w:sz="8" w:space="0" w:color="000000"/>
              <w:right w:val="nil"/>
            </w:tcBorders>
            <w:shd w:val="clear" w:color="auto" w:fill="auto"/>
            <w:vAlign w:val="center"/>
          </w:tcPr>
          <w:p w14:paraId="22F934D9" w14:textId="1276758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D6D2586" w14:textId="4346E97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CA5A33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42BFA7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315</w:t>
            </w:r>
          </w:p>
        </w:tc>
        <w:tc>
          <w:tcPr>
            <w:tcW w:w="640" w:type="dxa"/>
            <w:tcBorders>
              <w:top w:val="nil"/>
              <w:left w:val="single" w:sz="8" w:space="0" w:color="000000"/>
              <w:bottom w:val="single" w:sz="8" w:space="0" w:color="000000"/>
              <w:right w:val="nil"/>
            </w:tcBorders>
            <w:shd w:val="clear" w:color="000000" w:fill="FFFFFF"/>
            <w:vAlign w:val="center"/>
            <w:hideMark/>
          </w:tcPr>
          <w:p w14:paraId="36340A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w:t>
            </w:r>
          </w:p>
        </w:tc>
        <w:tc>
          <w:tcPr>
            <w:tcW w:w="1026" w:type="dxa"/>
            <w:tcBorders>
              <w:top w:val="nil"/>
              <w:left w:val="single" w:sz="8" w:space="0" w:color="000000"/>
              <w:bottom w:val="single" w:sz="8" w:space="0" w:color="000000"/>
              <w:right w:val="nil"/>
            </w:tcBorders>
            <w:shd w:val="clear" w:color="000000" w:fill="FFFFFF"/>
            <w:vAlign w:val="center"/>
            <w:hideMark/>
          </w:tcPr>
          <w:p w14:paraId="0573AE9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1FD53A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Caderno de Anotações. 14 x 20 cm. Com Pauta, </w:t>
            </w:r>
            <w:proofErr w:type="gramStart"/>
            <w:r w:rsidRPr="00F47CA0">
              <w:rPr>
                <w:rFonts w:eastAsia="Times New Roman" w:cs="Calibri"/>
                <w:color w:val="000000"/>
                <w:sz w:val="24"/>
                <w:szCs w:val="24"/>
                <w:lang w:val="pt-BR" w:eastAsia="pt-BR"/>
              </w:rPr>
              <w:t>Espiral</w:t>
            </w:r>
            <w:proofErr w:type="gramEnd"/>
            <w:r w:rsidRPr="00F47CA0">
              <w:rPr>
                <w:rFonts w:eastAsia="Times New Roman" w:cs="Calibri"/>
                <w:color w:val="000000"/>
                <w:sz w:val="24"/>
                <w:szCs w:val="24"/>
                <w:lang w:val="pt-BR" w:eastAsia="pt-BR"/>
              </w:rPr>
              <w:t>, 80 folhas.</w:t>
            </w:r>
          </w:p>
        </w:tc>
        <w:tc>
          <w:tcPr>
            <w:tcW w:w="1360" w:type="dxa"/>
            <w:tcBorders>
              <w:top w:val="nil"/>
              <w:left w:val="single" w:sz="8" w:space="0" w:color="000000"/>
              <w:bottom w:val="single" w:sz="8" w:space="0" w:color="000000"/>
              <w:right w:val="nil"/>
            </w:tcBorders>
            <w:shd w:val="clear" w:color="auto" w:fill="auto"/>
            <w:vAlign w:val="center"/>
          </w:tcPr>
          <w:p w14:paraId="2E7E4EF6" w14:textId="251C59B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EA7F66E" w14:textId="6587C84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4FBE83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9744D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316</w:t>
            </w:r>
          </w:p>
        </w:tc>
        <w:tc>
          <w:tcPr>
            <w:tcW w:w="640" w:type="dxa"/>
            <w:tcBorders>
              <w:top w:val="nil"/>
              <w:left w:val="single" w:sz="8" w:space="0" w:color="000000"/>
              <w:bottom w:val="single" w:sz="8" w:space="0" w:color="000000"/>
              <w:right w:val="nil"/>
            </w:tcBorders>
            <w:shd w:val="clear" w:color="000000" w:fill="FFFFFF"/>
            <w:vAlign w:val="center"/>
            <w:hideMark/>
          </w:tcPr>
          <w:p w14:paraId="4DD6A7F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3EF7A9C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E39A78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Caderno espiral; arame galvanizado; espessura de 0,9mm; no formato 1/4; com capa em 1 cor, pesando 250 G/m2; com 200 Folhas; gramatura da folha 56 G/m2;</w:t>
            </w:r>
          </w:p>
        </w:tc>
        <w:tc>
          <w:tcPr>
            <w:tcW w:w="1360" w:type="dxa"/>
            <w:tcBorders>
              <w:top w:val="nil"/>
              <w:left w:val="single" w:sz="8" w:space="0" w:color="000000"/>
              <w:bottom w:val="single" w:sz="8" w:space="0" w:color="000000"/>
              <w:right w:val="nil"/>
            </w:tcBorders>
            <w:shd w:val="clear" w:color="auto" w:fill="auto"/>
            <w:vAlign w:val="center"/>
          </w:tcPr>
          <w:p w14:paraId="44DC3377" w14:textId="0BD0917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EAF4521" w14:textId="4BAB75B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B0D631B"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F086F0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317</w:t>
            </w:r>
          </w:p>
        </w:tc>
        <w:tc>
          <w:tcPr>
            <w:tcW w:w="640" w:type="dxa"/>
            <w:tcBorders>
              <w:top w:val="nil"/>
              <w:left w:val="single" w:sz="8" w:space="0" w:color="000000"/>
              <w:bottom w:val="single" w:sz="8" w:space="0" w:color="000000"/>
              <w:right w:val="nil"/>
            </w:tcBorders>
            <w:shd w:val="clear" w:color="000000" w:fill="FFFFFF"/>
            <w:vAlign w:val="center"/>
            <w:hideMark/>
          </w:tcPr>
          <w:p w14:paraId="419852B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517</w:t>
            </w:r>
          </w:p>
        </w:tc>
        <w:tc>
          <w:tcPr>
            <w:tcW w:w="1026" w:type="dxa"/>
            <w:tcBorders>
              <w:top w:val="nil"/>
              <w:left w:val="single" w:sz="8" w:space="0" w:color="000000"/>
              <w:bottom w:val="single" w:sz="8" w:space="0" w:color="000000"/>
              <w:right w:val="nil"/>
            </w:tcBorders>
            <w:shd w:val="clear" w:color="000000" w:fill="FFFFFF"/>
            <w:vAlign w:val="center"/>
            <w:hideMark/>
          </w:tcPr>
          <w:p w14:paraId="0BA9CA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BCCC3D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Caderno espiral; de arame galvanizado; espessura de 0,9 a 1,1mm; no formato universitário; com capa em 4 cores, pesando 250g/m</w:t>
            </w:r>
            <w:proofErr w:type="gramStart"/>
            <w:r w:rsidRPr="00F47CA0">
              <w:rPr>
                <w:rFonts w:eastAsia="Times New Roman" w:cs="Calibri"/>
                <w:color w:val="000000"/>
                <w:sz w:val="24"/>
                <w:szCs w:val="24"/>
                <w:lang w:val="pt-BR" w:eastAsia="pt-BR"/>
              </w:rPr>
              <w:t>2 ;</w:t>
            </w:r>
            <w:proofErr w:type="gramEnd"/>
            <w:r w:rsidRPr="00F47CA0">
              <w:rPr>
                <w:rFonts w:eastAsia="Times New Roman" w:cs="Calibri"/>
                <w:color w:val="000000"/>
                <w:sz w:val="24"/>
                <w:szCs w:val="24"/>
                <w:lang w:val="pt-BR" w:eastAsia="pt-BR"/>
              </w:rPr>
              <w:t xml:space="preserve"> com 96 Folhas; gramatura da folha 56g/m2 ; Capa dura;</w:t>
            </w:r>
          </w:p>
        </w:tc>
        <w:tc>
          <w:tcPr>
            <w:tcW w:w="1360" w:type="dxa"/>
            <w:tcBorders>
              <w:top w:val="nil"/>
              <w:left w:val="single" w:sz="8" w:space="0" w:color="000000"/>
              <w:bottom w:val="single" w:sz="8" w:space="0" w:color="000000"/>
              <w:right w:val="nil"/>
            </w:tcBorders>
            <w:shd w:val="clear" w:color="auto" w:fill="auto"/>
            <w:vAlign w:val="center"/>
          </w:tcPr>
          <w:p w14:paraId="4982CF0D" w14:textId="0465934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A4DF06D" w14:textId="5B69C98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87CAAD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B9FF70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318</w:t>
            </w:r>
          </w:p>
        </w:tc>
        <w:tc>
          <w:tcPr>
            <w:tcW w:w="640" w:type="dxa"/>
            <w:tcBorders>
              <w:top w:val="nil"/>
              <w:left w:val="single" w:sz="8" w:space="0" w:color="000000"/>
              <w:bottom w:val="single" w:sz="8" w:space="0" w:color="000000"/>
              <w:right w:val="nil"/>
            </w:tcBorders>
            <w:shd w:val="clear" w:color="000000" w:fill="FFFFFF"/>
            <w:vAlign w:val="center"/>
            <w:hideMark/>
          </w:tcPr>
          <w:p w14:paraId="32D4707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1AEAF2B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26E823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Caderno universitário capa dura 1x1 200 folhas pautadas, espiral. Dim. 200mmx275mm</w:t>
            </w:r>
          </w:p>
        </w:tc>
        <w:tc>
          <w:tcPr>
            <w:tcW w:w="1360" w:type="dxa"/>
            <w:tcBorders>
              <w:top w:val="nil"/>
              <w:left w:val="single" w:sz="8" w:space="0" w:color="000000"/>
              <w:bottom w:val="single" w:sz="8" w:space="0" w:color="000000"/>
              <w:right w:val="nil"/>
            </w:tcBorders>
            <w:shd w:val="clear" w:color="auto" w:fill="auto"/>
            <w:vAlign w:val="center"/>
          </w:tcPr>
          <w:p w14:paraId="24865E1C" w14:textId="7C85D03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D521C0" w14:textId="47CF734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09DF64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1B245F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319</w:t>
            </w:r>
          </w:p>
        </w:tc>
        <w:tc>
          <w:tcPr>
            <w:tcW w:w="640" w:type="dxa"/>
            <w:tcBorders>
              <w:top w:val="nil"/>
              <w:left w:val="single" w:sz="8" w:space="0" w:color="000000"/>
              <w:bottom w:val="single" w:sz="8" w:space="0" w:color="000000"/>
              <w:right w:val="nil"/>
            </w:tcBorders>
            <w:shd w:val="clear" w:color="000000" w:fill="FFFFFF"/>
            <w:vAlign w:val="center"/>
            <w:hideMark/>
          </w:tcPr>
          <w:p w14:paraId="0F3291A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220AC91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2D0BF1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Caixa de </w:t>
            </w:r>
            <w:proofErr w:type="spellStart"/>
            <w:r w:rsidRPr="00F47CA0">
              <w:rPr>
                <w:rFonts w:eastAsia="Times New Roman" w:cs="Calibri"/>
                <w:color w:val="000000"/>
                <w:sz w:val="24"/>
                <w:szCs w:val="24"/>
                <w:lang w:val="pt-BR" w:eastAsia="pt-BR"/>
              </w:rPr>
              <w:t>correspondencia</w:t>
            </w:r>
            <w:proofErr w:type="spellEnd"/>
            <w:r w:rsidRPr="00F47CA0">
              <w:rPr>
                <w:rFonts w:eastAsia="Times New Roman" w:cs="Calibri"/>
                <w:color w:val="000000"/>
                <w:sz w:val="24"/>
                <w:szCs w:val="24"/>
                <w:lang w:val="pt-BR" w:eastAsia="pt-BR"/>
              </w:rPr>
              <w:t xml:space="preserve"> tripla </w:t>
            </w:r>
            <w:proofErr w:type="spellStart"/>
            <w:r w:rsidRPr="00F47CA0">
              <w:rPr>
                <w:rFonts w:eastAsia="Times New Roman" w:cs="Calibri"/>
                <w:color w:val="000000"/>
                <w:sz w:val="24"/>
                <w:szCs w:val="24"/>
                <w:lang w:val="pt-BR" w:eastAsia="pt-BR"/>
              </w:rPr>
              <w:t>acrilica</w:t>
            </w:r>
            <w:proofErr w:type="spellEnd"/>
            <w:r w:rsidRPr="00F47CA0">
              <w:rPr>
                <w:rFonts w:eastAsia="Times New Roman" w:cs="Calibri"/>
                <w:color w:val="000000"/>
                <w:sz w:val="24"/>
                <w:szCs w:val="24"/>
                <w:lang w:val="pt-BR" w:eastAsia="pt-BR"/>
              </w:rPr>
              <w:t xml:space="preserve">, cor fumê ou </w:t>
            </w:r>
            <w:proofErr w:type="spellStart"/>
            <w:r w:rsidRPr="00F47CA0">
              <w:rPr>
                <w:rFonts w:eastAsia="Times New Roman" w:cs="Calibri"/>
                <w:color w:val="000000"/>
                <w:sz w:val="24"/>
                <w:szCs w:val="24"/>
                <w:lang w:val="pt-BR" w:eastAsia="pt-BR"/>
              </w:rPr>
              <w:t>tranparente</w:t>
            </w:r>
            <w:proofErr w:type="spellEnd"/>
            <w:r w:rsidRPr="00F47CA0">
              <w:rPr>
                <w:rFonts w:eastAsia="Times New Roman" w:cs="Calibri"/>
                <w:color w:val="000000"/>
                <w:sz w:val="24"/>
                <w:szCs w:val="24"/>
                <w:lang w:val="pt-BR" w:eastAsia="pt-BR"/>
              </w:rPr>
              <w:t xml:space="preserve">, </w:t>
            </w:r>
            <w:proofErr w:type="gramStart"/>
            <w:r w:rsidRPr="00F47CA0">
              <w:rPr>
                <w:rFonts w:eastAsia="Times New Roman" w:cs="Calibri"/>
                <w:color w:val="000000"/>
                <w:sz w:val="24"/>
                <w:szCs w:val="24"/>
                <w:lang w:val="pt-BR" w:eastAsia="pt-BR"/>
              </w:rPr>
              <w:t>Medindo</w:t>
            </w:r>
            <w:proofErr w:type="gramEnd"/>
            <w:r w:rsidRPr="00F47CA0">
              <w:rPr>
                <w:rFonts w:eastAsia="Times New Roman" w:cs="Calibri"/>
                <w:color w:val="000000"/>
                <w:sz w:val="24"/>
                <w:szCs w:val="24"/>
                <w:lang w:val="pt-BR" w:eastAsia="pt-BR"/>
              </w:rPr>
              <w:t xml:space="preserve"> 210x260x370mm.</w:t>
            </w:r>
          </w:p>
        </w:tc>
        <w:tc>
          <w:tcPr>
            <w:tcW w:w="1360" w:type="dxa"/>
            <w:tcBorders>
              <w:top w:val="nil"/>
              <w:left w:val="single" w:sz="8" w:space="0" w:color="000000"/>
              <w:bottom w:val="single" w:sz="8" w:space="0" w:color="000000"/>
              <w:right w:val="nil"/>
            </w:tcBorders>
            <w:shd w:val="clear" w:color="auto" w:fill="auto"/>
            <w:vAlign w:val="center"/>
          </w:tcPr>
          <w:p w14:paraId="6D3F7905" w14:textId="335B3FF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712A057" w14:textId="3490D57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A2FC14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6FD14D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320</w:t>
            </w:r>
          </w:p>
        </w:tc>
        <w:tc>
          <w:tcPr>
            <w:tcW w:w="640" w:type="dxa"/>
            <w:tcBorders>
              <w:top w:val="nil"/>
              <w:left w:val="single" w:sz="8" w:space="0" w:color="000000"/>
              <w:bottom w:val="single" w:sz="8" w:space="0" w:color="000000"/>
              <w:right w:val="nil"/>
            </w:tcBorders>
            <w:shd w:val="clear" w:color="000000" w:fill="FFFFFF"/>
            <w:vAlign w:val="center"/>
            <w:hideMark/>
          </w:tcPr>
          <w:p w14:paraId="56159EA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1673392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D63EBD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de correspondência articula tripla. Produzida em poliestireno, com hastes metálicas. Medidas 26x14,5x37cm</w:t>
            </w:r>
          </w:p>
        </w:tc>
        <w:tc>
          <w:tcPr>
            <w:tcW w:w="1360" w:type="dxa"/>
            <w:tcBorders>
              <w:top w:val="nil"/>
              <w:left w:val="single" w:sz="8" w:space="0" w:color="000000"/>
              <w:bottom w:val="single" w:sz="8" w:space="0" w:color="000000"/>
              <w:right w:val="nil"/>
            </w:tcBorders>
            <w:shd w:val="clear" w:color="auto" w:fill="auto"/>
            <w:vAlign w:val="center"/>
          </w:tcPr>
          <w:p w14:paraId="5D5ADE02" w14:textId="2874298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203E333" w14:textId="4EB247A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4AB16E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51722B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321</w:t>
            </w:r>
          </w:p>
        </w:tc>
        <w:tc>
          <w:tcPr>
            <w:tcW w:w="640" w:type="dxa"/>
            <w:tcBorders>
              <w:top w:val="nil"/>
              <w:left w:val="single" w:sz="8" w:space="0" w:color="000000"/>
              <w:bottom w:val="single" w:sz="8" w:space="0" w:color="000000"/>
              <w:right w:val="nil"/>
            </w:tcBorders>
            <w:shd w:val="clear" w:color="000000" w:fill="FFFFFF"/>
            <w:vAlign w:val="center"/>
            <w:hideMark/>
          </w:tcPr>
          <w:p w14:paraId="239B36A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1000</w:t>
            </w:r>
          </w:p>
        </w:tc>
        <w:tc>
          <w:tcPr>
            <w:tcW w:w="1026" w:type="dxa"/>
            <w:tcBorders>
              <w:top w:val="nil"/>
              <w:left w:val="single" w:sz="8" w:space="0" w:color="000000"/>
              <w:bottom w:val="single" w:sz="8" w:space="0" w:color="000000"/>
              <w:right w:val="nil"/>
            </w:tcBorders>
            <w:shd w:val="clear" w:color="000000" w:fill="FFFFFF"/>
            <w:vAlign w:val="center"/>
            <w:hideMark/>
          </w:tcPr>
          <w:p w14:paraId="148D31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7BCBD6D" w14:textId="7DBA06A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350x250x130</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mm, com furos e aberturas para travas nas laterais, com tampa;</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na cor amarela;</w:t>
            </w:r>
          </w:p>
        </w:tc>
        <w:tc>
          <w:tcPr>
            <w:tcW w:w="1360" w:type="dxa"/>
            <w:tcBorders>
              <w:top w:val="nil"/>
              <w:left w:val="single" w:sz="8" w:space="0" w:color="000000"/>
              <w:bottom w:val="single" w:sz="8" w:space="0" w:color="000000"/>
              <w:right w:val="nil"/>
            </w:tcBorders>
            <w:shd w:val="clear" w:color="auto" w:fill="auto"/>
            <w:vAlign w:val="center"/>
          </w:tcPr>
          <w:p w14:paraId="6EBBAF4C" w14:textId="08E6EC0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140F95C" w14:textId="0B6A526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DDBAF4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29AD65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322</w:t>
            </w:r>
          </w:p>
        </w:tc>
        <w:tc>
          <w:tcPr>
            <w:tcW w:w="640" w:type="dxa"/>
            <w:tcBorders>
              <w:top w:val="nil"/>
              <w:left w:val="single" w:sz="8" w:space="0" w:color="000000"/>
              <w:bottom w:val="single" w:sz="8" w:space="0" w:color="000000"/>
              <w:right w:val="nil"/>
            </w:tcBorders>
            <w:shd w:val="clear" w:color="000000" w:fill="FFFFFF"/>
            <w:vAlign w:val="center"/>
            <w:hideMark/>
          </w:tcPr>
          <w:p w14:paraId="191D9E7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1740</w:t>
            </w:r>
          </w:p>
        </w:tc>
        <w:tc>
          <w:tcPr>
            <w:tcW w:w="1026" w:type="dxa"/>
            <w:tcBorders>
              <w:top w:val="nil"/>
              <w:left w:val="single" w:sz="8" w:space="0" w:color="000000"/>
              <w:bottom w:val="single" w:sz="8" w:space="0" w:color="000000"/>
              <w:right w:val="nil"/>
            </w:tcBorders>
            <w:shd w:val="clear" w:color="000000" w:fill="FFFFFF"/>
            <w:vAlign w:val="center"/>
            <w:hideMark/>
          </w:tcPr>
          <w:p w14:paraId="2054694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156EDC1" w14:textId="2827CAC3"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350x250x130</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mm, com furos e aberturas para travas nas laterais, com tampa; na cor azul;</w:t>
            </w:r>
          </w:p>
        </w:tc>
        <w:tc>
          <w:tcPr>
            <w:tcW w:w="1360" w:type="dxa"/>
            <w:tcBorders>
              <w:top w:val="nil"/>
              <w:left w:val="single" w:sz="8" w:space="0" w:color="000000"/>
              <w:bottom w:val="single" w:sz="8" w:space="0" w:color="000000"/>
              <w:right w:val="nil"/>
            </w:tcBorders>
            <w:shd w:val="clear" w:color="auto" w:fill="auto"/>
            <w:vAlign w:val="center"/>
          </w:tcPr>
          <w:p w14:paraId="5EEBEAB7" w14:textId="1ECBAC7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B985403" w14:textId="1DFA1A3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0F3787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FE0663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323</w:t>
            </w:r>
          </w:p>
        </w:tc>
        <w:tc>
          <w:tcPr>
            <w:tcW w:w="640" w:type="dxa"/>
            <w:tcBorders>
              <w:top w:val="nil"/>
              <w:left w:val="single" w:sz="8" w:space="0" w:color="000000"/>
              <w:bottom w:val="single" w:sz="8" w:space="0" w:color="000000"/>
              <w:right w:val="nil"/>
            </w:tcBorders>
            <w:shd w:val="clear" w:color="000000" w:fill="FFFFFF"/>
            <w:vAlign w:val="center"/>
            <w:hideMark/>
          </w:tcPr>
          <w:p w14:paraId="4EBD94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750</w:t>
            </w:r>
          </w:p>
        </w:tc>
        <w:tc>
          <w:tcPr>
            <w:tcW w:w="1026" w:type="dxa"/>
            <w:tcBorders>
              <w:top w:val="nil"/>
              <w:left w:val="single" w:sz="8" w:space="0" w:color="000000"/>
              <w:bottom w:val="single" w:sz="8" w:space="0" w:color="000000"/>
              <w:right w:val="nil"/>
            </w:tcBorders>
            <w:shd w:val="clear" w:color="000000" w:fill="FFFFFF"/>
            <w:vAlign w:val="center"/>
            <w:hideMark/>
          </w:tcPr>
          <w:p w14:paraId="5A03953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67FE653" w14:textId="33353225"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350x250x130</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mm, com furos e aberturas para travas nas laterais, com tampa; na cor branca;</w:t>
            </w:r>
          </w:p>
        </w:tc>
        <w:tc>
          <w:tcPr>
            <w:tcW w:w="1360" w:type="dxa"/>
            <w:tcBorders>
              <w:top w:val="nil"/>
              <w:left w:val="single" w:sz="8" w:space="0" w:color="000000"/>
              <w:bottom w:val="single" w:sz="8" w:space="0" w:color="000000"/>
              <w:right w:val="nil"/>
            </w:tcBorders>
            <w:shd w:val="clear" w:color="auto" w:fill="auto"/>
            <w:vAlign w:val="center"/>
          </w:tcPr>
          <w:p w14:paraId="03B3D05A" w14:textId="7B58EBB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44CCA23" w14:textId="06A4CCF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004234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760EEE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324</w:t>
            </w:r>
          </w:p>
        </w:tc>
        <w:tc>
          <w:tcPr>
            <w:tcW w:w="640" w:type="dxa"/>
            <w:tcBorders>
              <w:top w:val="nil"/>
              <w:left w:val="single" w:sz="8" w:space="0" w:color="000000"/>
              <w:bottom w:val="single" w:sz="8" w:space="0" w:color="000000"/>
              <w:right w:val="nil"/>
            </w:tcBorders>
            <w:shd w:val="clear" w:color="000000" w:fill="FFFFFF"/>
            <w:vAlign w:val="center"/>
            <w:hideMark/>
          </w:tcPr>
          <w:p w14:paraId="2CB9076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1512</w:t>
            </w:r>
          </w:p>
        </w:tc>
        <w:tc>
          <w:tcPr>
            <w:tcW w:w="1026" w:type="dxa"/>
            <w:tcBorders>
              <w:top w:val="nil"/>
              <w:left w:val="single" w:sz="8" w:space="0" w:color="000000"/>
              <w:bottom w:val="single" w:sz="8" w:space="0" w:color="000000"/>
              <w:right w:val="nil"/>
            </w:tcBorders>
            <w:shd w:val="clear" w:color="000000" w:fill="FFFFFF"/>
            <w:vAlign w:val="center"/>
            <w:hideMark/>
          </w:tcPr>
          <w:p w14:paraId="515ECAB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C92F04C" w14:textId="15C6BCA1"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350x250x130</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mm, com furos e aberturas para travas nas laterais, com tampa; na cor cinza;</w:t>
            </w:r>
          </w:p>
        </w:tc>
        <w:tc>
          <w:tcPr>
            <w:tcW w:w="1360" w:type="dxa"/>
            <w:tcBorders>
              <w:top w:val="nil"/>
              <w:left w:val="single" w:sz="8" w:space="0" w:color="000000"/>
              <w:bottom w:val="single" w:sz="8" w:space="0" w:color="000000"/>
              <w:right w:val="nil"/>
            </w:tcBorders>
            <w:shd w:val="clear" w:color="auto" w:fill="auto"/>
            <w:vAlign w:val="center"/>
          </w:tcPr>
          <w:p w14:paraId="6C196115" w14:textId="680F294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4AE5BCA" w14:textId="1D5885B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9B390B7"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9CA654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325</w:t>
            </w:r>
          </w:p>
        </w:tc>
        <w:tc>
          <w:tcPr>
            <w:tcW w:w="640" w:type="dxa"/>
            <w:tcBorders>
              <w:top w:val="nil"/>
              <w:left w:val="single" w:sz="8" w:space="0" w:color="000000"/>
              <w:bottom w:val="single" w:sz="8" w:space="0" w:color="000000"/>
              <w:right w:val="nil"/>
            </w:tcBorders>
            <w:shd w:val="clear" w:color="000000" w:fill="FFFFFF"/>
            <w:vAlign w:val="center"/>
            <w:hideMark/>
          </w:tcPr>
          <w:p w14:paraId="749B889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950</w:t>
            </w:r>
          </w:p>
        </w:tc>
        <w:tc>
          <w:tcPr>
            <w:tcW w:w="1026" w:type="dxa"/>
            <w:tcBorders>
              <w:top w:val="nil"/>
              <w:left w:val="single" w:sz="8" w:space="0" w:color="000000"/>
              <w:bottom w:val="single" w:sz="8" w:space="0" w:color="000000"/>
              <w:right w:val="nil"/>
            </w:tcBorders>
            <w:shd w:val="clear" w:color="000000" w:fill="FFFFFF"/>
            <w:vAlign w:val="center"/>
            <w:hideMark/>
          </w:tcPr>
          <w:p w14:paraId="0DD3ED1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63C2683" w14:textId="3C7EACF2"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350x250x130</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mm, com furos e aberturas para travas nas laterais, com tampa; na cor preta;</w:t>
            </w:r>
          </w:p>
        </w:tc>
        <w:tc>
          <w:tcPr>
            <w:tcW w:w="1360" w:type="dxa"/>
            <w:tcBorders>
              <w:top w:val="nil"/>
              <w:left w:val="single" w:sz="8" w:space="0" w:color="000000"/>
              <w:bottom w:val="single" w:sz="8" w:space="0" w:color="000000"/>
              <w:right w:val="nil"/>
            </w:tcBorders>
            <w:shd w:val="clear" w:color="auto" w:fill="auto"/>
            <w:vAlign w:val="center"/>
          </w:tcPr>
          <w:p w14:paraId="1C9E332D" w14:textId="6EFCA94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C1E190A" w14:textId="28AF7A8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13B4631"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8C38E8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326</w:t>
            </w:r>
          </w:p>
        </w:tc>
        <w:tc>
          <w:tcPr>
            <w:tcW w:w="640" w:type="dxa"/>
            <w:tcBorders>
              <w:top w:val="nil"/>
              <w:left w:val="single" w:sz="8" w:space="0" w:color="000000"/>
              <w:bottom w:val="single" w:sz="8" w:space="0" w:color="000000"/>
              <w:right w:val="nil"/>
            </w:tcBorders>
            <w:shd w:val="clear" w:color="000000" w:fill="FFFFFF"/>
            <w:vAlign w:val="center"/>
            <w:hideMark/>
          </w:tcPr>
          <w:p w14:paraId="313FA6E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1500</w:t>
            </w:r>
          </w:p>
        </w:tc>
        <w:tc>
          <w:tcPr>
            <w:tcW w:w="1026" w:type="dxa"/>
            <w:tcBorders>
              <w:top w:val="nil"/>
              <w:left w:val="single" w:sz="8" w:space="0" w:color="000000"/>
              <w:bottom w:val="single" w:sz="8" w:space="0" w:color="000000"/>
              <w:right w:val="nil"/>
            </w:tcBorders>
            <w:shd w:val="clear" w:color="000000" w:fill="FFFFFF"/>
            <w:vAlign w:val="center"/>
            <w:hideMark/>
          </w:tcPr>
          <w:p w14:paraId="71F318A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604A61E" w14:textId="5B2DA9FC"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350x250x130</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mm, com furos e aberturas para travas nas laterais, com tampa; na cor verde;</w:t>
            </w:r>
          </w:p>
        </w:tc>
        <w:tc>
          <w:tcPr>
            <w:tcW w:w="1360" w:type="dxa"/>
            <w:tcBorders>
              <w:top w:val="nil"/>
              <w:left w:val="single" w:sz="8" w:space="0" w:color="000000"/>
              <w:bottom w:val="single" w:sz="8" w:space="0" w:color="000000"/>
              <w:right w:val="nil"/>
            </w:tcBorders>
            <w:shd w:val="clear" w:color="auto" w:fill="auto"/>
            <w:vAlign w:val="center"/>
          </w:tcPr>
          <w:p w14:paraId="4B658744" w14:textId="2646A97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10328A7" w14:textId="6DF68B3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2047F4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A0090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327</w:t>
            </w:r>
          </w:p>
        </w:tc>
        <w:tc>
          <w:tcPr>
            <w:tcW w:w="640" w:type="dxa"/>
            <w:tcBorders>
              <w:top w:val="nil"/>
              <w:left w:val="single" w:sz="8" w:space="0" w:color="000000"/>
              <w:bottom w:val="single" w:sz="8" w:space="0" w:color="000000"/>
              <w:right w:val="nil"/>
            </w:tcBorders>
            <w:shd w:val="clear" w:color="000000" w:fill="FFFFFF"/>
            <w:vAlign w:val="center"/>
            <w:hideMark/>
          </w:tcPr>
          <w:p w14:paraId="22A6230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1750</w:t>
            </w:r>
          </w:p>
        </w:tc>
        <w:tc>
          <w:tcPr>
            <w:tcW w:w="1026" w:type="dxa"/>
            <w:tcBorders>
              <w:top w:val="nil"/>
              <w:left w:val="single" w:sz="8" w:space="0" w:color="000000"/>
              <w:bottom w:val="single" w:sz="8" w:space="0" w:color="000000"/>
              <w:right w:val="nil"/>
            </w:tcBorders>
            <w:shd w:val="clear" w:color="000000" w:fill="FFFFFF"/>
            <w:vAlign w:val="center"/>
            <w:hideMark/>
          </w:tcPr>
          <w:p w14:paraId="5A9A594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E5F9FD4" w14:textId="199BB475"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350x250x130</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mm, com furos e aberturas para travas nas laterais, com tampa; na cor vermelha;</w:t>
            </w:r>
          </w:p>
        </w:tc>
        <w:tc>
          <w:tcPr>
            <w:tcW w:w="1360" w:type="dxa"/>
            <w:tcBorders>
              <w:top w:val="nil"/>
              <w:left w:val="single" w:sz="8" w:space="0" w:color="000000"/>
              <w:bottom w:val="single" w:sz="8" w:space="0" w:color="000000"/>
              <w:right w:val="nil"/>
            </w:tcBorders>
            <w:shd w:val="clear" w:color="auto" w:fill="auto"/>
            <w:vAlign w:val="center"/>
          </w:tcPr>
          <w:p w14:paraId="65837A34" w14:textId="37B57C0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FF41632" w14:textId="7FDF61B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C888BA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1940EE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328</w:t>
            </w:r>
          </w:p>
        </w:tc>
        <w:tc>
          <w:tcPr>
            <w:tcW w:w="640" w:type="dxa"/>
            <w:tcBorders>
              <w:top w:val="nil"/>
              <w:left w:val="single" w:sz="8" w:space="0" w:color="000000"/>
              <w:bottom w:val="single" w:sz="8" w:space="0" w:color="000000"/>
              <w:right w:val="nil"/>
            </w:tcBorders>
            <w:shd w:val="clear" w:color="000000" w:fill="FFFFFF"/>
            <w:vAlign w:val="center"/>
            <w:hideMark/>
          </w:tcPr>
          <w:p w14:paraId="780D7A2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3814252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7E1194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Calculadora de mesa 10 </w:t>
            </w:r>
            <w:proofErr w:type="spellStart"/>
            <w:r w:rsidRPr="00F47CA0">
              <w:rPr>
                <w:rFonts w:eastAsia="Times New Roman" w:cs="Calibri"/>
                <w:color w:val="000000"/>
                <w:sz w:val="24"/>
                <w:szCs w:val="24"/>
                <w:lang w:val="pt-BR" w:eastAsia="pt-BR"/>
              </w:rPr>
              <w:t>digitos</w:t>
            </w:r>
            <w:proofErr w:type="spellEnd"/>
            <w:r w:rsidRPr="00F47CA0">
              <w:rPr>
                <w:rFonts w:eastAsia="Times New Roman" w:cs="Calibri"/>
                <w:color w:val="000000"/>
                <w:sz w:val="24"/>
                <w:szCs w:val="24"/>
                <w:lang w:val="pt-BR" w:eastAsia="pt-BR"/>
              </w:rPr>
              <w:t xml:space="preserve"> com bobina, fonte de alimentação </w:t>
            </w:r>
            <w:proofErr w:type="spellStart"/>
            <w:r w:rsidRPr="00F47CA0">
              <w:rPr>
                <w:rFonts w:eastAsia="Times New Roman" w:cs="Calibri"/>
                <w:color w:val="000000"/>
                <w:sz w:val="24"/>
                <w:szCs w:val="24"/>
                <w:lang w:val="pt-BR" w:eastAsia="pt-BR"/>
              </w:rPr>
              <w:t>á</w:t>
            </w:r>
            <w:proofErr w:type="spellEnd"/>
            <w:r w:rsidRPr="00F47CA0">
              <w:rPr>
                <w:rFonts w:eastAsia="Times New Roman" w:cs="Calibri"/>
                <w:color w:val="000000"/>
                <w:sz w:val="24"/>
                <w:szCs w:val="24"/>
                <w:lang w:val="pt-BR" w:eastAsia="pt-BR"/>
              </w:rPr>
              <w:t xml:space="preserve"> energia elétrica, material plástico.</w:t>
            </w:r>
          </w:p>
        </w:tc>
        <w:tc>
          <w:tcPr>
            <w:tcW w:w="1360" w:type="dxa"/>
            <w:tcBorders>
              <w:top w:val="nil"/>
              <w:left w:val="single" w:sz="8" w:space="0" w:color="000000"/>
              <w:bottom w:val="single" w:sz="8" w:space="0" w:color="000000"/>
              <w:right w:val="nil"/>
            </w:tcBorders>
            <w:shd w:val="clear" w:color="auto" w:fill="auto"/>
            <w:vAlign w:val="center"/>
          </w:tcPr>
          <w:p w14:paraId="1194DFFE" w14:textId="1E9DCD1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761C328" w14:textId="4863256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98FACE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D617E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329</w:t>
            </w:r>
          </w:p>
        </w:tc>
        <w:tc>
          <w:tcPr>
            <w:tcW w:w="640" w:type="dxa"/>
            <w:tcBorders>
              <w:top w:val="nil"/>
              <w:left w:val="single" w:sz="8" w:space="0" w:color="000000"/>
              <w:bottom w:val="nil"/>
              <w:right w:val="nil"/>
            </w:tcBorders>
            <w:shd w:val="clear" w:color="000000" w:fill="FFFFFF"/>
            <w:vAlign w:val="center"/>
            <w:hideMark/>
          </w:tcPr>
          <w:p w14:paraId="604D139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nil"/>
              <w:right w:val="nil"/>
            </w:tcBorders>
            <w:shd w:val="clear" w:color="000000" w:fill="FFFFFF"/>
            <w:vAlign w:val="center"/>
            <w:hideMark/>
          </w:tcPr>
          <w:p w14:paraId="07F66FB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nil"/>
              <w:right w:val="nil"/>
            </w:tcBorders>
            <w:shd w:val="clear" w:color="auto" w:fill="auto"/>
            <w:vAlign w:val="center"/>
            <w:hideMark/>
          </w:tcPr>
          <w:p w14:paraId="1429694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Calculadora de mesa, 12 dígitos, sistema de energia solar e bateria AA (1,5v), operações básicas: soma, subtração, divisão, multiplicação, porcentagem, raiz quadrada,</w:t>
            </w:r>
          </w:p>
        </w:tc>
        <w:tc>
          <w:tcPr>
            <w:tcW w:w="1360" w:type="dxa"/>
            <w:tcBorders>
              <w:top w:val="nil"/>
              <w:left w:val="single" w:sz="8" w:space="0" w:color="000000"/>
              <w:bottom w:val="nil"/>
              <w:right w:val="nil"/>
            </w:tcBorders>
            <w:shd w:val="clear" w:color="auto" w:fill="auto"/>
            <w:vAlign w:val="center"/>
          </w:tcPr>
          <w:p w14:paraId="13B76996" w14:textId="74AA5CB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E5A4ED8" w14:textId="26D280F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A34738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7E809A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330</w:t>
            </w: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C83F2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single" w:sz="4" w:space="0" w:color="auto"/>
              <w:left w:val="nil"/>
              <w:bottom w:val="single" w:sz="4" w:space="0" w:color="auto"/>
              <w:right w:val="single" w:sz="4" w:space="0" w:color="auto"/>
            </w:tcBorders>
            <w:shd w:val="clear" w:color="000000" w:fill="FFFFFF"/>
            <w:vAlign w:val="center"/>
            <w:hideMark/>
          </w:tcPr>
          <w:p w14:paraId="3C2BF7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single" w:sz="4" w:space="0" w:color="auto"/>
              <w:left w:val="nil"/>
              <w:bottom w:val="single" w:sz="4" w:space="0" w:color="auto"/>
              <w:right w:val="single" w:sz="4" w:space="0" w:color="auto"/>
            </w:tcBorders>
            <w:shd w:val="clear" w:color="auto" w:fill="auto"/>
            <w:vAlign w:val="center"/>
            <w:hideMark/>
          </w:tcPr>
          <w:p w14:paraId="7DCCD4F2" w14:textId="4EC35E75"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Calculadora Eletrônica 8 dígitos -Legibilidade: Display grande -2 fontes de energia: Bateria e Solar </w:t>
            </w:r>
            <w:proofErr w:type="spellStart"/>
            <w:r w:rsidRPr="00F47CA0">
              <w:rPr>
                <w:rFonts w:eastAsia="Times New Roman" w:cs="Calibri"/>
                <w:color w:val="000000"/>
                <w:sz w:val="24"/>
                <w:szCs w:val="24"/>
                <w:lang w:val="pt-BR" w:eastAsia="pt-BR"/>
              </w:rPr>
              <w:t>Auto-desliga</w:t>
            </w:r>
            <w:proofErr w:type="spellEnd"/>
            <w:r w:rsidRPr="00F47CA0">
              <w:rPr>
                <w:rFonts w:eastAsia="Times New Roman" w:cs="Calibri"/>
                <w:color w:val="000000"/>
                <w:sz w:val="24"/>
                <w:szCs w:val="24"/>
                <w:lang w:val="pt-BR" w:eastAsia="pt-BR"/>
              </w:rPr>
              <w:t xml:space="preserve"> -</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Inclinação do visor - altura 13,2 cm - largura 10,5 cm e garantia de 06 meses</w:t>
            </w:r>
          </w:p>
        </w:tc>
        <w:tc>
          <w:tcPr>
            <w:tcW w:w="1360" w:type="dxa"/>
            <w:tcBorders>
              <w:top w:val="single" w:sz="4" w:space="0" w:color="auto"/>
              <w:left w:val="nil"/>
              <w:bottom w:val="single" w:sz="4" w:space="0" w:color="auto"/>
              <w:right w:val="single" w:sz="4" w:space="0" w:color="auto"/>
            </w:tcBorders>
            <w:shd w:val="clear" w:color="auto" w:fill="auto"/>
            <w:vAlign w:val="center"/>
          </w:tcPr>
          <w:p w14:paraId="36123157" w14:textId="239441C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nil"/>
              <w:bottom w:val="single" w:sz="8" w:space="0" w:color="000000"/>
              <w:right w:val="single" w:sz="8" w:space="0" w:color="000000"/>
            </w:tcBorders>
            <w:shd w:val="clear" w:color="auto" w:fill="auto"/>
            <w:vAlign w:val="center"/>
          </w:tcPr>
          <w:p w14:paraId="72FB9FF5" w14:textId="46B4DD2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72AF0E8"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0941409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331</w:t>
            </w:r>
          </w:p>
        </w:tc>
        <w:tc>
          <w:tcPr>
            <w:tcW w:w="640" w:type="dxa"/>
            <w:tcBorders>
              <w:top w:val="nil"/>
              <w:left w:val="single" w:sz="8" w:space="0" w:color="000000"/>
              <w:bottom w:val="single" w:sz="8" w:space="0" w:color="000000"/>
              <w:right w:val="nil"/>
            </w:tcBorders>
            <w:shd w:val="clear" w:color="000000" w:fill="FFFFFF"/>
            <w:vAlign w:val="center"/>
            <w:hideMark/>
          </w:tcPr>
          <w:p w14:paraId="275790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271</w:t>
            </w:r>
          </w:p>
        </w:tc>
        <w:tc>
          <w:tcPr>
            <w:tcW w:w="1026" w:type="dxa"/>
            <w:tcBorders>
              <w:top w:val="nil"/>
              <w:left w:val="single" w:sz="8" w:space="0" w:color="000000"/>
              <w:bottom w:val="single" w:sz="8" w:space="0" w:color="000000"/>
              <w:right w:val="nil"/>
            </w:tcBorders>
            <w:shd w:val="clear" w:color="000000" w:fill="FFFFFF"/>
            <w:vAlign w:val="center"/>
            <w:hideMark/>
          </w:tcPr>
          <w:p w14:paraId="6560F8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425278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esferográfica, em poliestireno, cristal, COR AZUL, redonda, ponta em latão, 1,0mm; modelo </w:t>
            </w:r>
            <w:proofErr w:type="spellStart"/>
            <w:r w:rsidRPr="00F47CA0">
              <w:rPr>
                <w:rFonts w:eastAsia="Times New Roman" w:cs="Calibri"/>
                <w:color w:val="000000"/>
                <w:sz w:val="24"/>
                <w:szCs w:val="24"/>
                <w:lang w:val="pt-BR" w:eastAsia="pt-BR"/>
              </w:rPr>
              <w:t>descartavel</w:t>
            </w:r>
            <w:proofErr w:type="spellEnd"/>
            <w:r w:rsidRPr="00F47CA0">
              <w:rPr>
                <w:rFonts w:eastAsia="Times New Roman" w:cs="Calibri"/>
                <w:color w:val="000000"/>
                <w:sz w:val="24"/>
                <w:szCs w:val="24"/>
                <w:lang w:val="pt-BR" w:eastAsia="pt-BR"/>
              </w:rPr>
              <w:t xml:space="preserve">, ponte liga de latão; com esfera em </w:t>
            </w:r>
            <w:proofErr w:type="spellStart"/>
            <w:r w:rsidRPr="00F47CA0">
              <w:rPr>
                <w:rFonts w:eastAsia="Times New Roman" w:cs="Calibri"/>
                <w:color w:val="000000"/>
                <w:sz w:val="24"/>
                <w:szCs w:val="24"/>
                <w:lang w:val="pt-BR" w:eastAsia="pt-BR"/>
              </w:rPr>
              <w:t>tungstenio</w:t>
            </w:r>
            <w:proofErr w:type="spellEnd"/>
            <w:r w:rsidRPr="00F47CA0">
              <w:rPr>
                <w:rFonts w:eastAsia="Times New Roman" w:cs="Calibri"/>
                <w:color w:val="000000"/>
                <w:sz w:val="24"/>
                <w:szCs w:val="24"/>
                <w:lang w:val="pt-BR" w:eastAsia="pt-BR"/>
              </w:rPr>
              <w:t xml:space="preserve">, espessura de 1,0mm. rendimento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escrita de 1400 metros, com tampa protetora </w:t>
            </w:r>
            <w:proofErr w:type="spellStart"/>
            <w:r w:rsidRPr="00F47CA0">
              <w:rPr>
                <w:rFonts w:eastAsia="Times New Roman" w:cs="Calibri"/>
                <w:color w:val="000000"/>
                <w:sz w:val="24"/>
                <w:szCs w:val="24"/>
                <w:lang w:val="pt-BR" w:eastAsia="pt-BR"/>
              </w:rPr>
              <w:t>removivel</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antiasfixiante</w:t>
            </w:r>
            <w:proofErr w:type="spellEnd"/>
            <w:r w:rsidRPr="00F47CA0">
              <w:rPr>
                <w:rFonts w:eastAsia="Times New Roman" w:cs="Calibri"/>
                <w:color w:val="000000"/>
                <w:sz w:val="24"/>
                <w:szCs w:val="24"/>
                <w:lang w:val="pt-BR" w:eastAsia="pt-BR"/>
              </w:rPr>
              <w:t>, com clipe na cor da tinta. Caixa com 50 unidades</w:t>
            </w:r>
          </w:p>
        </w:tc>
        <w:tc>
          <w:tcPr>
            <w:tcW w:w="1360" w:type="dxa"/>
            <w:tcBorders>
              <w:top w:val="nil"/>
              <w:left w:val="single" w:sz="8" w:space="0" w:color="000000"/>
              <w:bottom w:val="single" w:sz="8" w:space="0" w:color="000000"/>
              <w:right w:val="nil"/>
            </w:tcBorders>
            <w:shd w:val="clear" w:color="auto" w:fill="auto"/>
            <w:vAlign w:val="center"/>
          </w:tcPr>
          <w:p w14:paraId="306A7023" w14:textId="3BAD99B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E5CBF7C" w14:textId="09AC8D1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226D859"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5568CDA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332</w:t>
            </w:r>
          </w:p>
        </w:tc>
        <w:tc>
          <w:tcPr>
            <w:tcW w:w="640" w:type="dxa"/>
            <w:tcBorders>
              <w:top w:val="nil"/>
              <w:left w:val="single" w:sz="8" w:space="0" w:color="000000"/>
              <w:bottom w:val="single" w:sz="8" w:space="0" w:color="000000"/>
              <w:right w:val="nil"/>
            </w:tcBorders>
            <w:shd w:val="clear" w:color="000000" w:fill="FFFFFF"/>
            <w:vAlign w:val="center"/>
            <w:hideMark/>
          </w:tcPr>
          <w:p w14:paraId="30A70DB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253</w:t>
            </w:r>
          </w:p>
        </w:tc>
        <w:tc>
          <w:tcPr>
            <w:tcW w:w="1026" w:type="dxa"/>
            <w:tcBorders>
              <w:top w:val="nil"/>
              <w:left w:val="single" w:sz="8" w:space="0" w:color="000000"/>
              <w:bottom w:val="single" w:sz="8" w:space="0" w:color="000000"/>
              <w:right w:val="nil"/>
            </w:tcBorders>
            <w:shd w:val="clear" w:color="000000" w:fill="FFFFFF"/>
            <w:vAlign w:val="center"/>
            <w:hideMark/>
          </w:tcPr>
          <w:p w14:paraId="13C5CA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60498F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esferográfica, em poliestireno, cristal, COR PRETA, redonda, ponta em latão, 1,0mm; modelo </w:t>
            </w:r>
            <w:proofErr w:type="spellStart"/>
            <w:r w:rsidRPr="00F47CA0">
              <w:rPr>
                <w:rFonts w:eastAsia="Times New Roman" w:cs="Calibri"/>
                <w:color w:val="000000"/>
                <w:sz w:val="24"/>
                <w:szCs w:val="24"/>
                <w:lang w:val="pt-BR" w:eastAsia="pt-BR"/>
              </w:rPr>
              <w:t>descartavel</w:t>
            </w:r>
            <w:proofErr w:type="spellEnd"/>
            <w:r w:rsidRPr="00F47CA0">
              <w:rPr>
                <w:rFonts w:eastAsia="Times New Roman" w:cs="Calibri"/>
                <w:color w:val="000000"/>
                <w:sz w:val="24"/>
                <w:szCs w:val="24"/>
                <w:lang w:val="pt-BR" w:eastAsia="pt-BR"/>
              </w:rPr>
              <w:t xml:space="preserve">, ponte liga de latão; com esfera em </w:t>
            </w:r>
            <w:proofErr w:type="spellStart"/>
            <w:r w:rsidRPr="00F47CA0">
              <w:rPr>
                <w:rFonts w:eastAsia="Times New Roman" w:cs="Calibri"/>
                <w:color w:val="000000"/>
                <w:sz w:val="24"/>
                <w:szCs w:val="24"/>
                <w:lang w:val="pt-BR" w:eastAsia="pt-BR"/>
              </w:rPr>
              <w:t>tungstenio</w:t>
            </w:r>
            <w:proofErr w:type="spellEnd"/>
            <w:r w:rsidRPr="00F47CA0">
              <w:rPr>
                <w:rFonts w:eastAsia="Times New Roman" w:cs="Calibri"/>
                <w:color w:val="000000"/>
                <w:sz w:val="24"/>
                <w:szCs w:val="24"/>
                <w:lang w:val="pt-BR" w:eastAsia="pt-BR"/>
              </w:rPr>
              <w:t xml:space="preserve">, espessura de 1,0mm. rendimento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escrita de 1400 metros, com tampa protetora </w:t>
            </w:r>
            <w:proofErr w:type="spellStart"/>
            <w:r w:rsidRPr="00F47CA0">
              <w:rPr>
                <w:rFonts w:eastAsia="Times New Roman" w:cs="Calibri"/>
                <w:color w:val="000000"/>
                <w:sz w:val="24"/>
                <w:szCs w:val="24"/>
                <w:lang w:val="pt-BR" w:eastAsia="pt-BR"/>
              </w:rPr>
              <w:t>removivel</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antiasfixiante</w:t>
            </w:r>
            <w:proofErr w:type="spellEnd"/>
            <w:r w:rsidRPr="00F47CA0">
              <w:rPr>
                <w:rFonts w:eastAsia="Times New Roman" w:cs="Calibri"/>
                <w:color w:val="000000"/>
                <w:sz w:val="24"/>
                <w:szCs w:val="24"/>
                <w:lang w:val="pt-BR" w:eastAsia="pt-BR"/>
              </w:rPr>
              <w:t>, com clipe na cor da tinta. Caixa com 50 unidades</w:t>
            </w:r>
          </w:p>
        </w:tc>
        <w:tc>
          <w:tcPr>
            <w:tcW w:w="1360" w:type="dxa"/>
            <w:tcBorders>
              <w:top w:val="nil"/>
              <w:left w:val="single" w:sz="8" w:space="0" w:color="000000"/>
              <w:bottom w:val="single" w:sz="8" w:space="0" w:color="000000"/>
              <w:right w:val="nil"/>
            </w:tcBorders>
            <w:shd w:val="clear" w:color="auto" w:fill="auto"/>
            <w:vAlign w:val="center"/>
          </w:tcPr>
          <w:p w14:paraId="196E02CC" w14:textId="2E13612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C6DFA44" w14:textId="0DEF3D6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8E23905"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7746996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333</w:t>
            </w:r>
          </w:p>
        </w:tc>
        <w:tc>
          <w:tcPr>
            <w:tcW w:w="640" w:type="dxa"/>
            <w:tcBorders>
              <w:top w:val="nil"/>
              <w:left w:val="single" w:sz="8" w:space="0" w:color="000000"/>
              <w:bottom w:val="single" w:sz="8" w:space="0" w:color="000000"/>
              <w:right w:val="nil"/>
            </w:tcBorders>
            <w:shd w:val="clear" w:color="000000" w:fill="FFFFFF"/>
            <w:vAlign w:val="center"/>
            <w:hideMark/>
          </w:tcPr>
          <w:p w14:paraId="6A782B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128</w:t>
            </w:r>
          </w:p>
        </w:tc>
        <w:tc>
          <w:tcPr>
            <w:tcW w:w="1026" w:type="dxa"/>
            <w:tcBorders>
              <w:top w:val="nil"/>
              <w:left w:val="single" w:sz="8" w:space="0" w:color="000000"/>
              <w:bottom w:val="single" w:sz="8" w:space="0" w:color="000000"/>
              <w:right w:val="nil"/>
            </w:tcBorders>
            <w:shd w:val="clear" w:color="000000" w:fill="FFFFFF"/>
            <w:vAlign w:val="center"/>
            <w:hideMark/>
          </w:tcPr>
          <w:p w14:paraId="1F1B970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07E0C6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esferográfica, em poliestireno, cristal, COR VERMELHA, redonda, ponta em latão, 1,0mm; modelo </w:t>
            </w:r>
            <w:proofErr w:type="spellStart"/>
            <w:r w:rsidRPr="00F47CA0">
              <w:rPr>
                <w:rFonts w:eastAsia="Times New Roman" w:cs="Calibri"/>
                <w:color w:val="000000"/>
                <w:sz w:val="24"/>
                <w:szCs w:val="24"/>
                <w:lang w:val="pt-BR" w:eastAsia="pt-BR"/>
              </w:rPr>
              <w:t>descartavel</w:t>
            </w:r>
            <w:proofErr w:type="spellEnd"/>
            <w:r w:rsidRPr="00F47CA0">
              <w:rPr>
                <w:rFonts w:eastAsia="Times New Roman" w:cs="Calibri"/>
                <w:color w:val="000000"/>
                <w:sz w:val="24"/>
                <w:szCs w:val="24"/>
                <w:lang w:val="pt-BR" w:eastAsia="pt-BR"/>
              </w:rPr>
              <w:t xml:space="preserve">, ponte liga de latão; com esfera em </w:t>
            </w:r>
            <w:proofErr w:type="spellStart"/>
            <w:r w:rsidRPr="00F47CA0">
              <w:rPr>
                <w:rFonts w:eastAsia="Times New Roman" w:cs="Calibri"/>
                <w:color w:val="000000"/>
                <w:sz w:val="24"/>
                <w:szCs w:val="24"/>
                <w:lang w:val="pt-BR" w:eastAsia="pt-BR"/>
              </w:rPr>
              <w:t>tungstenio</w:t>
            </w:r>
            <w:proofErr w:type="spellEnd"/>
            <w:r w:rsidRPr="00F47CA0">
              <w:rPr>
                <w:rFonts w:eastAsia="Times New Roman" w:cs="Calibri"/>
                <w:color w:val="000000"/>
                <w:sz w:val="24"/>
                <w:szCs w:val="24"/>
                <w:lang w:val="pt-BR" w:eastAsia="pt-BR"/>
              </w:rPr>
              <w:t xml:space="preserve">, espessura de 1,0mm. rendimento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escrita de 1400 metros, com tampa protetora </w:t>
            </w:r>
            <w:proofErr w:type="spellStart"/>
            <w:r w:rsidRPr="00F47CA0">
              <w:rPr>
                <w:rFonts w:eastAsia="Times New Roman" w:cs="Calibri"/>
                <w:color w:val="000000"/>
                <w:sz w:val="24"/>
                <w:szCs w:val="24"/>
                <w:lang w:val="pt-BR" w:eastAsia="pt-BR"/>
              </w:rPr>
              <w:t>removivel</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antiasfixiante</w:t>
            </w:r>
            <w:proofErr w:type="spellEnd"/>
            <w:r w:rsidRPr="00F47CA0">
              <w:rPr>
                <w:rFonts w:eastAsia="Times New Roman" w:cs="Calibri"/>
                <w:color w:val="000000"/>
                <w:sz w:val="24"/>
                <w:szCs w:val="24"/>
                <w:lang w:val="pt-BR" w:eastAsia="pt-BR"/>
              </w:rPr>
              <w:t>, com clipe na cor da tinta. Caixa com 50 unidades</w:t>
            </w:r>
          </w:p>
        </w:tc>
        <w:tc>
          <w:tcPr>
            <w:tcW w:w="1360" w:type="dxa"/>
            <w:tcBorders>
              <w:top w:val="nil"/>
              <w:left w:val="single" w:sz="8" w:space="0" w:color="000000"/>
              <w:bottom w:val="single" w:sz="8" w:space="0" w:color="000000"/>
              <w:right w:val="nil"/>
            </w:tcBorders>
            <w:shd w:val="clear" w:color="auto" w:fill="auto"/>
            <w:vAlign w:val="center"/>
          </w:tcPr>
          <w:p w14:paraId="7EADFCD1" w14:textId="30FBADA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3C8C95F" w14:textId="3883BD2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84052CF"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9B26A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334</w:t>
            </w:r>
          </w:p>
        </w:tc>
        <w:tc>
          <w:tcPr>
            <w:tcW w:w="640" w:type="dxa"/>
            <w:tcBorders>
              <w:top w:val="nil"/>
              <w:left w:val="single" w:sz="8" w:space="0" w:color="000000"/>
              <w:bottom w:val="single" w:sz="8" w:space="0" w:color="000000"/>
              <w:right w:val="nil"/>
            </w:tcBorders>
            <w:shd w:val="clear" w:color="000000" w:fill="FFFFFF"/>
            <w:vAlign w:val="center"/>
            <w:hideMark/>
          </w:tcPr>
          <w:p w14:paraId="6CA2252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3796E6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48DB98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esferográfica, em resinas termoplásticas e </w:t>
            </w:r>
            <w:proofErr w:type="spellStart"/>
            <w:r w:rsidRPr="00F47CA0">
              <w:rPr>
                <w:rFonts w:eastAsia="Times New Roman" w:cs="Calibri"/>
                <w:color w:val="000000"/>
                <w:sz w:val="24"/>
                <w:szCs w:val="24"/>
                <w:lang w:val="pt-BR" w:eastAsia="pt-BR"/>
              </w:rPr>
              <w:t>residuos</w:t>
            </w:r>
            <w:proofErr w:type="spellEnd"/>
            <w:r w:rsidRPr="00F47CA0">
              <w:rPr>
                <w:rFonts w:eastAsia="Times New Roman" w:cs="Calibri"/>
                <w:color w:val="000000"/>
                <w:sz w:val="24"/>
                <w:szCs w:val="24"/>
                <w:lang w:val="pt-BR" w:eastAsia="pt-BR"/>
              </w:rPr>
              <w:t xml:space="preserve"> reciclados,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corantes orgânicos e solventes, ponta de latão e esfera tungstênio, ponta </w:t>
            </w:r>
            <w:proofErr w:type="spellStart"/>
            <w:r w:rsidRPr="00F47CA0">
              <w:rPr>
                <w:rFonts w:eastAsia="Times New Roman" w:cs="Calibri"/>
                <w:color w:val="000000"/>
                <w:sz w:val="24"/>
                <w:szCs w:val="24"/>
                <w:lang w:val="pt-BR" w:eastAsia="pt-BR"/>
              </w:rPr>
              <w:t>fina</w:t>
            </w:r>
            <w:proofErr w:type="spellEnd"/>
            <w:r w:rsidRPr="00F47CA0">
              <w:rPr>
                <w:rFonts w:eastAsia="Times New Roman" w:cs="Calibri"/>
                <w:color w:val="000000"/>
                <w:sz w:val="24"/>
                <w:szCs w:val="24"/>
                <w:lang w:val="pt-BR" w:eastAsia="pt-BR"/>
              </w:rPr>
              <w:t xml:space="preserve"> de 0,5mm, cor azul</w:t>
            </w:r>
          </w:p>
        </w:tc>
        <w:tc>
          <w:tcPr>
            <w:tcW w:w="1360" w:type="dxa"/>
            <w:tcBorders>
              <w:top w:val="nil"/>
              <w:left w:val="single" w:sz="8" w:space="0" w:color="000000"/>
              <w:bottom w:val="single" w:sz="8" w:space="0" w:color="000000"/>
              <w:right w:val="nil"/>
            </w:tcBorders>
            <w:shd w:val="clear" w:color="auto" w:fill="auto"/>
            <w:vAlign w:val="center"/>
          </w:tcPr>
          <w:p w14:paraId="4C13C597" w14:textId="432D547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D8FFF42" w14:textId="424098A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2254CED"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6B57BC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335</w:t>
            </w:r>
          </w:p>
        </w:tc>
        <w:tc>
          <w:tcPr>
            <w:tcW w:w="640" w:type="dxa"/>
            <w:tcBorders>
              <w:top w:val="nil"/>
              <w:left w:val="single" w:sz="8" w:space="0" w:color="000000"/>
              <w:bottom w:val="single" w:sz="8" w:space="0" w:color="000000"/>
              <w:right w:val="nil"/>
            </w:tcBorders>
            <w:shd w:val="clear" w:color="000000" w:fill="FFFFFF"/>
            <w:vAlign w:val="center"/>
            <w:hideMark/>
          </w:tcPr>
          <w:p w14:paraId="1B5A846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196</w:t>
            </w:r>
          </w:p>
        </w:tc>
        <w:tc>
          <w:tcPr>
            <w:tcW w:w="1026" w:type="dxa"/>
            <w:tcBorders>
              <w:top w:val="nil"/>
              <w:left w:val="single" w:sz="8" w:space="0" w:color="000000"/>
              <w:bottom w:val="single" w:sz="8" w:space="0" w:color="000000"/>
              <w:right w:val="nil"/>
            </w:tcBorders>
            <w:shd w:val="clear" w:color="000000" w:fill="FFFFFF"/>
            <w:vAlign w:val="center"/>
            <w:hideMark/>
          </w:tcPr>
          <w:p w14:paraId="7A96D1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6FA1E5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Marca Texto, COR AMARELO, não toxica, ponta de polipropileno opaco, não toxico. </w:t>
            </w:r>
            <w:proofErr w:type="spellStart"/>
            <w:r w:rsidRPr="00F47CA0">
              <w:rPr>
                <w:rFonts w:eastAsia="Times New Roman" w:cs="Calibri"/>
                <w:color w:val="000000"/>
                <w:sz w:val="24"/>
                <w:szCs w:val="24"/>
                <w:lang w:val="pt-BR" w:eastAsia="pt-BR"/>
              </w:rPr>
              <w:t>Comp</w:t>
            </w:r>
            <w:proofErr w:type="spellEnd"/>
            <w:r w:rsidRPr="00F47CA0">
              <w:rPr>
                <w:rFonts w:eastAsia="Times New Roman" w:cs="Calibri"/>
                <w:color w:val="000000"/>
                <w:sz w:val="24"/>
                <w:szCs w:val="24"/>
                <w:lang w:val="pt-BR" w:eastAsia="pt-BR"/>
              </w:rPr>
              <w:t xml:space="preserve">: Resinas </w:t>
            </w:r>
            <w:proofErr w:type="spellStart"/>
            <w:r w:rsidRPr="00F47CA0">
              <w:rPr>
                <w:rFonts w:eastAsia="Times New Roman" w:cs="Calibri"/>
                <w:color w:val="000000"/>
                <w:sz w:val="24"/>
                <w:szCs w:val="24"/>
                <w:lang w:val="pt-BR" w:eastAsia="pt-BR"/>
              </w:rPr>
              <w:t>termoplaticas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gramStart"/>
            <w:r w:rsidRPr="00F47CA0">
              <w:rPr>
                <w:rFonts w:eastAsia="Times New Roman" w:cs="Calibri"/>
                <w:color w:val="000000"/>
                <w:sz w:val="24"/>
                <w:szCs w:val="24"/>
                <w:lang w:val="pt-BR" w:eastAsia="pt-BR"/>
              </w:rPr>
              <w:t>agua</w:t>
            </w:r>
            <w:proofErr w:type="gramEnd"/>
            <w:r w:rsidRPr="00F47CA0">
              <w:rPr>
                <w:rFonts w:eastAsia="Times New Roman" w:cs="Calibri"/>
                <w:color w:val="000000"/>
                <w:sz w:val="24"/>
                <w:szCs w:val="24"/>
                <w:lang w:val="pt-BR" w:eastAsia="pt-BR"/>
              </w:rPr>
              <w:t xml:space="preserve">, corantes, aditivos 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selo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446A32FD" w14:textId="4E5DAD7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932EFC6" w14:textId="3D0D9D7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93886B7"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C0523A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336</w:t>
            </w:r>
          </w:p>
        </w:tc>
        <w:tc>
          <w:tcPr>
            <w:tcW w:w="640" w:type="dxa"/>
            <w:tcBorders>
              <w:top w:val="nil"/>
              <w:left w:val="single" w:sz="8" w:space="0" w:color="000000"/>
              <w:bottom w:val="single" w:sz="8" w:space="0" w:color="000000"/>
              <w:right w:val="nil"/>
            </w:tcBorders>
            <w:shd w:val="clear" w:color="000000" w:fill="FFFFFF"/>
            <w:vAlign w:val="center"/>
            <w:hideMark/>
          </w:tcPr>
          <w:p w14:paraId="0C3655D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1B875F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3641E3B" w14:textId="0D68F23F"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Marca Texto, COR LARANJA, não toxica, ponta de polipropileno opaco, não toxico. </w:t>
            </w:r>
            <w:proofErr w:type="spellStart"/>
            <w:r w:rsidRPr="00F47CA0">
              <w:rPr>
                <w:rFonts w:eastAsia="Times New Roman" w:cs="Calibri"/>
                <w:color w:val="000000"/>
                <w:sz w:val="24"/>
                <w:szCs w:val="24"/>
                <w:lang w:val="pt-BR" w:eastAsia="pt-BR"/>
              </w:rPr>
              <w:t>Comp</w:t>
            </w:r>
            <w:proofErr w:type="spellEnd"/>
            <w:r w:rsidRPr="00F47CA0">
              <w:rPr>
                <w:rFonts w:eastAsia="Times New Roman" w:cs="Calibri"/>
                <w:color w:val="000000"/>
                <w:sz w:val="24"/>
                <w:szCs w:val="24"/>
                <w:lang w:val="pt-BR" w:eastAsia="pt-BR"/>
              </w:rPr>
              <w:t xml:space="preserve">: Resinas </w:t>
            </w:r>
            <w:proofErr w:type="spellStart"/>
            <w:r w:rsidRPr="00F47CA0">
              <w:rPr>
                <w:rFonts w:eastAsia="Times New Roman" w:cs="Calibri"/>
                <w:color w:val="000000"/>
                <w:sz w:val="24"/>
                <w:szCs w:val="24"/>
                <w:lang w:val="pt-BR" w:eastAsia="pt-BR"/>
              </w:rPr>
              <w:t>termoplaticas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r w:rsidR="00DC005A" w:rsidRPr="00F47CA0">
              <w:rPr>
                <w:rFonts w:eastAsia="Times New Roman" w:cs="Calibri"/>
                <w:color w:val="000000"/>
                <w:sz w:val="24"/>
                <w:szCs w:val="24"/>
                <w:lang w:val="pt-BR" w:eastAsia="pt-BR"/>
              </w:rPr>
              <w:t>água</w:t>
            </w:r>
            <w:r w:rsidRPr="00F47CA0">
              <w:rPr>
                <w:rFonts w:eastAsia="Times New Roman" w:cs="Calibri"/>
                <w:color w:val="000000"/>
                <w:sz w:val="24"/>
                <w:szCs w:val="24"/>
                <w:lang w:val="pt-BR" w:eastAsia="pt-BR"/>
              </w:rPr>
              <w:t xml:space="preserve">, corantes, aditivos 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selo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22E8842B" w14:textId="54E2A60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D232B14" w14:textId="7AD4E85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29FE869"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894FC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337</w:t>
            </w:r>
          </w:p>
        </w:tc>
        <w:tc>
          <w:tcPr>
            <w:tcW w:w="640" w:type="dxa"/>
            <w:tcBorders>
              <w:top w:val="nil"/>
              <w:left w:val="single" w:sz="8" w:space="0" w:color="000000"/>
              <w:bottom w:val="single" w:sz="8" w:space="0" w:color="000000"/>
              <w:right w:val="nil"/>
            </w:tcBorders>
            <w:shd w:val="clear" w:color="000000" w:fill="FFFFFF"/>
            <w:vAlign w:val="center"/>
            <w:hideMark/>
          </w:tcPr>
          <w:p w14:paraId="369E71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w:t>
            </w:r>
          </w:p>
        </w:tc>
        <w:tc>
          <w:tcPr>
            <w:tcW w:w="1026" w:type="dxa"/>
            <w:tcBorders>
              <w:top w:val="nil"/>
              <w:left w:val="single" w:sz="8" w:space="0" w:color="000000"/>
              <w:bottom w:val="single" w:sz="8" w:space="0" w:color="000000"/>
              <w:right w:val="nil"/>
            </w:tcBorders>
            <w:shd w:val="clear" w:color="000000" w:fill="FFFFFF"/>
            <w:vAlign w:val="center"/>
            <w:hideMark/>
          </w:tcPr>
          <w:p w14:paraId="777EC3A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52546B2" w14:textId="4D374451"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Marca Texto, COR ROSA, não toxica, ponta de polipropileno opaco, não toxico. </w:t>
            </w:r>
            <w:proofErr w:type="spellStart"/>
            <w:r w:rsidRPr="00F47CA0">
              <w:rPr>
                <w:rFonts w:eastAsia="Times New Roman" w:cs="Calibri"/>
                <w:color w:val="000000"/>
                <w:sz w:val="24"/>
                <w:szCs w:val="24"/>
                <w:lang w:val="pt-BR" w:eastAsia="pt-BR"/>
              </w:rPr>
              <w:t>Comp</w:t>
            </w:r>
            <w:proofErr w:type="spellEnd"/>
            <w:r w:rsidRPr="00F47CA0">
              <w:rPr>
                <w:rFonts w:eastAsia="Times New Roman" w:cs="Calibri"/>
                <w:color w:val="000000"/>
                <w:sz w:val="24"/>
                <w:szCs w:val="24"/>
                <w:lang w:val="pt-BR" w:eastAsia="pt-BR"/>
              </w:rPr>
              <w:t xml:space="preserve">: Resinas </w:t>
            </w:r>
            <w:proofErr w:type="spellStart"/>
            <w:r w:rsidRPr="00F47CA0">
              <w:rPr>
                <w:rFonts w:eastAsia="Times New Roman" w:cs="Calibri"/>
                <w:color w:val="000000"/>
                <w:sz w:val="24"/>
                <w:szCs w:val="24"/>
                <w:lang w:val="pt-BR" w:eastAsia="pt-BR"/>
              </w:rPr>
              <w:t>termoplaticas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r w:rsidR="00DC005A" w:rsidRPr="00F47CA0">
              <w:rPr>
                <w:rFonts w:eastAsia="Times New Roman" w:cs="Calibri"/>
                <w:color w:val="000000"/>
                <w:sz w:val="24"/>
                <w:szCs w:val="24"/>
                <w:lang w:val="pt-BR" w:eastAsia="pt-BR"/>
              </w:rPr>
              <w:t>água</w:t>
            </w:r>
            <w:r w:rsidRPr="00F47CA0">
              <w:rPr>
                <w:rFonts w:eastAsia="Times New Roman" w:cs="Calibri"/>
                <w:color w:val="000000"/>
                <w:sz w:val="24"/>
                <w:szCs w:val="24"/>
                <w:lang w:val="pt-BR" w:eastAsia="pt-BR"/>
              </w:rPr>
              <w:t xml:space="preserve">, corantes, aditivos 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selo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1215F0E9" w14:textId="5389686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C7D0BD" w14:textId="1608329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C0EFF47"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BA3C07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338</w:t>
            </w:r>
          </w:p>
        </w:tc>
        <w:tc>
          <w:tcPr>
            <w:tcW w:w="640" w:type="dxa"/>
            <w:tcBorders>
              <w:top w:val="nil"/>
              <w:left w:val="single" w:sz="8" w:space="0" w:color="000000"/>
              <w:bottom w:val="single" w:sz="8" w:space="0" w:color="000000"/>
              <w:right w:val="nil"/>
            </w:tcBorders>
            <w:shd w:val="clear" w:color="000000" w:fill="FFFFFF"/>
            <w:vAlign w:val="center"/>
            <w:hideMark/>
          </w:tcPr>
          <w:p w14:paraId="641B512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070601D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C8079EF" w14:textId="52D5896D"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Marca Texto, COR VERDE, não toxica, ponta de polipropileno opaco, não toxico. </w:t>
            </w:r>
            <w:proofErr w:type="spellStart"/>
            <w:r w:rsidRPr="00F47CA0">
              <w:rPr>
                <w:rFonts w:eastAsia="Times New Roman" w:cs="Calibri"/>
                <w:color w:val="000000"/>
                <w:sz w:val="24"/>
                <w:szCs w:val="24"/>
                <w:lang w:val="pt-BR" w:eastAsia="pt-BR"/>
              </w:rPr>
              <w:t>Comp</w:t>
            </w:r>
            <w:proofErr w:type="spellEnd"/>
            <w:r w:rsidRPr="00F47CA0">
              <w:rPr>
                <w:rFonts w:eastAsia="Times New Roman" w:cs="Calibri"/>
                <w:color w:val="000000"/>
                <w:sz w:val="24"/>
                <w:szCs w:val="24"/>
                <w:lang w:val="pt-BR" w:eastAsia="pt-BR"/>
              </w:rPr>
              <w:t xml:space="preserve">: Resinas </w:t>
            </w:r>
            <w:proofErr w:type="spellStart"/>
            <w:r w:rsidRPr="00F47CA0">
              <w:rPr>
                <w:rFonts w:eastAsia="Times New Roman" w:cs="Calibri"/>
                <w:color w:val="000000"/>
                <w:sz w:val="24"/>
                <w:szCs w:val="24"/>
                <w:lang w:val="pt-BR" w:eastAsia="pt-BR"/>
              </w:rPr>
              <w:t>termoplaticas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r w:rsidR="00DC005A" w:rsidRPr="00F47CA0">
              <w:rPr>
                <w:rFonts w:eastAsia="Times New Roman" w:cs="Calibri"/>
                <w:color w:val="000000"/>
                <w:sz w:val="24"/>
                <w:szCs w:val="24"/>
                <w:lang w:val="pt-BR" w:eastAsia="pt-BR"/>
              </w:rPr>
              <w:t>água</w:t>
            </w:r>
            <w:r w:rsidRPr="00F47CA0">
              <w:rPr>
                <w:rFonts w:eastAsia="Times New Roman" w:cs="Calibri"/>
                <w:color w:val="000000"/>
                <w:sz w:val="24"/>
                <w:szCs w:val="24"/>
                <w:lang w:val="pt-BR" w:eastAsia="pt-BR"/>
              </w:rPr>
              <w:t xml:space="preserve">, corantes, aditivos 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selo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37D2727B" w14:textId="22E14CA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F7EBC6A" w14:textId="59761A7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DD6980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6643FA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339</w:t>
            </w:r>
          </w:p>
        </w:tc>
        <w:tc>
          <w:tcPr>
            <w:tcW w:w="640" w:type="dxa"/>
            <w:tcBorders>
              <w:top w:val="nil"/>
              <w:left w:val="single" w:sz="8" w:space="0" w:color="000000"/>
              <w:bottom w:val="single" w:sz="8" w:space="0" w:color="000000"/>
              <w:right w:val="nil"/>
            </w:tcBorders>
            <w:shd w:val="clear" w:color="000000" w:fill="FFFFFF"/>
            <w:vAlign w:val="center"/>
            <w:hideMark/>
          </w:tcPr>
          <w:p w14:paraId="0EEAC2F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5F4704C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29022B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Caneta permanente para CD - caixa com 10 unidades, na cor preta.</w:t>
            </w:r>
          </w:p>
        </w:tc>
        <w:tc>
          <w:tcPr>
            <w:tcW w:w="1360" w:type="dxa"/>
            <w:tcBorders>
              <w:top w:val="nil"/>
              <w:left w:val="single" w:sz="8" w:space="0" w:color="000000"/>
              <w:bottom w:val="single" w:sz="8" w:space="0" w:color="000000"/>
              <w:right w:val="nil"/>
            </w:tcBorders>
            <w:shd w:val="clear" w:color="auto" w:fill="auto"/>
            <w:vAlign w:val="center"/>
          </w:tcPr>
          <w:p w14:paraId="2E906BB9" w14:textId="7C7225F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581563F" w14:textId="38464FD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BB39A0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C927EF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340</w:t>
            </w:r>
          </w:p>
        </w:tc>
        <w:tc>
          <w:tcPr>
            <w:tcW w:w="640" w:type="dxa"/>
            <w:tcBorders>
              <w:top w:val="nil"/>
              <w:left w:val="single" w:sz="8" w:space="0" w:color="000000"/>
              <w:bottom w:val="single" w:sz="8" w:space="0" w:color="000000"/>
              <w:right w:val="nil"/>
            </w:tcBorders>
            <w:shd w:val="clear" w:color="000000" w:fill="FFFFFF"/>
            <w:vAlign w:val="center"/>
            <w:hideMark/>
          </w:tcPr>
          <w:p w14:paraId="0B1C7A8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5E966A5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B7B1DE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Caneta permanente para CD - caixa com 10 unidades, na cor azul.</w:t>
            </w:r>
          </w:p>
        </w:tc>
        <w:tc>
          <w:tcPr>
            <w:tcW w:w="1360" w:type="dxa"/>
            <w:tcBorders>
              <w:top w:val="nil"/>
              <w:left w:val="single" w:sz="8" w:space="0" w:color="000000"/>
              <w:bottom w:val="single" w:sz="8" w:space="0" w:color="000000"/>
              <w:right w:val="nil"/>
            </w:tcBorders>
            <w:shd w:val="clear" w:color="auto" w:fill="auto"/>
            <w:vAlign w:val="center"/>
          </w:tcPr>
          <w:p w14:paraId="4D3799AF" w14:textId="0A4E815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90FBC31" w14:textId="4227C21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9A419B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4293D3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341</w:t>
            </w:r>
          </w:p>
        </w:tc>
        <w:tc>
          <w:tcPr>
            <w:tcW w:w="640" w:type="dxa"/>
            <w:tcBorders>
              <w:top w:val="nil"/>
              <w:left w:val="single" w:sz="8" w:space="0" w:color="000000"/>
              <w:bottom w:val="single" w:sz="8" w:space="0" w:color="000000"/>
              <w:right w:val="nil"/>
            </w:tcBorders>
            <w:shd w:val="clear" w:color="000000" w:fill="FFFFFF"/>
            <w:vAlign w:val="center"/>
            <w:hideMark/>
          </w:tcPr>
          <w:p w14:paraId="4D1F0B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w:t>
            </w:r>
          </w:p>
        </w:tc>
        <w:tc>
          <w:tcPr>
            <w:tcW w:w="1026" w:type="dxa"/>
            <w:tcBorders>
              <w:top w:val="nil"/>
              <w:left w:val="single" w:sz="8" w:space="0" w:color="000000"/>
              <w:bottom w:val="single" w:sz="8" w:space="0" w:color="000000"/>
              <w:right w:val="nil"/>
            </w:tcBorders>
            <w:shd w:val="clear" w:color="000000" w:fill="FFFFFF"/>
            <w:vAlign w:val="center"/>
            <w:hideMark/>
          </w:tcPr>
          <w:p w14:paraId="3AFD8CA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C09B67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Caneta permanente para CD - caixa com 10 unidades, na cor vermelho.</w:t>
            </w:r>
          </w:p>
        </w:tc>
        <w:tc>
          <w:tcPr>
            <w:tcW w:w="1360" w:type="dxa"/>
            <w:tcBorders>
              <w:top w:val="nil"/>
              <w:left w:val="single" w:sz="8" w:space="0" w:color="000000"/>
              <w:bottom w:val="single" w:sz="8" w:space="0" w:color="000000"/>
              <w:right w:val="nil"/>
            </w:tcBorders>
            <w:shd w:val="clear" w:color="auto" w:fill="auto"/>
            <w:vAlign w:val="center"/>
          </w:tcPr>
          <w:p w14:paraId="0BA8C361" w14:textId="3C9B570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45C07CC" w14:textId="00C5BAC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5CF2D517"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77B5DF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342</w:t>
            </w:r>
          </w:p>
        </w:tc>
        <w:tc>
          <w:tcPr>
            <w:tcW w:w="640" w:type="dxa"/>
            <w:tcBorders>
              <w:top w:val="nil"/>
              <w:left w:val="single" w:sz="8" w:space="0" w:color="000000"/>
              <w:bottom w:val="single" w:sz="8" w:space="0" w:color="000000"/>
              <w:right w:val="nil"/>
            </w:tcBorders>
            <w:shd w:val="clear" w:color="000000" w:fill="FFFFFF"/>
            <w:vAlign w:val="center"/>
            <w:hideMark/>
          </w:tcPr>
          <w:p w14:paraId="02CFC5F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77E9446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AF30B4D" w14:textId="77777777" w:rsidR="00F47CA0" w:rsidRPr="00F47CA0" w:rsidRDefault="00F47CA0" w:rsidP="00DC005A">
            <w:pPr>
              <w:widowControl/>
              <w:autoSpaceDE/>
              <w:autoSpaceDN/>
              <w:jc w:val="both"/>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Canetina</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hidrografica</w:t>
            </w:r>
            <w:proofErr w:type="spellEnd"/>
            <w:r w:rsidRPr="00F47CA0">
              <w:rPr>
                <w:rFonts w:eastAsia="Times New Roman" w:cs="Calibri"/>
                <w:color w:val="000000"/>
                <w:sz w:val="24"/>
                <w:szCs w:val="24"/>
                <w:lang w:val="pt-BR" w:eastAsia="pt-BR"/>
              </w:rPr>
              <w:t xml:space="preserve">, medindo 15,5mm. 12 cores, ponta média, tampa </w:t>
            </w:r>
            <w:proofErr w:type="spellStart"/>
            <w:r w:rsidRPr="00F47CA0">
              <w:rPr>
                <w:rFonts w:eastAsia="Times New Roman" w:cs="Calibri"/>
                <w:color w:val="000000"/>
                <w:sz w:val="24"/>
                <w:szCs w:val="24"/>
                <w:lang w:val="pt-BR" w:eastAsia="pt-BR"/>
              </w:rPr>
              <w:t>antiasfixiante</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lavavel</w:t>
            </w:r>
            <w:proofErr w:type="spellEnd"/>
            <w:r w:rsidRPr="00F47CA0">
              <w:rPr>
                <w:rFonts w:eastAsia="Times New Roman" w:cs="Calibri"/>
                <w:color w:val="000000"/>
                <w:sz w:val="24"/>
                <w:szCs w:val="24"/>
                <w:lang w:val="pt-BR" w:eastAsia="pt-BR"/>
              </w:rPr>
              <w:t xml:space="preserv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Embalagem com 12 canetinhas</w:t>
            </w:r>
          </w:p>
        </w:tc>
        <w:tc>
          <w:tcPr>
            <w:tcW w:w="1360" w:type="dxa"/>
            <w:tcBorders>
              <w:top w:val="nil"/>
              <w:left w:val="single" w:sz="8" w:space="0" w:color="000000"/>
              <w:bottom w:val="single" w:sz="8" w:space="0" w:color="000000"/>
              <w:right w:val="nil"/>
            </w:tcBorders>
            <w:shd w:val="clear" w:color="auto" w:fill="auto"/>
            <w:vAlign w:val="center"/>
          </w:tcPr>
          <w:p w14:paraId="6905638F" w14:textId="1146CEB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EC955F2" w14:textId="2E65C51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091E85D" w14:textId="77777777" w:rsidTr="00DC005A">
        <w:trPr>
          <w:trHeight w:val="3180"/>
        </w:trPr>
        <w:tc>
          <w:tcPr>
            <w:tcW w:w="560" w:type="dxa"/>
            <w:tcBorders>
              <w:top w:val="nil"/>
              <w:left w:val="single" w:sz="8" w:space="0" w:color="000000"/>
              <w:bottom w:val="single" w:sz="8" w:space="0" w:color="000000"/>
              <w:right w:val="nil"/>
            </w:tcBorders>
            <w:shd w:val="clear" w:color="auto" w:fill="auto"/>
            <w:vAlign w:val="center"/>
            <w:hideMark/>
          </w:tcPr>
          <w:p w14:paraId="6AE5CBB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343</w:t>
            </w:r>
          </w:p>
        </w:tc>
        <w:tc>
          <w:tcPr>
            <w:tcW w:w="640" w:type="dxa"/>
            <w:tcBorders>
              <w:top w:val="nil"/>
              <w:left w:val="single" w:sz="8" w:space="0" w:color="000000"/>
              <w:bottom w:val="single" w:sz="8" w:space="0" w:color="000000"/>
              <w:right w:val="nil"/>
            </w:tcBorders>
            <w:shd w:val="clear" w:color="000000" w:fill="FFFFFF"/>
            <w:vAlign w:val="center"/>
            <w:hideMark/>
          </w:tcPr>
          <w:p w14:paraId="0CC4143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5947CCB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ESTOJO</w:t>
            </w:r>
          </w:p>
        </w:tc>
        <w:tc>
          <w:tcPr>
            <w:tcW w:w="5780" w:type="dxa"/>
            <w:tcBorders>
              <w:top w:val="nil"/>
              <w:left w:val="single" w:sz="8" w:space="0" w:color="000000"/>
              <w:bottom w:val="single" w:sz="8" w:space="0" w:color="000000"/>
              <w:right w:val="nil"/>
            </w:tcBorders>
            <w:shd w:val="clear" w:color="auto" w:fill="auto"/>
            <w:vAlign w:val="center"/>
            <w:hideMark/>
          </w:tcPr>
          <w:p w14:paraId="32850FF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Canetinha, contendo 12 unidades em cores diferentes,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corpo opaco ou brilhante, com a impressão de lavável, com diâmetro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8mm e comprimento de 140mm a tampa e a cada deve ser da mesma cor da escrita, a tampa deve ser ventilada. A barra interna da canetinha deverá possuir constituição uniforme, ser isenta de impurezas, apresentar boa pigmentação, ser macia, com alto poder de cobertura e ser </w:t>
            </w:r>
            <w:proofErr w:type="spellStart"/>
            <w:r w:rsidRPr="00F47CA0">
              <w:rPr>
                <w:rFonts w:eastAsia="Times New Roman" w:cs="Calibri"/>
                <w:color w:val="000000"/>
                <w:sz w:val="24"/>
                <w:szCs w:val="24"/>
                <w:lang w:val="pt-BR" w:eastAsia="pt-BR"/>
              </w:rPr>
              <w:t>átoxica</w:t>
            </w:r>
            <w:proofErr w:type="spellEnd"/>
            <w:r w:rsidRPr="00F47CA0">
              <w:rPr>
                <w:rFonts w:eastAsia="Times New Roman" w:cs="Calibri"/>
                <w:color w:val="000000"/>
                <w:sz w:val="24"/>
                <w:szCs w:val="24"/>
                <w:lang w:val="pt-BR" w:eastAsia="pt-BR"/>
              </w:rPr>
              <w:t>. Composição: Resina termoplástica, água, corantes, umectantes. Cada canetinha deve trazer a marco do fabricante e a informação lavável gravada em seu corpo.</w:t>
            </w:r>
          </w:p>
        </w:tc>
        <w:tc>
          <w:tcPr>
            <w:tcW w:w="1360" w:type="dxa"/>
            <w:tcBorders>
              <w:top w:val="nil"/>
              <w:left w:val="single" w:sz="8" w:space="0" w:color="000000"/>
              <w:bottom w:val="single" w:sz="8" w:space="0" w:color="000000"/>
              <w:right w:val="nil"/>
            </w:tcBorders>
            <w:shd w:val="clear" w:color="auto" w:fill="auto"/>
            <w:vAlign w:val="center"/>
          </w:tcPr>
          <w:p w14:paraId="35C2A397" w14:textId="16FE4E3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70AB36C" w14:textId="6475D1C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D85FB1F"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88BFF1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344</w:t>
            </w:r>
          </w:p>
        </w:tc>
        <w:tc>
          <w:tcPr>
            <w:tcW w:w="640" w:type="dxa"/>
            <w:tcBorders>
              <w:top w:val="nil"/>
              <w:left w:val="single" w:sz="8" w:space="0" w:color="000000"/>
              <w:bottom w:val="single" w:sz="8" w:space="0" w:color="000000"/>
              <w:right w:val="nil"/>
            </w:tcBorders>
            <w:shd w:val="clear" w:color="000000" w:fill="FFFFFF"/>
            <w:vAlign w:val="center"/>
            <w:hideMark/>
          </w:tcPr>
          <w:p w14:paraId="6DC6F8B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56</w:t>
            </w:r>
          </w:p>
        </w:tc>
        <w:tc>
          <w:tcPr>
            <w:tcW w:w="1026" w:type="dxa"/>
            <w:tcBorders>
              <w:top w:val="nil"/>
              <w:left w:val="single" w:sz="8" w:space="0" w:color="000000"/>
              <w:bottom w:val="single" w:sz="8" w:space="0" w:color="000000"/>
              <w:right w:val="nil"/>
            </w:tcBorders>
            <w:shd w:val="clear" w:color="000000" w:fill="FFFFFF"/>
            <w:vAlign w:val="center"/>
            <w:hideMark/>
          </w:tcPr>
          <w:p w14:paraId="0541588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6ED31C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Capa plástica para Encadernação, COR PRETA, de Polipropileno, Formato A4, </w:t>
            </w:r>
            <w:proofErr w:type="gramStart"/>
            <w:r w:rsidRPr="00F47CA0">
              <w:rPr>
                <w:rFonts w:eastAsia="Times New Roman" w:cs="Calibri"/>
                <w:color w:val="000000"/>
                <w:sz w:val="24"/>
                <w:szCs w:val="24"/>
                <w:lang w:val="pt-BR" w:eastAsia="pt-BR"/>
              </w:rPr>
              <w:t>Medindo</w:t>
            </w:r>
            <w:proofErr w:type="gramEnd"/>
            <w:r w:rsidRPr="00F47CA0">
              <w:rPr>
                <w:rFonts w:eastAsia="Times New Roman" w:cs="Calibri"/>
                <w:color w:val="000000"/>
                <w:sz w:val="24"/>
                <w:szCs w:val="24"/>
                <w:lang w:val="pt-BR" w:eastAsia="pt-BR"/>
              </w:rPr>
              <w:t xml:space="preserve"> 210 x 297mm. Pacote com 50 unidades</w:t>
            </w:r>
          </w:p>
        </w:tc>
        <w:tc>
          <w:tcPr>
            <w:tcW w:w="1360" w:type="dxa"/>
            <w:tcBorders>
              <w:top w:val="nil"/>
              <w:left w:val="single" w:sz="8" w:space="0" w:color="000000"/>
              <w:bottom w:val="single" w:sz="8" w:space="0" w:color="000000"/>
              <w:right w:val="nil"/>
            </w:tcBorders>
            <w:shd w:val="clear" w:color="auto" w:fill="auto"/>
            <w:vAlign w:val="center"/>
          </w:tcPr>
          <w:p w14:paraId="449C05EC" w14:textId="2E2BA44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09C0C05" w14:textId="350C267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6E1286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7FFD64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345</w:t>
            </w:r>
          </w:p>
        </w:tc>
        <w:tc>
          <w:tcPr>
            <w:tcW w:w="640" w:type="dxa"/>
            <w:tcBorders>
              <w:top w:val="nil"/>
              <w:left w:val="single" w:sz="8" w:space="0" w:color="000000"/>
              <w:bottom w:val="single" w:sz="8" w:space="0" w:color="000000"/>
              <w:right w:val="nil"/>
            </w:tcBorders>
            <w:shd w:val="clear" w:color="000000" w:fill="FFFFFF"/>
            <w:vAlign w:val="center"/>
            <w:hideMark/>
          </w:tcPr>
          <w:p w14:paraId="3CCBA7E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57</w:t>
            </w:r>
          </w:p>
        </w:tc>
        <w:tc>
          <w:tcPr>
            <w:tcW w:w="1026" w:type="dxa"/>
            <w:tcBorders>
              <w:top w:val="nil"/>
              <w:left w:val="single" w:sz="8" w:space="0" w:color="000000"/>
              <w:bottom w:val="single" w:sz="8" w:space="0" w:color="000000"/>
              <w:right w:val="nil"/>
            </w:tcBorders>
            <w:shd w:val="clear" w:color="000000" w:fill="FFFFFF"/>
            <w:vAlign w:val="center"/>
            <w:hideMark/>
          </w:tcPr>
          <w:p w14:paraId="6BF4068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BAC48A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Capa </w:t>
            </w:r>
            <w:proofErr w:type="spellStart"/>
            <w:r w:rsidRPr="00F47CA0">
              <w:rPr>
                <w:rFonts w:eastAsia="Times New Roman" w:cs="Calibri"/>
                <w:color w:val="000000"/>
                <w:sz w:val="24"/>
                <w:szCs w:val="24"/>
                <w:lang w:val="pt-BR" w:eastAsia="pt-BR"/>
              </w:rPr>
              <w:t>plastica</w:t>
            </w:r>
            <w:proofErr w:type="spellEnd"/>
            <w:r w:rsidRPr="00F47CA0">
              <w:rPr>
                <w:rFonts w:eastAsia="Times New Roman" w:cs="Calibri"/>
                <w:color w:val="000000"/>
                <w:sz w:val="24"/>
                <w:szCs w:val="24"/>
                <w:lang w:val="pt-BR" w:eastAsia="pt-BR"/>
              </w:rPr>
              <w:t xml:space="preserve"> para Encadernação, Transparente, de polipropileno, formato A4, medindo 210 x 297mm. Pacote com 50 unidades</w:t>
            </w:r>
          </w:p>
        </w:tc>
        <w:tc>
          <w:tcPr>
            <w:tcW w:w="1360" w:type="dxa"/>
            <w:tcBorders>
              <w:top w:val="nil"/>
              <w:left w:val="single" w:sz="8" w:space="0" w:color="000000"/>
              <w:bottom w:val="single" w:sz="8" w:space="0" w:color="000000"/>
              <w:right w:val="nil"/>
            </w:tcBorders>
            <w:shd w:val="clear" w:color="auto" w:fill="auto"/>
            <w:vAlign w:val="center"/>
          </w:tcPr>
          <w:p w14:paraId="6B6D25FB" w14:textId="67CC645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557082A" w14:textId="5B4B035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381415C"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6D69AA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346</w:t>
            </w:r>
          </w:p>
        </w:tc>
        <w:tc>
          <w:tcPr>
            <w:tcW w:w="640" w:type="dxa"/>
            <w:tcBorders>
              <w:top w:val="nil"/>
              <w:left w:val="single" w:sz="8" w:space="0" w:color="000000"/>
              <w:bottom w:val="single" w:sz="8" w:space="0" w:color="000000"/>
              <w:right w:val="nil"/>
            </w:tcBorders>
            <w:shd w:val="clear" w:color="000000" w:fill="FFFFFF"/>
            <w:vAlign w:val="center"/>
            <w:hideMark/>
          </w:tcPr>
          <w:p w14:paraId="71F8DAB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72EB0EE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EA7496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Carimbo Datador. (Dia/Mês/Ano)</w:t>
            </w:r>
          </w:p>
        </w:tc>
        <w:tc>
          <w:tcPr>
            <w:tcW w:w="1360" w:type="dxa"/>
            <w:tcBorders>
              <w:top w:val="nil"/>
              <w:left w:val="single" w:sz="8" w:space="0" w:color="000000"/>
              <w:bottom w:val="single" w:sz="8" w:space="0" w:color="000000"/>
              <w:right w:val="nil"/>
            </w:tcBorders>
            <w:shd w:val="clear" w:color="auto" w:fill="auto"/>
            <w:vAlign w:val="center"/>
          </w:tcPr>
          <w:p w14:paraId="32B8932B" w14:textId="2C96D1E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DF2B7C7" w14:textId="2731625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C1F0C6F"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0B527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347</w:t>
            </w:r>
          </w:p>
        </w:tc>
        <w:tc>
          <w:tcPr>
            <w:tcW w:w="640" w:type="dxa"/>
            <w:tcBorders>
              <w:top w:val="nil"/>
              <w:left w:val="single" w:sz="8" w:space="0" w:color="000000"/>
              <w:bottom w:val="single" w:sz="8" w:space="0" w:color="000000"/>
              <w:right w:val="nil"/>
            </w:tcBorders>
            <w:shd w:val="clear" w:color="000000" w:fill="FFFFFF"/>
            <w:vAlign w:val="center"/>
            <w:hideMark/>
          </w:tcPr>
          <w:p w14:paraId="20C6062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w:t>
            </w:r>
          </w:p>
        </w:tc>
        <w:tc>
          <w:tcPr>
            <w:tcW w:w="1026" w:type="dxa"/>
            <w:tcBorders>
              <w:top w:val="nil"/>
              <w:left w:val="single" w:sz="8" w:space="0" w:color="000000"/>
              <w:bottom w:val="single" w:sz="8" w:space="0" w:color="000000"/>
              <w:right w:val="nil"/>
            </w:tcBorders>
            <w:shd w:val="clear" w:color="000000" w:fill="FFFFFF"/>
            <w:vAlign w:val="center"/>
            <w:hideMark/>
          </w:tcPr>
          <w:p w14:paraId="67E7A0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BF6B2C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Cavalete flip-</w:t>
            </w:r>
            <w:proofErr w:type="spellStart"/>
            <w:r w:rsidRPr="00F47CA0">
              <w:rPr>
                <w:rFonts w:eastAsia="Times New Roman" w:cs="Calibri"/>
                <w:color w:val="000000"/>
                <w:sz w:val="24"/>
                <w:szCs w:val="24"/>
                <w:lang w:val="pt-BR" w:eastAsia="pt-BR"/>
              </w:rPr>
              <w:t>chart</w:t>
            </w:r>
            <w:proofErr w:type="spellEnd"/>
            <w:r w:rsidRPr="00F47CA0">
              <w:rPr>
                <w:rFonts w:eastAsia="Times New Roman" w:cs="Calibri"/>
                <w:color w:val="000000"/>
                <w:sz w:val="24"/>
                <w:szCs w:val="24"/>
                <w:lang w:val="pt-BR" w:eastAsia="pt-BR"/>
              </w:rPr>
              <w:t xml:space="preserve"> em madeira </w:t>
            </w:r>
            <w:proofErr w:type="spellStart"/>
            <w:r w:rsidRPr="00F47CA0">
              <w:rPr>
                <w:rFonts w:eastAsia="Times New Roman" w:cs="Calibri"/>
                <w:color w:val="000000"/>
                <w:sz w:val="24"/>
                <w:szCs w:val="24"/>
                <w:lang w:val="pt-BR" w:eastAsia="pt-BR"/>
              </w:rPr>
              <w:t>duratex</w:t>
            </w:r>
            <w:proofErr w:type="spellEnd"/>
            <w:r w:rsidRPr="00F47CA0">
              <w:rPr>
                <w:rFonts w:eastAsia="Times New Roman" w:cs="Calibri"/>
                <w:color w:val="000000"/>
                <w:sz w:val="24"/>
                <w:szCs w:val="24"/>
                <w:lang w:val="pt-BR" w:eastAsia="pt-BR"/>
              </w:rPr>
              <w:t xml:space="preserve"> - Fabricado com madeira maciça e pés com apoio e suporte para apoio de tela em madeira Altura total do produto 1.70 metros, chapa de </w:t>
            </w:r>
            <w:proofErr w:type="spellStart"/>
            <w:r w:rsidRPr="00F47CA0">
              <w:rPr>
                <w:rFonts w:eastAsia="Times New Roman" w:cs="Calibri"/>
                <w:color w:val="000000"/>
                <w:sz w:val="24"/>
                <w:szCs w:val="24"/>
                <w:lang w:val="pt-BR" w:eastAsia="pt-BR"/>
              </w:rPr>
              <w:t>durtex</w:t>
            </w:r>
            <w:proofErr w:type="spellEnd"/>
            <w:r w:rsidRPr="00F47CA0">
              <w:rPr>
                <w:rFonts w:eastAsia="Times New Roman" w:cs="Calibri"/>
                <w:color w:val="000000"/>
                <w:sz w:val="24"/>
                <w:szCs w:val="24"/>
                <w:lang w:val="pt-BR" w:eastAsia="pt-BR"/>
              </w:rPr>
              <w:t xml:space="preserve"> (local onde fixa a folha) 90x60 cm.</w:t>
            </w:r>
          </w:p>
        </w:tc>
        <w:tc>
          <w:tcPr>
            <w:tcW w:w="1360" w:type="dxa"/>
            <w:tcBorders>
              <w:top w:val="nil"/>
              <w:left w:val="single" w:sz="8" w:space="0" w:color="000000"/>
              <w:bottom w:val="single" w:sz="8" w:space="0" w:color="000000"/>
              <w:right w:val="nil"/>
            </w:tcBorders>
            <w:shd w:val="clear" w:color="auto" w:fill="auto"/>
            <w:vAlign w:val="center"/>
          </w:tcPr>
          <w:p w14:paraId="0236781C" w14:textId="3CA4602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EAA7387" w14:textId="30FEDE5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9EA34CF"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7E2D01F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348</w:t>
            </w:r>
          </w:p>
        </w:tc>
        <w:tc>
          <w:tcPr>
            <w:tcW w:w="640" w:type="dxa"/>
            <w:tcBorders>
              <w:top w:val="nil"/>
              <w:left w:val="single" w:sz="8" w:space="0" w:color="000000"/>
              <w:bottom w:val="single" w:sz="8" w:space="0" w:color="000000"/>
              <w:right w:val="nil"/>
            </w:tcBorders>
            <w:shd w:val="clear" w:color="000000" w:fill="FFFFFF"/>
            <w:vAlign w:val="center"/>
            <w:hideMark/>
          </w:tcPr>
          <w:p w14:paraId="1FB18CD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7974F6C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72C5F5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Cesto de lixo em papelão prensado para escritório, com aros cromados ou com pintura metálica na base e no topo, na cor preta, sem tampa, medindo 250 mm de diâmetro na base e 250 mm de diâmetro no topo e 250 mm de altura, podendo essas medidas variar em até 50 mm para mais ou para menos</w:t>
            </w:r>
          </w:p>
        </w:tc>
        <w:tc>
          <w:tcPr>
            <w:tcW w:w="1360" w:type="dxa"/>
            <w:tcBorders>
              <w:top w:val="nil"/>
              <w:left w:val="single" w:sz="8" w:space="0" w:color="000000"/>
              <w:bottom w:val="single" w:sz="8" w:space="0" w:color="000000"/>
              <w:right w:val="nil"/>
            </w:tcBorders>
            <w:shd w:val="clear" w:color="auto" w:fill="auto"/>
            <w:vAlign w:val="center"/>
          </w:tcPr>
          <w:p w14:paraId="1C51D8FB" w14:textId="58FDB7A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AFDE942" w14:textId="0909D35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89008C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8F8CD0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349</w:t>
            </w:r>
          </w:p>
        </w:tc>
        <w:tc>
          <w:tcPr>
            <w:tcW w:w="640" w:type="dxa"/>
            <w:tcBorders>
              <w:top w:val="nil"/>
              <w:left w:val="single" w:sz="8" w:space="0" w:color="000000"/>
              <w:bottom w:val="single" w:sz="8" w:space="0" w:color="000000"/>
              <w:right w:val="nil"/>
            </w:tcBorders>
            <w:shd w:val="clear" w:color="000000" w:fill="FFFFFF"/>
            <w:vAlign w:val="center"/>
            <w:hideMark/>
          </w:tcPr>
          <w:p w14:paraId="3BDD771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w:t>
            </w:r>
          </w:p>
        </w:tc>
        <w:tc>
          <w:tcPr>
            <w:tcW w:w="1026" w:type="dxa"/>
            <w:tcBorders>
              <w:top w:val="nil"/>
              <w:left w:val="single" w:sz="8" w:space="0" w:color="000000"/>
              <w:bottom w:val="single" w:sz="8" w:space="0" w:color="000000"/>
              <w:right w:val="nil"/>
            </w:tcBorders>
            <w:shd w:val="clear" w:color="000000" w:fill="FFFFFF"/>
            <w:vAlign w:val="center"/>
            <w:hideMark/>
          </w:tcPr>
          <w:p w14:paraId="3A2F152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B4C85C4" w14:textId="359372E9"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Clipe de papelaria Grande; N 1/0, de aço; formato paralelo; acabamento galvanizado, Fabricação com arame de aço com tratamento; Caixa com 100 unidades.</w:t>
            </w:r>
          </w:p>
        </w:tc>
        <w:tc>
          <w:tcPr>
            <w:tcW w:w="1360" w:type="dxa"/>
            <w:tcBorders>
              <w:top w:val="nil"/>
              <w:left w:val="single" w:sz="8" w:space="0" w:color="000000"/>
              <w:bottom w:val="single" w:sz="8" w:space="0" w:color="000000"/>
              <w:right w:val="nil"/>
            </w:tcBorders>
            <w:shd w:val="clear" w:color="auto" w:fill="auto"/>
            <w:vAlign w:val="center"/>
          </w:tcPr>
          <w:p w14:paraId="01B473F1" w14:textId="2905D67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2D09FD3" w14:textId="187A5B1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E48C95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8AD30F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350</w:t>
            </w:r>
          </w:p>
        </w:tc>
        <w:tc>
          <w:tcPr>
            <w:tcW w:w="640" w:type="dxa"/>
            <w:tcBorders>
              <w:top w:val="nil"/>
              <w:left w:val="single" w:sz="8" w:space="0" w:color="000000"/>
              <w:bottom w:val="single" w:sz="8" w:space="0" w:color="000000"/>
              <w:right w:val="nil"/>
            </w:tcBorders>
            <w:shd w:val="clear" w:color="000000" w:fill="FFFFFF"/>
            <w:vAlign w:val="center"/>
            <w:hideMark/>
          </w:tcPr>
          <w:p w14:paraId="573D8B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873</w:t>
            </w:r>
          </w:p>
        </w:tc>
        <w:tc>
          <w:tcPr>
            <w:tcW w:w="1026" w:type="dxa"/>
            <w:tcBorders>
              <w:top w:val="nil"/>
              <w:left w:val="single" w:sz="8" w:space="0" w:color="000000"/>
              <w:bottom w:val="single" w:sz="8" w:space="0" w:color="000000"/>
              <w:right w:val="nil"/>
            </w:tcBorders>
            <w:shd w:val="clear" w:color="000000" w:fill="FFFFFF"/>
            <w:vAlign w:val="center"/>
            <w:hideMark/>
          </w:tcPr>
          <w:p w14:paraId="6F0F7F9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09E1DA4" w14:textId="0CE7D999"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Clipe de papelaria Grande; N 2/0, de aço; formato paralelo; acabamento galvanizado, Fabricação com arame de aço com tratamento; Caixa com 500 gramas.</w:t>
            </w:r>
          </w:p>
        </w:tc>
        <w:tc>
          <w:tcPr>
            <w:tcW w:w="1360" w:type="dxa"/>
            <w:tcBorders>
              <w:top w:val="nil"/>
              <w:left w:val="single" w:sz="8" w:space="0" w:color="000000"/>
              <w:bottom w:val="single" w:sz="8" w:space="0" w:color="000000"/>
              <w:right w:val="nil"/>
            </w:tcBorders>
            <w:shd w:val="clear" w:color="auto" w:fill="auto"/>
            <w:vAlign w:val="center"/>
          </w:tcPr>
          <w:p w14:paraId="0CE40482" w14:textId="1E217F4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28DA03B" w14:textId="6000EA1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300584C"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96089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351</w:t>
            </w:r>
          </w:p>
        </w:tc>
        <w:tc>
          <w:tcPr>
            <w:tcW w:w="640" w:type="dxa"/>
            <w:tcBorders>
              <w:top w:val="nil"/>
              <w:left w:val="single" w:sz="8" w:space="0" w:color="000000"/>
              <w:bottom w:val="single" w:sz="8" w:space="0" w:color="000000"/>
              <w:right w:val="nil"/>
            </w:tcBorders>
            <w:shd w:val="clear" w:color="000000" w:fill="FFFFFF"/>
            <w:vAlign w:val="center"/>
            <w:hideMark/>
          </w:tcPr>
          <w:p w14:paraId="4793B26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799</w:t>
            </w:r>
          </w:p>
        </w:tc>
        <w:tc>
          <w:tcPr>
            <w:tcW w:w="1026" w:type="dxa"/>
            <w:tcBorders>
              <w:top w:val="nil"/>
              <w:left w:val="single" w:sz="8" w:space="0" w:color="000000"/>
              <w:bottom w:val="single" w:sz="8" w:space="0" w:color="000000"/>
              <w:right w:val="nil"/>
            </w:tcBorders>
            <w:shd w:val="clear" w:color="000000" w:fill="FFFFFF"/>
            <w:vAlign w:val="center"/>
            <w:hideMark/>
          </w:tcPr>
          <w:p w14:paraId="0830CC7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32125BB" w14:textId="14FB6F41"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Clipe de papelaria Grande; N 3/0, de aço; formato paralelo; acabamento galvanizado, Fabricação com arame de aço com tratamento; Caixa com 500 gramas.</w:t>
            </w:r>
          </w:p>
        </w:tc>
        <w:tc>
          <w:tcPr>
            <w:tcW w:w="1360" w:type="dxa"/>
            <w:tcBorders>
              <w:top w:val="nil"/>
              <w:left w:val="single" w:sz="8" w:space="0" w:color="000000"/>
              <w:bottom w:val="single" w:sz="8" w:space="0" w:color="000000"/>
              <w:right w:val="nil"/>
            </w:tcBorders>
            <w:shd w:val="clear" w:color="auto" w:fill="auto"/>
            <w:vAlign w:val="center"/>
          </w:tcPr>
          <w:p w14:paraId="39B166BA" w14:textId="0C2CCA8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5BEC7B5" w14:textId="061C712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F3E3C8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F484AE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352</w:t>
            </w:r>
          </w:p>
        </w:tc>
        <w:tc>
          <w:tcPr>
            <w:tcW w:w="640" w:type="dxa"/>
            <w:tcBorders>
              <w:top w:val="nil"/>
              <w:left w:val="single" w:sz="8" w:space="0" w:color="000000"/>
              <w:bottom w:val="single" w:sz="8" w:space="0" w:color="000000"/>
              <w:right w:val="nil"/>
            </w:tcBorders>
            <w:shd w:val="clear" w:color="000000" w:fill="FFFFFF"/>
            <w:vAlign w:val="center"/>
            <w:hideMark/>
          </w:tcPr>
          <w:p w14:paraId="336D697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84</w:t>
            </w:r>
          </w:p>
        </w:tc>
        <w:tc>
          <w:tcPr>
            <w:tcW w:w="1026" w:type="dxa"/>
            <w:tcBorders>
              <w:top w:val="nil"/>
              <w:left w:val="single" w:sz="8" w:space="0" w:color="000000"/>
              <w:bottom w:val="single" w:sz="8" w:space="0" w:color="000000"/>
              <w:right w:val="nil"/>
            </w:tcBorders>
            <w:shd w:val="clear" w:color="000000" w:fill="FFFFFF"/>
            <w:vAlign w:val="center"/>
            <w:hideMark/>
          </w:tcPr>
          <w:p w14:paraId="0773B7E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D62B8D6" w14:textId="697A5428"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Clipe de papelaria Grande; N 4/0, de aço; formato paralelo; acabamento galvanizado, Fabricação com arame de aço com tratamento; Caixa com 500 gramas.</w:t>
            </w:r>
          </w:p>
        </w:tc>
        <w:tc>
          <w:tcPr>
            <w:tcW w:w="1360" w:type="dxa"/>
            <w:tcBorders>
              <w:top w:val="nil"/>
              <w:left w:val="single" w:sz="8" w:space="0" w:color="000000"/>
              <w:bottom w:val="single" w:sz="8" w:space="0" w:color="000000"/>
              <w:right w:val="nil"/>
            </w:tcBorders>
            <w:shd w:val="clear" w:color="auto" w:fill="auto"/>
            <w:vAlign w:val="center"/>
          </w:tcPr>
          <w:p w14:paraId="4F59D21E" w14:textId="24C24E3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3DEA3C9" w14:textId="2D62076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228267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1A4A6B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353</w:t>
            </w:r>
          </w:p>
        </w:tc>
        <w:tc>
          <w:tcPr>
            <w:tcW w:w="640" w:type="dxa"/>
            <w:tcBorders>
              <w:top w:val="nil"/>
              <w:left w:val="single" w:sz="8" w:space="0" w:color="000000"/>
              <w:bottom w:val="single" w:sz="8" w:space="0" w:color="000000"/>
              <w:right w:val="nil"/>
            </w:tcBorders>
            <w:shd w:val="clear" w:color="000000" w:fill="FFFFFF"/>
            <w:vAlign w:val="center"/>
            <w:hideMark/>
          </w:tcPr>
          <w:p w14:paraId="449D742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w:t>
            </w:r>
          </w:p>
        </w:tc>
        <w:tc>
          <w:tcPr>
            <w:tcW w:w="1026" w:type="dxa"/>
            <w:tcBorders>
              <w:top w:val="nil"/>
              <w:left w:val="single" w:sz="8" w:space="0" w:color="000000"/>
              <w:bottom w:val="single" w:sz="8" w:space="0" w:color="000000"/>
              <w:right w:val="nil"/>
            </w:tcBorders>
            <w:shd w:val="clear" w:color="000000" w:fill="FFFFFF"/>
            <w:vAlign w:val="center"/>
            <w:hideMark/>
          </w:tcPr>
          <w:p w14:paraId="677CFD2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10912AB" w14:textId="6BB3BD84"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Clipe de papelaria Grande; N 5/0 de aço; formato paralelo; acabamento galvanizado, Fabricação com arame de aço com tratamento; Caixa com 500 gramas.</w:t>
            </w:r>
          </w:p>
        </w:tc>
        <w:tc>
          <w:tcPr>
            <w:tcW w:w="1360" w:type="dxa"/>
            <w:tcBorders>
              <w:top w:val="nil"/>
              <w:left w:val="single" w:sz="8" w:space="0" w:color="000000"/>
              <w:bottom w:val="single" w:sz="8" w:space="0" w:color="000000"/>
              <w:right w:val="nil"/>
            </w:tcBorders>
            <w:shd w:val="clear" w:color="auto" w:fill="auto"/>
            <w:vAlign w:val="center"/>
          </w:tcPr>
          <w:p w14:paraId="141DFEDE" w14:textId="0EADF04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DC74ED5" w14:textId="4D3F410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5194D3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958319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354</w:t>
            </w:r>
          </w:p>
        </w:tc>
        <w:tc>
          <w:tcPr>
            <w:tcW w:w="640" w:type="dxa"/>
            <w:tcBorders>
              <w:top w:val="nil"/>
              <w:left w:val="single" w:sz="8" w:space="0" w:color="000000"/>
              <w:bottom w:val="single" w:sz="8" w:space="0" w:color="000000"/>
              <w:right w:val="nil"/>
            </w:tcBorders>
            <w:shd w:val="clear" w:color="000000" w:fill="FFFFFF"/>
            <w:vAlign w:val="center"/>
            <w:hideMark/>
          </w:tcPr>
          <w:p w14:paraId="67744F7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826</w:t>
            </w:r>
          </w:p>
        </w:tc>
        <w:tc>
          <w:tcPr>
            <w:tcW w:w="1026" w:type="dxa"/>
            <w:tcBorders>
              <w:top w:val="nil"/>
              <w:left w:val="single" w:sz="8" w:space="0" w:color="000000"/>
              <w:bottom w:val="single" w:sz="8" w:space="0" w:color="000000"/>
              <w:right w:val="nil"/>
            </w:tcBorders>
            <w:shd w:val="clear" w:color="000000" w:fill="FFFFFF"/>
            <w:vAlign w:val="center"/>
            <w:hideMark/>
          </w:tcPr>
          <w:p w14:paraId="7418821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B4440C3" w14:textId="18A77803"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Clipe de papelaria Grande; N 6/0, de aço; formato paralelo; acabamento galvanizado, Fabricação com arame de aço com tratamento; Caixa com 500 gramas.</w:t>
            </w:r>
          </w:p>
        </w:tc>
        <w:tc>
          <w:tcPr>
            <w:tcW w:w="1360" w:type="dxa"/>
            <w:tcBorders>
              <w:top w:val="nil"/>
              <w:left w:val="single" w:sz="8" w:space="0" w:color="000000"/>
              <w:bottom w:val="single" w:sz="8" w:space="0" w:color="000000"/>
              <w:right w:val="nil"/>
            </w:tcBorders>
            <w:shd w:val="clear" w:color="auto" w:fill="auto"/>
            <w:vAlign w:val="center"/>
          </w:tcPr>
          <w:p w14:paraId="34757BE4" w14:textId="0E09177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A1EA7D5" w14:textId="41E8762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51216C7"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6B4826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355</w:t>
            </w:r>
          </w:p>
        </w:tc>
        <w:tc>
          <w:tcPr>
            <w:tcW w:w="640" w:type="dxa"/>
            <w:tcBorders>
              <w:top w:val="nil"/>
              <w:left w:val="single" w:sz="8" w:space="0" w:color="000000"/>
              <w:bottom w:val="single" w:sz="8" w:space="0" w:color="000000"/>
              <w:right w:val="nil"/>
            </w:tcBorders>
            <w:shd w:val="clear" w:color="000000" w:fill="FFFFFF"/>
            <w:vAlign w:val="center"/>
            <w:hideMark/>
          </w:tcPr>
          <w:p w14:paraId="65FBD5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455</w:t>
            </w:r>
          </w:p>
        </w:tc>
        <w:tc>
          <w:tcPr>
            <w:tcW w:w="1026" w:type="dxa"/>
            <w:tcBorders>
              <w:top w:val="nil"/>
              <w:left w:val="single" w:sz="8" w:space="0" w:color="000000"/>
              <w:bottom w:val="single" w:sz="8" w:space="0" w:color="000000"/>
              <w:right w:val="nil"/>
            </w:tcBorders>
            <w:shd w:val="clear" w:color="000000" w:fill="FFFFFF"/>
            <w:vAlign w:val="center"/>
            <w:hideMark/>
          </w:tcPr>
          <w:p w14:paraId="0949DE0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1D69318" w14:textId="30DFE6D6"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Clipe de papelaria Grande; N 8/0 de aço; formato paralelo; acabamento galvanizado, Fabricação com arame de aço com tratamento; Caixa com 500 gramas.</w:t>
            </w:r>
          </w:p>
        </w:tc>
        <w:tc>
          <w:tcPr>
            <w:tcW w:w="1360" w:type="dxa"/>
            <w:tcBorders>
              <w:top w:val="nil"/>
              <w:left w:val="single" w:sz="8" w:space="0" w:color="000000"/>
              <w:bottom w:val="single" w:sz="8" w:space="0" w:color="000000"/>
              <w:right w:val="nil"/>
            </w:tcBorders>
            <w:shd w:val="clear" w:color="auto" w:fill="auto"/>
            <w:vAlign w:val="center"/>
          </w:tcPr>
          <w:p w14:paraId="4FD5EB8A" w14:textId="4D968E5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CB9F5A8" w14:textId="0DD55E7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90C3DB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200CDF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356</w:t>
            </w:r>
          </w:p>
        </w:tc>
        <w:tc>
          <w:tcPr>
            <w:tcW w:w="640" w:type="dxa"/>
            <w:tcBorders>
              <w:top w:val="nil"/>
              <w:left w:val="single" w:sz="8" w:space="0" w:color="000000"/>
              <w:bottom w:val="single" w:sz="8" w:space="0" w:color="000000"/>
              <w:right w:val="nil"/>
            </w:tcBorders>
            <w:shd w:val="clear" w:color="000000" w:fill="FFFFFF"/>
            <w:vAlign w:val="center"/>
            <w:hideMark/>
          </w:tcPr>
          <w:p w14:paraId="73E9AE3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w:t>
            </w:r>
          </w:p>
        </w:tc>
        <w:tc>
          <w:tcPr>
            <w:tcW w:w="1026" w:type="dxa"/>
            <w:tcBorders>
              <w:top w:val="nil"/>
              <w:left w:val="single" w:sz="8" w:space="0" w:color="000000"/>
              <w:bottom w:val="single" w:sz="8" w:space="0" w:color="000000"/>
              <w:right w:val="nil"/>
            </w:tcBorders>
            <w:shd w:val="clear" w:color="000000" w:fill="FFFFFF"/>
            <w:vAlign w:val="center"/>
            <w:hideMark/>
          </w:tcPr>
          <w:p w14:paraId="66CCF34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F9EF630" w14:textId="44BD6531"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Clipe de papelaria; N 10/0 de aço; formato paralelo; acabamento galvanizado, Fabricação com arame de aço com tratamento; Caixa com 500 gramas.</w:t>
            </w:r>
          </w:p>
        </w:tc>
        <w:tc>
          <w:tcPr>
            <w:tcW w:w="1360" w:type="dxa"/>
            <w:tcBorders>
              <w:top w:val="nil"/>
              <w:left w:val="single" w:sz="8" w:space="0" w:color="000000"/>
              <w:bottom w:val="single" w:sz="8" w:space="0" w:color="000000"/>
              <w:right w:val="nil"/>
            </w:tcBorders>
            <w:shd w:val="clear" w:color="auto" w:fill="auto"/>
            <w:vAlign w:val="center"/>
          </w:tcPr>
          <w:p w14:paraId="70577D21" w14:textId="776A0D9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7685831" w14:textId="23E0856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3323B41"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55A8A79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357</w:t>
            </w:r>
          </w:p>
        </w:tc>
        <w:tc>
          <w:tcPr>
            <w:tcW w:w="640" w:type="dxa"/>
            <w:tcBorders>
              <w:top w:val="nil"/>
              <w:left w:val="single" w:sz="8" w:space="0" w:color="000000"/>
              <w:bottom w:val="single" w:sz="8" w:space="0" w:color="000000"/>
              <w:right w:val="nil"/>
            </w:tcBorders>
            <w:shd w:val="clear" w:color="000000" w:fill="FFFFFF"/>
            <w:vAlign w:val="center"/>
            <w:hideMark/>
          </w:tcPr>
          <w:p w14:paraId="42322D5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w:t>
            </w:r>
          </w:p>
        </w:tc>
        <w:tc>
          <w:tcPr>
            <w:tcW w:w="1026" w:type="dxa"/>
            <w:tcBorders>
              <w:top w:val="nil"/>
              <w:left w:val="single" w:sz="8" w:space="0" w:color="000000"/>
              <w:bottom w:val="single" w:sz="8" w:space="0" w:color="000000"/>
              <w:right w:val="nil"/>
            </w:tcBorders>
            <w:shd w:val="clear" w:color="000000" w:fill="FFFFFF"/>
            <w:vAlign w:val="center"/>
            <w:hideMark/>
          </w:tcPr>
          <w:p w14:paraId="1A02222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EE4C07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1000ml ou 1 quilo; branca; com validade mínima de 1 Ano a partir da data de entrega; com selo do Inmetro na embalagem do produto;</w:t>
            </w:r>
          </w:p>
        </w:tc>
        <w:tc>
          <w:tcPr>
            <w:tcW w:w="1360" w:type="dxa"/>
            <w:tcBorders>
              <w:top w:val="nil"/>
              <w:left w:val="single" w:sz="8" w:space="0" w:color="000000"/>
              <w:bottom w:val="single" w:sz="8" w:space="0" w:color="000000"/>
              <w:right w:val="nil"/>
            </w:tcBorders>
            <w:shd w:val="clear" w:color="auto" w:fill="auto"/>
            <w:vAlign w:val="center"/>
          </w:tcPr>
          <w:p w14:paraId="08B8FCC3" w14:textId="2361FFF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BC582A8" w14:textId="3A993A6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7FCA777"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5917E66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358</w:t>
            </w:r>
          </w:p>
        </w:tc>
        <w:tc>
          <w:tcPr>
            <w:tcW w:w="640" w:type="dxa"/>
            <w:tcBorders>
              <w:top w:val="nil"/>
              <w:left w:val="single" w:sz="8" w:space="0" w:color="000000"/>
              <w:bottom w:val="single" w:sz="8" w:space="0" w:color="000000"/>
              <w:right w:val="nil"/>
            </w:tcBorders>
            <w:shd w:val="clear" w:color="000000" w:fill="FFFFFF"/>
            <w:vAlign w:val="center"/>
            <w:hideMark/>
          </w:tcPr>
          <w:p w14:paraId="04EE19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140</w:t>
            </w:r>
          </w:p>
        </w:tc>
        <w:tc>
          <w:tcPr>
            <w:tcW w:w="1026" w:type="dxa"/>
            <w:tcBorders>
              <w:top w:val="nil"/>
              <w:left w:val="single" w:sz="8" w:space="0" w:color="000000"/>
              <w:bottom w:val="single" w:sz="8" w:space="0" w:color="000000"/>
              <w:right w:val="nil"/>
            </w:tcBorders>
            <w:shd w:val="clear" w:color="000000" w:fill="FFFFFF"/>
            <w:vAlign w:val="center"/>
            <w:hideMark/>
          </w:tcPr>
          <w:p w14:paraId="3D4838C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6B5E51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500g ou 500 ml; branca; com validade mínima de 1 Ano a partir da data de entrega; com selo do Inmetro na embalagem do produto;</w:t>
            </w:r>
          </w:p>
        </w:tc>
        <w:tc>
          <w:tcPr>
            <w:tcW w:w="1360" w:type="dxa"/>
            <w:tcBorders>
              <w:top w:val="nil"/>
              <w:left w:val="single" w:sz="8" w:space="0" w:color="000000"/>
              <w:bottom w:val="single" w:sz="8" w:space="0" w:color="000000"/>
              <w:right w:val="nil"/>
            </w:tcBorders>
            <w:shd w:val="clear" w:color="auto" w:fill="auto"/>
            <w:vAlign w:val="center"/>
          </w:tcPr>
          <w:p w14:paraId="5B222D78" w14:textId="70A81ED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9374270" w14:textId="01A6A22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5B0960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2B165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359</w:t>
            </w:r>
          </w:p>
        </w:tc>
        <w:tc>
          <w:tcPr>
            <w:tcW w:w="640" w:type="dxa"/>
            <w:tcBorders>
              <w:top w:val="nil"/>
              <w:left w:val="single" w:sz="8" w:space="0" w:color="000000"/>
              <w:bottom w:val="single" w:sz="8" w:space="0" w:color="000000"/>
              <w:right w:val="nil"/>
            </w:tcBorders>
            <w:shd w:val="clear" w:color="000000" w:fill="FFFFFF"/>
            <w:vAlign w:val="center"/>
            <w:hideMark/>
          </w:tcPr>
          <w:p w14:paraId="4A9C81E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71307FD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CA53DC9" w14:textId="7D3A683A"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líquida branca,</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 xml:space="preserve">base de água e </w:t>
            </w:r>
            <w:proofErr w:type="spellStart"/>
            <w:r w:rsidRPr="00F47CA0">
              <w:rPr>
                <w:rFonts w:eastAsia="Times New Roman" w:cs="Calibri"/>
                <w:color w:val="000000"/>
                <w:sz w:val="24"/>
                <w:szCs w:val="24"/>
                <w:lang w:val="pt-BR" w:eastAsia="pt-BR"/>
              </w:rPr>
              <w:t>pva</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lavavél</w:t>
            </w:r>
            <w:proofErr w:type="spellEnd"/>
            <w:r w:rsidRPr="00F47CA0">
              <w:rPr>
                <w:rFonts w:eastAsia="Times New Roman" w:cs="Calibri"/>
                <w:color w:val="000000"/>
                <w:sz w:val="24"/>
                <w:szCs w:val="24"/>
                <w:lang w:val="pt-BR" w:eastAsia="pt-BR"/>
              </w:rPr>
              <w:t>, peso líquido min. 110gr</w:t>
            </w:r>
          </w:p>
        </w:tc>
        <w:tc>
          <w:tcPr>
            <w:tcW w:w="1360" w:type="dxa"/>
            <w:tcBorders>
              <w:top w:val="nil"/>
              <w:left w:val="single" w:sz="8" w:space="0" w:color="000000"/>
              <w:bottom w:val="single" w:sz="8" w:space="0" w:color="000000"/>
              <w:right w:val="nil"/>
            </w:tcBorders>
            <w:shd w:val="clear" w:color="auto" w:fill="auto"/>
            <w:vAlign w:val="center"/>
          </w:tcPr>
          <w:p w14:paraId="1A402A67" w14:textId="4657B9A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AA777ED" w14:textId="7CB4FCE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1A1B40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277E5E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360</w:t>
            </w:r>
          </w:p>
        </w:tc>
        <w:tc>
          <w:tcPr>
            <w:tcW w:w="640" w:type="dxa"/>
            <w:tcBorders>
              <w:top w:val="nil"/>
              <w:left w:val="single" w:sz="8" w:space="0" w:color="000000"/>
              <w:bottom w:val="single" w:sz="8" w:space="0" w:color="000000"/>
              <w:right w:val="nil"/>
            </w:tcBorders>
            <w:shd w:val="clear" w:color="000000" w:fill="FFFFFF"/>
            <w:vAlign w:val="center"/>
            <w:hideMark/>
          </w:tcPr>
          <w:p w14:paraId="1CBBAFA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w:t>
            </w:r>
          </w:p>
        </w:tc>
        <w:tc>
          <w:tcPr>
            <w:tcW w:w="1026" w:type="dxa"/>
            <w:tcBorders>
              <w:top w:val="nil"/>
              <w:left w:val="single" w:sz="8" w:space="0" w:color="000000"/>
              <w:bottom w:val="single" w:sz="8" w:space="0" w:color="000000"/>
              <w:right w:val="nil"/>
            </w:tcBorders>
            <w:shd w:val="clear" w:color="000000" w:fill="FFFFFF"/>
            <w:vAlign w:val="center"/>
            <w:hideMark/>
          </w:tcPr>
          <w:p w14:paraId="674E60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4CF552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Cola branca 225 gramas em tubo plástico, atóxica, cola liquida, viscosa, </w:t>
            </w:r>
            <w:proofErr w:type="spellStart"/>
            <w:r w:rsidRPr="00F47CA0">
              <w:rPr>
                <w:rFonts w:eastAsia="Times New Roman" w:cs="Calibri"/>
                <w:color w:val="000000"/>
                <w:sz w:val="24"/>
                <w:szCs w:val="24"/>
                <w:lang w:val="pt-BR" w:eastAsia="pt-BR"/>
              </w:rPr>
              <w:t>contituida</w:t>
            </w:r>
            <w:proofErr w:type="spellEnd"/>
            <w:r w:rsidRPr="00F47CA0">
              <w:rPr>
                <w:rFonts w:eastAsia="Times New Roman" w:cs="Calibri"/>
                <w:color w:val="000000"/>
                <w:sz w:val="24"/>
                <w:szCs w:val="24"/>
                <w:lang w:val="pt-BR" w:eastAsia="pt-BR"/>
              </w:rPr>
              <w:t xml:space="preserve"> de resina sintética em emulsão aquosa, com boa adesividade, lavável, secagem rápida, homogênea.</w:t>
            </w:r>
          </w:p>
        </w:tc>
        <w:tc>
          <w:tcPr>
            <w:tcW w:w="1360" w:type="dxa"/>
            <w:tcBorders>
              <w:top w:val="nil"/>
              <w:left w:val="single" w:sz="8" w:space="0" w:color="000000"/>
              <w:bottom w:val="single" w:sz="8" w:space="0" w:color="000000"/>
              <w:right w:val="nil"/>
            </w:tcBorders>
            <w:shd w:val="clear" w:color="auto" w:fill="auto"/>
            <w:vAlign w:val="center"/>
          </w:tcPr>
          <w:p w14:paraId="6101EA0B" w14:textId="4981E89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17C8908" w14:textId="2E7B413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B21289A"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7383316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361</w:t>
            </w:r>
          </w:p>
        </w:tc>
        <w:tc>
          <w:tcPr>
            <w:tcW w:w="640" w:type="dxa"/>
            <w:tcBorders>
              <w:top w:val="nil"/>
              <w:left w:val="single" w:sz="8" w:space="0" w:color="000000"/>
              <w:bottom w:val="single" w:sz="8" w:space="0" w:color="000000"/>
              <w:right w:val="nil"/>
            </w:tcBorders>
            <w:shd w:val="clear" w:color="000000" w:fill="FFFFFF"/>
            <w:vAlign w:val="center"/>
            <w:hideMark/>
          </w:tcPr>
          <w:p w14:paraId="0B0B08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579</w:t>
            </w:r>
          </w:p>
        </w:tc>
        <w:tc>
          <w:tcPr>
            <w:tcW w:w="1026" w:type="dxa"/>
            <w:tcBorders>
              <w:top w:val="nil"/>
              <w:left w:val="single" w:sz="8" w:space="0" w:color="000000"/>
              <w:bottom w:val="single" w:sz="8" w:space="0" w:color="000000"/>
              <w:right w:val="nil"/>
            </w:tcBorders>
            <w:shd w:val="clear" w:color="000000" w:fill="FFFFFF"/>
            <w:vAlign w:val="center"/>
            <w:hideMark/>
          </w:tcPr>
          <w:p w14:paraId="41482B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8C6672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90g; branca; com validade mínima de 1 Ano a partir da data de entrega; com selo do Inmetro na embalagem do produto;</w:t>
            </w:r>
          </w:p>
        </w:tc>
        <w:tc>
          <w:tcPr>
            <w:tcW w:w="1360" w:type="dxa"/>
            <w:tcBorders>
              <w:top w:val="nil"/>
              <w:left w:val="single" w:sz="8" w:space="0" w:color="000000"/>
              <w:bottom w:val="single" w:sz="8" w:space="0" w:color="000000"/>
              <w:right w:val="nil"/>
            </w:tcBorders>
            <w:shd w:val="clear" w:color="auto" w:fill="auto"/>
            <w:vAlign w:val="center"/>
          </w:tcPr>
          <w:p w14:paraId="3E6FA4F9" w14:textId="79E8623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C18B694" w14:textId="17C4F49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B181E91"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021F77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362</w:t>
            </w:r>
          </w:p>
        </w:tc>
        <w:tc>
          <w:tcPr>
            <w:tcW w:w="640" w:type="dxa"/>
            <w:tcBorders>
              <w:top w:val="nil"/>
              <w:left w:val="single" w:sz="8" w:space="0" w:color="000000"/>
              <w:bottom w:val="single" w:sz="8" w:space="0" w:color="000000"/>
              <w:right w:val="nil"/>
            </w:tcBorders>
            <w:shd w:val="clear" w:color="000000" w:fill="FFFFFF"/>
            <w:vAlign w:val="center"/>
            <w:hideMark/>
          </w:tcPr>
          <w:p w14:paraId="0C440E3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935</w:t>
            </w:r>
          </w:p>
        </w:tc>
        <w:tc>
          <w:tcPr>
            <w:tcW w:w="1026" w:type="dxa"/>
            <w:tcBorders>
              <w:top w:val="nil"/>
              <w:left w:val="single" w:sz="8" w:space="0" w:color="000000"/>
              <w:bottom w:val="single" w:sz="8" w:space="0" w:color="000000"/>
              <w:right w:val="nil"/>
            </w:tcBorders>
            <w:shd w:val="clear" w:color="000000" w:fill="FFFFFF"/>
            <w:vAlign w:val="center"/>
            <w:hideMark/>
          </w:tcPr>
          <w:p w14:paraId="29E197B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E871CF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de papelaria; TIPO BASTÃO; para uso em papel, cartões, fotos ; a base de agua e glicerina, atóxica ; secagem rápida ; Acondicionada em tubo bastão; na cor branca; 40g; com validade mínima de 1 Ano a partir da data de entrega; com selo do Inmetro na embalagem do produto;</w:t>
            </w:r>
          </w:p>
        </w:tc>
        <w:tc>
          <w:tcPr>
            <w:tcW w:w="1360" w:type="dxa"/>
            <w:tcBorders>
              <w:top w:val="nil"/>
              <w:left w:val="single" w:sz="8" w:space="0" w:color="000000"/>
              <w:bottom w:val="single" w:sz="8" w:space="0" w:color="000000"/>
              <w:right w:val="nil"/>
            </w:tcBorders>
            <w:shd w:val="clear" w:color="auto" w:fill="auto"/>
            <w:vAlign w:val="center"/>
          </w:tcPr>
          <w:p w14:paraId="30702A15" w14:textId="6A5EC03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A0B35B4" w14:textId="630C4FD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EB3E30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7599B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363</w:t>
            </w:r>
          </w:p>
        </w:tc>
        <w:tc>
          <w:tcPr>
            <w:tcW w:w="640" w:type="dxa"/>
            <w:tcBorders>
              <w:top w:val="nil"/>
              <w:left w:val="single" w:sz="8" w:space="0" w:color="000000"/>
              <w:bottom w:val="single" w:sz="8" w:space="0" w:color="000000"/>
              <w:right w:val="nil"/>
            </w:tcBorders>
            <w:shd w:val="clear" w:color="000000" w:fill="FFFFFF"/>
            <w:vAlign w:val="center"/>
            <w:hideMark/>
          </w:tcPr>
          <w:p w14:paraId="73A6131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4537F4B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EB4A8F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Cola Instantânea Frasco de 100g, adesivo instantâneo à base de </w:t>
            </w:r>
            <w:proofErr w:type="spellStart"/>
            <w:r w:rsidRPr="00F47CA0">
              <w:rPr>
                <w:rFonts w:eastAsia="Times New Roman" w:cs="Calibri"/>
                <w:color w:val="000000"/>
                <w:sz w:val="24"/>
                <w:szCs w:val="24"/>
                <w:lang w:val="pt-BR" w:eastAsia="pt-BR"/>
              </w:rPr>
              <w:t>cianoacrilato</w:t>
            </w:r>
            <w:proofErr w:type="spellEnd"/>
            <w:r w:rsidRPr="00F47CA0">
              <w:rPr>
                <w:rFonts w:eastAsia="Times New Roman" w:cs="Calibri"/>
                <w:color w:val="000000"/>
                <w:sz w:val="24"/>
                <w:szCs w:val="24"/>
                <w:lang w:val="pt-BR" w:eastAsia="pt-BR"/>
              </w:rPr>
              <w:t xml:space="preserve"> líquido.</w:t>
            </w:r>
          </w:p>
        </w:tc>
        <w:tc>
          <w:tcPr>
            <w:tcW w:w="1360" w:type="dxa"/>
            <w:tcBorders>
              <w:top w:val="nil"/>
              <w:left w:val="single" w:sz="8" w:space="0" w:color="000000"/>
              <w:bottom w:val="single" w:sz="8" w:space="0" w:color="000000"/>
              <w:right w:val="nil"/>
            </w:tcBorders>
            <w:shd w:val="clear" w:color="auto" w:fill="auto"/>
            <w:vAlign w:val="center"/>
          </w:tcPr>
          <w:p w14:paraId="43C1D475" w14:textId="2CCB656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E005B1A" w14:textId="50000BA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F7B68E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619D45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364</w:t>
            </w:r>
          </w:p>
        </w:tc>
        <w:tc>
          <w:tcPr>
            <w:tcW w:w="640" w:type="dxa"/>
            <w:tcBorders>
              <w:top w:val="nil"/>
              <w:left w:val="single" w:sz="8" w:space="0" w:color="000000"/>
              <w:bottom w:val="single" w:sz="8" w:space="0" w:color="000000"/>
              <w:right w:val="nil"/>
            </w:tcBorders>
            <w:shd w:val="clear" w:color="000000" w:fill="FFFFFF"/>
            <w:vAlign w:val="center"/>
            <w:hideMark/>
          </w:tcPr>
          <w:p w14:paraId="27F4FCF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7C99F30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90E8A6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5,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7DE03FF2" w14:textId="2D91CA2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F021F67" w14:textId="11FCE2B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D74391E"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C73CEB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365</w:t>
            </w:r>
          </w:p>
        </w:tc>
        <w:tc>
          <w:tcPr>
            <w:tcW w:w="640" w:type="dxa"/>
            <w:tcBorders>
              <w:top w:val="nil"/>
              <w:left w:val="single" w:sz="8" w:space="0" w:color="000000"/>
              <w:bottom w:val="single" w:sz="8" w:space="0" w:color="000000"/>
              <w:right w:val="nil"/>
            </w:tcBorders>
            <w:shd w:val="clear" w:color="000000" w:fill="FFFFFF"/>
            <w:vAlign w:val="center"/>
            <w:hideMark/>
          </w:tcPr>
          <w:p w14:paraId="71CD2A4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66DCA92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A53486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6,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280DEA45" w14:textId="66D7CA5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8E111CA" w14:textId="4D057EA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0E2C5B0"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EBFF95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366</w:t>
            </w:r>
          </w:p>
        </w:tc>
        <w:tc>
          <w:tcPr>
            <w:tcW w:w="640" w:type="dxa"/>
            <w:tcBorders>
              <w:top w:val="nil"/>
              <w:left w:val="single" w:sz="8" w:space="0" w:color="000000"/>
              <w:bottom w:val="single" w:sz="8" w:space="0" w:color="000000"/>
              <w:right w:val="nil"/>
            </w:tcBorders>
            <w:shd w:val="clear" w:color="000000" w:fill="FFFFFF"/>
            <w:vAlign w:val="center"/>
            <w:hideMark/>
          </w:tcPr>
          <w:p w14:paraId="05CE008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w:t>
            </w:r>
          </w:p>
        </w:tc>
        <w:tc>
          <w:tcPr>
            <w:tcW w:w="1026" w:type="dxa"/>
            <w:tcBorders>
              <w:top w:val="nil"/>
              <w:left w:val="single" w:sz="8" w:space="0" w:color="000000"/>
              <w:bottom w:val="single" w:sz="8" w:space="0" w:color="000000"/>
              <w:right w:val="nil"/>
            </w:tcBorders>
            <w:shd w:val="clear" w:color="000000" w:fill="FFFFFF"/>
            <w:vAlign w:val="center"/>
            <w:hideMark/>
          </w:tcPr>
          <w:p w14:paraId="4AF65D0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85AF12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07,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03E1BCA3" w14:textId="39C0002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60E626E" w14:textId="7F7B56D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7A47D71"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6C6E5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367</w:t>
            </w:r>
          </w:p>
        </w:tc>
        <w:tc>
          <w:tcPr>
            <w:tcW w:w="640" w:type="dxa"/>
            <w:tcBorders>
              <w:top w:val="nil"/>
              <w:left w:val="single" w:sz="8" w:space="0" w:color="000000"/>
              <w:bottom w:val="single" w:sz="8" w:space="0" w:color="000000"/>
              <w:right w:val="nil"/>
            </w:tcBorders>
            <w:shd w:val="clear" w:color="000000" w:fill="FFFFFF"/>
            <w:vAlign w:val="center"/>
            <w:hideMark/>
          </w:tcPr>
          <w:p w14:paraId="576BB74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w:t>
            </w:r>
          </w:p>
        </w:tc>
        <w:tc>
          <w:tcPr>
            <w:tcW w:w="1026" w:type="dxa"/>
            <w:tcBorders>
              <w:top w:val="nil"/>
              <w:left w:val="single" w:sz="8" w:space="0" w:color="000000"/>
              <w:bottom w:val="single" w:sz="8" w:space="0" w:color="000000"/>
              <w:right w:val="nil"/>
            </w:tcBorders>
            <w:shd w:val="clear" w:color="000000" w:fill="FFFFFF"/>
            <w:vAlign w:val="center"/>
            <w:hideMark/>
          </w:tcPr>
          <w:p w14:paraId="5A6300A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31CC2B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08,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2165A05F" w14:textId="718DBA9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C62C76" w14:textId="15D3987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27F397E"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C6D11F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368</w:t>
            </w:r>
          </w:p>
        </w:tc>
        <w:tc>
          <w:tcPr>
            <w:tcW w:w="640" w:type="dxa"/>
            <w:tcBorders>
              <w:top w:val="nil"/>
              <w:left w:val="single" w:sz="8" w:space="0" w:color="000000"/>
              <w:bottom w:val="single" w:sz="8" w:space="0" w:color="000000"/>
              <w:right w:val="nil"/>
            </w:tcBorders>
            <w:shd w:val="clear" w:color="000000" w:fill="FFFFFF"/>
            <w:vAlign w:val="center"/>
            <w:hideMark/>
          </w:tcPr>
          <w:p w14:paraId="1F57409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w:t>
            </w:r>
          </w:p>
        </w:tc>
        <w:tc>
          <w:tcPr>
            <w:tcW w:w="1026" w:type="dxa"/>
            <w:tcBorders>
              <w:top w:val="nil"/>
              <w:left w:val="single" w:sz="8" w:space="0" w:color="000000"/>
              <w:bottom w:val="single" w:sz="8" w:space="0" w:color="000000"/>
              <w:right w:val="nil"/>
            </w:tcBorders>
            <w:shd w:val="clear" w:color="000000" w:fill="FFFFFF"/>
            <w:vAlign w:val="center"/>
            <w:hideMark/>
          </w:tcPr>
          <w:p w14:paraId="7155D77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537DEA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09,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4B6662CC" w14:textId="4EF5F56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1E8FEAE" w14:textId="653C221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885663B"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5CD804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369</w:t>
            </w:r>
          </w:p>
        </w:tc>
        <w:tc>
          <w:tcPr>
            <w:tcW w:w="640" w:type="dxa"/>
            <w:tcBorders>
              <w:top w:val="nil"/>
              <w:left w:val="single" w:sz="8" w:space="0" w:color="000000"/>
              <w:bottom w:val="single" w:sz="8" w:space="0" w:color="000000"/>
              <w:right w:val="nil"/>
            </w:tcBorders>
            <w:shd w:val="clear" w:color="000000" w:fill="FFFFFF"/>
            <w:vAlign w:val="center"/>
            <w:hideMark/>
          </w:tcPr>
          <w:p w14:paraId="67BECDA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76</w:t>
            </w:r>
          </w:p>
        </w:tc>
        <w:tc>
          <w:tcPr>
            <w:tcW w:w="1026" w:type="dxa"/>
            <w:tcBorders>
              <w:top w:val="nil"/>
              <w:left w:val="single" w:sz="8" w:space="0" w:color="000000"/>
              <w:bottom w:val="single" w:sz="8" w:space="0" w:color="000000"/>
              <w:right w:val="nil"/>
            </w:tcBorders>
            <w:shd w:val="clear" w:color="000000" w:fill="FFFFFF"/>
            <w:vAlign w:val="center"/>
            <w:hideMark/>
          </w:tcPr>
          <w:p w14:paraId="1DE5545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1E270E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10,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6712A7E2" w14:textId="26828EF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BF7201" w14:textId="4CD51B3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8F5F687"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0AFC5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370</w:t>
            </w:r>
          </w:p>
        </w:tc>
        <w:tc>
          <w:tcPr>
            <w:tcW w:w="640" w:type="dxa"/>
            <w:tcBorders>
              <w:top w:val="nil"/>
              <w:left w:val="single" w:sz="8" w:space="0" w:color="000000"/>
              <w:bottom w:val="single" w:sz="8" w:space="0" w:color="000000"/>
              <w:right w:val="nil"/>
            </w:tcBorders>
            <w:shd w:val="clear" w:color="000000" w:fill="FFFFFF"/>
            <w:vAlign w:val="center"/>
            <w:hideMark/>
          </w:tcPr>
          <w:p w14:paraId="223567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w:t>
            </w:r>
          </w:p>
        </w:tc>
        <w:tc>
          <w:tcPr>
            <w:tcW w:w="1026" w:type="dxa"/>
            <w:tcBorders>
              <w:top w:val="nil"/>
              <w:left w:val="single" w:sz="8" w:space="0" w:color="000000"/>
              <w:bottom w:val="single" w:sz="8" w:space="0" w:color="000000"/>
              <w:right w:val="nil"/>
            </w:tcBorders>
            <w:shd w:val="clear" w:color="000000" w:fill="FFFFFF"/>
            <w:vAlign w:val="center"/>
            <w:hideMark/>
          </w:tcPr>
          <w:p w14:paraId="75D053D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42E589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12,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11099D42" w14:textId="6B22046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8E29EE1" w14:textId="79B335C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0A8B3A0"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EFF7C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371</w:t>
            </w:r>
          </w:p>
        </w:tc>
        <w:tc>
          <w:tcPr>
            <w:tcW w:w="640" w:type="dxa"/>
            <w:tcBorders>
              <w:top w:val="nil"/>
              <w:left w:val="single" w:sz="8" w:space="0" w:color="000000"/>
              <w:bottom w:val="single" w:sz="8" w:space="0" w:color="000000"/>
              <w:right w:val="nil"/>
            </w:tcBorders>
            <w:shd w:val="clear" w:color="000000" w:fill="FFFFFF"/>
            <w:vAlign w:val="center"/>
            <w:hideMark/>
          </w:tcPr>
          <w:p w14:paraId="6A4E699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w:t>
            </w:r>
          </w:p>
        </w:tc>
        <w:tc>
          <w:tcPr>
            <w:tcW w:w="1026" w:type="dxa"/>
            <w:tcBorders>
              <w:top w:val="nil"/>
              <w:left w:val="single" w:sz="8" w:space="0" w:color="000000"/>
              <w:bottom w:val="single" w:sz="8" w:space="0" w:color="000000"/>
              <w:right w:val="nil"/>
            </w:tcBorders>
            <w:shd w:val="clear" w:color="000000" w:fill="FFFFFF"/>
            <w:vAlign w:val="center"/>
            <w:hideMark/>
          </w:tcPr>
          <w:p w14:paraId="5D364EA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774335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15,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0FE33055" w14:textId="6162F61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9C1F38A" w14:textId="130FD4C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7CE71E7"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22FFC75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372</w:t>
            </w:r>
          </w:p>
        </w:tc>
        <w:tc>
          <w:tcPr>
            <w:tcW w:w="640" w:type="dxa"/>
            <w:tcBorders>
              <w:top w:val="nil"/>
              <w:left w:val="single" w:sz="8" w:space="0" w:color="000000"/>
              <w:bottom w:val="single" w:sz="8" w:space="0" w:color="000000"/>
              <w:right w:val="nil"/>
            </w:tcBorders>
            <w:shd w:val="clear" w:color="000000" w:fill="FFFFFF"/>
            <w:vAlign w:val="center"/>
            <w:hideMark/>
          </w:tcPr>
          <w:p w14:paraId="498EE9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168</w:t>
            </w:r>
          </w:p>
        </w:tc>
        <w:tc>
          <w:tcPr>
            <w:tcW w:w="1026" w:type="dxa"/>
            <w:tcBorders>
              <w:top w:val="nil"/>
              <w:left w:val="single" w:sz="8" w:space="0" w:color="000000"/>
              <w:bottom w:val="single" w:sz="8" w:space="0" w:color="000000"/>
              <w:right w:val="nil"/>
            </w:tcBorders>
            <w:shd w:val="clear" w:color="000000" w:fill="FFFFFF"/>
            <w:vAlign w:val="center"/>
            <w:hideMark/>
          </w:tcPr>
          <w:p w14:paraId="0A98747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5B8654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Corretivo de papelaria; liquido; para correção de qualquer tipo de escrita; a base de solvente, secagem ultrarrápida; formato caneta, ponta metálica, com 8 Ml no mínimo; e suas condições deverão estar de acordo com as normas NBR-11786 e NBR 15236; com certificação compulsória Inmetro, e as atualizações posteriores;</w:t>
            </w:r>
          </w:p>
        </w:tc>
        <w:tc>
          <w:tcPr>
            <w:tcW w:w="1360" w:type="dxa"/>
            <w:tcBorders>
              <w:top w:val="nil"/>
              <w:left w:val="single" w:sz="8" w:space="0" w:color="000000"/>
              <w:bottom w:val="single" w:sz="8" w:space="0" w:color="000000"/>
              <w:right w:val="nil"/>
            </w:tcBorders>
            <w:shd w:val="clear" w:color="auto" w:fill="auto"/>
            <w:vAlign w:val="center"/>
          </w:tcPr>
          <w:p w14:paraId="5E1308AC" w14:textId="109E477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B409630" w14:textId="2C88A13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1A3993A"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65F462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373</w:t>
            </w:r>
          </w:p>
        </w:tc>
        <w:tc>
          <w:tcPr>
            <w:tcW w:w="640" w:type="dxa"/>
            <w:tcBorders>
              <w:top w:val="nil"/>
              <w:left w:val="single" w:sz="8" w:space="0" w:color="000000"/>
              <w:bottom w:val="single" w:sz="8" w:space="0" w:color="000000"/>
              <w:right w:val="nil"/>
            </w:tcBorders>
            <w:shd w:val="clear" w:color="000000" w:fill="FFFFFF"/>
            <w:vAlign w:val="center"/>
            <w:hideMark/>
          </w:tcPr>
          <w:p w14:paraId="6B7FB2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w:t>
            </w:r>
          </w:p>
        </w:tc>
        <w:tc>
          <w:tcPr>
            <w:tcW w:w="1026" w:type="dxa"/>
            <w:tcBorders>
              <w:top w:val="nil"/>
              <w:left w:val="single" w:sz="8" w:space="0" w:color="000000"/>
              <w:bottom w:val="single" w:sz="8" w:space="0" w:color="000000"/>
              <w:right w:val="nil"/>
            </w:tcBorders>
            <w:shd w:val="clear" w:color="000000" w:fill="FFFFFF"/>
            <w:vAlign w:val="center"/>
            <w:hideMark/>
          </w:tcPr>
          <w:p w14:paraId="1CF8A2B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987778A" w14:textId="045CF54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Corretivo de papelaria; </w:t>
            </w:r>
            <w:r w:rsidR="00DC005A" w:rsidRPr="00F47CA0">
              <w:rPr>
                <w:rFonts w:eastAsia="Times New Roman" w:cs="Calibri"/>
                <w:color w:val="000000"/>
                <w:sz w:val="24"/>
                <w:szCs w:val="24"/>
                <w:lang w:val="pt-BR" w:eastAsia="pt-BR"/>
              </w:rPr>
              <w:t>líquido</w:t>
            </w:r>
            <w:r w:rsidRPr="00F47CA0">
              <w:rPr>
                <w:rFonts w:eastAsia="Times New Roman" w:cs="Calibri"/>
                <w:color w:val="000000"/>
                <w:sz w:val="24"/>
                <w:szCs w:val="24"/>
                <w:lang w:val="pt-BR" w:eastAsia="pt-BR"/>
              </w:rPr>
              <w:t xml:space="preserve">; para correção de qualquer tipo de escrita; a base de solvente, secagem ultrarrápida; formato caneta, ponta metálica, com 8 Ml no mínimo; e suas condições deverão estar de acordo com as normas NBR-11786 e NBR 15236; </w:t>
            </w:r>
          </w:p>
        </w:tc>
        <w:tc>
          <w:tcPr>
            <w:tcW w:w="1360" w:type="dxa"/>
            <w:tcBorders>
              <w:top w:val="nil"/>
              <w:left w:val="single" w:sz="8" w:space="0" w:color="000000"/>
              <w:bottom w:val="single" w:sz="8" w:space="0" w:color="000000"/>
              <w:right w:val="nil"/>
            </w:tcBorders>
            <w:shd w:val="clear" w:color="auto" w:fill="auto"/>
            <w:vAlign w:val="center"/>
          </w:tcPr>
          <w:p w14:paraId="2D01A4ED" w14:textId="4AD58B1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320EFFD" w14:textId="2327D9A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4E8F57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C39F12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374</w:t>
            </w:r>
          </w:p>
        </w:tc>
        <w:tc>
          <w:tcPr>
            <w:tcW w:w="640" w:type="dxa"/>
            <w:tcBorders>
              <w:top w:val="nil"/>
              <w:left w:val="single" w:sz="8" w:space="0" w:color="000000"/>
              <w:bottom w:val="single" w:sz="8" w:space="0" w:color="000000"/>
              <w:right w:val="nil"/>
            </w:tcBorders>
            <w:shd w:val="clear" w:color="000000" w:fill="FFFFFF"/>
            <w:vAlign w:val="center"/>
            <w:hideMark/>
          </w:tcPr>
          <w:p w14:paraId="65E5500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293B840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B45649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Corretivo tipo </w:t>
            </w:r>
            <w:proofErr w:type="spellStart"/>
            <w:r w:rsidRPr="00F47CA0">
              <w:rPr>
                <w:rFonts w:eastAsia="Times New Roman" w:cs="Calibri"/>
                <w:color w:val="000000"/>
                <w:sz w:val="24"/>
                <w:szCs w:val="24"/>
                <w:lang w:val="pt-BR" w:eastAsia="pt-BR"/>
              </w:rPr>
              <w:t>roller</w:t>
            </w:r>
            <w:proofErr w:type="spellEnd"/>
            <w:r w:rsidRPr="00F47CA0">
              <w:rPr>
                <w:rFonts w:eastAsia="Times New Roman" w:cs="Calibri"/>
                <w:color w:val="000000"/>
                <w:sz w:val="24"/>
                <w:szCs w:val="24"/>
                <w:lang w:val="pt-BR" w:eastAsia="pt-BR"/>
              </w:rPr>
              <w:t xml:space="preserve"> em fita. Medindo 4,2mm x 12m. Super tape. Correção de textos. Caixa com 12 unidades.</w:t>
            </w:r>
          </w:p>
        </w:tc>
        <w:tc>
          <w:tcPr>
            <w:tcW w:w="1360" w:type="dxa"/>
            <w:tcBorders>
              <w:top w:val="nil"/>
              <w:left w:val="single" w:sz="8" w:space="0" w:color="000000"/>
              <w:bottom w:val="single" w:sz="8" w:space="0" w:color="000000"/>
              <w:right w:val="nil"/>
            </w:tcBorders>
            <w:shd w:val="clear" w:color="auto" w:fill="auto"/>
            <w:vAlign w:val="center"/>
          </w:tcPr>
          <w:p w14:paraId="603224AA" w14:textId="04F0EBD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EB5862A" w14:textId="7D46171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2F2C17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81E9C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375</w:t>
            </w:r>
          </w:p>
        </w:tc>
        <w:tc>
          <w:tcPr>
            <w:tcW w:w="640" w:type="dxa"/>
            <w:tcBorders>
              <w:top w:val="nil"/>
              <w:left w:val="single" w:sz="8" w:space="0" w:color="000000"/>
              <w:bottom w:val="single" w:sz="8" w:space="0" w:color="000000"/>
              <w:right w:val="nil"/>
            </w:tcBorders>
            <w:shd w:val="clear" w:color="000000" w:fill="FFFFFF"/>
            <w:vAlign w:val="center"/>
            <w:hideMark/>
          </w:tcPr>
          <w:p w14:paraId="59685C0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3A083F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FF27BE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Display de mesa; </w:t>
            </w:r>
            <w:proofErr w:type="gramStart"/>
            <w:r w:rsidRPr="00F47CA0">
              <w:rPr>
                <w:rFonts w:eastAsia="Times New Roman" w:cs="Calibri"/>
                <w:color w:val="000000"/>
                <w:sz w:val="24"/>
                <w:szCs w:val="24"/>
                <w:lang w:val="pt-BR" w:eastAsia="pt-BR"/>
              </w:rPr>
              <w:t>Em</w:t>
            </w:r>
            <w:proofErr w:type="gram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xml:space="preserve"> transparente; Vertical; Tamanho A4</w:t>
            </w:r>
          </w:p>
        </w:tc>
        <w:tc>
          <w:tcPr>
            <w:tcW w:w="1360" w:type="dxa"/>
            <w:tcBorders>
              <w:top w:val="nil"/>
              <w:left w:val="single" w:sz="8" w:space="0" w:color="000000"/>
              <w:bottom w:val="single" w:sz="8" w:space="0" w:color="000000"/>
              <w:right w:val="nil"/>
            </w:tcBorders>
            <w:shd w:val="clear" w:color="auto" w:fill="auto"/>
            <w:vAlign w:val="center"/>
          </w:tcPr>
          <w:p w14:paraId="648763F1" w14:textId="2E7B80D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9120265" w14:textId="2994047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C0003C4"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5F4FE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376</w:t>
            </w:r>
          </w:p>
        </w:tc>
        <w:tc>
          <w:tcPr>
            <w:tcW w:w="640" w:type="dxa"/>
            <w:tcBorders>
              <w:top w:val="nil"/>
              <w:left w:val="single" w:sz="8" w:space="0" w:color="000000"/>
              <w:bottom w:val="single" w:sz="8" w:space="0" w:color="000000"/>
              <w:right w:val="nil"/>
            </w:tcBorders>
            <w:shd w:val="clear" w:color="000000" w:fill="FFFFFF"/>
            <w:vAlign w:val="center"/>
            <w:hideMark/>
          </w:tcPr>
          <w:p w14:paraId="12C8A9B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w:t>
            </w:r>
          </w:p>
        </w:tc>
        <w:tc>
          <w:tcPr>
            <w:tcW w:w="1026" w:type="dxa"/>
            <w:tcBorders>
              <w:top w:val="nil"/>
              <w:left w:val="single" w:sz="8" w:space="0" w:color="000000"/>
              <w:bottom w:val="single" w:sz="8" w:space="0" w:color="000000"/>
              <w:right w:val="nil"/>
            </w:tcBorders>
            <w:shd w:val="clear" w:color="000000" w:fill="FFFFFF"/>
            <w:vAlign w:val="center"/>
            <w:hideMark/>
          </w:tcPr>
          <w:p w14:paraId="3722E0D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501957E6" w14:textId="77777777" w:rsidR="00F47CA0" w:rsidRPr="00F47CA0" w:rsidRDefault="00F47CA0" w:rsidP="00DC005A">
            <w:pPr>
              <w:widowControl/>
              <w:autoSpaceDE/>
              <w:autoSpaceDN/>
              <w:jc w:val="both"/>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Látex, </w:t>
            </w:r>
            <w:proofErr w:type="gramStart"/>
            <w:r w:rsidRPr="00F47CA0">
              <w:rPr>
                <w:rFonts w:eastAsia="Times New Roman" w:cs="Calibri"/>
                <w:color w:val="000000"/>
                <w:sz w:val="24"/>
                <w:szCs w:val="24"/>
                <w:lang w:val="pt-BR" w:eastAsia="pt-BR"/>
              </w:rPr>
              <w:t>No</w:t>
            </w:r>
            <w:proofErr w:type="gramEnd"/>
            <w:r w:rsidRPr="00F47CA0">
              <w:rPr>
                <w:rFonts w:eastAsia="Times New Roman" w:cs="Calibri"/>
                <w:color w:val="000000"/>
                <w:sz w:val="24"/>
                <w:szCs w:val="24"/>
                <w:lang w:val="pt-BR" w:eastAsia="pt-BR"/>
              </w:rPr>
              <w:t xml:space="preserve"> 10. Pacote com 1 quilo. Cor BEGE </w:t>
            </w:r>
          </w:p>
        </w:tc>
        <w:tc>
          <w:tcPr>
            <w:tcW w:w="1360" w:type="dxa"/>
            <w:tcBorders>
              <w:top w:val="nil"/>
              <w:left w:val="single" w:sz="8" w:space="0" w:color="000000"/>
              <w:bottom w:val="single" w:sz="8" w:space="0" w:color="000000"/>
              <w:right w:val="nil"/>
            </w:tcBorders>
            <w:shd w:val="clear" w:color="auto" w:fill="auto"/>
            <w:vAlign w:val="center"/>
          </w:tcPr>
          <w:p w14:paraId="774DF5AF" w14:textId="6620DAB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4D72055" w14:textId="530AF33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77A88D5"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79D5A7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377</w:t>
            </w:r>
          </w:p>
        </w:tc>
        <w:tc>
          <w:tcPr>
            <w:tcW w:w="640" w:type="dxa"/>
            <w:tcBorders>
              <w:top w:val="nil"/>
              <w:left w:val="single" w:sz="8" w:space="0" w:color="000000"/>
              <w:bottom w:val="single" w:sz="8" w:space="0" w:color="000000"/>
              <w:right w:val="nil"/>
            </w:tcBorders>
            <w:shd w:val="clear" w:color="000000" w:fill="FFFFFF"/>
            <w:vAlign w:val="center"/>
            <w:hideMark/>
          </w:tcPr>
          <w:p w14:paraId="2AA415B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55</w:t>
            </w:r>
          </w:p>
        </w:tc>
        <w:tc>
          <w:tcPr>
            <w:tcW w:w="1026" w:type="dxa"/>
            <w:tcBorders>
              <w:top w:val="nil"/>
              <w:left w:val="single" w:sz="8" w:space="0" w:color="000000"/>
              <w:bottom w:val="single" w:sz="8" w:space="0" w:color="000000"/>
              <w:right w:val="nil"/>
            </w:tcBorders>
            <w:shd w:val="clear" w:color="000000" w:fill="FFFFFF"/>
            <w:vAlign w:val="center"/>
            <w:hideMark/>
          </w:tcPr>
          <w:p w14:paraId="73E1034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A48F001" w14:textId="77777777" w:rsidR="00F47CA0" w:rsidRPr="00F47CA0" w:rsidRDefault="00F47CA0" w:rsidP="00DC005A">
            <w:pPr>
              <w:widowControl/>
              <w:autoSpaceDE/>
              <w:autoSpaceDN/>
              <w:jc w:val="both"/>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Látex, </w:t>
            </w:r>
            <w:proofErr w:type="gramStart"/>
            <w:r w:rsidRPr="00F47CA0">
              <w:rPr>
                <w:rFonts w:eastAsia="Times New Roman" w:cs="Calibri"/>
                <w:color w:val="000000"/>
                <w:sz w:val="24"/>
                <w:szCs w:val="24"/>
                <w:lang w:val="pt-BR" w:eastAsia="pt-BR"/>
              </w:rPr>
              <w:t>No</w:t>
            </w:r>
            <w:proofErr w:type="gramEnd"/>
            <w:r w:rsidRPr="00F47CA0">
              <w:rPr>
                <w:rFonts w:eastAsia="Times New Roman" w:cs="Calibri"/>
                <w:color w:val="000000"/>
                <w:sz w:val="24"/>
                <w:szCs w:val="24"/>
                <w:lang w:val="pt-BR" w:eastAsia="pt-BR"/>
              </w:rPr>
              <w:t xml:space="preserve"> 18. Pacote com 1 quilo. Cor AMARELA </w:t>
            </w:r>
          </w:p>
        </w:tc>
        <w:tc>
          <w:tcPr>
            <w:tcW w:w="1360" w:type="dxa"/>
            <w:tcBorders>
              <w:top w:val="nil"/>
              <w:left w:val="single" w:sz="8" w:space="0" w:color="000000"/>
              <w:bottom w:val="single" w:sz="8" w:space="0" w:color="000000"/>
              <w:right w:val="nil"/>
            </w:tcBorders>
            <w:shd w:val="clear" w:color="auto" w:fill="auto"/>
            <w:vAlign w:val="center"/>
          </w:tcPr>
          <w:p w14:paraId="7B2C050A" w14:textId="12CBCC8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2CA570D" w14:textId="1573B3F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531081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2E017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378</w:t>
            </w:r>
          </w:p>
        </w:tc>
        <w:tc>
          <w:tcPr>
            <w:tcW w:w="640" w:type="dxa"/>
            <w:tcBorders>
              <w:top w:val="nil"/>
              <w:left w:val="single" w:sz="8" w:space="0" w:color="000000"/>
              <w:bottom w:val="single" w:sz="8" w:space="0" w:color="000000"/>
              <w:right w:val="nil"/>
            </w:tcBorders>
            <w:shd w:val="clear" w:color="000000" w:fill="FFFFFF"/>
            <w:vAlign w:val="center"/>
            <w:hideMark/>
          </w:tcPr>
          <w:p w14:paraId="69F4D46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7084DB7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3E36A1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Branco, 176mm comprimento x 250mm largura, 80 g/m². Em papel Kraft, tipo saco. Caixa com 250 unidades</w:t>
            </w:r>
          </w:p>
        </w:tc>
        <w:tc>
          <w:tcPr>
            <w:tcW w:w="1360" w:type="dxa"/>
            <w:tcBorders>
              <w:top w:val="nil"/>
              <w:left w:val="single" w:sz="8" w:space="0" w:color="000000"/>
              <w:bottom w:val="single" w:sz="8" w:space="0" w:color="000000"/>
              <w:right w:val="nil"/>
            </w:tcBorders>
            <w:shd w:val="clear" w:color="auto" w:fill="auto"/>
            <w:vAlign w:val="center"/>
          </w:tcPr>
          <w:p w14:paraId="366A1839" w14:textId="3C4E069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F302610" w14:textId="2F71D03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A24D8C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510DAE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379</w:t>
            </w:r>
          </w:p>
        </w:tc>
        <w:tc>
          <w:tcPr>
            <w:tcW w:w="640" w:type="dxa"/>
            <w:tcBorders>
              <w:top w:val="nil"/>
              <w:left w:val="single" w:sz="8" w:space="0" w:color="000000"/>
              <w:bottom w:val="single" w:sz="8" w:space="0" w:color="000000"/>
              <w:right w:val="nil"/>
            </w:tcBorders>
            <w:shd w:val="clear" w:color="000000" w:fill="FFFFFF"/>
            <w:vAlign w:val="center"/>
            <w:hideMark/>
          </w:tcPr>
          <w:p w14:paraId="42AAF4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56</w:t>
            </w:r>
          </w:p>
        </w:tc>
        <w:tc>
          <w:tcPr>
            <w:tcW w:w="1026" w:type="dxa"/>
            <w:tcBorders>
              <w:top w:val="nil"/>
              <w:left w:val="single" w:sz="8" w:space="0" w:color="000000"/>
              <w:bottom w:val="single" w:sz="8" w:space="0" w:color="000000"/>
              <w:right w:val="nil"/>
            </w:tcBorders>
            <w:shd w:val="clear" w:color="000000" w:fill="FFFFFF"/>
            <w:vAlign w:val="center"/>
            <w:hideMark/>
          </w:tcPr>
          <w:p w14:paraId="3362C8D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FC063B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Branco, 229mm comprimento x 324mm largura, 80 g/m². Em papel Kraft, tipo saco. Caixa com 250 unidades</w:t>
            </w:r>
          </w:p>
        </w:tc>
        <w:tc>
          <w:tcPr>
            <w:tcW w:w="1360" w:type="dxa"/>
            <w:tcBorders>
              <w:top w:val="nil"/>
              <w:left w:val="single" w:sz="8" w:space="0" w:color="000000"/>
              <w:bottom w:val="single" w:sz="8" w:space="0" w:color="000000"/>
              <w:right w:val="nil"/>
            </w:tcBorders>
            <w:shd w:val="clear" w:color="auto" w:fill="auto"/>
            <w:vAlign w:val="center"/>
          </w:tcPr>
          <w:p w14:paraId="42BEE589" w14:textId="3D529A7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0788220" w14:textId="1860315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1F91D04"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29DD5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380</w:t>
            </w:r>
          </w:p>
        </w:tc>
        <w:tc>
          <w:tcPr>
            <w:tcW w:w="640" w:type="dxa"/>
            <w:tcBorders>
              <w:top w:val="nil"/>
              <w:left w:val="single" w:sz="8" w:space="0" w:color="000000"/>
              <w:bottom w:val="single" w:sz="8" w:space="0" w:color="000000"/>
              <w:right w:val="nil"/>
            </w:tcBorders>
            <w:shd w:val="clear" w:color="000000" w:fill="FFFFFF"/>
            <w:vAlign w:val="center"/>
            <w:hideMark/>
          </w:tcPr>
          <w:p w14:paraId="4C110C0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w:t>
            </w:r>
          </w:p>
        </w:tc>
        <w:tc>
          <w:tcPr>
            <w:tcW w:w="1026" w:type="dxa"/>
            <w:tcBorders>
              <w:top w:val="nil"/>
              <w:left w:val="single" w:sz="8" w:space="0" w:color="000000"/>
              <w:bottom w:val="single" w:sz="8" w:space="0" w:color="000000"/>
              <w:right w:val="nil"/>
            </w:tcBorders>
            <w:shd w:val="clear" w:color="000000" w:fill="FFFFFF"/>
            <w:vAlign w:val="center"/>
            <w:hideMark/>
          </w:tcPr>
          <w:p w14:paraId="4507AEE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2CCC00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Branco, 260mm comprimento x 360 mm largura, 80 g/m². Em papel Kraft Natural, tipo saco. Caixa com 250 unidades</w:t>
            </w:r>
          </w:p>
        </w:tc>
        <w:tc>
          <w:tcPr>
            <w:tcW w:w="1360" w:type="dxa"/>
            <w:tcBorders>
              <w:top w:val="nil"/>
              <w:left w:val="single" w:sz="8" w:space="0" w:color="000000"/>
              <w:bottom w:val="single" w:sz="8" w:space="0" w:color="000000"/>
              <w:right w:val="nil"/>
            </w:tcBorders>
            <w:shd w:val="clear" w:color="auto" w:fill="auto"/>
            <w:vAlign w:val="center"/>
          </w:tcPr>
          <w:p w14:paraId="13EEF781" w14:textId="6E4808E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99BD1F" w14:textId="24FBE33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8B084F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CDAD24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381</w:t>
            </w:r>
          </w:p>
        </w:tc>
        <w:tc>
          <w:tcPr>
            <w:tcW w:w="640" w:type="dxa"/>
            <w:tcBorders>
              <w:top w:val="nil"/>
              <w:left w:val="single" w:sz="8" w:space="0" w:color="000000"/>
              <w:bottom w:val="single" w:sz="8" w:space="0" w:color="000000"/>
              <w:right w:val="nil"/>
            </w:tcBorders>
            <w:shd w:val="clear" w:color="000000" w:fill="FFFFFF"/>
            <w:vAlign w:val="center"/>
            <w:hideMark/>
          </w:tcPr>
          <w:p w14:paraId="11C1037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34AEF61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723FF50" w14:textId="3D0CE15E"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branco, Tipo Carta, medindo 114mm x 229mm 80 g/m². Em papel Kraft. Caixa com 1000 unidades</w:t>
            </w:r>
          </w:p>
        </w:tc>
        <w:tc>
          <w:tcPr>
            <w:tcW w:w="1360" w:type="dxa"/>
            <w:tcBorders>
              <w:top w:val="nil"/>
              <w:left w:val="single" w:sz="8" w:space="0" w:color="000000"/>
              <w:bottom w:val="single" w:sz="8" w:space="0" w:color="000000"/>
              <w:right w:val="nil"/>
            </w:tcBorders>
            <w:shd w:val="clear" w:color="auto" w:fill="auto"/>
            <w:vAlign w:val="center"/>
          </w:tcPr>
          <w:p w14:paraId="7B067EEB" w14:textId="61668F3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33FFBED" w14:textId="5C8B271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299DE6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6EAF2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382</w:t>
            </w:r>
          </w:p>
        </w:tc>
        <w:tc>
          <w:tcPr>
            <w:tcW w:w="640" w:type="dxa"/>
            <w:tcBorders>
              <w:top w:val="nil"/>
              <w:left w:val="single" w:sz="8" w:space="0" w:color="000000"/>
              <w:bottom w:val="single" w:sz="8" w:space="0" w:color="000000"/>
              <w:right w:val="nil"/>
            </w:tcBorders>
            <w:shd w:val="clear" w:color="000000" w:fill="FFFFFF"/>
            <w:vAlign w:val="center"/>
            <w:hideMark/>
          </w:tcPr>
          <w:p w14:paraId="2E688C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7BF246D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895A16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Pardo, 260mm comprimento x 360 mm largura, 80 g/m². Em papel Kraft Natural, tipo saco. Caixa com 250 unidades</w:t>
            </w:r>
          </w:p>
        </w:tc>
        <w:tc>
          <w:tcPr>
            <w:tcW w:w="1360" w:type="dxa"/>
            <w:tcBorders>
              <w:top w:val="nil"/>
              <w:left w:val="single" w:sz="8" w:space="0" w:color="000000"/>
              <w:bottom w:val="single" w:sz="8" w:space="0" w:color="000000"/>
              <w:right w:val="nil"/>
            </w:tcBorders>
            <w:shd w:val="clear" w:color="auto" w:fill="auto"/>
            <w:vAlign w:val="center"/>
          </w:tcPr>
          <w:p w14:paraId="3F5D6526" w14:textId="77CE6FA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CFE4B40" w14:textId="36911B3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74EEAED"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3F5A42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383</w:t>
            </w:r>
          </w:p>
        </w:tc>
        <w:tc>
          <w:tcPr>
            <w:tcW w:w="640" w:type="dxa"/>
            <w:tcBorders>
              <w:top w:val="nil"/>
              <w:left w:val="single" w:sz="8" w:space="0" w:color="000000"/>
              <w:bottom w:val="single" w:sz="8" w:space="0" w:color="000000"/>
              <w:right w:val="nil"/>
            </w:tcBorders>
            <w:shd w:val="clear" w:color="000000" w:fill="FFFFFF"/>
            <w:vAlign w:val="center"/>
            <w:hideMark/>
          </w:tcPr>
          <w:p w14:paraId="21A84A3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5034AB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F9A8CB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Saco Kraft natural 240 X 340 c/100.</w:t>
            </w:r>
          </w:p>
        </w:tc>
        <w:tc>
          <w:tcPr>
            <w:tcW w:w="1360" w:type="dxa"/>
            <w:tcBorders>
              <w:top w:val="nil"/>
              <w:left w:val="single" w:sz="8" w:space="0" w:color="000000"/>
              <w:bottom w:val="single" w:sz="8" w:space="0" w:color="000000"/>
              <w:right w:val="nil"/>
            </w:tcBorders>
            <w:shd w:val="clear" w:color="auto" w:fill="auto"/>
            <w:vAlign w:val="center"/>
          </w:tcPr>
          <w:p w14:paraId="371539D9" w14:textId="4CD51E1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4590CDA" w14:textId="459DABD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46F93FF"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99756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384</w:t>
            </w:r>
          </w:p>
        </w:tc>
        <w:tc>
          <w:tcPr>
            <w:tcW w:w="640" w:type="dxa"/>
            <w:tcBorders>
              <w:top w:val="nil"/>
              <w:left w:val="single" w:sz="8" w:space="0" w:color="000000"/>
              <w:bottom w:val="single" w:sz="8" w:space="0" w:color="000000"/>
              <w:right w:val="nil"/>
            </w:tcBorders>
            <w:shd w:val="clear" w:color="000000" w:fill="FFFFFF"/>
            <w:vAlign w:val="center"/>
            <w:hideMark/>
          </w:tcPr>
          <w:p w14:paraId="5DEC7B8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w:t>
            </w:r>
          </w:p>
        </w:tc>
        <w:tc>
          <w:tcPr>
            <w:tcW w:w="1026" w:type="dxa"/>
            <w:tcBorders>
              <w:top w:val="nil"/>
              <w:left w:val="single" w:sz="8" w:space="0" w:color="000000"/>
              <w:bottom w:val="single" w:sz="8" w:space="0" w:color="000000"/>
              <w:right w:val="nil"/>
            </w:tcBorders>
            <w:shd w:val="clear" w:color="000000" w:fill="FFFFFF"/>
            <w:vAlign w:val="center"/>
            <w:hideMark/>
          </w:tcPr>
          <w:p w14:paraId="544B038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5CD3B2C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Saco Kraft natural 260 X 360 c/100.</w:t>
            </w:r>
          </w:p>
        </w:tc>
        <w:tc>
          <w:tcPr>
            <w:tcW w:w="1360" w:type="dxa"/>
            <w:tcBorders>
              <w:top w:val="nil"/>
              <w:left w:val="single" w:sz="8" w:space="0" w:color="000000"/>
              <w:bottom w:val="single" w:sz="8" w:space="0" w:color="000000"/>
              <w:right w:val="nil"/>
            </w:tcBorders>
            <w:shd w:val="clear" w:color="auto" w:fill="auto"/>
            <w:vAlign w:val="center"/>
          </w:tcPr>
          <w:p w14:paraId="407D65FD" w14:textId="01CC6DE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5BE6684" w14:textId="26F0DFF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F21A397"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78D606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385</w:t>
            </w:r>
          </w:p>
        </w:tc>
        <w:tc>
          <w:tcPr>
            <w:tcW w:w="640" w:type="dxa"/>
            <w:tcBorders>
              <w:top w:val="nil"/>
              <w:left w:val="single" w:sz="8" w:space="0" w:color="000000"/>
              <w:bottom w:val="single" w:sz="8" w:space="0" w:color="000000"/>
              <w:right w:val="nil"/>
            </w:tcBorders>
            <w:shd w:val="clear" w:color="000000" w:fill="FFFFFF"/>
            <w:vAlign w:val="center"/>
            <w:hideMark/>
          </w:tcPr>
          <w:p w14:paraId="25B7FCD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230</w:t>
            </w:r>
          </w:p>
        </w:tc>
        <w:tc>
          <w:tcPr>
            <w:tcW w:w="1026" w:type="dxa"/>
            <w:tcBorders>
              <w:top w:val="nil"/>
              <w:left w:val="single" w:sz="8" w:space="0" w:color="000000"/>
              <w:bottom w:val="single" w:sz="8" w:space="0" w:color="000000"/>
              <w:right w:val="nil"/>
            </w:tcBorders>
            <w:shd w:val="clear" w:color="000000" w:fill="FFFFFF"/>
            <w:vAlign w:val="center"/>
            <w:hideMark/>
          </w:tcPr>
          <w:p w14:paraId="1E6B075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B05628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Saco Plástico, Perfurado; 04 Furos; Tamanho Ofício; Espessura de 0,12 micras. TRANSPARENTE. Pacote com 100 unidades</w:t>
            </w:r>
          </w:p>
        </w:tc>
        <w:tc>
          <w:tcPr>
            <w:tcW w:w="1360" w:type="dxa"/>
            <w:tcBorders>
              <w:top w:val="nil"/>
              <w:left w:val="single" w:sz="8" w:space="0" w:color="000000"/>
              <w:bottom w:val="single" w:sz="8" w:space="0" w:color="000000"/>
              <w:right w:val="nil"/>
            </w:tcBorders>
            <w:shd w:val="clear" w:color="auto" w:fill="auto"/>
            <w:vAlign w:val="center"/>
          </w:tcPr>
          <w:p w14:paraId="68A1D1A6" w14:textId="5795CCC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2F4A9C5" w14:textId="1AA2189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30C5EF8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88D941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386</w:t>
            </w:r>
          </w:p>
        </w:tc>
        <w:tc>
          <w:tcPr>
            <w:tcW w:w="640" w:type="dxa"/>
            <w:tcBorders>
              <w:top w:val="nil"/>
              <w:left w:val="single" w:sz="8" w:space="0" w:color="000000"/>
              <w:bottom w:val="single" w:sz="8" w:space="0" w:color="000000"/>
              <w:right w:val="nil"/>
            </w:tcBorders>
            <w:shd w:val="clear" w:color="000000" w:fill="FFFFFF"/>
            <w:vAlign w:val="center"/>
            <w:hideMark/>
          </w:tcPr>
          <w:p w14:paraId="1A775E6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706E18D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ABB03F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w:t>
            </w:r>
            <w:proofErr w:type="spellStart"/>
            <w:r w:rsidRPr="00F47CA0">
              <w:rPr>
                <w:rFonts w:eastAsia="Times New Roman" w:cs="Calibri"/>
                <w:color w:val="000000"/>
                <w:sz w:val="24"/>
                <w:szCs w:val="24"/>
                <w:lang w:val="pt-BR" w:eastAsia="pt-BR"/>
              </w:rPr>
              <w:t>encadernaççao</w:t>
            </w:r>
            <w:proofErr w:type="spellEnd"/>
            <w:r w:rsidRPr="00F47CA0">
              <w:rPr>
                <w:rFonts w:eastAsia="Times New Roman" w:cs="Calibri"/>
                <w:color w:val="000000"/>
                <w:sz w:val="24"/>
                <w:szCs w:val="24"/>
                <w:lang w:val="pt-BR" w:eastAsia="pt-BR"/>
              </w:rPr>
              <w:t xml:space="preserve">, TRANSPARENTE, de 7mm. Fabricado em PVC </w:t>
            </w:r>
            <w:proofErr w:type="spellStart"/>
            <w:r w:rsidRPr="00F47CA0">
              <w:rPr>
                <w:rFonts w:eastAsia="Times New Roman" w:cs="Calibri"/>
                <w:color w:val="000000"/>
                <w:sz w:val="24"/>
                <w:szCs w:val="24"/>
                <w:lang w:val="pt-BR" w:eastAsia="pt-BR"/>
              </w:rPr>
              <w:t>semi</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Pacote com 100 unidades. </w:t>
            </w:r>
          </w:p>
        </w:tc>
        <w:tc>
          <w:tcPr>
            <w:tcW w:w="1360" w:type="dxa"/>
            <w:tcBorders>
              <w:top w:val="nil"/>
              <w:left w:val="single" w:sz="8" w:space="0" w:color="000000"/>
              <w:bottom w:val="single" w:sz="8" w:space="0" w:color="000000"/>
              <w:right w:val="nil"/>
            </w:tcBorders>
            <w:shd w:val="clear" w:color="auto" w:fill="auto"/>
            <w:vAlign w:val="center"/>
          </w:tcPr>
          <w:p w14:paraId="0394B058" w14:textId="785DB1A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A3DD29E" w14:textId="28DE6F3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2123272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4822EA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387</w:t>
            </w:r>
          </w:p>
        </w:tc>
        <w:tc>
          <w:tcPr>
            <w:tcW w:w="640" w:type="dxa"/>
            <w:tcBorders>
              <w:top w:val="nil"/>
              <w:left w:val="single" w:sz="8" w:space="0" w:color="000000"/>
              <w:bottom w:val="single" w:sz="8" w:space="0" w:color="000000"/>
              <w:right w:val="nil"/>
            </w:tcBorders>
            <w:shd w:val="clear" w:color="000000" w:fill="FFFFFF"/>
            <w:vAlign w:val="center"/>
            <w:hideMark/>
          </w:tcPr>
          <w:p w14:paraId="0144DA7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497DF59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043DDC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w:t>
            </w:r>
            <w:proofErr w:type="spellStart"/>
            <w:r w:rsidRPr="00F47CA0">
              <w:rPr>
                <w:rFonts w:eastAsia="Times New Roman" w:cs="Calibri"/>
                <w:color w:val="000000"/>
                <w:sz w:val="24"/>
                <w:szCs w:val="24"/>
                <w:lang w:val="pt-BR" w:eastAsia="pt-BR"/>
              </w:rPr>
              <w:t>encadernaççao</w:t>
            </w:r>
            <w:proofErr w:type="spellEnd"/>
            <w:r w:rsidRPr="00F47CA0">
              <w:rPr>
                <w:rFonts w:eastAsia="Times New Roman" w:cs="Calibri"/>
                <w:color w:val="000000"/>
                <w:sz w:val="24"/>
                <w:szCs w:val="24"/>
                <w:lang w:val="pt-BR" w:eastAsia="pt-BR"/>
              </w:rPr>
              <w:t xml:space="preserve">, TRANSPARENTE, de 9mm. Fabricado em PVC </w:t>
            </w:r>
            <w:proofErr w:type="spellStart"/>
            <w:r w:rsidRPr="00F47CA0">
              <w:rPr>
                <w:rFonts w:eastAsia="Times New Roman" w:cs="Calibri"/>
                <w:color w:val="000000"/>
                <w:sz w:val="24"/>
                <w:szCs w:val="24"/>
                <w:lang w:val="pt-BR" w:eastAsia="pt-BR"/>
              </w:rPr>
              <w:t>semi</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Pacote com 100 unidades. </w:t>
            </w:r>
          </w:p>
        </w:tc>
        <w:tc>
          <w:tcPr>
            <w:tcW w:w="1360" w:type="dxa"/>
            <w:tcBorders>
              <w:top w:val="nil"/>
              <w:left w:val="single" w:sz="8" w:space="0" w:color="000000"/>
              <w:bottom w:val="single" w:sz="8" w:space="0" w:color="000000"/>
              <w:right w:val="nil"/>
            </w:tcBorders>
            <w:shd w:val="clear" w:color="auto" w:fill="auto"/>
            <w:vAlign w:val="center"/>
          </w:tcPr>
          <w:p w14:paraId="469FEF83" w14:textId="2DA5588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0B454BA" w14:textId="3D7431C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4818B250"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CA1FD3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388</w:t>
            </w:r>
          </w:p>
        </w:tc>
        <w:tc>
          <w:tcPr>
            <w:tcW w:w="640" w:type="dxa"/>
            <w:tcBorders>
              <w:top w:val="nil"/>
              <w:left w:val="single" w:sz="8" w:space="0" w:color="000000"/>
              <w:bottom w:val="single" w:sz="8" w:space="0" w:color="000000"/>
              <w:right w:val="nil"/>
            </w:tcBorders>
            <w:shd w:val="clear" w:color="000000" w:fill="FFFFFF"/>
            <w:vAlign w:val="center"/>
            <w:hideMark/>
          </w:tcPr>
          <w:p w14:paraId="4D7C7B4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3B92A68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40BE21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w:t>
            </w:r>
            <w:proofErr w:type="spellStart"/>
            <w:r w:rsidRPr="00F47CA0">
              <w:rPr>
                <w:rFonts w:eastAsia="Times New Roman" w:cs="Calibri"/>
                <w:color w:val="000000"/>
                <w:sz w:val="24"/>
                <w:szCs w:val="24"/>
                <w:lang w:val="pt-BR" w:eastAsia="pt-BR"/>
              </w:rPr>
              <w:t>encadernaççao</w:t>
            </w:r>
            <w:proofErr w:type="spellEnd"/>
            <w:r w:rsidRPr="00F47CA0">
              <w:rPr>
                <w:rFonts w:eastAsia="Times New Roman" w:cs="Calibri"/>
                <w:color w:val="000000"/>
                <w:sz w:val="24"/>
                <w:szCs w:val="24"/>
                <w:lang w:val="pt-BR" w:eastAsia="pt-BR"/>
              </w:rPr>
              <w:t xml:space="preserve">, TRANSPARENTE, de 12mm. Fabricado em PVC </w:t>
            </w:r>
            <w:proofErr w:type="spellStart"/>
            <w:r w:rsidRPr="00F47CA0">
              <w:rPr>
                <w:rFonts w:eastAsia="Times New Roman" w:cs="Calibri"/>
                <w:color w:val="000000"/>
                <w:sz w:val="24"/>
                <w:szCs w:val="24"/>
                <w:lang w:val="pt-BR" w:eastAsia="pt-BR"/>
              </w:rPr>
              <w:t>semi</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Pacote com 100 unidades. </w:t>
            </w:r>
          </w:p>
        </w:tc>
        <w:tc>
          <w:tcPr>
            <w:tcW w:w="1360" w:type="dxa"/>
            <w:tcBorders>
              <w:top w:val="nil"/>
              <w:left w:val="single" w:sz="8" w:space="0" w:color="000000"/>
              <w:bottom w:val="single" w:sz="8" w:space="0" w:color="000000"/>
              <w:right w:val="nil"/>
            </w:tcBorders>
            <w:shd w:val="clear" w:color="auto" w:fill="auto"/>
            <w:vAlign w:val="center"/>
          </w:tcPr>
          <w:p w14:paraId="56EE2E2D" w14:textId="53D46FB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A6E64AB" w14:textId="3B41513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AEFBBF7"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67D77C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389</w:t>
            </w:r>
          </w:p>
        </w:tc>
        <w:tc>
          <w:tcPr>
            <w:tcW w:w="640" w:type="dxa"/>
            <w:tcBorders>
              <w:top w:val="nil"/>
              <w:left w:val="single" w:sz="8" w:space="0" w:color="000000"/>
              <w:bottom w:val="single" w:sz="8" w:space="0" w:color="000000"/>
              <w:right w:val="nil"/>
            </w:tcBorders>
            <w:shd w:val="clear" w:color="000000" w:fill="FFFFFF"/>
            <w:vAlign w:val="center"/>
            <w:hideMark/>
          </w:tcPr>
          <w:p w14:paraId="46683F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275</w:t>
            </w:r>
          </w:p>
        </w:tc>
        <w:tc>
          <w:tcPr>
            <w:tcW w:w="1026" w:type="dxa"/>
            <w:tcBorders>
              <w:top w:val="nil"/>
              <w:left w:val="single" w:sz="8" w:space="0" w:color="000000"/>
              <w:bottom w:val="single" w:sz="8" w:space="0" w:color="000000"/>
              <w:right w:val="nil"/>
            </w:tcBorders>
            <w:shd w:val="clear" w:color="000000" w:fill="FFFFFF"/>
            <w:vAlign w:val="center"/>
            <w:hideMark/>
          </w:tcPr>
          <w:p w14:paraId="2853D69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35BFF60" w14:textId="0461BB96"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encadernação 17mm pacote com 50 unidades, cor preto, PVC </w:t>
            </w:r>
            <w:proofErr w:type="spellStart"/>
            <w:r w:rsidRPr="00F47CA0">
              <w:rPr>
                <w:rFonts w:eastAsia="Times New Roman" w:cs="Calibri"/>
                <w:color w:val="000000"/>
                <w:sz w:val="24"/>
                <w:szCs w:val="24"/>
                <w:lang w:val="pt-BR" w:eastAsia="pt-BR"/>
              </w:rPr>
              <w:t>semi-rígido</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extrusado</w:t>
            </w:r>
            <w:proofErr w:type="spellEnd"/>
            <w:r w:rsidRPr="00F47CA0">
              <w:rPr>
                <w:rFonts w:eastAsia="Times New Roman" w:cs="Calibri"/>
                <w:color w:val="000000"/>
                <w:sz w:val="24"/>
                <w:szCs w:val="24"/>
                <w:lang w:val="pt-BR" w:eastAsia="pt-BR"/>
              </w:rPr>
              <w:t>, 33cm comprimento, capacidade até 100 folhas</w:t>
            </w:r>
          </w:p>
        </w:tc>
        <w:tc>
          <w:tcPr>
            <w:tcW w:w="1360" w:type="dxa"/>
            <w:tcBorders>
              <w:top w:val="nil"/>
              <w:left w:val="single" w:sz="8" w:space="0" w:color="000000"/>
              <w:bottom w:val="single" w:sz="8" w:space="0" w:color="000000"/>
              <w:right w:val="nil"/>
            </w:tcBorders>
            <w:shd w:val="clear" w:color="auto" w:fill="auto"/>
            <w:vAlign w:val="center"/>
          </w:tcPr>
          <w:p w14:paraId="6B60D945" w14:textId="0911401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D7C0C45" w14:textId="17CF5C3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2DCF70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A0AA0C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390</w:t>
            </w:r>
          </w:p>
        </w:tc>
        <w:tc>
          <w:tcPr>
            <w:tcW w:w="640" w:type="dxa"/>
            <w:tcBorders>
              <w:top w:val="nil"/>
              <w:left w:val="single" w:sz="8" w:space="0" w:color="000000"/>
              <w:bottom w:val="single" w:sz="8" w:space="0" w:color="000000"/>
              <w:right w:val="nil"/>
            </w:tcBorders>
            <w:shd w:val="clear" w:color="000000" w:fill="FFFFFF"/>
            <w:vAlign w:val="center"/>
            <w:hideMark/>
          </w:tcPr>
          <w:p w14:paraId="04C81A3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w:t>
            </w:r>
          </w:p>
        </w:tc>
        <w:tc>
          <w:tcPr>
            <w:tcW w:w="1026" w:type="dxa"/>
            <w:tcBorders>
              <w:top w:val="nil"/>
              <w:left w:val="single" w:sz="8" w:space="0" w:color="000000"/>
              <w:bottom w:val="single" w:sz="8" w:space="0" w:color="000000"/>
              <w:right w:val="nil"/>
            </w:tcBorders>
            <w:shd w:val="clear" w:color="000000" w:fill="FFFFFF"/>
            <w:vAlign w:val="center"/>
            <w:hideMark/>
          </w:tcPr>
          <w:p w14:paraId="0BA3658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67A13C8" w14:textId="49F4047A"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Estilete Profissional, Grande, Cabo em metal e plástico; </w:t>
            </w:r>
            <w:r w:rsidR="00DC005A" w:rsidRPr="00F47CA0">
              <w:rPr>
                <w:rFonts w:eastAsia="Times New Roman" w:cs="Calibri"/>
                <w:color w:val="000000"/>
                <w:sz w:val="24"/>
                <w:szCs w:val="24"/>
                <w:lang w:val="pt-BR" w:eastAsia="pt-BR"/>
              </w:rPr>
              <w:t>Lâmina</w:t>
            </w:r>
            <w:r w:rsidRPr="00F47CA0">
              <w:rPr>
                <w:rFonts w:eastAsia="Times New Roman" w:cs="Calibri"/>
                <w:color w:val="000000"/>
                <w:sz w:val="24"/>
                <w:szCs w:val="24"/>
                <w:lang w:val="pt-BR" w:eastAsia="pt-BR"/>
              </w:rPr>
              <w:t xml:space="preserve"> de aço alto carbono, Sistema retrátil, </w:t>
            </w:r>
            <w:proofErr w:type="gramStart"/>
            <w:r w:rsidRPr="00F47CA0">
              <w:rPr>
                <w:rFonts w:eastAsia="Times New Roman" w:cs="Calibri"/>
                <w:color w:val="000000"/>
                <w:sz w:val="24"/>
                <w:szCs w:val="24"/>
                <w:lang w:val="pt-BR" w:eastAsia="pt-BR"/>
              </w:rPr>
              <w:t>Com</w:t>
            </w:r>
            <w:proofErr w:type="gramEnd"/>
            <w:r w:rsidRPr="00F47CA0">
              <w:rPr>
                <w:rFonts w:eastAsia="Times New Roman" w:cs="Calibri"/>
                <w:color w:val="000000"/>
                <w:sz w:val="24"/>
                <w:szCs w:val="24"/>
                <w:lang w:val="pt-BR" w:eastAsia="pt-BR"/>
              </w:rPr>
              <w:t xml:space="preserve"> 3 posições;</w:t>
            </w:r>
          </w:p>
        </w:tc>
        <w:tc>
          <w:tcPr>
            <w:tcW w:w="1360" w:type="dxa"/>
            <w:tcBorders>
              <w:top w:val="nil"/>
              <w:left w:val="single" w:sz="8" w:space="0" w:color="000000"/>
              <w:bottom w:val="single" w:sz="8" w:space="0" w:color="000000"/>
              <w:right w:val="nil"/>
            </w:tcBorders>
            <w:shd w:val="clear" w:color="auto" w:fill="auto"/>
            <w:vAlign w:val="center"/>
          </w:tcPr>
          <w:p w14:paraId="6455942E" w14:textId="6DEF299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2228F37" w14:textId="75D455D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F3E8AE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1FE0E1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391</w:t>
            </w:r>
          </w:p>
        </w:tc>
        <w:tc>
          <w:tcPr>
            <w:tcW w:w="640" w:type="dxa"/>
            <w:tcBorders>
              <w:top w:val="nil"/>
              <w:left w:val="single" w:sz="8" w:space="0" w:color="000000"/>
              <w:bottom w:val="single" w:sz="8" w:space="0" w:color="000000"/>
              <w:right w:val="nil"/>
            </w:tcBorders>
            <w:shd w:val="clear" w:color="000000" w:fill="FFFFFF"/>
            <w:vAlign w:val="center"/>
            <w:hideMark/>
          </w:tcPr>
          <w:p w14:paraId="7A6FE29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w:t>
            </w:r>
          </w:p>
        </w:tc>
        <w:tc>
          <w:tcPr>
            <w:tcW w:w="1026" w:type="dxa"/>
            <w:tcBorders>
              <w:top w:val="nil"/>
              <w:left w:val="single" w:sz="8" w:space="0" w:color="000000"/>
              <w:bottom w:val="single" w:sz="8" w:space="0" w:color="000000"/>
              <w:right w:val="nil"/>
            </w:tcBorders>
            <w:shd w:val="clear" w:color="000000" w:fill="FFFFFF"/>
            <w:vAlign w:val="center"/>
            <w:hideMark/>
          </w:tcPr>
          <w:p w14:paraId="3155CC2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38688BA" w14:textId="4707FF6E"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Estilete; Médio, Cabo em metal e plástico; </w:t>
            </w:r>
            <w:r w:rsidR="00DC005A" w:rsidRPr="00F47CA0">
              <w:rPr>
                <w:rFonts w:eastAsia="Times New Roman" w:cs="Calibri"/>
                <w:color w:val="000000"/>
                <w:sz w:val="24"/>
                <w:szCs w:val="24"/>
                <w:lang w:val="pt-BR" w:eastAsia="pt-BR"/>
              </w:rPr>
              <w:t>Lâmina</w:t>
            </w:r>
            <w:r w:rsidRPr="00F47CA0">
              <w:rPr>
                <w:rFonts w:eastAsia="Times New Roman" w:cs="Calibri"/>
                <w:color w:val="000000"/>
                <w:sz w:val="24"/>
                <w:szCs w:val="24"/>
                <w:lang w:val="pt-BR" w:eastAsia="pt-BR"/>
              </w:rPr>
              <w:t xml:space="preserve"> de aço alto carbono, Sistema retrátil, </w:t>
            </w:r>
            <w:proofErr w:type="gramStart"/>
            <w:r w:rsidRPr="00F47CA0">
              <w:rPr>
                <w:rFonts w:eastAsia="Times New Roman" w:cs="Calibri"/>
                <w:color w:val="000000"/>
                <w:sz w:val="24"/>
                <w:szCs w:val="24"/>
                <w:lang w:val="pt-BR" w:eastAsia="pt-BR"/>
              </w:rPr>
              <w:t>Com</w:t>
            </w:r>
            <w:proofErr w:type="gramEnd"/>
            <w:r w:rsidRPr="00F47CA0">
              <w:rPr>
                <w:rFonts w:eastAsia="Times New Roman" w:cs="Calibri"/>
                <w:color w:val="000000"/>
                <w:sz w:val="24"/>
                <w:szCs w:val="24"/>
                <w:lang w:val="pt-BR" w:eastAsia="pt-BR"/>
              </w:rPr>
              <w:t xml:space="preserve"> 3 posições;</w:t>
            </w:r>
          </w:p>
        </w:tc>
        <w:tc>
          <w:tcPr>
            <w:tcW w:w="1360" w:type="dxa"/>
            <w:tcBorders>
              <w:top w:val="nil"/>
              <w:left w:val="single" w:sz="8" w:space="0" w:color="000000"/>
              <w:bottom w:val="single" w:sz="8" w:space="0" w:color="000000"/>
              <w:right w:val="nil"/>
            </w:tcBorders>
            <w:shd w:val="clear" w:color="auto" w:fill="auto"/>
            <w:vAlign w:val="center"/>
          </w:tcPr>
          <w:p w14:paraId="1B38321F" w14:textId="3EF4C58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5E78DFA" w14:textId="0B1BA77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B636B2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D64C7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392</w:t>
            </w:r>
          </w:p>
        </w:tc>
        <w:tc>
          <w:tcPr>
            <w:tcW w:w="640" w:type="dxa"/>
            <w:tcBorders>
              <w:top w:val="nil"/>
              <w:left w:val="single" w:sz="8" w:space="0" w:color="000000"/>
              <w:bottom w:val="single" w:sz="8" w:space="0" w:color="000000"/>
              <w:right w:val="nil"/>
            </w:tcBorders>
            <w:shd w:val="clear" w:color="000000" w:fill="FFFFFF"/>
            <w:vAlign w:val="center"/>
            <w:hideMark/>
          </w:tcPr>
          <w:p w14:paraId="6E546FB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384E47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E13FE05" w14:textId="18DEF941"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auto adesiva URGENTE; tamanho 13 X 44,5 mm; embalagem com no mínimo 60 etiquetas.</w:t>
            </w:r>
          </w:p>
        </w:tc>
        <w:tc>
          <w:tcPr>
            <w:tcW w:w="1360" w:type="dxa"/>
            <w:tcBorders>
              <w:top w:val="nil"/>
              <w:left w:val="single" w:sz="8" w:space="0" w:color="000000"/>
              <w:bottom w:val="single" w:sz="8" w:space="0" w:color="000000"/>
              <w:right w:val="nil"/>
            </w:tcBorders>
            <w:shd w:val="clear" w:color="auto" w:fill="auto"/>
            <w:vAlign w:val="center"/>
          </w:tcPr>
          <w:p w14:paraId="5004D3BE" w14:textId="6E09B63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43BF644" w14:textId="4F4A3CC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A659886"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01309A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393</w:t>
            </w:r>
          </w:p>
        </w:tc>
        <w:tc>
          <w:tcPr>
            <w:tcW w:w="640" w:type="dxa"/>
            <w:tcBorders>
              <w:top w:val="nil"/>
              <w:left w:val="single" w:sz="8" w:space="0" w:color="000000"/>
              <w:bottom w:val="single" w:sz="8" w:space="0" w:color="000000"/>
              <w:right w:val="nil"/>
            </w:tcBorders>
            <w:shd w:val="clear" w:color="000000" w:fill="FFFFFF"/>
            <w:vAlign w:val="center"/>
            <w:hideMark/>
          </w:tcPr>
          <w:p w14:paraId="5565BB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3ACDB54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0B070F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autoadesivo, retangular, tamanho 22,0 x 90,0mm; folha A5; embalagem com no mínimo 12 unidades.</w:t>
            </w:r>
          </w:p>
        </w:tc>
        <w:tc>
          <w:tcPr>
            <w:tcW w:w="1360" w:type="dxa"/>
            <w:tcBorders>
              <w:top w:val="nil"/>
              <w:left w:val="single" w:sz="8" w:space="0" w:color="000000"/>
              <w:bottom w:val="single" w:sz="8" w:space="0" w:color="000000"/>
              <w:right w:val="nil"/>
            </w:tcBorders>
            <w:shd w:val="clear" w:color="auto" w:fill="auto"/>
            <w:vAlign w:val="center"/>
          </w:tcPr>
          <w:p w14:paraId="0BEB479F" w14:textId="72457CA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C274A98" w14:textId="05A050B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59B6350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699330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394</w:t>
            </w:r>
          </w:p>
        </w:tc>
        <w:tc>
          <w:tcPr>
            <w:tcW w:w="640" w:type="dxa"/>
            <w:tcBorders>
              <w:top w:val="nil"/>
              <w:left w:val="single" w:sz="8" w:space="0" w:color="000000"/>
              <w:bottom w:val="single" w:sz="8" w:space="0" w:color="000000"/>
              <w:right w:val="nil"/>
            </w:tcBorders>
            <w:shd w:val="clear" w:color="000000" w:fill="FFFFFF"/>
            <w:vAlign w:val="center"/>
            <w:hideMark/>
          </w:tcPr>
          <w:p w14:paraId="4E47986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2BAE100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FAA360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modelo Carta. Medindo 33,9mm x 101,6mm. Contendo 14 por folha. Caixa com 100 folhas. 1400 Etiquetas.</w:t>
            </w:r>
          </w:p>
        </w:tc>
        <w:tc>
          <w:tcPr>
            <w:tcW w:w="1360" w:type="dxa"/>
            <w:tcBorders>
              <w:top w:val="nil"/>
              <w:left w:val="single" w:sz="8" w:space="0" w:color="000000"/>
              <w:bottom w:val="single" w:sz="8" w:space="0" w:color="000000"/>
              <w:right w:val="nil"/>
            </w:tcBorders>
            <w:shd w:val="clear" w:color="auto" w:fill="auto"/>
            <w:vAlign w:val="center"/>
          </w:tcPr>
          <w:p w14:paraId="4FE8C2E7" w14:textId="4D01A56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F89EF83" w14:textId="6ECD173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DB244A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E1D2F7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395</w:t>
            </w:r>
          </w:p>
        </w:tc>
        <w:tc>
          <w:tcPr>
            <w:tcW w:w="640" w:type="dxa"/>
            <w:tcBorders>
              <w:top w:val="nil"/>
              <w:left w:val="single" w:sz="8" w:space="0" w:color="000000"/>
              <w:bottom w:val="single" w:sz="8" w:space="0" w:color="000000"/>
              <w:right w:val="nil"/>
            </w:tcBorders>
            <w:shd w:val="clear" w:color="000000" w:fill="FFFFFF"/>
            <w:vAlign w:val="center"/>
            <w:hideMark/>
          </w:tcPr>
          <w:p w14:paraId="00B31E4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729E7F0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57B666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Auto adesivas, tamanho A4 210x297mm, cor branca A4 25 folhas (400 etiquetas) 99,1x34 por pacote</w:t>
            </w:r>
          </w:p>
        </w:tc>
        <w:tc>
          <w:tcPr>
            <w:tcW w:w="1360" w:type="dxa"/>
            <w:tcBorders>
              <w:top w:val="nil"/>
              <w:left w:val="single" w:sz="8" w:space="0" w:color="000000"/>
              <w:bottom w:val="single" w:sz="8" w:space="0" w:color="000000"/>
              <w:right w:val="nil"/>
            </w:tcBorders>
            <w:shd w:val="clear" w:color="auto" w:fill="auto"/>
            <w:vAlign w:val="center"/>
          </w:tcPr>
          <w:p w14:paraId="2A14CB19" w14:textId="1229363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AC048B5" w14:textId="533422D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37639B6"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B00D97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396</w:t>
            </w:r>
          </w:p>
        </w:tc>
        <w:tc>
          <w:tcPr>
            <w:tcW w:w="640" w:type="dxa"/>
            <w:tcBorders>
              <w:top w:val="nil"/>
              <w:left w:val="single" w:sz="8" w:space="0" w:color="000000"/>
              <w:bottom w:val="single" w:sz="8" w:space="0" w:color="000000"/>
              <w:right w:val="nil"/>
            </w:tcBorders>
            <w:shd w:val="clear" w:color="000000" w:fill="FFFFFF"/>
            <w:vAlign w:val="center"/>
            <w:hideMark/>
          </w:tcPr>
          <w:p w14:paraId="6AA299E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7AF7AC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AA1AC6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para Pasta Suspensa, Branca. Embalagem com 50 unidades</w:t>
            </w:r>
          </w:p>
        </w:tc>
        <w:tc>
          <w:tcPr>
            <w:tcW w:w="1360" w:type="dxa"/>
            <w:tcBorders>
              <w:top w:val="nil"/>
              <w:left w:val="single" w:sz="8" w:space="0" w:color="000000"/>
              <w:bottom w:val="single" w:sz="8" w:space="0" w:color="000000"/>
              <w:right w:val="nil"/>
            </w:tcBorders>
            <w:shd w:val="clear" w:color="auto" w:fill="auto"/>
            <w:vAlign w:val="center"/>
          </w:tcPr>
          <w:p w14:paraId="7760AA3C" w14:textId="1563644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6FBB6E" w14:textId="5211F15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84F1C9B"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990D14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397</w:t>
            </w:r>
          </w:p>
        </w:tc>
        <w:tc>
          <w:tcPr>
            <w:tcW w:w="640" w:type="dxa"/>
            <w:tcBorders>
              <w:top w:val="nil"/>
              <w:left w:val="single" w:sz="8" w:space="0" w:color="000000"/>
              <w:bottom w:val="single" w:sz="8" w:space="0" w:color="000000"/>
              <w:right w:val="nil"/>
            </w:tcBorders>
            <w:shd w:val="clear" w:color="000000" w:fill="FFFFFF"/>
            <w:vAlign w:val="center"/>
            <w:hideMark/>
          </w:tcPr>
          <w:p w14:paraId="13B9B30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56155D9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CB4727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auto adesiva, tamanho 46,56mm x 77,79mm</w:t>
            </w:r>
          </w:p>
        </w:tc>
        <w:tc>
          <w:tcPr>
            <w:tcW w:w="1360" w:type="dxa"/>
            <w:tcBorders>
              <w:top w:val="nil"/>
              <w:left w:val="single" w:sz="8" w:space="0" w:color="000000"/>
              <w:bottom w:val="single" w:sz="8" w:space="0" w:color="000000"/>
              <w:right w:val="nil"/>
            </w:tcBorders>
            <w:shd w:val="clear" w:color="auto" w:fill="auto"/>
            <w:vAlign w:val="center"/>
          </w:tcPr>
          <w:p w14:paraId="019784A4" w14:textId="355899B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CC83968" w14:textId="210AC5F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89F306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E0932C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398</w:t>
            </w:r>
          </w:p>
        </w:tc>
        <w:tc>
          <w:tcPr>
            <w:tcW w:w="640" w:type="dxa"/>
            <w:tcBorders>
              <w:top w:val="nil"/>
              <w:left w:val="single" w:sz="8" w:space="0" w:color="000000"/>
              <w:bottom w:val="single" w:sz="8" w:space="0" w:color="000000"/>
              <w:right w:val="nil"/>
            </w:tcBorders>
            <w:shd w:val="clear" w:color="000000" w:fill="FFFFFF"/>
            <w:vAlign w:val="center"/>
            <w:hideMark/>
          </w:tcPr>
          <w:p w14:paraId="31EDAA9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05B523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115402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adesiva cor branca, retangular, pacote mínimo 300 unidades, medindo aproximadamente 35x100mm</w:t>
            </w:r>
          </w:p>
        </w:tc>
        <w:tc>
          <w:tcPr>
            <w:tcW w:w="1360" w:type="dxa"/>
            <w:tcBorders>
              <w:top w:val="nil"/>
              <w:left w:val="single" w:sz="8" w:space="0" w:color="000000"/>
              <w:bottom w:val="single" w:sz="8" w:space="0" w:color="000000"/>
              <w:right w:val="nil"/>
            </w:tcBorders>
            <w:shd w:val="clear" w:color="auto" w:fill="auto"/>
            <w:vAlign w:val="center"/>
          </w:tcPr>
          <w:p w14:paraId="774ACC5A" w14:textId="4D2F042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B8E9963" w14:textId="230D382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8A798ED"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E1187B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399</w:t>
            </w:r>
          </w:p>
        </w:tc>
        <w:tc>
          <w:tcPr>
            <w:tcW w:w="640" w:type="dxa"/>
            <w:tcBorders>
              <w:top w:val="nil"/>
              <w:left w:val="single" w:sz="8" w:space="0" w:color="000000"/>
              <w:bottom w:val="single" w:sz="8" w:space="0" w:color="000000"/>
              <w:right w:val="nil"/>
            </w:tcBorders>
            <w:shd w:val="clear" w:color="000000" w:fill="FFFFFF"/>
            <w:vAlign w:val="center"/>
            <w:hideMark/>
          </w:tcPr>
          <w:p w14:paraId="518F268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259</w:t>
            </w:r>
          </w:p>
        </w:tc>
        <w:tc>
          <w:tcPr>
            <w:tcW w:w="1026" w:type="dxa"/>
            <w:tcBorders>
              <w:top w:val="nil"/>
              <w:left w:val="single" w:sz="8" w:space="0" w:color="000000"/>
              <w:bottom w:val="single" w:sz="8" w:space="0" w:color="000000"/>
              <w:right w:val="nil"/>
            </w:tcBorders>
            <w:shd w:val="clear" w:color="000000" w:fill="FFFFFF"/>
            <w:vAlign w:val="center"/>
            <w:hideMark/>
          </w:tcPr>
          <w:p w14:paraId="7BC50C3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1725C4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Extrator de Grampo, confeccionado em aço inox. Tipo Espátula. Medindo 1mm espessura;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145 mm de comprimento x 14 mm largura maior x 10 mm largura menor. Ponta arredondada.</w:t>
            </w:r>
          </w:p>
        </w:tc>
        <w:tc>
          <w:tcPr>
            <w:tcW w:w="1360" w:type="dxa"/>
            <w:tcBorders>
              <w:top w:val="nil"/>
              <w:left w:val="single" w:sz="8" w:space="0" w:color="000000"/>
              <w:bottom w:val="single" w:sz="8" w:space="0" w:color="000000"/>
              <w:right w:val="nil"/>
            </w:tcBorders>
            <w:shd w:val="clear" w:color="auto" w:fill="auto"/>
            <w:vAlign w:val="center"/>
          </w:tcPr>
          <w:p w14:paraId="2B4B79A5" w14:textId="661E3A9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98684F6" w14:textId="1FBE646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85C2C6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0A2817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400</w:t>
            </w:r>
          </w:p>
        </w:tc>
        <w:tc>
          <w:tcPr>
            <w:tcW w:w="640" w:type="dxa"/>
            <w:tcBorders>
              <w:top w:val="nil"/>
              <w:left w:val="single" w:sz="8" w:space="0" w:color="000000"/>
              <w:bottom w:val="single" w:sz="8" w:space="0" w:color="000000"/>
              <w:right w:val="nil"/>
            </w:tcBorders>
            <w:shd w:val="clear" w:color="000000" w:fill="FFFFFF"/>
            <w:vAlign w:val="center"/>
            <w:hideMark/>
          </w:tcPr>
          <w:p w14:paraId="154E2D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471</w:t>
            </w:r>
          </w:p>
        </w:tc>
        <w:tc>
          <w:tcPr>
            <w:tcW w:w="1026" w:type="dxa"/>
            <w:tcBorders>
              <w:top w:val="nil"/>
              <w:left w:val="single" w:sz="8" w:space="0" w:color="000000"/>
              <w:bottom w:val="single" w:sz="8" w:space="0" w:color="000000"/>
              <w:right w:val="nil"/>
            </w:tcBorders>
            <w:shd w:val="clear" w:color="000000" w:fill="FFFFFF"/>
            <w:vAlign w:val="center"/>
            <w:hideMark/>
          </w:tcPr>
          <w:p w14:paraId="73278A2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EEC21E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CREPE; medindo 18mmx50m; branca; comum;</w:t>
            </w:r>
          </w:p>
        </w:tc>
        <w:tc>
          <w:tcPr>
            <w:tcW w:w="1360" w:type="dxa"/>
            <w:tcBorders>
              <w:top w:val="nil"/>
              <w:left w:val="single" w:sz="8" w:space="0" w:color="000000"/>
              <w:bottom w:val="single" w:sz="8" w:space="0" w:color="000000"/>
              <w:right w:val="nil"/>
            </w:tcBorders>
            <w:shd w:val="clear" w:color="auto" w:fill="auto"/>
            <w:vAlign w:val="center"/>
          </w:tcPr>
          <w:p w14:paraId="53DE9BF9" w14:textId="6BF6FDB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E128A9B" w14:textId="30BA08F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940888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320724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401</w:t>
            </w:r>
          </w:p>
        </w:tc>
        <w:tc>
          <w:tcPr>
            <w:tcW w:w="640" w:type="dxa"/>
            <w:tcBorders>
              <w:top w:val="nil"/>
              <w:left w:val="single" w:sz="8" w:space="0" w:color="000000"/>
              <w:bottom w:val="single" w:sz="8" w:space="0" w:color="000000"/>
              <w:right w:val="nil"/>
            </w:tcBorders>
            <w:shd w:val="clear" w:color="000000" w:fill="FFFFFF"/>
            <w:vAlign w:val="center"/>
            <w:hideMark/>
          </w:tcPr>
          <w:p w14:paraId="5ECD58E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300</w:t>
            </w:r>
          </w:p>
        </w:tc>
        <w:tc>
          <w:tcPr>
            <w:tcW w:w="1026" w:type="dxa"/>
            <w:tcBorders>
              <w:top w:val="nil"/>
              <w:left w:val="single" w:sz="8" w:space="0" w:color="000000"/>
              <w:bottom w:val="single" w:sz="8" w:space="0" w:color="000000"/>
              <w:right w:val="nil"/>
            </w:tcBorders>
            <w:shd w:val="clear" w:color="000000" w:fill="FFFFFF"/>
            <w:vAlign w:val="center"/>
            <w:hideMark/>
          </w:tcPr>
          <w:p w14:paraId="06D93FF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7786FC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de polipropileno (pp); medindo 45mmx45m; na COR MARROM; para empacotamento, com alta adesão;</w:t>
            </w:r>
          </w:p>
        </w:tc>
        <w:tc>
          <w:tcPr>
            <w:tcW w:w="1360" w:type="dxa"/>
            <w:tcBorders>
              <w:top w:val="nil"/>
              <w:left w:val="single" w:sz="8" w:space="0" w:color="000000"/>
              <w:bottom w:val="single" w:sz="8" w:space="0" w:color="000000"/>
              <w:right w:val="nil"/>
            </w:tcBorders>
            <w:shd w:val="clear" w:color="auto" w:fill="auto"/>
            <w:vAlign w:val="center"/>
          </w:tcPr>
          <w:p w14:paraId="42640459" w14:textId="306446B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2079DE1" w14:textId="7D6F42D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1C1772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BC2309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402</w:t>
            </w:r>
          </w:p>
        </w:tc>
        <w:tc>
          <w:tcPr>
            <w:tcW w:w="640" w:type="dxa"/>
            <w:tcBorders>
              <w:top w:val="nil"/>
              <w:left w:val="single" w:sz="8" w:space="0" w:color="000000"/>
              <w:bottom w:val="single" w:sz="8" w:space="0" w:color="000000"/>
              <w:right w:val="nil"/>
            </w:tcBorders>
            <w:shd w:val="clear" w:color="000000" w:fill="FFFFFF"/>
            <w:vAlign w:val="center"/>
            <w:hideMark/>
          </w:tcPr>
          <w:p w14:paraId="73CF7F6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182</w:t>
            </w:r>
          </w:p>
        </w:tc>
        <w:tc>
          <w:tcPr>
            <w:tcW w:w="1026" w:type="dxa"/>
            <w:tcBorders>
              <w:top w:val="nil"/>
              <w:left w:val="single" w:sz="8" w:space="0" w:color="000000"/>
              <w:bottom w:val="single" w:sz="8" w:space="0" w:color="000000"/>
              <w:right w:val="nil"/>
            </w:tcBorders>
            <w:shd w:val="clear" w:color="000000" w:fill="FFFFFF"/>
            <w:vAlign w:val="center"/>
            <w:hideMark/>
          </w:tcPr>
          <w:p w14:paraId="7A585F9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B594DA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de polipropileno; medindo 24mmx30m; na cor TRANSPARENTE; DUPLA FACE;</w:t>
            </w:r>
          </w:p>
        </w:tc>
        <w:tc>
          <w:tcPr>
            <w:tcW w:w="1360" w:type="dxa"/>
            <w:tcBorders>
              <w:top w:val="nil"/>
              <w:left w:val="single" w:sz="8" w:space="0" w:color="000000"/>
              <w:bottom w:val="single" w:sz="8" w:space="0" w:color="000000"/>
              <w:right w:val="nil"/>
            </w:tcBorders>
            <w:shd w:val="clear" w:color="auto" w:fill="auto"/>
            <w:vAlign w:val="center"/>
          </w:tcPr>
          <w:p w14:paraId="1C05A384" w14:textId="0C68C20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F5EC53D" w14:textId="11F8AF4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C791AD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605ADC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403</w:t>
            </w:r>
          </w:p>
        </w:tc>
        <w:tc>
          <w:tcPr>
            <w:tcW w:w="640" w:type="dxa"/>
            <w:tcBorders>
              <w:top w:val="nil"/>
              <w:left w:val="single" w:sz="8" w:space="0" w:color="000000"/>
              <w:bottom w:val="single" w:sz="8" w:space="0" w:color="000000"/>
              <w:right w:val="nil"/>
            </w:tcBorders>
            <w:shd w:val="clear" w:color="000000" w:fill="FFFFFF"/>
            <w:vAlign w:val="center"/>
            <w:hideMark/>
          </w:tcPr>
          <w:p w14:paraId="62E94AA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2AE166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417865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de polipropileno; medindo (12mmx30m); na cor: transparente; dupla face;</w:t>
            </w:r>
          </w:p>
        </w:tc>
        <w:tc>
          <w:tcPr>
            <w:tcW w:w="1360" w:type="dxa"/>
            <w:tcBorders>
              <w:top w:val="nil"/>
              <w:left w:val="single" w:sz="8" w:space="0" w:color="000000"/>
              <w:bottom w:val="single" w:sz="8" w:space="0" w:color="000000"/>
              <w:right w:val="nil"/>
            </w:tcBorders>
            <w:shd w:val="clear" w:color="auto" w:fill="auto"/>
            <w:vAlign w:val="center"/>
          </w:tcPr>
          <w:p w14:paraId="358A3BC2" w14:textId="59F04EC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3234E22" w14:textId="29E8903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A9E8DF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D083F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404</w:t>
            </w:r>
          </w:p>
        </w:tc>
        <w:tc>
          <w:tcPr>
            <w:tcW w:w="640" w:type="dxa"/>
            <w:tcBorders>
              <w:top w:val="nil"/>
              <w:left w:val="single" w:sz="8" w:space="0" w:color="000000"/>
              <w:bottom w:val="single" w:sz="8" w:space="0" w:color="000000"/>
              <w:right w:val="nil"/>
            </w:tcBorders>
            <w:shd w:val="clear" w:color="000000" w:fill="FFFFFF"/>
            <w:vAlign w:val="center"/>
            <w:hideMark/>
          </w:tcPr>
          <w:p w14:paraId="2081287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450</w:t>
            </w:r>
          </w:p>
        </w:tc>
        <w:tc>
          <w:tcPr>
            <w:tcW w:w="1026" w:type="dxa"/>
            <w:tcBorders>
              <w:top w:val="nil"/>
              <w:left w:val="single" w:sz="8" w:space="0" w:color="000000"/>
              <w:bottom w:val="single" w:sz="8" w:space="0" w:color="000000"/>
              <w:right w:val="nil"/>
            </w:tcBorders>
            <w:shd w:val="clear" w:color="000000" w:fill="FFFFFF"/>
            <w:vAlign w:val="center"/>
            <w:hideMark/>
          </w:tcPr>
          <w:p w14:paraId="15FB61E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7E6FB7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de polipropileno; medindo (19mmx30m); na cor: transparente; dupla face;</w:t>
            </w:r>
          </w:p>
        </w:tc>
        <w:tc>
          <w:tcPr>
            <w:tcW w:w="1360" w:type="dxa"/>
            <w:tcBorders>
              <w:top w:val="nil"/>
              <w:left w:val="single" w:sz="8" w:space="0" w:color="000000"/>
              <w:bottom w:val="single" w:sz="8" w:space="0" w:color="000000"/>
              <w:right w:val="nil"/>
            </w:tcBorders>
            <w:shd w:val="clear" w:color="auto" w:fill="auto"/>
            <w:vAlign w:val="center"/>
          </w:tcPr>
          <w:p w14:paraId="2349A7F9" w14:textId="73F98EE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BBDC795" w14:textId="730A7A0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D69C43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FB86F8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405</w:t>
            </w:r>
          </w:p>
        </w:tc>
        <w:tc>
          <w:tcPr>
            <w:tcW w:w="640" w:type="dxa"/>
            <w:tcBorders>
              <w:top w:val="nil"/>
              <w:left w:val="single" w:sz="8" w:space="0" w:color="000000"/>
              <w:bottom w:val="single" w:sz="8" w:space="0" w:color="000000"/>
              <w:right w:val="nil"/>
            </w:tcBorders>
            <w:shd w:val="clear" w:color="000000" w:fill="FFFFFF"/>
            <w:vAlign w:val="center"/>
            <w:hideMark/>
          </w:tcPr>
          <w:p w14:paraId="719C70F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19A7113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94C687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polipropileno; medindo 12mmx30m; TRANSPARENTE.</w:t>
            </w:r>
          </w:p>
        </w:tc>
        <w:tc>
          <w:tcPr>
            <w:tcW w:w="1360" w:type="dxa"/>
            <w:tcBorders>
              <w:top w:val="nil"/>
              <w:left w:val="single" w:sz="8" w:space="0" w:color="000000"/>
              <w:bottom w:val="single" w:sz="8" w:space="0" w:color="000000"/>
              <w:right w:val="nil"/>
            </w:tcBorders>
            <w:shd w:val="clear" w:color="auto" w:fill="auto"/>
            <w:vAlign w:val="center"/>
          </w:tcPr>
          <w:p w14:paraId="43514067" w14:textId="23C1A5D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F2083B7" w14:textId="47EB2A4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0685A0B"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D996FC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406</w:t>
            </w:r>
          </w:p>
        </w:tc>
        <w:tc>
          <w:tcPr>
            <w:tcW w:w="640" w:type="dxa"/>
            <w:tcBorders>
              <w:top w:val="nil"/>
              <w:left w:val="single" w:sz="8" w:space="0" w:color="000000"/>
              <w:bottom w:val="single" w:sz="8" w:space="0" w:color="000000"/>
              <w:right w:val="nil"/>
            </w:tcBorders>
            <w:shd w:val="clear" w:color="000000" w:fill="FFFFFF"/>
            <w:vAlign w:val="center"/>
            <w:hideMark/>
          </w:tcPr>
          <w:p w14:paraId="22624AE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820</w:t>
            </w:r>
          </w:p>
        </w:tc>
        <w:tc>
          <w:tcPr>
            <w:tcW w:w="1026" w:type="dxa"/>
            <w:tcBorders>
              <w:top w:val="nil"/>
              <w:left w:val="single" w:sz="8" w:space="0" w:color="000000"/>
              <w:bottom w:val="single" w:sz="8" w:space="0" w:color="000000"/>
              <w:right w:val="nil"/>
            </w:tcBorders>
            <w:shd w:val="clear" w:color="000000" w:fill="FFFFFF"/>
            <w:vAlign w:val="center"/>
            <w:hideMark/>
          </w:tcPr>
          <w:p w14:paraId="2FDFAA4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294280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polipropileno; medindo 12mmx50m; TRANSPARENTE.</w:t>
            </w:r>
          </w:p>
        </w:tc>
        <w:tc>
          <w:tcPr>
            <w:tcW w:w="1360" w:type="dxa"/>
            <w:tcBorders>
              <w:top w:val="nil"/>
              <w:left w:val="single" w:sz="8" w:space="0" w:color="000000"/>
              <w:bottom w:val="single" w:sz="8" w:space="0" w:color="000000"/>
              <w:right w:val="nil"/>
            </w:tcBorders>
            <w:shd w:val="clear" w:color="auto" w:fill="auto"/>
            <w:vAlign w:val="center"/>
          </w:tcPr>
          <w:p w14:paraId="78D08442" w14:textId="68AE52A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26ED182" w14:textId="5704A80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F0DBF59"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E532E8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407</w:t>
            </w:r>
          </w:p>
        </w:tc>
        <w:tc>
          <w:tcPr>
            <w:tcW w:w="640" w:type="dxa"/>
            <w:tcBorders>
              <w:top w:val="nil"/>
              <w:left w:val="single" w:sz="8" w:space="0" w:color="000000"/>
              <w:bottom w:val="single" w:sz="8" w:space="0" w:color="000000"/>
              <w:right w:val="nil"/>
            </w:tcBorders>
            <w:shd w:val="clear" w:color="000000" w:fill="FFFFFF"/>
            <w:vAlign w:val="center"/>
            <w:hideMark/>
          </w:tcPr>
          <w:p w14:paraId="382D361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100</w:t>
            </w:r>
          </w:p>
        </w:tc>
        <w:tc>
          <w:tcPr>
            <w:tcW w:w="1026" w:type="dxa"/>
            <w:tcBorders>
              <w:top w:val="nil"/>
              <w:left w:val="single" w:sz="8" w:space="0" w:color="000000"/>
              <w:bottom w:val="single" w:sz="8" w:space="0" w:color="000000"/>
              <w:right w:val="nil"/>
            </w:tcBorders>
            <w:shd w:val="clear" w:color="000000" w:fill="FFFFFF"/>
            <w:vAlign w:val="center"/>
            <w:hideMark/>
          </w:tcPr>
          <w:p w14:paraId="398178B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7009BD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transparente 45mmx50m</w:t>
            </w:r>
          </w:p>
        </w:tc>
        <w:tc>
          <w:tcPr>
            <w:tcW w:w="1360" w:type="dxa"/>
            <w:tcBorders>
              <w:top w:val="nil"/>
              <w:left w:val="single" w:sz="8" w:space="0" w:color="000000"/>
              <w:bottom w:val="single" w:sz="8" w:space="0" w:color="000000"/>
              <w:right w:val="nil"/>
            </w:tcBorders>
            <w:shd w:val="clear" w:color="auto" w:fill="auto"/>
            <w:vAlign w:val="center"/>
          </w:tcPr>
          <w:p w14:paraId="2D68142D" w14:textId="52BA890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CDAC03E" w14:textId="02A6C40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1658C6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D7295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408</w:t>
            </w:r>
          </w:p>
        </w:tc>
        <w:tc>
          <w:tcPr>
            <w:tcW w:w="640" w:type="dxa"/>
            <w:tcBorders>
              <w:top w:val="nil"/>
              <w:left w:val="single" w:sz="8" w:space="0" w:color="000000"/>
              <w:bottom w:val="single" w:sz="8" w:space="0" w:color="000000"/>
              <w:right w:val="nil"/>
            </w:tcBorders>
            <w:shd w:val="clear" w:color="000000" w:fill="FFFFFF"/>
            <w:vAlign w:val="center"/>
            <w:hideMark/>
          </w:tcPr>
          <w:p w14:paraId="7FD82C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608</w:t>
            </w:r>
          </w:p>
        </w:tc>
        <w:tc>
          <w:tcPr>
            <w:tcW w:w="1026" w:type="dxa"/>
            <w:tcBorders>
              <w:top w:val="nil"/>
              <w:left w:val="single" w:sz="8" w:space="0" w:color="000000"/>
              <w:bottom w:val="single" w:sz="8" w:space="0" w:color="000000"/>
              <w:right w:val="nil"/>
            </w:tcBorders>
            <w:shd w:val="clear" w:color="000000" w:fill="FFFFFF"/>
            <w:vAlign w:val="center"/>
            <w:hideMark/>
          </w:tcPr>
          <w:p w14:paraId="233F954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94D917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polipropileno; medindo 48mmx100m; TRANSPARENTE;</w:t>
            </w:r>
          </w:p>
        </w:tc>
        <w:tc>
          <w:tcPr>
            <w:tcW w:w="1360" w:type="dxa"/>
            <w:tcBorders>
              <w:top w:val="nil"/>
              <w:left w:val="single" w:sz="8" w:space="0" w:color="000000"/>
              <w:bottom w:val="single" w:sz="8" w:space="0" w:color="000000"/>
              <w:right w:val="nil"/>
            </w:tcBorders>
            <w:shd w:val="clear" w:color="auto" w:fill="auto"/>
            <w:vAlign w:val="center"/>
          </w:tcPr>
          <w:p w14:paraId="0FD34F11" w14:textId="58BA40E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88CECCF" w14:textId="59276E2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171D1D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FC919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409</w:t>
            </w:r>
          </w:p>
        </w:tc>
        <w:tc>
          <w:tcPr>
            <w:tcW w:w="640" w:type="dxa"/>
            <w:tcBorders>
              <w:top w:val="nil"/>
              <w:left w:val="single" w:sz="8" w:space="0" w:color="000000"/>
              <w:bottom w:val="single" w:sz="8" w:space="0" w:color="000000"/>
              <w:right w:val="nil"/>
            </w:tcBorders>
            <w:shd w:val="clear" w:color="000000" w:fill="FFFFFF"/>
            <w:vAlign w:val="center"/>
            <w:hideMark/>
          </w:tcPr>
          <w:p w14:paraId="60E5010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683</w:t>
            </w:r>
          </w:p>
        </w:tc>
        <w:tc>
          <w:tcPr>
            <w:tcW w:w="1026" w:type="dxa"/>
            <w:tcBorders>
              <w:top w:val="nil"/>
              <w:left w:val="single" w:sz="8" w:space="0" w:color="000000"/>
              <w:bottom w:val="single" w:sz="8" w:space="0" w:color="000000"/>
              <w:right w:val="nil"/>
            </w:tcBorders>
            <w:shd w:val="clear" w:color="000000" w:fill="FFFFFF"/>
            <w:vAlign w:val="center"/>
            <w:hideMark/>
          </w:tcPr>
          <w:p w14:paraId="4C65FB6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F6A9AA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polipropileno; medindo 48mmx50m; TRANSPARENTE;</w:t>
            </w:r>
          </w:p>
        </w:tc>
        <w:tc>
          <w:tcPr>
            <w:tcW w:w="1360" w:type="dxa"/>
            <w:tcBorders>
              <w:top w:val="nil"/>
              <w:left w:val="single" w:sz="8" w:space="0" w:color="000000"/>
              <w:bottom w:val="single" w:sz="8" w:space="0" w:color="000000"/>
              <w:right w:val="nil"/>
            </w:tcBorders>
            <w:shd w:val="clear" w:color="auto" w:fill="auto"/>
            <w:vAlign w:val="center"/>
          </w:tcPr>
          <w:p w14:paraId="37BBB24A" w14:textId="23832B4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6B38E96" w14:textId="7C59FE7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612BF8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68B9AD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410</w:t>
            </w:r>
          </w:p>
        </w:tc>
        <w:tc>
          <w:tcPr>
            <w:tcW w:w="640" w:type="dxa"/>
            <w:tcBorders>
              <w:top w:val="nil"/>
              <w:left w:val="single" w:sz="8" w:space="0" w:color="000000"/>
              <w:bottom w:val="single" w:sz="8" w:space="0" w:color="000000"/>
              <w:right w:val="nil"/>
            </w:tcBorders>
            <w:shd w:val="clear" w:color="000000" w:fill="FFFFFF"/>
            <w:vAlign w:val="center"/>
            <w:hideMark/>
          </w:tcPr>
          <w:p w14:paraId="54C008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660DC4F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949B76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em nylon compatível impressora matricial FXS2180 DIM. 13MMX30M</w:t>
            </w:r>
          </w:p>
        </w:tc>
        <w:tc>
          <w:tcPr>
            <w:tcW w:w="1360" w:type="dxa"/>
            <w:tcBorders>
              <w:top w:val="nil"/>
              <w:left w:val="single" w:sz="8" w:space="0" w:color="000000"/>
              <w:bottom w:val="single" w:sz="8" w:space="0" w:color="000000"/>
              <w:right w:val="nil"/>
            </w:tcBorders>
            <w:shd w:val="clear" w:color="auto" w:fill="auto"/>
            <w:vAlign w:val="center"/>
          </w:tcPr>
          <w:p w14:paraId="5C0EDB4A" w14:textId="4C1A163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0FF880A" w14:textId="7A2081A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116D35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84A53F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411</w:t>
            </w:r>
          </w:p>
        </w:tc>
        <w:tc>
          <w:tcPr>
            <w:tcW w:w="640" w:type="dxa"/>
            <w:tcBorders>
              <w:top w:val="nil"/>
              <w:left w:val="single" w:sz="8" w:space="0" w:color="000000"/>
              <w:bottom w:val="single" w:sz="8" w:space="0" w:color="000000"/>
              <w:right w:val="nil"/>
            </w:tcBorders>
            <w:shd w:val="clear" w:color="000000" w:fill="FFFFFF"/>
            <w:vAlign w:val="center"/>
            <w:hideMark/>
          </w:tcPr>
          <w:p w14:paraId="168508B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08AC65B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8C611E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em nylon compatível impressora matricial IX300 DIM. 13MMX10M</w:t>
            </w:r>
          </w:p>
        </w:tc>
        <w:tc>
          <w:tcPr>
            <w:tcW w:w="1360" w:type="dxa"/>
            <w:tcBorders>
              <w:top w:val="nil"/>
              <w:left w:val="single" w:sz="8" w:space="0" w:color="000000"/>
              <w:bottom w:val="single" w:sz="8" w:space="0" w:color="000000"/>
              <w:right w:val="nil"/>
            </w:tcBorders>
            <w:shd w:val="clear" w:color="auto" w:fill="auto"/>
            <w:vAlign w:val="center"/>
          </w:tcPr>
          <w:p w14:paraId="41A92275" w14:textId="5E8E6BD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09BB90D" w14:textId="1FD236D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986F8AA"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3B632C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412</w:t>
            </w:r>
          </w:p>
        </w:tc>
        <w:tc>
          <w:tcPr>
            <w:tcW w:w="640" w:type="dxa"/>
            <w:tcBorders>
              <w:top w:val="nil"/>
              <w:left w:val="single" w:sz="8" w:space="0" w:color="000000"/>
              <w:bottom w:val="single" w:sz="8" w:space="0" w:color="000000"/>
              <w:right w:val="nil"/>
            </w:tcBorders>
            <w:shd w:val="clear" w:color="000000" w:fill="FFFFFF"/>
            <w:vAlign w:val="center"/>
            <w:hideMark/>
          </w:tcPr>
          <w:p w14:paraId="1FC6E06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100</w:t>
            </w:r>
          </w:p>
        </w:tc>
        <w:tc>
          <w:tcPr>
            <w:tcW w:w="1026" w:type="dxa"/>
            <w:tcBorders>
              <w:top w:val="nil"/>
              <w:left w:val="single" w:sz="8" w:space="0" w:color="000000"/>
              <w:bottom w:val="single" w:sz="8" w:space="0" w:color="000000"/>
              <w:right w:val="nil"/>
            </w:tcBorders>
            <w:shd w:val="clear" w:color="000000" w:fill="FFFFFF"/>
            <w:vAlign w:val="center"/>
            <w:hideMark/>
          </w:tcPr>
          <w:p w14:paraId="2B9B764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616729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empacotamento 48mmx100m transparente</w:t>
            </w:r>
          </w:p>
        </w:tc>
        <w:tc>
          <w:tcPr>
            <w:tcW w:w="1360" w:type="dxa"/>
            <w:tcBorders>
              <w:top w:val="nil"/>
              <w:left w:val="single" w:sz="8" w:space="0" w:color="000000"/>
              <w:bottom w:val="single" w:sz="8" w:space="0" w:color="000000"/>
              <w:right w:val="nil"/>
            </w:tcBorders>
            <w:shd w:val="clear" w:color="auto" w:fill="auto"/>
            <w:vAlign w:val="center"/>
          </w:tcPr>
          <w:p w14:paraId="2636E60C" w14:textId="5B4A5D4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3241003" w14:textId="18CBBE2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F50102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9FE66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413</w:t>
            </w:r>
          </w:p>
        </w:tc>
        <w:tc>
          <w:tcPr>
            <w:tcW w:w="640" w:type="dxa"/>
            <w:tcBorders>
              <w:top w:val="nil"/>
              <w:left w:val="single" w:sz="8" w:space="0" w:color="000000"/>
              <w:bottom w:val="single" w:sz="8" w:space="0" w:color="000000"/>
              <w:right w:val="nil"/>
            </w:tcBorders>
            <w:shd w:val="clear" w:color="000000" w:fill="FFFFFF"/>
            <w:vAlign w:val="center"/>
            <w:hideMark/>
          </w:tcPr>
          <w:p w14:paraId="7FB7C6A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484D1A1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0EF806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Formulário contínuo 240MMX280MM (80COLUNAS) 1 VIA, BRANCO, CAIXA COM 3.000 FOLHAS</w:t>
            </w:r>
          </w:p>
        </w:tc>
        <w:tc>
          <w:tcPr>
            <w:tcW w:w="1360" w:type="dxa"/>
            <w:tcBorders>
              <w:top w:val="nil"/>
              <w:left w:val="single" w:sz="8" w:space="0" w:color="000000"/>
              <w:bottom w:val="single" w:sz="8" w:space="0" w:color="000000"/>
              <w:right w:val="nil"/>
            </w:tcBorders>
            <w:shd w:val="clear" w:color="auto" w:fill="auto"/>
            <w:vAlign w:val="center"/>
          </w:tcPr>
          <w:p w14:paraId="0F1E06A0" w14:textId="59BF96D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DF0F0BC" w14:textId="4EE8F30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FB50D8B"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D884FF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414</w:t>
            </w:r>
          </w:p>
        </w:tc>
        <w:tc>
          <w:tcPr>
            <w:tcW w:w="640" w:type="dxa"/>
            <w:tcBorders>
              <w:top w:val="nil"/>
              <w:left w:val="single" w:sz="8" w:space="0" w:color="000000"/>
              <w:bottom w:val="single" w:sz="8" w:space="0" w:color="000000"/>
              <w:right w:val="nil"/>
            </w:tcBorders>
            <w:shd w:val="clear" w:color="000000" w:fill="FFFFFF"/>
            <w:vAlign w:val="center"/>
            <w:hideMark/>
          </w:tcPr>
          <w:p w14:paraId="21702ED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67C2AB6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23757F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Formulário contínuo 80 colunas, 2 vias carbonadas 60g branco 240x280mm caixa mínimo 3000 folhas</w:t>
            </w:r>
          </w:p>
        </w:tc>
        <w:tc>
          <w:tcPr>
            <w:tcW w:w="1360" w:type="dxa"/>
            <w:tcBorders>
              <w:top w:val="nil"/>
              <w:left w:val="single" w:sz="8" w:space="0" w:color="000000"/>
              <w:bottom w:val="single" w:sz="8" w:space="0" w:color="000000"/>
              <w:right w:val="nil"/>
            </w:tcBorders>
            <w:shd w:val="clear" w:color="auto" w:fill="auto"/>
            <w:vAlign w:val="center"/>
          </w:tcPr>
          <w:p w14:paraId="1035FFF0" w14:textId="0EC28A7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2A85AEE" w14:textId="260AFE1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C622AD4"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FD5400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415</w:t>
            </w:r>
          </w:p>
        </w:tc>
        <w:tc>
          <w:tcPr>
            <w:tcW w:w="640" w:type="dxa"/>
            <w:tcBorders>
              <w:top w:val="nil"/>
              <w:left w:val="single" w:sz="8" w:space="0" w:color="000000"/>
              <w:bottom w:val="single" w:sz="8" w:space="0" w:color="000000"/>
              <w:right w:val="nil"/>
            </w:tcBorders>
            <w:shd w:val="clear" w:color="000000" w:fill="FFFFFF"/>
            <w:vAlign w:val="center"/>
            <w:hideMark/>
          </w:tcPr>
          <w:p w14:paraId="23051AD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15E27D1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CE5F24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para máquina de escrever elétrica Olivetti TEKE 3</w:t>
            </w:r>
          </w:p>
        </w:tc>
        <w:tc>
          <w:tcPr>
            <w:tcW w:w="1360" w:type="dxa"/>
            <w:tcBorders>
              <w:top w:val="nil"/>
              <w:left w:val="single" w:sz="8" w:space="0" w:color="000000"/>
              <w:bottom w:val="single" w:sz="8" w:space="0" w:color="000000"/>
              <w:right w:val="nil"/>
            </w:tcBorders>
            <w:shd w:val="clear" w:color="auto" w:fill="auto"/>
            <w:vAlign w:val="center"/>
          </w:tcPr>
          <w:p w14:paraId="0C8BC770" w14:textId="4181A56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96ED805" w14:textId="5847472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2072E1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D1200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416</w:t>
            </w:r>
          </w:p>
        </w:tc>
        <w:tc>
          <w:tcPr>
            <w:tcW w:w="640" w:type="dxa"/>
            <w:tcBorders>
              <w:top w:val="nil"/>
              <w:left w:val="single" w:sz="8" w:space="0" w:color="000000"/>
              <w:bottom w:val="single" w:sz="8" w:space="0" w:color="000000"/>
              <w:right w:val="nil"/>
            </w:tcBorders>
            <w:shd w:val="clear" w:color="000000" w:fill="FFFFFF"/>
            <w:vAlign w:val="center"/>
            <w:hideMark/>
          </w:tcPr>
          <w:p w14:paraId="76A06D0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0384180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D99FCD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Fragmentadora de papel com cesto coletor. Capacidade para 7 folhas e CD.</w:t>
            </w:r>
          </w:p>
        </w:tc>
        <w:tc>
          <w:tcPr>
            <w:tcW w:w="1360" w:type="dxa"/>
            <w:tcBorders>
              <w:top w:val="nil"/>
              <w:left w:val="single" w:sz="8" w:space="0" w:color="000000"/>
              <w:bottom w:val="single" w:sz="8" w:space="0" w:color="000000"/>
              <w:right w:val="nil"/>
            </w:tcBorders>
            <w:shd w:val="clear" w:color="auto" w:fill="auto"/>
            <w:vAlign w:val="center"/>
          </w:tcPr>
          <w:p w14:paraId="17857E1A" w14:textId="5A89208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74375B2" w14:textId="25B2E1B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86D3C9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8800F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417</w:t>
            </w:r>
          </w:p>
        </w:tc>
        <w:tc>
          <w:tcPr>
            <w:tcW w:w="640" w:type="dxa"/>
            <w:tcBorders>
              <w:top w:val="nil"/>
              <w:left w:val="single" w:sz="8" w:space="0" w:color="000000"/>
              <w:bottom w:val="single" w:sz="8" w:space="0" w:color="000000"/>
              <w:right w:val="nil"/>
            </w:tcBorders>
            <w:shd w:val="clear" w:color="000000" w:fill="FFFFFF"/>
            <w:vAlign w:val="center"/>
            <w:hideMark/>
          </w:tcPr>
          <w:p w14:paraId="03CF73A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2.501</w:t>
            </w:r>
          </w:p>
        </w:tc>
        <w:tc>
          <w:tcPr>
            <w:tcW w:w="1026" w:type="dxa"/>
            <w:tcBorders>
              <w:top w:val="nil"/>
              <w:left w:val="single" w:sz="8" w:space="0" w:color="000000"/>
              <w:bottom w:val="single" w:sz="8" w:space="0" w:color="000000"/>
              <w:right w:val="nil"/>
            </w:tcBorders>
            <w:shd w:val="clear" w:color="000000" w:fill="FFFFFF"/>
            <w:vAlign w:val="center"/>
            <w:hideMark/>
          </w:tcPr>
          <w:p w14:paraId="4895353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F26A35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Giz escolar; colorido; formato cilíndrico; revestimento plastificado; medindo (81x</w:t>
            </w:r>
            <w:proofErr w:type="gramStart"/>
            <w:r w:rsidRPr="00F47CA0">
              <w:rPr>
                <w:rFonts w:eastAsia="Times New Roman" w:cs="Calibri"/>
                <w:color w:val="000000"/>
                <w:sz w:val="24"/>
                <w:szCs w:val="24"/>
                <w:lang w:val="pt-BR" w:eastAsia="pt-BR"/>
              </w:rPr>
              <w:t>10)mm</w:t>
            </w:r>
            <w:proofErr w:type="gramEnd"/>
            <w:r w:rsidRPr="00F47CA0">
              <w:rPr>
                <w:rFonts w:eastAsia="Times New Roman" w:cs="Calibri"/>
                <w:color w:val="000000"/>
                <w:sz w:val="24"/>
                <w:szCs w:val="24"/>
                <w:lang w:val="pt-BR" w:eastAsia="pt-BR"/>
              </w:rPr>
              <w:t xml:space="preserve"> (comprimento x Diâmetro); antialérgico e atóxico; caixa com 50 unidades;</w:t>
            </w:r>
          </w:p>
        </w:tc>
        <w:tc>
          <w:tcPr>
            <w:tcW w:w="1360" w:type="dxa"/>
            <w:tcBorders>
              <w:top w:val="nil"/>
              <w:left w:val="single" w:sz="8" w:space="0" w:color="000000"/>
              <w:bottom w:val="single" w:sz="8" w:space="0" w:color="000000"/>
              <w:right w:val="nil"/>
            </w:tcBorders>
            <w:shd w:val="clear" w:color="auto" w:fill="auto"/>
            <w:vAlign w:val="center"/>
          </w:tcPr>
          <w:p w14:paraId="28553B31" w14:textId="7A3C9F3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8CC8091" w14:textId="59B119E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7FCD9F6"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1BAB86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418</w:t>
            </w:r>
          </w:p>
        </w:tc>
        <w:tc>
          <w:tcPr>
            <w:tcW w:w="640" w:type="dxa"/>
            <w:tcBorders>
              <w:top w:val="nil"/>
              <w:left w:val="single" w:sz="8" w:space="0" w:color="000000"/>
              <w:bottom w:val="single" w:sz="8" w:space="0" w:color="000000"/>
              <w:right w:val="nil"/>
            </w:tcBorders>
            <w:shd w:val="clear" w:color="000000" w:fill="FFFFFF"/>
            <w:vAlign w:val="center"/>
            <w:hideMark/>
          </w:tcPr>
          <w:p w14:paraId="5342680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2.501</w:t>
            </w:r>
          </w:p>
        </w:tc>
        <w:tc>
          <w:tcPr>
            <w:tcW w:w="1026" w:type="dxa"/>
            <w:tcBorders>
              <w:top w:val="nil"/>
              <w:left w:val="single" w:sz="8" w:space="0" w:color="000000"/>
              <w:bottom w:val="single" w:sz="8" w:space="0" w:color="000000"/>
              <w:right w:val="nil"/>
            </w:tcBorders>
            <w:shd w:val="clear" w:color="000000" w:fill="FFFFFF"/>
            <w:vAlign w:val="center"/>
            <w:hideMark/>
          </w:tcPr>
          <w:p w14:paraId="359D5EA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14540E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Giz escolar; na cor branca; formato cilíndrico; revestimento plastificado; medindo (81x</w:t>
            </w:r>
            <w:proofErr w:type="gramStart"/>
            <w:r w:rsidRPr="00F47CA0">
              <w:rPr>
                <w:rFonts w:eastAsia="Times New Roman" w:cs="Calibri"/>
                <w:color w:val="000000"/>
                <w:sz w:val="24"/>
                <w:szCs w:val="24"/>
                <w:lang w:val="pt-BR" w:eastAsia="pt-BR"/>
              </w:rPr>
              <w:t>10)mm</w:t>
            </w:r>
            <w:proofErr w:type="gramEnd"/>
            <w:r w:rsidRPr="00F47CA0">
              <w:rPr>
                <w:rFonts w:eastAsia="Times New Roman" w:cs="Calibri"/>
                <w:color w:val="000000"/>
                <w:sz w:val="24"/>
                <w:szCs w:val="24"/>
                <w:lang w:val="pt-BR" w:eastAsia="pt-BR"/>
              </w:rPr>
              <w:t>; antialérgico e atóxico; caixa com 50 unidades.</w:t>
            </w:r>
          </w:p>
        </w:tc>
        <w:tc>
          <w:tcPr>
            <w:tcW w:w="1360" w:type="dxa"/>
            <w:tcBorders>
              <w:top w:val="nil"/>
              <w:left w:val="single" w:sz="8" w:space="0" w:color="000000"/>
              <w:bottom w:val="single" w:sz="8" w:space="0" w:color="000000"/>
              <w:right w:val="nil"/>
            </w:tcBorders>
            <w:shd w:val="clear" w:color="auto" w:fill="auto"/>
            <w:vAlign w:val="center"/>
          </w:tcPr>
          <w:p w14:paraId="08D6B628" w14:textId="75C470C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016DBD9" w14:textId="02B5066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4C535CA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A42B3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419</w:t>
            </w:r>
          </w:p>
        </w:tc>
        <w:tc>
          <w:tcPr>
            <w:tcW w:w="640" w:type="dxa"/>
            <w:tcBorders>
              <w:top w:val="nil"/>
              <w:left w:val="single" w:sz="8" w:space="0" w:color="000000"/>
              <w:bottom w:val="single" w:sz="8" w:space="0" w:color="000000"/>
              <w:right w:val="nil"/>
            </w:tcBorders>
            <w:shd w:val="clear" w:color="000000" w:fill="FFFFFF"/>
            <w:vAlign w:val="center"/>
            <w:hideMark/>
          </w:tcPr>
          <w:p w14:paraId="2BE05B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592CBA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3FBB3F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Grafite; </w:t>
            </w:r>
            <w:proofErr w:type="gramStart"/>
            <w:r w:rsidRPr="00F47CA0">
              <w:rPr>
                <w:rFonts w:eastAsia="Times New Roman" w:cs="Calibri"/>
                <w:color w:val="000000"/>
                <w:sz w:val="24"/>
                <w:szCs w:val="24"/>
                <w:lang w:val="pt-BR" w:eastAsia="pt-BR"/>
              </w:rPr>
              <w:t>Com</w:t>
            </w:r>
            <w:proofErr w:type="gramEnd"/>
            <w:r w:rsidRPr="00F47CA0">
              <w:rPr>
                <w:rFonts w:eastAsia="Times New Roman" w:cs="Calibri"/>
                <w:color w:val="000000"/>
                <w:sz w:val="24"/>
                <w:szCs w:val="24"/>
                <w:lang w:val="pt-BR" w:eastAsia="pt-BR"/>
              </w:rPr>
              <w:t xml:space="preserve"> espessura de 0,5mm. Graduação 2B; Cor Preta - Caixa com 12 tubos.</w:t>
            </w:r>
          </w:p>
        </w:tc>
        <w:tc>
          <w:tcPr>
            <w:tcW w:w="1360" w:type="dxa"/>
            <w:tcBorders>
              <w:top w:val="nil"/>
              <w:left w:val="single" w:sz="8" w:space="0" w:color="000000"/>
              <w:bottom w:val="single" w:sz="8" w:space="0" w:color="000000"/>
              <w:right w:val="nil"/>
            </w:tcBorders>
            <w:shd w:val="clear" w:color="auto" w:fill="auto"/>
            <w:vAlign w:val="center"/>
          </w:tcPr>
          <w:p w14:paraId="0A33E10D" w14:textId="4F8468A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34D6CCB" w14:textId="0C27020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783951E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51608E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420</w:t>
            </w:r>
          </w:p>
        </w:tc>
        <w:tc>
          <w:tcPr>
            <w:tcW w:w="640" w:type="dxa"/>
            <w:tcBorders>
              <w:top w:val="nil"/>
              <w:left w:val="single" w:sz="8" w:space="0" w:color="000000"/>
              <w:bottom w:val="single" w:sz="8" w:space="0" w:color="000000"/>
              <w:right w:val="nil"/>
            </w:tcBorders>
            <w:shd w:val="clear" w:color="000000" w:fill="FFFFFF"/>
            <w:vAlign w:val="center"/>
            <w:hideMark/>
          </w:tcPr>
          <w:p w14:paraId="2961348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129F7D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216AFA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Grafite; </w:t>
            </w:r>
            <w:proofErr w:type="gramStart"/>
            <w:r w:rsidRPr="00F47CA0">
              <w:rPr>
                <w:rFonts w:eastAsia="Times New Roman" w:cs="Calibri"/>
                <w:color w:val="000000"/>
                <w:sz w:val="24"/>
                <w:szCs w:val="24"/>
                <w:lang w:val="pt-BR" w:eastAsia="pt-BR"/>
              </w:rPr>
              <w:t>Com</w:t>
            </w:r>
            <w:proofErr w:type="gramEnd"/>
            <w:r w:rsidRPr="00F47CA0">
              <w:rPr>
                <w:rFonts w:eastAsia="Times New Roman" w:cs="Calibri"/>
                <w:color w:val="000000"/>
                <w:sz w:val="24"/>
                <w:szCs w:val="24"/>
                <w:lang w:val="pt-BR" w:eastAsia="pt-BR"/>
              </w:rPr>
              <w:t xml:space="preserve"> espessura de 0,7mm. Graduação 2B; Cor Preta - Caixa com 12 tubos.</w:t>
            </w:r>
          </w:p>
        </w:tc>
        <w:tc>
          <w:tcPr>
            <w:tcW w:w="1360" w:type="dxa"/>
            <w:tcBorders>
              <w:top w:val="nil"/>
              <w:left w:val="single" w:sz="8" w:space="0" w:color="000000"/>
              <w:bottom w:val="single" w:sz="8" w:space="0" w:color="000000"/>
              <w:right w:val="nil"/>
            </w:tcBorders>
            <w:shd w:val="clear" w:color="auto" w:fill="auto"/>
            <w:vAlign w:val="center"/>
          </w:tcPr>
          <w:p w14:paraId="0B5E6A40" w14:textId="080D1AA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01ECA07" w14:textId="25B0BB4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C2C275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A07B8D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421</w:t>
            </w:r>
          </w:p>
        </w:tc>
        <w:tc>
          <w:tcPr>
            <w:tcW w:w="640" w:type="dxa"/>
            <w:tcBorders>
              <w:top w:val="nil"/>
              <w:left w:val="single" w:sz="8" w:space="0" w:color="000000"/>
              <w:bottom w:val="single" w:sz="8" w:space="0" w:color="000000"/>
              <w:right w:val="nil"/>
            </w:tcBorders>
            <w:shd w:val="clear" w:color="000000" w:fill="FFFFFF"/>
            <w:vAlign w:val="center"/>
            <w:hideMark/>
          </w:tcPr>
          <w:p w14:paraId="254B440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w:t>
            </w:r>
          </w:p>
        </w:tc>
        <w:tc>
          <w:tcPr>
            <w:tcW w:w="1026" w:type="dxa"/>
            <w:tcBorders>
              <w:top w:val="nil"/>
              <w:left w:val="single" w:sz="8" w:space="0" w:color="000000"/>
              <w:bottom w:val="single" w:sz="8" w:space="0" w:color="000000"/>
              <w:right w:val="nil"/>
            </w:tcBorders>
            <w:shd w:val="clear" w:color="000000" w:fill="FFFFFF"/>
            <w:vAlign w:val="center"/>
            <w:hideMark/>
          </w:tcPr>
          <w:p w14:paraId="537CDF2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889167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de Mesa, 23/8,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Capacidade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para 50 fls.</w:t>
            </w:r>
          </w:p>
        </w:tc>
        <w:tc>
          <w:tcPr>
            <w:tcW w:w="1360" w:type="dxa"/>
            <w:tcBorders>
              <w:top w:val="nil"/>
              <w:left w:val="single" w:sz="8" w:space="0" w:color="000000"/>
              <w:bottom w:val="single" w:sz="8" w:space="0" w:color="000000"/>
              <w:right w:val="nil"/>
            </w:tcBorders>
            <w:shd w:val="clear" w:color="auto" w:fill="auto"/>
            <w:vAlign w:val="center"/>
          </w:tcPr>
          <w:p w14:paraId="3E2F710D" w14:textId="0787EDB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D10E4F4" w14:textId="79C4A20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76D894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4ED8E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422</w:t>
            </w:r>
          </w:p>
        </w:tc>
        <w:tc>
          <w:tcPr>
            <w:tcW w:w="640" w:type="dxa"/>
            <w:tcBorders>
              <w:top w:val="nil"/>
              <w:left w:val="single" w:sz="8" w:space="0" w:color="000000"/>
              <w:bottom w:val="single" w:sz="8" w:space="0" w:color="000000"/>
              <w:right w:val="nil"/>
            </w:tcBorders>
            <w:shd w:val="clear" w:color="000000" w:fill="FFFFFF"/>
            <w:vAlign w:val="center"/>
            <w:hideMark/>
          </w:tcPr>
          <w:p w14:paraId="38799A3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2C1EBD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252D91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de Mesa, 24/6,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Capacidade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para 30 fls.</w:t>
            </w:r>
          </w:p>
        </w:tc>
        <w:tc>
          <w:tcPr>
            <w:tcW w:w="1360" w:type="dxa"/>
            <w:tcBorders>
              <w:top w:val="nil"/>
              <w:left w:val="single" w:sz="8" w:space="0" w:color="000000"/>
              <w:bottom w:val="single" w:sz="8" w:space="0" w:color="000000"/>
              <w:right w:val="nil"/>
            </w:tcBorders>
            <w:shd w:val="clear" w:color="auto" w:fill="auto"/>
            <w:vAlign w:val="center"/>
          </w:tcPr>
          <w:p w14:paraId="2F5F5EC9" w14:textId="5BE9AF2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8C42287" w14:textId="04B62D0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EC4890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037785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423</w:t>
            </w:r>
          </w:p>
        </w:tc>
        <w:tc>
          <w:tcPr>
            <w:tcW w:w="640" w:type="dxa"/>
            <w:tcBorders>
              <w:top w:val="nil"/>
              <w:left w:val="single" w:sz="8" w:space="0" w:color="000000"/>
              <w:bottom w:val="single" w:sz="8" w:space="0" w:color="000000"/>
              <w:right w:val="nil"/>
            </w:tcBorders>
            <w:shd w:val="clear" w:color="000000" w:fill="FFFFFF"/>
            <w:vAlign w:val="center"/>
            <w:hideMark/>
          </w:tcPr>
          <w:p w14:paraId="4B0FEFB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73</w:t>
            </w:r>
          </w:p>
        </w:tc>
        <w:tc>
          <w:tcPr>
            <w:tcW w:w="1026" w:type="dxa"/>
            <w:tcBorders>
              <w:top w:val="nil"/>
              <w:left w:val="single" w:sz="8" w:space="0" w:color="000000"/>
              <w:bottom w:val="single" w:sz="8" w:space="0" w:color="000000"/>
              <w:right w:val="nil"/>
            </w:tcBorders>
            <w:shd w:val="clear" w:color="000000" w:fill="FFFFFF"/>
            <w:vAlign w:val="center"/>
            <w:hideMark/>
          </w:tcPr>
          <w:p w14:paraId="3D6BA74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5FD354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de Mesa, 26/6,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Capacidade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para 30 fls.</w:t>
            </w:r>
          </w:p>
        </w:tc>
        <w:tc>
          <w:tcPr>
            <w:tcW w:w="1360" w:type="dxa"/>
            <w:tcBorders>
              <w:top w:val="nil"/>
              <w:left w:val="single" w:sz="8" w:space="0" w:color="000000"/>
              <w:bottom w:val="single" w:sz="8" w:space="0" w:color="000000"/>
              <w:right w:val="nil"/>
            </w:tcBorders>
            <w:shd w:val="clear" w:color="auto" w:fill="auto"/>
            <w:vAlign w:val="center"/>
          </w:tcPr>
          <w:p w14:paraId="3DF26AAB" w14:textId="6E2F6B4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7F2F598" w14:textId="2EF0FD3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E207D52"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4C9D6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424</w:t>
            </w:r>
          </w:p>
        </w:tc>
        <w:tc>
          <w:tcPr>
            <w:tcW w:w="640" w:type="dxa"/>
            <w:tcBorders>
              <w:top w:val="nil"/>
              <w:left w:val="single" w:sz="8" w:space="0" w:color="000000"/>
              <w:bottom w:val="single" w:sz="8" w:space="0" w:color="000000"/>
              <w:right w:val="nil"/>
            </w:tcBorders>
            <w:shd w:val="clear" w:color="000000" w:fill="FFFFFF"/>
            <w:vAlign w:val="center"/>
            <w:hideMark/>
          </w:tcPr>
          <w:p w14:paraId="3E2FB62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476C7A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797A8B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Grampeador de Pressão de 6 a 14mm</w:t>
            </w:r>
          </w:p>
        </w:tc>
        <w:tc>
          <w:tcPr>
            <w:tcW w:w="1360" w:type="dxa"/>
            <w:tcBorders>
              <w:top w:val="nil"/>
              <w:left w:val="single" w:sz="8" w:space="0" w:color="000000"/>
              <w:bottom w:val="single" w:sz="8" w:space="0" w:color="000000"/>
              <w:right w:val="nil"/>
            </w:tcBorders>
            <w:shd w:val="clear" w:color="auto" w:fill="auto"/>
            <w:vAlign w:val="center"/>
          </w:tcPr>
          <w:p w14:paraId="002FB625" w14:textId="5FDF027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16B581F" w14:textId="2C33F23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40306A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F7495C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425</w:t>
            </w:r>
          </w:p>
        </w:tc>
        <w:tc>
          <w:tcPr>
            <w:tcW w:w="640" w:type="dxa"/>
            <w:tcBorders>
              <w:top w:val="nil"/>
              <w:left w:val="single" w:sz="8" w:space="0" w:color="000000"/>
              <w:bottom w:val="single" w:sz="8" w:space="0" w:color="000000"/>
              <w:right w:val="nil"/>
            </w:tcBorders>
            <w:shd w:val="clear" w:color="000000" w:fill="FFFFFF"/>
            <w:vAlign w:val="center"/>
            <w:hideMark/>
          </w:tcPr>
          <w:p w14:paraId="46A27E6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w:t>
            </w:r>
          </w:p>
        </w:tc>
        <w:tc>
          <w:tcPr>
            <w:tcW w:w="1026" w:type="dxa"/>
            <w:tcBorders>
              <w:top w:val="nil"/>
              <w:left w:val="single" w:sz="8" w:space="0" w:color="000000"/>
              <w:bottom w:val="single" w:sz="8" w:space="0" w:color="000000"/>
              <w:right w:val="nil"/>
            </w:tcBorders>
            <w:shd w:val="clear" w:color="000000" w:fill="FFFFFF"/>
            <w:vAlign w:val="center"/>
            <w:hideMark/>
          </w:tcPr>
          <w:p w14:paraId="62D74AF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862FB7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Profissional, 23/13,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Capacidade para 100 fls.</w:t>
            </w:r>
          </w:p>
        </w:tc>
        <w:tc>
          <w:tcPr>
            <w:tcW w:w="1360" w:type="dxa"/>
            <w:tcBorders>
              <w:top w:val="nil"/>
              <w:left w:val="single" w:sz="8" w:space="0" w:color="000000"/>
              <w:bottom w:val="single" w:sz="8" w:space="0" w:color="000000"/>
              <w:right w:val="nil"/>
            </w:tcBorders>
            <w:shd w:val="clear" w:color="auto" w:fill="auto"/>
            <w:vAlign w:val="center"/>
          </w:tcPr>
          <w:p w14:paraId="08568829" w14:textId="6A5A596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AB244B6" w14:textId="096E5FB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588787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324382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426</w:t>
            </w:r>
          </w:p>
        </w:tc>
        <w:tc>
          <w:tcPr>
            <w:tcW w:w="640" w:type="dxa"/>
            <w:tcBorders>
              <w:top w:val="nil"/>
              <w:left w:val="single" w:sz="8" w:space="0" w:color="000000"/>
              <w:bottom w:val="single" w:sz="8" w:space="0" w:color="000000"/>
              <w:right w:val="nil"/>
            </w:tcBorders>
            <w:shd w:val="clear" w:color="000000" w:fill="FFFFFF"/>
            <w:vAlign w:val="center"/>
            <w:hideMark/>
          </w:tcPr>
          <w:p w14:paraId="3F89E13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w:t>
            </w:r>
          </w:p>
        </w:tc>
        <w:tc>
          <w:tcPr>
            <w:tcW w:w="1026" w:type="dxa"/>
            <w:tcBorders>
              <w:top w:val="nil"/>
              <w:left w:val="single" w:sz="8" w:space="0" w:color="000000"/>
              <w:bottom w:val="single" w:sz="8" w:space="0" w:color="000000"/>
              <w:right w:val="nil"/>
            </w:tcBorders>
            <w:shd w:val="clear" w:color="000000" w:fill="FFFFFF"/>
            <w:vAlign w:val="center"/>
            <w:hideMark/>
          </w:tcPr>
          <w:p w14:paraId="2791E0A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264798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Profissional, 23/13,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Capacidade para 200 fls.</w:t>
            </w:r>
          </w:p>
        </w:tc>
        <w:tc>
          <w:tcPr>
            <w:tcW w:w="1360" w:type="dxa"/>
            <w:tcBorders>
              <w:top w:val="nil"/>
              <w:left w:val="single" w:sz="8" w:space="0" w:color="000000"/>
              <w:bottom w:val="single" w:sz="8" w:space="0" w:color="000000"/>
              <w:right w:val="nil"/>
            </w:tcBorders>
            <w:shd w:val="clear" w:color="auto" w:fill="auto"/>
            <w:vAlign w:val="center"/>
          </w:tcPr>
          <w:p w14:paraId="03970A7C" w14:textId="1CFE2F9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479F3BD" w14:textId="2723A1A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21725B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F817EA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427</w:t>
            </w:r>
          </w:p>
        </w:tc>
        <w:tc>
          <w:tcPr>
            <w:tcW w:w="640" w:type="dxa"/>
            <w:tcBorders>
              <w:top w:val="nil"/>
              <w:left w:val="single" w:sz="8" w:space="0" w:color="000000"/>
              <w:bottom w:val="single" w:sz="8" w:space="0" w:color="000000"/>
              <w:right w:val="nil"/>
            </w:tcBorders>
            <w:shd w:val="clear" w:color="000000" w:fill="FFFFFF"/>
            <w:vAlign w:val="center"/>
            <w:hideMark/>
          </w:tcPr>
          <w:p w14:paraId="65E4092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w:t>
            </w:r>
          </w:p>
        </w:tc>
        <w:tc>
          <w:tcPr>
            <w:tcW w:w="1026" w:type="dxa"/>
            <w:tcBorders>
              <w:top w:val="nil"/>
              <w:left w:val="single" w:sz="8" w:space="0" w:color="000000"/>
              <w:bottom w:val="single" w:sz="8" w:space="0" w:color="000000"/>
              <w:right w:val="nil"/>
            </w:tcBorders>
            <w:shd w:val="clear" w:color="000000" w:fill="FFFFFF"/>
            <w:vAlign w:val="center"/>
            <w:hideMark/>
          </w:tcPr>
          <w:p w14:paraId="78402A7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0AAA08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23/10,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3CDE2268" w14:textId="5009C75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0DAB9D0" w14:textId="5E752B4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4BDC76E"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D0EF6C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428</w:t>
            </w:r>
          </w:p>
        </w:tc>
        <w:tc>
          <w:tcPr>
            <w:tcW w:w="640" w:type="dxa"/>
            <w:tcBorders>
              <w:top w:val="nil"/>
              <w:left w:val="single" w:sz="8" w:space="0" w:color="000000"/>
              <w:bottom w:val="single" w:sz="8" w:space="0" w:color="000000"/>
              <w:right w:val="nil"/>
            </w:tcBorders>
            <w:shd w:val="clear" w:color="000000" w:fill="FFFFFF"/>
            <w:vAlign w:val="center"/>
            <w:hideMark/>
          </w:tcPr>
          <w:p w14:paraId="221E48E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175</w:t>
            </w:r>
          </w:p>
        </w:tc>
        <w:tc>
          <w:tcPr>
            <w:tcW w:w="1026" w:type="dxa"/>
            <w:tcBorders>
              <w:top w:val="nil"/>
              <w:left w:val="single" w:sz="8" w:space="0" w:color="000000"/>
              <w:bottom w:val="single" w:sz="8" w:space="0" w:color="000000"/>
              <w:right w:val="nil"/>
            </w:tcBorders>
            <w:shd w:val="clear" w:color="000000" w:fill="FFFFFF"/>
            <w:vAlign w:val="center"/>
            <w:hideMark/>
          </w:tcPr>
          <w:p w14:paraId="7EE05FA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0C23BF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23/13,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36828842" w14:textId="76C3EA7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8B2218C" w14:textId="223217B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2BB568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F98C36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429</w:t>
            </w:r>
          </w:p>
        </w:tc>
        <w:tc>
          <w:tcPr>
            <w:tcW w:w="640" w:type="dxa"/>
            <w:tcBorders>
              <w:top w:val="nil"/>
              <w:left w:val="single" w:sz="8" w:space="0" w:color="000000"/>
              <w:bottom w:val="single" w:sz="8" w:space="0" w:color="000000"/>
              <w:right w:val="nil"/>
            </w:tcBorders>
            <w:shd w:val="clear" w:color="000000" w:fill="FFFFFF"/>
            <w:vAlign w:val="center"/>
            <w:hideMark/>
          </w:tcPr>
          <w:p w14:paraId="128DAE7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606B203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8BEAF2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23/23,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16530DBE" w14:textId="285D7B3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B42F4F0" w14:textId="5507D40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C747C93"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7F373D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430</w:t>
            </w:r>
          </w:p>
        </w:tc>
        <w:tc>
          <w:tcPr>
            <w:tcW w:w="640" w:type="dxa"/>
            <w:tcBorders>
              <w:top w:val="nil"/>
              <w:left w:val="single" w:sz="8" w:space="0" w:color="000000"/>
              <w:bottom w:val="single" w:sz="8" w:space="0" w:color="000000"/>
              <w:right w:val="nil"/>
            </w:tcBorders>
            <w:shd w:val="clear" w:color="000000" w:fill="FFFFFF"/>
            <w:vAlign w:val="center"/>
            <w:hideMark/>
          </w:tcPr>
          <w:p w14:paraId="21B040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01B57A3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A1E433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23/8,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66061190" w14:textId="668C181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1DCBE12" w14:textId="254BC33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C9C3C7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BDBEA8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431</w:t>
            </w:r>
          </w:p>
        </w:tc>
        <w:tc>
          <w:tcPr>
            <w:tcW w:w="640" w:type="dxa"/>
            <w:tcBorders>
              <w:top w:val="nil"/>
              <w:left w:val="single" w:sz="8" w:space="0" w:color="000000"/>
              <w:bottom w:val="single" w:sz="8" w:space="0" w:color="000000"/>
              <w:right w:val="nil"/>
            </w:tcBorders>
            <w:shd w:val="clear" w:color="000000" w:fill="FFFFFF"/>
            <w:vAlign w:val="center"/>
            <w:hideMark/>
          </w:tcPr>
          <w:p w14:paraId="3EC1B9D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315</w:t>
            </w:r>
          </w:p>
        </w:tc>
        <w:tc>
          <w:tcPr>
            <w:tcW w:w="1026" w:type="dxa"/>
            <w:tcBorders>
              <w:top w:val="nil"/>
              <w:left w:val="single" w:sz="8" w:space="0" w:color="000000"/>
              <w:bottom w:val="single" w:sz="8" w:space="0" w:color="000000"/>
              <w:right w:val="nil"/>
            </w:tcBorders>
            <w:shd w:val="clear" w:color="000000" w:fill="FFFFFF"/>
            <w:vAlign w:val="center"/>
            <w:hideMark/>
          </w:tcPr>
          <w:p w14:paraId="2903B4A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E35C64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24/6,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 </w:t>
            </w:r>
          </w:p>
        </w:tc>
        <w:tc>
          <w:tcPr>
            <w:tcW w:w="1360" w:type="dxa"/>
            <w:tcBorders>
              <w:top w:val="nil"/>
              <w:left w:val="single" w:sz="8" w:space="0" w:color="000000"/>
              <w:bottom w:val="single" w:sz="8" w:space="0" w:color="000000"/>
              <w:right w:val="nil"/>
            </w:tcBorders>
            <w:shd w:val="clear" w:color="auto" w:fill="auto"/>
            <w:vAlign w:val="center"/>
          </w:tcPr>
          <w:p w14:paraId="40037AD0" w14:textId="1F2D9F1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08B572D" w14:textId="2784729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0C4CA2D"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0C8FA1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432</w:t>
            </w:r>
          </w:p>
        </w:tc>
        <w:tc>
          <w:tcPr>
            <w:tcW w:w="640" w:type="dxa"/>
            <w:tcBorders>
              <w:top w:val="nil"/>
              <w:left w:val="single" w:sz="8" w:space="0" w:color="000000"/>
              <w:bottom w:val="single" w:sz="8" w:space="0" w:color="000000"/>
              <w:right w:val="nil"/>
            </w:tcBorders>
            <w:shd w:val="clear" w:color="000000" w:fill="FFFFFF"/>
            <w:vAlign w:val="center"/>
            <w:hideMark/>
          </w:tcPr>
          <w:p w14:paraId="692E780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203</w:t>
            </w:r>
          </w:p>
        </w:tc>
        <w:tc>
          <w:tcPr>
            <w:tcW w:w="1026" w:type="dxa"/>
            <w:tcBorders>
              <w:top w:val="nil"/>
              <w:left w:val="single" w:sz="8" w:space="0" w:color="000000"/>
              <w:bottom w:val="single" w:sz="8" w:space="0" w:color="000000"/>
              <w:right w:val="nil"/>
            </w:tcBorders>
            <w:shd w:val="clear" w:color="000000" w:fill="FFFFFF"/>
            <w:vAlign w:val="center"/>
            <w:hideMark/>
          </w:tcPr>
          <w:p w14:paraId="36BE94C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85D9A8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26/6,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49FD6ABB" w14:textId="4C0EA69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9F46B4B" w14:textId="343E109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127694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88D077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433</w:t>
            </w:r>
          </w:p>
        </w:tc>
        <w:tc>
          <w:tcPr>
            <w:tcW w:w="640" w:type="dxa"/>
            <w:tcBorders>
              <w:top w:val="nil"/>
              <w:left w:val="single" w:sz="8" w:space="0" w:color="000000"/>
              <w:bottom w:val="single" w:sz="8" w:space="0" w:color="000000"/>
              <w:right w:val="nil"/>
            </w:tcBorders>
            <w:shd w:val="clear" w:color="000000" w:fill="FFFFFF"/>
            <w:vAlign w:val="center"/>
            <w:hideMark/>
          </w:tcPr>
          <w:p w14:paraId="45639E3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19B9A33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1B7126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para grampeador de pressão de 6 a 14mm caixa c/ 2.500.</w:t>
            </w:r>
          </w:p>
        </w:tc>
        <w:tc>
          <w:tcPr>
            <w:tcW w:w="1360" w:type="dxa"/>
            <w:tcBorders>
              <w:top w:val="nil"/>
              <w:left w:val="single" w:sz="8" w:space="0" w:color="000000"/>
              <w:bottom w:val="single" w:sz="8" w:space="0" w:color="000000"/>
              <w:right w:val="nil"/>
            </w:tcBorders>
            <w:shd w:val="clear" w:color="auto" w:fill="auto"/>
            <w:vAlign w:val="center"/>
          </w:tcPr>
          <w:p w14:paraId="674AC832" w14:textId="2E6BC01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AEF15E3" w14:textId="691A3B8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D09492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FFE8B0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434</w:t>
            </w:r>
          </w:p>
        </w:tc>
        <w:tc>
          <w:tcPr>
            <w:tcW w:w="640" w:type="dxa"/>
            <w:tcBorders>
              <w:top w:val="nil"/>
              <w:left w:val="single" w:sz="8" w:space="0" w:color="000000"/>
              <w:bottom w:val="single" w:sz="8" w:space="0" w:color="000000"/>
              <w:right w:val="nil"/>
            </w:tcBorders>
            <w:shd w:val="clear" w:color="000000" w:fill="FFFFFF"/>
            <w:vAlign w:val="center"/>
            <w:hideMark/>
          </w:tcPr>
          <w:p w14:paraId="43287B4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w:t>
            </w:r>
          </w:p>
        </w:tc>
        <w:tc>
          <w:tcPr>
            <w:tcW w:w="1026" w:type="dxa"/>
            <w:tcBorders>
              <w:top w:val="nil"/>
              <w:left w:val="single" w:sz="8" w:space="0" w:color="000000"/>
              <w:bottom w:val="single" w:sz="8" w:space="0" w:color="000000"/>
              <w:right w:val="nil"/>
            </w:tcBorders>
            <w:shd w:val="clear" w:color="000000" w:fill="FFFFFF"/>
            <w:vAlign w:val="center"/>
            <w:hideMark/>
          </w:tcPr>
          <w:p w14:paraId="030D97F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B8C151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Tipo Trilho (Romeu e Julieta). Medindo 300 x 9 x 112 mm; Em Polipropileno Preto. Para 200 fls. Pacote com 50 unidades</w:t>
            </w:r>
          </w:p>
        </w:tc>
        <w:tc>
          <w:tcPr>
            <w:tcW w:w="1360" w:type="dxa"/>
            <w:tcBorders>
              <w:top w:val="nil"/>
              <w:left w:val="single" w:sz="8" w:space="0" w:color="000000"/>
              <w:bottom w:val="single" w:sz="8" w:space="0" w:color="000000"/>
              <w:right w:val="nil"/>
            </w:tcBorders>
            <w:shd w:val="clear" w:color="auto" w:fill="auto"/>
            <w:vAlign w:val="center"/>
          </w:tcPr>
          <w:p w14:paraId="08128B00" w14:textId="0B2B7DE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A6B2F7A" w14:textId="76B4A50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E823EE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848B50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435</w:t>
            </w:r>
          </w:p>
        </w:tc>
        <w:tc>
          <w:tcPr>
            <w:tcW w:w="640" w:type="dxa"/>
            <w:tcBorders>
              <w:top w:val="nil"/>
              <w:left w:val="single" w:sz="8" w:space="0" w:color="000000"/>
              <w:bottom w:val="single" w:sz="8" w:space="0" w:color="000000"/>
              <w:right w:val="nil"/>
            </w:tcBorders>
            <w:shd w:val="clear" w:color="000000" w:fill="FFFFFF"/>
            <w:vAlign w:val="center"/>
            <w:hideMark/>
          </w:tcPr>
          <w:p w14:paraId="5855FF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88</w:t>
            </w:r>
          </w:p>
        </w:tc>
        <w:tc>
          <w:tcPr>
            <w:tcW w:w="1026" w:type="dxa"/>
            <w:tcBorders>
              <w:top w:val="nil"/>
              <w:left w:val="single" w:sz="8" w:space="0" w:color="000000"/>
              <w:bottom w:val="single" w:sz="8" w:space="0" w:color="000000"/>
              <w:right w:val="nil"/>
            </w:tcBorders>
            <w:shd w:val="clear" w:color="000000" w:fill="FFFFFF"/>
            <w:vAlign w:val="center"/>
            <w:hideMark/>
          </w:tcPr>
          <w:p w14:paraId="7645F38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49CD3B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Tipo Trilho (Romeu e Julieta). Medindo 300 x 9 x 112 mm; Em Polipropileno Preto. Para 300 fls. Pacote com 50 unidades</w:t>
            </w:r>
          </w:p>
        </w:tc>
        <w:tc>
          <w:tcPr>
            <w:tcW w:w="1360" w:type="dxa"/>
            <w:tcBorders>
              <w:top w:val="nil"/>
              <w:left w:val="single" w:sz="8" w:space="0" w:color="000000"/>
              <w:bottom w:val="single" w:sz="8" w:space="0" w:color="000000"/>
              <w:right w:val="nil"/>
            </w:tcBorders>
            <w:shd w:val="clear" w:color="auto" w:fill="auto"/>
            <w:vAlign w:val="center"/>
          </w:tcPr>
          <w:p w14:paraId="3F721022" w14:textId="40FB013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5E1B24F" w14:textId="1E8A76C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1F9F01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5B3818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436</w:t>
            </w:r>
          </w:p>
        </w:tc>
        <w:tc>
          <w:tcPr>
            <w:tcW w:w="640" w:type="dxa"/>
            <w:tcBorders>
              <w:top w:val="nil"/>
              <w:left w:val="single" w:sz="8" w:space="0" w:color="000000"/>
              <w:bottom w:val="single" w:sz="8" w:space="0" w:color="000000"/>
              <w:right w:val="nil"/>
            </w:tcBorders>
            <w:shd w:val="clear" w:color="000000" w:fill="FFFFFF"/>
            <w:vAlign w:val="center"/>
            <w:hideMark/>
          </w:tcPr>
          <w:p w14:paraId="427CE39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109</w:t>
            </w:r>
          </w:p>
        </w:tc>
        <w:tc>
          <w:tcPr>
            <w:tcW w:w="1026" w:type="dxa"/>
            <w:tcBorders>
              <w:top w:val="nil"/>
              <w:left w:val="single" w:sz="8" w:space="0" w:color="000000"/>
              <w:bottom w:val="single" w:sz="8" w:space="0" w:color="000000"/>
              <w:right w:val="nil"/>
            </w:tcBorders>
            <w:shd w:val="clear" w:color="000000" w:fill="FFFFFF"/>
            <w:vAlign w:val="center"/>
            <w:hideMark/>
          </w:tcPr>
          <w:p w14:paraId="4C33357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6397503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Tipo Trilho (Romeu e Julieta). Medindo 300 x 9 x 112 mm; Em Polipropileno PRETO. Para 600 fls. Pacote com 50 unidades</w:t>
            </w:r>
          </w:p>
        </w:tc>
        <w:tc>
          <w:tcPr>
            <w:tcW w:w="1360" w:type="dxa"/>
            <w:tcBorders>
              <w:top w:val="nil"/>
              <w:left w:val="single" w:sz="8" w:space="0" w:color="000000"/>
              <w:bottom w:val="single" w:sz="8" w:space="0" w:color="000000"/>
              <w:right w:val="nil"/>
            </w:tcBorders>
            <w:shd w:val="clear" w:color="auto" w:fill="auto"/>
            <w:vAlign w:val="center"/>
          </w:tcPr>
          <w:p w14:paraId="3EECAE49" w14:textId="4927655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8E706BB" w14:textId="786B584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01F7B3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C7CE9D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437</w:t>
            </w:r>
          </w:p>
        </w:tc>
        <w:tc>
          <w:tcPr>
            <w:tcW w:w="640" w:type="dxa"/>
            <w:tcBorders>
              <w:top w:val="nil"/>
              <w:left w:val="single" w:sz="8" w:space="0" w:color="000000"/>
              <w:bottom w:val="single" w:sz="8" w:space="0" w:color="000000"/>
              <w:right w:val="nil"/>
            </w:tcBorders>
            <w:shd w:val="clear" w:color="000000" w:fill="FFFFFF"/>
            <w:vAlign w:val="center"/>
            <w:hideMark/>
          </w:tcPr>
          <w:p w14:paraId="7F22BEC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72FDDFE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083E52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trilho plástico, estendido, branco, para 600 folhas, 75grs, pacote com 50 unidades </w:t>
            </w:r>
          </w:p>
        </w:tc>
        <w:tc>
          <w:tcPr>
            <w:tcW w:w="1360" w:type="dxa"/>
            <w:tcBorders>
              <w:top w:val="nil"/>
              <w:left w:val="single" w:sz="8" w:space="0" w:color="000000"/>
              <w:bottom w:val="single" w:sz="8" w:space="0" w:color="000000"/>
              <w:right w:val="nil"/>
            </w:tcBorders>
            <w:shd w:val="clear" w:color="auto" w:fill="auto"/>
            <w:vAlign w:val="center"/>
          </w:tcPr>
          <w:p w14:paraId="2EFAFE95" w14:textId="19A87B0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0565CE" w14:textId="07671BF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1090BC3"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2C6855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438</w:t>
            </w:r>
          </w:p>
        </w:tc>
        <w:tc>
          <w:tcPr>
            <w:tcW w:w="640" w:type="dxa"/>
            <w:tcBorders>
              <w:top w:val="nil"/>
              <w:left w:val="single" w:sz="8" w:space="0" w:color="000000"/>
              <w:bottom w:val="single" w:sz="8" w:space="0" w:color="000000"/>
              <w:right w:val="nil"/>
            </w:tcBorders>
            <w:shd w:val="clear" w:color="000000" w:fill="FFFFFF"/>
            <w:vAlign w:val="center"/>
            <w:hideMark/>
          </w:tcPr>
          <w:p w14:paraId="04F5E8F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68F82D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3EF5C7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trilho metalizado 80mm</w:t>
            </w:r>
          </w:p>
        </w:tc>
        <w:tc>
          <w:tcPr>
            <w:tcW w:w="1360" w:type="dxa"/>
            <w:tcBorders>
              <w:top w:val="nil"/>
              <w:left w:val="single" w:sz="8" w:space="0" w:color="000000"/>
              <w:bottom w:val="single" w:sz="8" w:space="0" w:color="000000"/>
              <w:right w:val="nil"/>
            </w:tcBorders>
            <w:shd w:val="clear" w:color="auto" w:fill="auto"/>
            <w:vAlign w:val="center"/>
          </w:tcPr>
          <w:p w14:paraId="60BBD5A4" w14:textId="61CA6BC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0FFD131" w14:textId="6F85243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0FC7E2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314EBD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439</w:t>
            </w:r>
          </w:p>
        </w:tc>
        <w:tc>
          <w:tcPr>
            <w:tcW w:w="640" w:type="dxa"/>
            <w:tcBorders>
              <w:top w:val="nil"/>
              <w:left w:val="single" w:sz="8" w:space="0" w:color="000000"/>
              <w:bottom w:val="single" w:sz="8" w:space="0" w:color="000000"/>
              <w:right w:val="nil"/>
            </w:tcBorders>
            <w:shd w:val="clear" w:color="000000" w:fill="FFFFFF"/>
            <w:vAlign w:val="center"/>
            <w:hideMark/>
          </w:tcPr>
          <w:p w14:paraId="74A8733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7D5801B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4464D9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Guilhotina para papel 55,3 X 45 X 72 CM. (extensão corte 460mm) Capacidade para 15 folhas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w:t>
            </w:r>
          </w:p>
        </w:tc>
        <w:tc>
          <w:tcPr>
            <w:tcW w:w="1360" w:type="dxa"/>
            <w:tcBorders>
              <w:top w:val="nil"/>
              <w:left w:val="single" w:sz="8" w:space="0" w:color="000000"/>
              <w:bottom w:val="single" w:sz="8" w:space="0" w:color="000000"/>
              <w:right w:val="nil"/>
            </w:tcBorders>
            <w:shd w:val="clear" w:color="auto" w:fill="auto"/>
            <w:vAlign w:val="center"/>
          </w:tcPr>
          <w:p w14:paraId="081BE67D" w14:textId="5E6BD8F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165FF36" w14:textId="2D95946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E51CB5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17F84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440</w:t>
            </w:r>
          </w:p>
        </w:tc>
        <w:tc>
          <w:tcPr>
            <w:tcW w:w="640" w:type="dxa"/>
            <w:tcBorders>
              <w:top w:val="nil"/>
              <w:left w:val="single" w:sz="8" w:space="0" w:color="000000"/>
              <w:bottom w:val="single" w:sz="8" w:space="0" w:color="000000"/>
              <w:right w:val="nil"/>
            </w:tcBorders>
            <w:shd w:val="clear" w:color="000000" w:fill="FFFFFF"/>
            <w:vAlign w:val="center"/>
            <w:hideMark/>
          </w:tcPr>
          <w:p w14:paraId="74133A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20B12D7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829E168" w14:textId="77777777" w:rsidR="00F47CA0" w:rsidRPr="00F47CA0" w:rsidRDefault="00F47CA0" w:rsidP="00DC005A">
            <w:pPr>
              <w:widowControl/>
              <w:autoSpaceDE/>
              <w:autoSpaceDN/>
              <w:jc w:val="both"/>
              <w:rPr>
                <w:rFonts w:eastAsia="Times New Roman" w:cs="Calibri"/>
                <w:color w:val="000000"/>
                <w:sz w:val="24"/>
                <w:szCs w:val="24"/>
                <w:lang w:eastAsia="pt-BR"/>
              </w:rPr>
            </w:pPr>
            <w:r w:rsidRPr="00F47CA0">
              <w:rPr>
                <w:rFonts w:eastAsia="Times New Roman" w:cs="Calibri"/>
                <w:color w:val="000000"/>
                <w:sz w:val="24"/>
                <w:szCs w:val="24"/>
                <w:lang w:eastAsia="pt-BR"/>
              </w:rPr>
              <w:t xml:space="preserve">Headset </w:t>
            </w:r>
            <w:proofErr w:type="spellStart"/>
            <w:r w:rsidRPr="00F47CA0">
              <w:rPr>
                <w:rFonts w:eastAsia="Times New Roman" w:cs="Calibri"/>
                <w:color w:val="000000"/>
                <w:sz w:val="24"/>
                <w:szCs w:val="24"/>
                <w:lang w:eastAsia="pt-BR"/>
              </w:rPr>
              <w:t>plantronics</w:t>
            </w:r>
            <w:proofErr w:type="spellEnd"/>
            <w:r w:rsidRPr="00F47CA0">
              <w:rPr>
                <w:rFonts w:eastAsia="Times New Roman" w:cs="Calibri"/>
                <w:color w:val="000000"/>
                <w:sz w:val="24"/>
                <w:szCs w:val="24"/>
                <w:lang w:eastAsia="pt-BR"/>
              </w:rPr>
              <w:t xml:space="preserve"> - </w:t>
            </w:r>
            <w:proofErr w:type="spellStart"/>
            <w:r w:rsidRPr="00F47CA0">
              <w:rPr>
                <w:rFonts w:eastAsia="Times New Roman" w:cs="Calibri"/>
                <w:color w:val="000000"/>
                <w:sz w:val="24"/>
                <w:szCs w:val="24"/>
                <w:lang w:eastAsia="pt-BR"/>
              </w:rPr>
              <w:t>fone</w:t>
            </w:r>
            <w:proofErr w:type="spellEnd"/>
            <w:r w:rsidRPr="00F47CA0">
              <w:rPr>
                <w:rFonts w:eastAsia="Times New Roman" w:cs="Calibri"/>
                <w:color w:val="000000"/>
                <w:sz w:val="24"/>
                <w:szCs w:val="24"/>
                <w:lang w:eastAsia="pt-BR"/>
              </w:rPr>
              <w:t xml:space="preserve"> com </w:t>
            </w:r>
            <w:proofErr w:type="spellStart"/>
            <w:r w:rsidRPr="00F47CA0">
              <w:rPr>
                <w:rFonts w:eastAsia="Times New Roman" w:cs="Calibri"/>
                <w:color w:val="000000"/>
                <w:sz w:val="24"/>
                <w:szCs w:val="24"/>
                <w:lang w:eastAsia="pt-BR"/>
              </w:rPr>
              <w:t>conexão</w:t>
            </w:r>
            <w:proofErr w:type="spellEnd"/>
            <w:r w:rsidRPr="00F47CA0">
              <w:rPr>
                <w:rFonts w:eastAsia="Times New Roman" w:cs="Calibri"/>
                <w:color w:val="000000"/>
                <w:sz w:val="24"/>
                <w:szCs w:val="24"/>
                <w:lang w:eastAsia="pt-BR"/>
              </w:rPr>
              <w:t xml:space="preserve"> quick disconnect HW251</w:t>
            </w:r>
          </w:p>
        </w:tc>
        <w:tc>
          <w:tcPr>
            <w:tcW w:w="1360" w:type="dxa"/>
            <w:tcBorders>
              <w:top w:val="nil"/>
              <w:left w:val="single" w:sz="8" w:space="0" w:color="000000"/>
              <w:bottom w:val="single" w:sz="8" w:space="0" w:color="000000"/>
              <w:right w:val="nil"/>
            </w:tcBorders>
            <w:shd w:val="clear" w:color="auto" w:fill="auto"/>
            <w:vAlign w:val="center"/>
          </w:tcPr>
          <w:p w14:paraId="09B92EF2" w14:textId="6CC85C68" w:rsidR="00F47CA0" w:rsidRPr="00F47CA0" w:rsidRDefault="00F47CA0" w:rsidP="00F47CA0">
            <w:pPr>
              <w:widowControl/>
              <w:autoSpaceDE/>
              <w:autoSpaceDN/>
              <w:jc w:val="center"/>
              <w:rPr>
                <w:rFonts w:eastAsia="Times New Roman" w:cs="Calibri"/>
                <w:color w:val="000000"/>
                <w:sz w:val="24"/>
                <w:szCs w:val="24"/>
                <w:lang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04ABD6D" w14:textId="6A702F02" w:rsidR="00F47CA0" w:rsidRPr="00F47CA0" w:rsidRDefault="00F47CA0" w:rsidP="00F47CA0">
            <w:pPr>
              <w:widowControl/>
              <w:autoSpaceDE/>
              <w:autoSpaceDN/>
              <w:jc w:val="center"/>
              <w:rPr>
                <w:rFonts w:eastAsia="Times New Roman" w:cs="Calibri"/>
                <w:color w:val="000000"/>
                <w:sz w:val="24"/>
                <w:szCs w:val="24"/>
                <w:lang w:eastAsia="pt-BR"/>
              </w:rPr>
            </w:pPr>
          </w:p>
        </w:tc>
      </w:tr>
      <w:tr w:rsidR="00F47CA0" w:rsidRPr="00F47CA0" w14:paraId="49208BF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2F208F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441</w:t>
            </w:r>
          </w:p>
        </w:tc>
        <w:tc>
          <w:tcPr>
            <w:tcW w:w="640" w:type="dxa"/>
            <w:tcBorders>
              <w:top w:val="nil"/>
              <w:left w:val="single" w:sz="8" w:space="0" w:color="000000"/>
              <w:bottom w:val="single" w:sz="8" w:space="0" w:color="000000"/>
              <w:right w:val="nil"/>
            </w:tcBorders>
            <w:shd w:val="clear" w:color="000000" w:fill="FFFFFF"/>
            <w:vAlign w:val="center"/>
            <w:hideMark/>
          </w:tcPr>
          <w:p w14:paraId="2A4FCA0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5206022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B8E427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Lacre Dupla Trava, 16 cm, Numerado. Pacote com 100 unidades</w:t>
            </w:r>
          </w:p>
        </w:tc>
        <w:tc>
          <w:tcPr>
            <w:tcW w:w="1360" w:type="dxa"/>
            <w:tcBorders>
              <w:top w:val="nil"/>
              <w:left w:val="single" w:sz="8" w:space="0" w:color="000000"/>
              <w:bottom w:val="single" w:sz="8" w:space="0" w:color="000000"/>
              <w:right w:val="nil"/>
            </w:tcBorders>
            <w:shd w:val="clear" w:color="auto" w:fill="auto"/>
            <w:vAlign w:val="center"/>
          </w:tcPr>
          <w:p w14:paraId="2B982845" w14:textId="279F23F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74DA787" w14:textId="5D8DE53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59C1CBC"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0A60C6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442</w:t>
            </w:r>
          </w:p>
        </w:tc>
        <w:tc>
          <w:tcPr>
            <w:tcW w:w="640" w:type="dxa"/>
            <w:tcBorders>
              <w:top w:val="nil"/>
              <w:left w:val="single" w:sz="8" w:space="0" w:color="000000"/>
              <w:bottom w:val="single" w:sz="8" w:space="0" w:color="000000"/>
              <w:right w:val="nil"/>
            </w:tcBorders>
            <w:shd w:val="clear" w:color="000000" w:fill="FFFFFF"/>
            <w:vAlign w:val="center"/>
            <w:hideMark/>
          </w:tcPr>
          <w:p w14:paraId="7D3669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110</w:t>
            </w:r>
          </w:p>
        </w:tc>
        <w:tc>
          <w:tcPr>
            <w:tcW w:w="1026" w:type="dxa"/>
            <w:tcBorders>
              <w:top w:val="nil"/>
              <w:left w:val="single" w:sz="8" w:space="0" w:color="000000"/>
              <w:bottom w:val="single" w:sz="8" w:space="0" w:color="000000"/>
              <w:right w:val="nil"/>
            </w:tcBorders>
            <w:shd w:val="clear" w:color="000000" w:fill="FFFFFF"/>
            <w:vAlign w:val="center"/>
            <w:hideMark/>
          </w:tcPr>
          <w:p w14:paraId="2B6A6E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D1DED1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Lâmina para estilete profissional, tamanho grande.</w:t>
            </w:r>
          </w:p>
        </w:tc>
        <w:tc>
          <w:tcPr>
            <w:tcW w:w="1360" w:type="dxa"/>
            <w:tcBorders>
              <w:top w:val="nil"/>
              <w:left w:val="single" w:sz="8" w:space="0" w:color="000000"/>
              <w:bottom w:val="single" w:sz="8" w:space="0" w:color="000000"/>
              <w:right w:val="nil"/>
            </w:tcBorders>
            <w:shd w:val="clear" w:color="auto" w:fill="auto"/>
            <w:vAlign w:val="center"/>
          </w:tcPr>
          <w:p w14:paraId="701DFF05" w14:textId="0A02418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9CD5754" w14:textId="1F33319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60B1040"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10755B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443</w:t>
            </w:r>
          </w:p>
        </w:tc>
        <w:tc>
          <w:tcPr>
            <w:tcW w:w="640" w:type="dxa"/>
            <w:tcBorders>
              <w:top w:val="nil"/>
              <w:left w:val="single" w:sz="8" w:space="0" w:color="000000"/>
              <w:bottom w:val="single" w:sz="8" w:space="0" w:color="000000"/>
              <w:right w:val="nil"/>
            </w:tcBorders>
            <w:shd w:val="clear" w:color="000000" w:fill="FFFFFF"/>
            <w:vAlign w:val="center"/>
            <w:hideMark/>
          </w:tcPr>
          <w:p w14:paraId="01709C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58423B6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ROLO</w:t>
            </w:r>
          </w:p>
        </w:tc>
        <w:tc>
          <w:tcPr>
            <w:tcW w:w="5780" w:type="dxa"/>
            <w:tcBorders>
              <w:top w:val="nil"/>
              <w:left w:val="single" w:sz="8" w:space="0" w:color="000000"/>
              <w:bottom w:val="single" w:sz="8" w:space="0" w:color="000000"/>
              <w:right w:val="nil"/>
            </w:tcBorders>
            <w:shd w:val="clear" w:color="auto" w:fill="auto"/>
            <w:vAlign w:val="center"/>
            <w:hideMark/>
          </w:tcPr>
          <w:p w14:paraId="7FEE5E9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Laminado PVC adesivado; em papel </w:t>
            </w:r>
            <w:proofErr w:type="spellStart"/>
            <w:r w:rsidRPr="00F47CA0">
              <w:rPr>
                <w:rFonts w:eastAsia="Times New Roman" w:cs="Calibri"/>
                <w:color w:val="000000"/>
                <w:sz w:val="24"/>
                <w:szCs w:val="24"/>
                <w:lang w:val="pt-BR" w:eastAsia="pt-BR"/>
              </w:rPr>
              <w:t>siliconizado</w:t>
            </w:r>
            <w:proofErr w:type="spellEnd"/>
            <w:r w:rsidRPr="00F47CA0">
              <w:rPr>
                <w:rFonts w:eastAsia="Times New Roman" w:cs="Calibri"/>
                <w:color w:val="000000"/>
                <w:sz w:val="24"/>
                <w:szCs w:val="24"/>
                <w:lang w:val="pt-BR" w:eastAsia="pt-BR"/>
              </w:rPr>
              <w:t>; medindo 45cm de largura; transparente</w:t>
            </w:r>
          </w:p>
        </w:tc>
        <w:tc>
          <w:tcPr>
            <w:tcW w:w="1360" w:type="dxa"/>
            <w:tcBorders>
              <w:top w:val="nil"/>
              <w:left w:val="single" w:sz="8" w:space="0" w:color="000000"/>
              <w:bottom w:val="single" w:sz="8" w:space="0" w:color="000000"/>
              <w:right w:val="nil"/>
            </w:tcBorders>
            <w:shd w:val="clear" w:color="auto" w:fill="auto"/>
            <w:vAlign w:val="center"/>
          </w:tcPr>
          <w:p w14:paraId="76AFFA02" w14:textId="05CD569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8170441" w14:textId="139993F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9ECFC5E"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17B2A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444</w:t>
            </w:r>
          </w:p>
        </w:tc>
        <w:tc>
          <w:tcPr>
            <w:tcW w:w="640" w:type="dxa"/>
            <w:tcBorders>
              <w:top w:val="nil"/>
              <w:left w:val="single" w:sz="8" w:space="0" w:color="000000"/>
              <w:bottom w:val="single" w:sz="8" w:space="0" w:color="000000"/>
              <w:right w:val="nil"/>
            </w:tcBorders>
            <w:shd w:val="clear" w:color="000000" w:fill="FFFFFF"/>
            <w:vAlign w:val="center"/>
            <w:hideMark/>
          </w:tcPr>
          <w:p w14:paraId="1D1BA7F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w:t>
            </w:r>
          </w:p>
        </w:tc>
        <w:tc>
          <w:tcPr>
            <w:tcW w:w="1026" w:type="dxa"/>
            <w:tcBorders>
              <w:top w:val="nil"/>
              <w:left w:val="single" w:sz="8" w:space="0" w:color="000000"/>
              <w:bottom w:val="single" w:sz="8" w:space="0" w:color="000000"/>
              <w:right w:val="nil"/>
            </w:tcBorders>
            <w:shd w:val="clear" w:color="000000" w:fill="FFFFFF"/>
            <w:vAlign w:val="center"/>
            <w:hideMark/>
          </w:tcPr>
          <w:p w14:paraId="490721E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1AD0BE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Lápis Preto, Nº 02. Medindo no mínimo 160 mm Corpo de madeira hexagonal ou redonda conforme Norma ASTM D4236. Caixa com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144 unidades.</w:t>
            </w:r>
          </w:p>
        </w:tc>
        <w:tc>
          <w:tcPr>
            <w:tcW w:w="1360" w:type="dxa"/>
            <w:tcBorders>
              <w:top w:val="nil"/>
              <w:left w:val="single" w:sz="8" w:space="0" w:color="000000"/>
              <w:bottom w:val="single" w:sz="8" w:space="0" w:color="000000"/>
              <w:right w:val="nil"/>
            </w:tcBorders>
            <w:shd w:val="clear" w:color="auto" w:fill="auto"/>
            <w:vAlign w:val="center"/>
          </w:tcPr>
          <w:p w14:paraId="56ADE34C" w14:textId="16C478C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7F5C0A9" w14:textId="3180017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297510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39A8E5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445</w:t>
            </w:r>
          </w:p>
        </w:tc>
        <w:tc>
          <w:tcPr>
            <w:tcW w:w="640" w:type="dxa"/>
            <w:tcBorders>
              <w:top w:val="nil"/>
              <w:left w:val="single" w:sz="8" w:space="0" w:color="000000"/>
              <w:bottom w:val="single" w:sz="8" w:space="0" w:color="000000"/>
              <w:right w:val="nil"/>
            </w:tcBorders>
            <w:shd w:val="clear" w:color="000000" w:fill="FFFFFF"/>
            <w:vAlign w:val="center"/>
            <w:hideMark/>
          </w:tcPr>
          <w:p w14:paraId="0B53AA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23D006C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EA1F11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Lápis Preto, Nº 02. Medindo no mínimo 160 mm Corpo de madeira SEXTAVADO. conforme Norma ASTM D4236. Caixa com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144 unidades.</w:t>
            </w:r>
          </w:p>
        </w:tc>
        <w:tc>
          <w:tcPr>
            <w:tcW w:w="1360" w:type="dxa"/>
            <w:tcBorders>
              <w:top w:val="nil"/>
              <w:left w:val="single" w:sz="8" w:space="0" w:color="000000"/>
              <w:bottom w:val="single" w:sz="8" w:space="0" w:color="000000"/>
              <w:right w:val="nil"/>
            </w:tcBorders>
            <w:shd w:val="clear" w:color="auto" w:fill="auto"/>
            <w:vAlign w:val="center"/>
          </w:tcPr>
          <w:p w14:paraId="25AADA8C" w14:textId="2B211BF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68EE296" w14:textId="0A599E7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DF75871"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20C97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446</w:t>
            </w:r>
          </w:p>
        </w:tc>
        <w:tc>
          <w:tcPr>
            <w:tcW w:w="640" w:type="dxa"/>
            <w:tcBorders>
              <w:top w:val="nil"/>
              <w:left w:val="single" w:sz="8" w:space="0" w:color="000000"/>
              <w:bottom w:val="single" w:sz="8" w:space="0" w:color="000000"/>
              <w:right w:val="nil"/>
            </w:tcBorders>
            <w:shd w:val="clear" w:color="000000" w:fill="FFFFFF"/>
            <w:vAlign w:val="center"/>
            <w:hideMark/>
          </w:tcPr>
          <w:p w14:paraId="080E33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175</w:t>
            </w:r>
          </w:p>
        </w:tc>
        <w:tc>
          <w:tcPr>
            <w:tcW w:w="1026" w:type="dxa"/>
            <w:tcBorders>
              <w:top w:val="nil"/>
              <w:left w:val="single" w:sz="8" w:space="0" w:color="000000"/>
              <w:bottom w:val="single" w:sz="8" w:space="0" w:color="000000"/>
              <w:right w:val="nil"/>
            </w:tcBorders>
            <w:shd w:val="clear" w:color="000000" w:fill="FFFFFF"/>
            <w:vAlign w:val="center"/>
            <w:hideMark/>
          </w:tcPr>
          <w:p w14:paraId="23D54BF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8D0A3D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Lápis Preto, Nº 02. Medindo no mínimo 160 mm Corpo de madeira hexagonal ou redonda conforme Norma ASTM D4236. Caixa com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144 unidades. Com Borracha.</w:t>
            </w:r>
          </w:p>
        </w:tc>
        <w:tc>
          <w:tcPr>
            <w:tcW w:w="1360" w:type="dxa"/>
            <w:tcBorders>
              <w:top w:val="nil"/>
              <w:left w:val="single" w:sz="8" w:space="0" w:color="000000"/>
              <w:bottom w:val="single" w:sz="8" w:space="0" w:color="000000"/>
              <w:right w:val="nil"/>
            </w:tcBorders>
            <w:shd w:val="clear" w:color="auto" w:fill="auto"/>
            <w:vAlign w:val="center"/>
          </w:tcPr>
          <w:p w14:paraId="07295548" w14:textId="53186FF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7B96227" w14:textId="303A995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ED828C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508E4E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447</w:t>
            </w:r>
          </w:p>
        </w:tc>
        <w:tc>
          <w:tcPr>
            <w:tcW w:w="640" w:type="dxa"/>
            <w:tcBorders>
              <w:top w:val="nil"/>
              <w:left w:val="single" w:sz="8" w:space="0" w:color="000000"/>
              <w:bottom w:val="single" w:sz="8" w:space="0" w:color="000000"/>
              <w:right w:val="nil"/>
            </w:tcBorders>
            <w:shd w:val="clear" w:color="000000" w:fill="FFFFFF"/>
            <w:vAlign w:val="center"/>
            <w:hideMark/>
          </w:tcPr>
          <w:p w14:paraId="11435E4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751</w:t>
            </w:r>
          </w:p>
        </w:tc>
        <w:tc>
          <w:tcPr>
            <w:tcW w:w="1026" w:type="dxa"/>
            <w:tcBorders>
              <w:top w:val="nil"/>
              <w:left w:val="single" w:sz="8" w:space="0" w:color="000000"/>
              <w:bottom w:val="single" w:sz="8" w:space="0" w:color="000000"/>
              <w:right w:val="nil"/>
            </w:tcBorders>
            <w:shd w:val="clear" w:color="000000" w:fill="FFFFFF"/>
            <w:vAlign w:val="center"/>
            <w:hideMark/>
          </w:tcPr>
          <w:p w14:paraId="6085494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459D19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Lápis, madeira reflorestada, mina preto, envernizado fosco, redondo, nº 02-B. caixa com 72 unidades</w:t>
            </w:r>
          </w:p>
        </w:tc>
        <w:tc>
          <w:tcPr>
            <w:tcW w:w="1360" w:type="dxa"/>
            <w:tcBorders>
              <w:top w:val="nil"/>
              <w:left w:val="single" w:sz="8" w:space="0" w:color="000000"/>
              <w:bottom w:val="single" w:sz="8" w:space="0" w:color="000000"/>
              <w:right w:val="nil"/>
            </w:tcBorders>
            <w:shd w:val="clear" w:color="auto" w:fill="auto"/>
            <w:vAlign w:val="center"/>
          </w:tcPr>
          <w:p w14:paraId="34CA2D54" w14:textId="62DE265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B39AE15" w14:textId="6B8B879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939B327"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45A244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448</w:t>
            </w:r>
          </w:p>
        </w:tc>
        <w:tc>
          <w:tcPr>
            <w:tcW w:w="640" w:type="dxa"/>
            <w:tcBorders>
              <w:top w:val="nil"/>
              <w:left w:val="single" w:sz="8" w:space="0" w:color="000000"/>
              <w:bottom w:val="single" w:sz="8" w:space="0" w:color="000000"/>
              <w:right w:val="nil"/>
            </w:tcBorders>
            <w:shd w:val="clear" w:color="000000" w:fill="FFFFFF"/>
            <w:vAlign w:val="center"/>
            <w:hideMark/>
          </w:tcPr>
          <w:p w14:paraId="7D1C38A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3EB5F48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5737A3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Lápis de cor grande, caixa com 12 cores, produzido em madeira com </w:t>
            </w:r>
            <w:proofErr w:type="spellStart"/>
            <w:r w:rsidRPr="00F47CA0">
              <w:rPr>
                <w:rFonts w:eastAsia="Times New Roman" w:cs="Calibri"/>
                <w:color w:val="000000"/>
                <w:sz w:val="24"/>
                <w:szCs w:val="24"/>
                <w:lang w:val="pt-BR" w:eastAsia="pt-BR"/>
              </w:rPr>
              <w:t>superficies</w:t>
            </w:r>
            <w:proofErr w:type="spellEnd"/>
            <w:r w:rsidRPr="00F47CA0">
              <w:rPr>
                <w:rFonts w:eastAsia="Times New Roman" w:cs="Calibri"/>
                <w:color w:val="000000"/>
                <w:sz w:val="24"/>
                <w:szCs w:val="24"/>
                <w:lang w:val="pt-BR" w:eastAsia="pt-BR"/>
              </w:rPr>
              <w:t xml:space="preserve"> coloridas, com tintas atóxicas, indicando as cores, madeira </w:t>
            </w:r>
            <w:proofErr w:type="spellStart"/>
            <w:r w:rsidRPr="00F47CA0">
              <w:rPr>
                <w:rFonts w:eastAsia="Times New Roman" w:cs="Calibri"/>
                <w:color w:val="000000"/>
                <w:sz w:val="24"/>
                <w:szCs w:val="24"/>
                <w:lang w:val="pt-BR" w:eastAsia="pt-BR"/>
              </w:rPr>
              <w:t>propria</w:t>
            </w:r>
            <w:proofErr w:type="spellEnd"/>
            <w:r w:rsidRPr="00F47CA0">
              <w:rPr>
                <w:rFonts w:eastAsia="Times New Roman" w:cs="Calibri"/>
                <w:color w:val="000000"/>
                <w:sz w:val="24"/>
                <w:szCs w:val="24"/>
                <w:lang w:val="pt-BR" w:eastAsia="pt-BR"/>
              </w:rPr>
              <w:t xml:space="preserve"> para lápis, leve seca, sem nós, rachaduras e de </w:t>
            </w:r>
            <w:proofErr w:type="spellStart"/>
            <w:r w:rsidRPr="00F47CA0">
              <w:rPr>
                <w:rFonts w:eastAsia="Times New Roman" w:cs="Calibri"/>
                <w:color w:val="000000"/>
                <w:sz w:val="24"/>
                <w:szCs w:val="24"/>
                <w:lang w:val="pt-BR" w:eastAsia="pt-BR"/>
              </w:rPr>
              <w:t>fácill</w:t>
            </w:r>
            <w:proofErr w:type="spellEnd"/>
            <w:r w:rsidRPr="00F47CA0">
              <w:rPr>
                <w:rFonts w:eastAsia="Times New Roman" w:cs="Calibri"/>
                <w:color w:val="000000"/>
                <w:sz w:val="24"/>
                <w:szCs w:val="24"/>
                <w:lang w:val="pt-BR" w:eastAsia="pt-BR"/>
              </w:rPr>
              <w:t xml:space="preserve"> aponte, mina colorida de forma </w:t>
            </w:r>
            <w:proofErr w:type="spellStart"/>
            <w:r w:rsidRPr="00F47CA0">
              <w:rPr>
                <w:rFonts w:eastAsia="Times New Roman" w:cs="Calibri"/>
                <w:color w:val="000000"/>
                <w:sz w:val="24"/>
                <w:szCs w:val="24"/>
                <w:lang w:val="pt-BR" w:eastAsia="pt-BR"/>
              </w:rPr>
              <w:t>cilindrica</w:t>
            </w:r>
            <w:proofErr w:type="spellEnd"/>
            <w:r w:rsidRPr="00F47CA0">
              <w:rPr>
                <w:rFonts w:eastAsia="Times New Roman" w:cs="Calibri"/>
                <w:color w:val="000000"/>
                <w:sz w:val="24"/>
                <w:szCs w:val="24"/>
                <w:lang w:val="pt-BR" w:eastAsia="pt-BR"/>
              </w:rPr>
              <w:t xml:space="preserve"> com diâmetro de 2,7mm a 2,8mm e comprimento de 175mm, madeira de forma </w:t>
            </w:r>
            <w:proofErr w:type="spellStart"/>
            <w:r w:rsidRPr="00F47CA0">
              <w:rPr>
                <w:rFonts w:eastAsia="Times New Roman" w:cs="Calibri"/>
                <w:color w:val="000000"/>
                <w:sz w:val="24"/>
                <w:szCs w:val="24"/>
                <w:lang w:val="pt-BR" w:eastAsia="pt-BR"/>
              </w:rPr>
              <w:t>cilindrica</w:t>
            </w:r>
            <w:proofErr w:type="spellEnd"/>
            <w:r w:rsidRPr="00F47CA0">
              <w:rPr>
                <w:rFonts w:eastAsia="Times New Roman" w:cs="Calibri"/>
                <w:color w:val="000000"/>
                <w:sz w:val="24"/>
                <w:szCs w:val="24"/>
                <w:lang w:val="pt-BR" w:eastAsia="pt-BR"/>
              </w:rPr>
              <w:t xml:space="preserve"> com diâmetro de 7,1mm a 7,3mm</w:t>
            </w:r>
          </w:p>
        </w:tc>
        <w:tc>
          <w:tcPr>
            <w:tcW w:w="1360" w:type="dxa"/>
            <w:tcBorders>
              <w:top w:val="nil"/>
              <w:left w:val="single" w:sz="8" w:space="0" w:color="000000"/>
              <w:bottom w:val="single" w:sz="8" w:space="0" w:color="000000"/>
              <w:right w:val="nil"/>
            </w:tcBorders>
            <w:shd w:val="clear" w:color="auto" w:fill="auto"/>
            <w:vAlign w:val="center"/>
          </w:tcPr>
          <w:p w14:paraId="1A23BA1E" w14:textId="48FEA51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7A7BE3A" w14:textId="7F71BA2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3DCA961"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59AB13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449</w:t>
            </w:r>
          </w:p>
        </w:tc>
        <w:tc>
          <w:tcPr>
            <w:tcW w:w="640" w:type="dxa"/>
            <w:tcBorders>
              <w:top w:val="nil"/>
              <w:left w:val="single" w:sz="8" w:space="0" w:color="000000"/>
              <w:bottom w:val="single" w:sz="8" w:space="0" w:color="000000"/>
              <w:right w:val="nil"/>
            </w:tcBorders>
            <w:shd w:val="clear" w:color="000000" w:fill="FFFFFF"/>
            <w:vAlign w:val="center"/>
            <w:hideMark/>
          </w:tcPr>
          <w:p w14:paraId="3A8D60D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5CC944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061D38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Lapiseira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0,5mm; Ponta em metal; </w:t>
            </w:r>
            <w:proofErr w:type="gramStart"/>
            <w:r w:rsidRPr="00F47CA0">
              <w:rPr>
                <w:rFonts w:eastAsia="Times New Roman" w:cs="Calibri"/>
                <w:color w:val="000000"/>
                <w:sz w:val="24"/>
                <w:szCs w:val="24"/>
                <w:lang w:val="pt-BR" w:eastAsia="pt-BR"/>
              </w:rPr>
              <w:t>No</w:t>
            </w:r>
            <w:proofErr w:type="gramEnd"/>
            <w:r w:rsidRPr="00F47CA0">
              <w:rPr>
                <w:rFonts w:eastAsia="Times New Roman" w:cs="Calibri"/>
                <w:color w:val="000000"/>
                <w:sz w:val="24"/>
                <w:szCs w:val="24"/>
                <w:lang w:val="pt-BR" w:eastAsia="pt-BR"/>
              </w:rPr>
              <w:t xml:space="preserve"> formato </w:t>
            </w:r>
            <w:proofErr w:type="spellStart"/>
            <w:r w:rsidRPr="00F47CA0">
              <w:rPr>
                <w:rFonts w:eastAsia="Times New Roman" w:cs="Calibri"/>
                <w:color w:val="000000"/>
                <w:sz w:val="24"/>
                <w:szCs w:val="24"/>
                <w:lang w:val="pt-BR" w:eastAsia="pt-BR"/>
              </w:rPr>
              <w:t>Cilindrico</w:t>
            </w:r>
            <w:proofErr w:type="spellEnd"/>
            <w:r w:rsidRPr="00F47CA0">
              <w:rPr>
                <w:rFonts w:eastAsia="Times New Roman" w:cs="Calibri"/>
                <w:color w:val="000000"/>
                <w:sz w:val="24"/>
                <w:szCs w:val="24"/>
                <w:lang w:val="pt-BR" w:eastAsia="pt-BR"/>
              </w:rPr>
              <w:t xml:space="preserve"> 13,5 cm; Medindo 0,5mm. Grafite acionado por borracha e metal, utilização comum</w:t>
            </w:r>
          </w:p>
        </w:tc>
        <w:tc>
          <w:tcPr>
            <w:tcW w:w="1360" w:type="dxa"/>
            <w:tcBorders>
              <w:top w:val="nil"/>
              <w:left w:val="single" w:sz="8" w:space="0" w:color="000000"/>
              <w:bottom w:val="single" w:sz="8" w:space="0" w:color="000000"/>
              <w:right w:val="nil"/>
            </w:tcBorders>
            <w:shd w:val="clear" w:color="auto" w:fill="auto"/>
            <w:vAlign w:val="center"/>
          </w:tcPr>
          <w:p w14:paraId="33FDA8F5" w14:textId="3D96DA1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5478597" w14:textId="6C1004D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D23E7A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35AB89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450</w:t>
            </w:r>
          </w:p>
        </w:tc>
        <w:tc>
          <w:tcPr>
            <w:tcW w:w="640" w:type="dxa"/>
            <w:tcBorders>
              <w:top w:val="nil"/>
              <w:left w:val="single" w:sz="8" w:space="0" w:color="000000"/>
              <w:bottom w:val="single" w:sz="8" w:space="0" w:color="000000"/>
              <w:right w:val="nil"/>
            </w:tcBorders>
            <w:shd w:val="clear" w:color="000000" w:fill="FFFFFF"/>
            <w:vAlign w:val="center"/>
            <w:hideMark/>
          </w:tcPr>
          <w:p w14:paraId="4A6773B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7DCEC93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109EA0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Lapiseira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0,9mm; Ponta em metal; </w:t>
            </w:r>
            <w:proofErr w:type="gramStart"/>
            <w:r w:rsidRPr="00F47CA0">
              <w:rPr>
                <w:rFonts w:eastAsia="Times New Roman" w:cs="Calibri"/>
                <w:color w:val="000000"/>
                <w:sz w:val="24"/>
                <w:szCs w:val="24"/>
                <w:lang w:val="pt-BR" w:eastAsia="pt-BR"/>
              </w:rPr>
              <w:t>No</w:t>
            </w:r>
            <w:proofErr w:type="gramEnd"/>
            <w:r w:rsidRPr="00F47CA0">
              <w:rPr>
                <w:rFonts w:eastAsia="Times New Roman" w:cs="Calibri"/>
                <w:color w:val="000000"/>
                <w:sz w:val="24"/>
                <w:szCs w:val="24"/>
                <w:lang w:val="pt-BR" w:eastAsia="pt-BR"/>
              </w:rPr>
              <w:t xml:space="preserve"> formato </w:t>
            </w:r>
            <w:proofErr w:type="spellStart"/>
            <w:r w:rsidRPr="00F47CA0">
              <w:rPr>
                <w:rFonts w:eastAsia="Times New Roman" w:cs="Calibri"/>
                <w:color w:val="000000"/>
                <w:sz w:val="24"/>
                <w:szCs w:val="24"/>
                <w:lang w:val="pt-BR" w:eastAsia="pt-BR"/>
              </w:rPr>
              <w:t>Cilindrico</w:t>
            </w:r>
            <w:proofErr w:type="spellEnd"/>
            <w:r w:rsidRPr="00F47CA0">
              <w:rPr>
                <w:rFonts w:eastAsia="Times New Roman" w:cs="Calibri"/>
                <w:color w:val="000000"/>
                <w:sz w:val="24"/>
                <w:szCs w:val="24"/>
                <w:lang w:val="pt-BR" w:eastAsia="pt-BR"/>
              </w:rPr>
              <w:t xml:space="preserve"> 13,5 cm; Medindo 0,5mm. Grafite acionado por borracha e metal, utilização comum</w:t>
            </w:r>
          </w:p>
        </w:tc>
        <w:tc>
          <w:tcPr>
            <w:tcW w:w="1360" w:type="dxa"/>
            <w:tcBorders>
              <w:top w:val="nil"/>
              <w:left w:val="single" w:sz="8" w:space="0" w:color="000000"/>
              <w:bottom w:val="single" w:sz="8" w:space="0" w:color="000000"/>
              <w:right w:val="nil"/>
            </w:tcBorders>
            <w:shd w:val="clear" w:color="auto" w:fill="auto"/>
            <w:vAlign w:val="center"/>
          </w:tcPr>
          <w:p w14:paraId="74638DB7" w14:textId="3A5DA4D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A40A5C3" w14:textId="5F39758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7208B7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57AEC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451</w:t>
            </w:r>
          </w:p>
        </w:tc>
        <w:tc>
          <w:tcPr>
            <w:tcW w:w="640" w:type="dxa"/>
            <w:tcBorders>
              <w:top w:val="nil"/>
              <w:left w:val="single" w:sz="8" w:space="0" w:color="000000"/>
              <w:bottom w:val="single" w:sz="8" w:space="0" w:color="000000"/>
              <w:right w:val="nil"/>
            </w:tcBorders>
            <w:shd w:val="clear" w:color="000000" w:fill="FFFFFF"/>
            <w:vAlign w:val="center"/>
            <w:hideMark/>
          </w:tcPr>
          <w:p w14:paraId="47C6336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19AE12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5FBADC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Livro ATA de papelaria. Cor PRETA. Com 50 folhas Numeradas. Medindo 205x297mm. </w:t>
            </w:r>
          </w:p>
        </w:tc>
        <w:tc>
          <w:tcPr>
            <w:tcW w:w="1360" w:type="dxa"/>
            <w:tcBorders>
              <w:top w:val="nil"/>
              <w:left w:val="single" w:sz="8" w:space="0" w:color="000000"/>
              <w:bottom w:val="single" w:sz="8" w:space="0" w:color="000000"/>
              <w:right w:val="nil"/>
            </w:tcBorders>
            <w:shd w:val="clear" w:color="auto" w:fill="auto"/>
            <w:vAlign w:val="center"/>
          </w:tcPr>
          <w:p w14:paraId="63456614" w14:textId="79856B0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86A0A78" w14:textId="358990D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278154B"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6922C9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452</w:t>
            </w:r>
          </w:p>
        </w:tc>
        <w:tc>
          <w:tcPr>
            <w:tcW w:w="640" w:type="dxa"/>
            <w:tcBorders>
              <w:top w:val="nil"/>
              <w:left w:val="single" w:sz="8" w:space="0" w:color="000000"/>
              <w:bottom w:val="single" w:sz="8" w:space="0" w:color="000000"/>
              <w:right w:val="nil"/>
            </w:tcBorders>
            <w:shd w:val="clear" w:color="000000" w:fill="FFFFFF"/>
            <w:vAlign w:val="center"/>
            <w:hideMark/>
          </w:tcPr>
          <w:p w14:paraId="40C6769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1076</w:t>
            </w:r>
          </w:p>
        </w:tc>
        <w:tc>
          <w:tcPr>
            <w:tcW w:w="1026" w:type="dxa"/>
            <w:tcBorders>
              <w:top w:val="nil"/>
              <w:left w:val="single" w:sz="8" w:space="0" w:color="000000"/>
              <w:bottom w:val="single" w:sz="8" w:space="0" w:color="000000"/>
              <w:right w:val="nil"/>
            </w:tcBorders>
            <w:shd w:val="clear" w:color="000000" w:fill="FFFFFF"/>
            <w:vAlign w:val="center"/>
            <w:hideMark/>
          </w:tcPr>
          <w:p w14:paraId="18BFC2B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F9CB94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Livro ATA de papelaria. Cor PRETA. Com 100 folhas Numeradas. Medindo 205x297mm. </w:t>
            </w:r>
          </w:p>
        </w:tc>
        <w:tc>
          <w:tcPr>
            <w:tcW w:w="1360" w:type="dxa"/>
            <w:tcBorders>
              <w:top w:val="nil"/>
              <w:left w:val="single" w:sz="8" w:space="0" w:color="000000"/>
              <w:bottom w:val="single" w:sz="8" w:space="0" w:color="000000"/>
              <w:right w:val="nil"/>
            </w:tcBorders>
            <w:shd w:val="clear" w:color="auto" w:fill="auto"/>
            <w:vAlign w:val="center"/>
          </w:tcPr>
          <w:p w14:paraId="0A7B8187" w14:textId="67E8303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F24D124" w14:textId="0E68DCB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23D943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3D58F1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453</w:t>
            </w:r>
          </w:p>
        </w:tc>
        <w:tc>
          <w:tcPr>
            <w:tcW w:w="640" w:type="dxa"/>
            <w:tcBorders>
              <w:top w:val="nil"/>
              <w:left w:val="single" w:sz="8" w:space="0" w:color="000000"/>
              <w:bottom w:val="single" w:sz="8" w:space="0" w:color="000000"/>
              <w:right w:val="nil"/>
            </w:tcBorders>
            <w:shd w:val="clear" w:color="000000" w:fill="FFFFFF"/>
            <w:vAlign w:val="center"/>
            <w:hideMark/>
          </w:tcPr>
          <w:p w14:paraId="42DF9C6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122</w:t>
            </w:r>
          </w:p>
        </w:tc>
        <w:tc>
          <w:tcPr>
            <w:tcW w:w="1026" w:type="dxa"/>
            <w:tcBorders>
              <w:top w:val="nil"/>
              <w:left w:val="single" w:sz="8" w:space="0" w:color="000000"/>
              <w:bottom w:val="single" w:sz="8" w:space="0" w:color="000000"/>
              <w:right w:val="nil"/>
            </w:tcBorders>
            <w:shd w:val="clear" w:color="000000" w:fill="FFFFFF"/>
            <w:vAlign w:val="center"/>
            <w:hideMark/>
          </w:tcPr>
          <w:p w14:paraId="178028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AB01D6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Livro ATA de papelaria; Cor PRETA. Com 200 folhas Numeradas. Medindo 205x297mm.</w:t>
            </w:r>
          </w:p>
        </w:tc>
        <w:tc>
          <w:tcPr>
            <w:tcW w:w="1360" w:type="dxa"/>
            <w:tcBorders>
              <w:top w:val="nil"/>
              <w:left w:val="single" w:sz="8" w:space="0" w:color="000000"/>
              <w:bottom w:val="single" w:sz="8" w:space="0" w:color="000000"/>
              <w:right w:val="nil"/>
            </w:tcBorders>
            <w:shd w:val="clear" w:color="auto" w:fill="auto"/>
            <w:vAlign w:val="center"/>
          </w:tcPr>
          <w:p w14:paraId="41654040" w14:textId="6DC5045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45EC1CC" w14:textId="518EC91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5EEB8E2"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F6AD08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454</w:t>
            </w:r>
          </w:p>
        </w:tc>
        <w:tc>
          <w:tcPr>
            <w:tcW w:w="640" w:type="dxa"/>
            <w:tcBorders>
              <w:top w:val="nil"/>
              <w:left w:val="single" w:sz="8" w:space="0" w:color="000000"/>
              <w:bottom w:val="single" w:sz="8" w:space="0" w:color="000000"/>
              <w:right w:val="nil"/>
            </w:tcBorders>
            <w:shd w:val="clear" w:color="000000" w:fill="FFFFFF"/>
            <w:vAlign w:val="center"/>
            <w:hideMark/>
          </w:tcPr>
          <w:p w14:paraId="2FCF864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w:t>
            </w:r>
          </w:p>
        </w:tc>
        <w:tc>
          <w:tcPr>
            <w:tcW w:w="1026" w:type="dxa"/>
            <w:tcBorders>
              <w:top w:val="nil"/>
              <w:left w:val="single" w:sz="8" w:space="0" w:color="000000"/>
              <w:bottom w:val="single" w:sz="8" w:space="0" w:color="000000"/>
              <w:right w:val="nil"/>
            </w:tcBorders>
            <w:shd w:val="clear" w:color="000000" w:fill="FFFFFF"/>
            <w:vAlign w:val="center"/>
            <w:hideMark/>
          </w:tcPr>
          <w:p w14:paraId="475EBE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8C9137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Livro de Protocolo de Correspondências. Com 100 folhas. </w:t>
            </w:r>
          </w:p>
        </w:tc>
        <w:tc>
          <w:tcPr>
            <w:tcW w:w="1360" w:type="dxa"/>
            <w:tcBorders>
              <w:top w:val="nil"/>
              <w:left w:val="single" w:sz="8" w:space="0" w:color="000000"/>
              <w:bottom w:val="single" w:sz="8" w:space="0" w:color="000000"/>
              <w:right w:val="nil"/>
            </w:tcBorders>
            <w:shd w:val="clear" w:color="auto" w:fill="auto"/>
            <w:vAlign w:val="center"/>
          </w:tcPr>
          <w:p w14:paraId="74FB65EF" w14:textId="4ACCD35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B826F24" w14:textId="3A43818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0F5AB01"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323772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455</w:t>
            </w:r>
          </w:p>
        </w:tc>
        <w:tc>
          <w:tcPr>
            <w:tcW w:w="640" w:type="dxa"/>
            <w:tcBorders>
              <w:top w:val="nil"/>
              <w:left w:val="single" w:sz="8" w:space="0" w:color="000000"/>
              <w:bottom w:val="single" w:sz="8" w:space="0" w:color="000000"/>
              <w:right w:val="nil"/>
            </w:tcBorders>
            <w:shd w:val="clear" w:color="000000" w:fill="FFFFFF"/>
            <w:vAlign w:val="center"/>
            <w:hideMark/>
          </w:tcPr>
          <w:p w14:paraId="143E946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170</w:t>
            </w:r>
          </w:p>
        </w:tc>
        <w:tc>
          <w:tcPr>
            <w:tcW w:w="1026" w:type="dxa"/>
            <w:tcBorders>
              <w:top w:val="nil"/>
              <w:left w:val="single" w:sz="8" w:space="0" w:color="000000"/>
              <w:bottom w:val="single" w:sz="8" w:space="0" w:color="000000"/>
              <w:right w:val="nil"/>
            </w:tcBorders>
            <w:shd w:val="clear" w:color="000000" w:fill="FFFFFF"/>
            <w:vAlign w:val="center"/>
            <w:hideMark/>
          </w:tcPr>
          <w:p w14:paraId="3FD000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9B0C4A3" w14:textId="1197B75A"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Marcador de página; no formato setinha; em filme de poliéster; cartela com 8 blocos de 25 folhas cada auto adesivas reposicionáveis (cada Unidade); </w:t>
            </w:r>
            <w:proofErr w:type="gramStart"/>
            <w:r w:rsidRPr="00F47CA0">
              <w:rPr>
                <w:rFonts w:eastAsia="Times New Roman" w:cs="Calibri"/>
                <w:color w:val="000000"/>
                <w:sz w:val="24"/>
                <w:szCs w:val="24"/>
                <w:lang w:val="pt-BR" w:eastAsia="pt-BR"/>
              </w:rPr>
              <w:t>Medindo</w:t>
            </w:r>
            <w:proofErr w:type="gramEnd"/>
            <w:r w:rsidRPr="00F47CA0">
              <w:rPr>
                <w:rFonts w:eastAsia="Times New Roman" w:cs="Calibri"/>
                <w:color w:val="000000"/>
                <w:sz w:val="24"/>
                <w:szCs w:val="24"/>
                <w:lang w:val="pt-BR" w:eastAsia="pt-BR"/>
              </w:rPr>
              <w:t xml:space="preserve"> 42 x 12 Mm (largura x Comprimento); sem borda; cartela com 8 cores sortidas; apresentado em uma única cartela;</w:t>
            </w:r>
          </w:p>
        </w:tc>
        <w:tc>
          <w:tcPr>
            <w:tcW w:w="1360" w:type="dxa"/>
            <w:tcBorders>
              <w:top w:val="nil"/>
              <w:left w:val="single" w:sz="8" w:space="0" w:color="000000"/>
              <w:bottom w:val="single" w:sz="8" w:space="0" w:color="000000"/>
              <w:right w:val="nil"/>
            </w:tcBorders>
            <w:shd w:val="clear" w:color="auto" w:fill="auto"/>
            <w:vAlign w:val="center"/>
          </w:tcPr>
          <w:p w14:paraId="7D745E47" w14:textId="00B78DE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451CB6B" w14:textId="2ED3718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F6BACC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BAE04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456</w:t>
            </w:r>
          </w:p>
        </w:tc>
        <w:tc>
          <w:tcPr>
            <w:tcW w:w="640" w:type="dxa"/>
            <w:tcBorders>
              <w:top w:val="nil"/>
              <w:left w:val="single" w:sz="8" w:space="0" w:color="000000"/>
              <w:bottom w:val="single" w:sz="8" w:space="0" w:color="000000"/>
              <w:right w:val="nil"/>
            </w:tcBorders>
            <w:shd w:val="clear" w:color="000000" w:fill="FFFFFF"/>
            <w:vAlign w:val="center"/>
            <w:hideMark/>
          </w:tcPr>
          <w:p w14:paraId="0DFC0D1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w:t>
            </w:r>
          </w:p>
        </w:tc>
        <w:tc>
          <w:tcPr>
            <w:tcW w:w="1026" w:type="dxa"/>
            <w:tcBorders>
              <w:top w:val="nil"/>
              <w:left w:val="single" w:sz="8" w:space="0" w:color="000000"/>
              <w:bottom w:val="single" w:sz="8" w:space="0" w:color="000000"/>
              <w:right w:val="nil"/>
            </w:tcBorders>
            <w:shd w:val="clear" w:color="000000" w:fill="FFFFFF"/>
            <w:vAlign w:val="center"/>
            <w:hideMark/>
          </w:tcPr>
          <w:p w14:paraId="198EE2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99CDC5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Marcador de página adesivo. Flags de Papel 76mmx15m - 180 folhas 3m BT</w:t>
            </w:r>
          </w:p>
        </w:tc>
        <w:tc>
          <w:tcPr>
            <w:tcW w:w="1360" w:type="dxa"/>
            <w:tcBorders>
              <w:top w:val="nil"/>
              <w:left w:val="single" w:sz="8" w:space="0" w:color="000000"/>
              <w:bottom w:val="single" w:sz="8" w:space="0" w:color="000000"/>
              <w:right w:val="nil"/>
            </w:tcBorders>
            <w:shd w:val="clear" w:color="auto" w:fill="auto"/>
            <w:vAlign w:val="center"/>
          </w:tcPr>
          <w:p w14:paraId="31BD456E" w14:textId="73E077A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51D484E" w14:textId="1CCCB24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8D90BA3"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0D0435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457</w:t>
            </w:r>
          </w:p>
        </w:tc>
        <w:tc>
          <w:tcPr>
            <w:tcW w:w="640" w:type="dxa"/>
            <w:tcBorders>
              <w:top w:val="nil"/>
              <w:left w:val="single" w:sz="8" w:space="0" w:color="000000"/>
              <w:bottom w:val="single" w:sz="8" w:space="0" w:color="000000"/>
              <w:right w:val="nil"/>
            </w:tcBorders>
            <w:shd w:val="clear" w:color="000000" w:fill="FFFFFF"/>
            <w:vAlign w:val="center"/>
            <w:hideMark/>
          </w:tcPr>
          <w:p w14:paraId="40B3E31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501B4FE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PINO</w:t>
            </w:r>
          </w:p>
        </w:tc>
        <w:tc>
          <w:tcPr>
            <w:tcW w:w="5780" w:type="dxa"/>
            <w:tcBorders>
              <w:top w:val="nil"/>
              <w:left w:val="single" w:sz="8" w:space="0" w:color="000000"/>
              <w:bottom w:val="single" w:sz="8" w:space="0" w:color="000000"/>
              <w:right w:val="nil"/>
            </w:tcBorders>
            <w:shd w:val="clear" w:color="auto" w:fill="auto"/>
            <w:vAlign w:val="center"/>
            <w:hideMark/>
          </w:tcPr>
          <w:p w14:paraId="42D44DD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Mídia de CD-R 700 </w:t>
            </w:r>
            <w:proofErr w:type="spellStart"/>
            <w:r w:rsidRPr="00F47CA0">
              <w:rPr>
                <w:rFonts w:eastAsia="Times New Roman" w:cs="Calibri"/>
                <w:color w:val="000000"/>
                <w:sz w:val="24"/>
                <w:szCs w:val="24"/>
                <w:lang w:val="pt-BR" w:eastAsia="pt-BR"/>
              </w:rPr>
              <w:t>mb</w:t>
            </w:r>
            <w:proofErr w:type="spellEnd"/>
            <w:r w:rsidRPr="00F47CA0">
              <w:rPr>
                <w:rFonts w:eastAsia="Times New Roman" w:cs="Calibri"/>
                <w:color w:val="000000"/>
                <w:sz w:val="24"/>
                <w:szCs w:val="24"/>
                <w:lang w:val="pt-BR" w:eastAsia="pt-BR"/>
              </w:rPr>
              <w:t xml:space="preserve"> 80 min. Embalagem com 50 unidades</w:t>
            </w:r>
          </w:p>
        </w:tc>
        <w:tc>
          <w:tcPr>
            <w:tcW w:w="1360" w:type="dxa"/>
            <w:tcBorders>
              <w:top w:val="nil"/>
              <w:left w:val="single" w:sz="8" w:space="0" w:color="000000"/>
              <w:bottom w:val="single" w:sz="8" w:space="0" w:color="000000"/>
              <w:right w:val="nil"/>
            </w:tcBorders>
            <w:shd w:val="clear" w:color="auto" w:fill="auto"/>
            <w:vAlign w:val="center"/>
          </w:tcPr>
          <w:p w14:paraId="65BC2366" w14:textId="196F447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DA6F384" w14:textId="055B44E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38B044D"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9A029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458</w:t>
            </w:r>
          </w:p>
        </w:tc>
        <w:tc>
          <w:tcPr>
            <w:tcW w:w="640" w:type="dxa"/>
            <w:tcBorders>
              <w:top w:val="nil"/>
              <w:left w:val="single" w:sz="8" w:space="0" w:color="000000"/>
              <w:bottom w:val="single" w:sz="8" w:space="0" w:color="000000"/>
              <w:right w:val="nil"/>
            </w:tcBorders>
            <w:shd w:val="clear" w:color="000000" w:fill="FFFFFF"/>
            <w:vAlign w:val="center"/>
            <w:hideMark/>
          </w:tcPr>
          <w:p w14:paraId="605C8A6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59370DD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PINO</w:t>
            </w:r>
          </w:p>
        </w:tc>
        <w:tc>
          <w:tcPr>
            <w:tcW w:w="5780" w:type="dxa"/>
            <w:tcBorders>
              <w:top w:val="nil"/>
              <w:left w:val="single" w:sz="8" w:space="0" w:color="000000"/>
              <w:bottom w:val="single" w:sz="8" w:space="0" w:color="000000"/>
              <w:right w:val="nil"/>
            </w:tcBorders>
            <w:shd w:val="clear" w:color="auto" w:fill="auto"/>
            <w:vAlign w:val="center"/>
            <w:hideMark/>
          </w:tcPr>
          <w:p w14:paraId="301B3C0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Mídia de CD-W (regravável). Embalagem com 50 unidades</w:t>
            </w:r>
          </w:p>
        </w:tc>
        <w:tc>
          <w:tcPr>
            <w:tcW w:w="1360" w:type="dxa"/>
            <w:tcBorders>
              <w:top w:val="nil"/>
              <w:left w:val="single" w:sz="8" w:space="0" w:color="000000"/>
              <w:bottom w:val="single" w:sz="8" w:space="0" w:color="000000"/>
              <w:right w:val="nil"/>
            </w:tcBorders>
            <w:shd w:val="clear" w:color="auto" w:fill="auto"/>
            <w:vAlign w:val="center"/>
          </w:tcPr>
          <w:p w14:paraId="1FDA146F" w14:textId="77EEA21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C4EBBE5" w14:textId="5CA3187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3E64E42"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730DC1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459</w:t>
            </w:r>
          </w:p>
        </w:tc>
        <w:tc>
          <w:tcPr>
            <w:tcW w:w="640" w:type="dxa"/>
            <w:tcBorders>
              <w:top w:val="nil"/>
              <w:left w:val="single" w:sz="8" w:space="0" w:color="000000"/>
              <w:bottom w:val="single" w:sz="8" w:space="0" w:color="000000"/>
              <w:right w:val="nil"/>
            </w:tcBorders>
            <w:shd w:val="clear" w:color="000000" w:fill="FFFFFF"/>
            <w:vAlign w:val="center"/>
            <w:hideMark/>
          </w:tcPr>
          <w:p w14:paraId="3877F0D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6C6022F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PINO</w:t>
            </w:r>
          </w:p>
        </w:tc>
        <w:tc>
          <w:tcPr>
            <w:tcW w:w="5780" w:type="dxa"/>
            <w:tcBorders>
              <w:top w:val="nil"/>
              <w:left w:val="single" w:sz="8" w:space="0" w:color="000000"/>
              <w:bottom w:val="single" w:sz="8" w:space="0" w:color="000000"/>
              <w:right w:val="nil"/>
            </w:tcBorders>
            <w:shd w:val="clear" w:color="auto" w:fill="auto"/>
            <w:vAlign w:val="center"/>
            <w:hideMark/>
          </w:tcPr>
          <w:p w14:paraId="3F29CE3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Mídia de DVD, Regravável. Embalagem com 50 unidades</w:t>
            </w:r>
          </w:p>
        </w:tc>
        <w:tc>
          <w:tcPr>
            <w:tcW w:w="1360" w:type="dxa"/>
            <w:tcBorders>
              <w:top w:val="nil"/>
              <w:left w:val="single" w:sz="8" w:space="0" w:color="000000"/>
              <w:bottom w:val="single" w:sz="8" w:space="0" w:color="000000"/>
              <w:right w:val="nil"/>
            </w:tcBorders>
            <w:shd w:val="clear" w:color="auto" w:fill="auto"/>
            <w:vAlign w:val="center"/>
          </w:tcPr>
          <w:p w14:paraId="41D9239E" w14:textId="3347B60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238461B" w14:textId="18CE094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C42614E"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554E24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460</w:t>
            </w:r>
          </w:p>
        </w:tc>
        <w:tc>
          <w:tcPr>
            <w:tcW w:w="640" w:type="dxa"/>
            <w:tcBorders>
              <w:top w:val="nil"/>
              <w:left w:val="single" w:sz="8" w:space="0" w:color="000000"/>
              <w:bottom w:val="single" w:sz="8" w:space="0" w:color="000000"/>
              <w:right w:val="nil"/>
            </w:tcBorders>
            <w:shd w:val="clear" w:color="000000" w:fill="FFFFFF"/>
            <w:vAlign w:val="center"/>
            <w:hideMark/>
          </w:tcPr>
          <w:p w14:paraId="147A00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2761FF3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589D0A7" w14:textId="77777777" w:rsidR="00F47CA0" w:rsidRPr="00F47CA0" w:rsidRDefault="00F47CA0" w:rsidP="00DC005A">
            <w:pPr>
              <w:widowControl/>
              <w:autoSpaceDE/>
              <w:autoSpaceDN/>
              <w:jc w:val="both"/>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Molhador</w:t>
            </w:r>
            <w:proofErr w:type="spellEnd"/>
            <w:r w:rsidRPr="00F47CA0">
              <w:rPr>
                <w:rFonts w:eastAsia="Times New Roman" w:cs="Calibri"/>
                <w:color w:val="000000"/>
                <w:sz w:val="24"/>
                <w:szCs w:val="24"/>
                <w:lang w:val="pt-BR" w:eastAsia="pt-BR"/>
              </w:rPr>
              <w:t xml:space="preserve"> de dedos com esponja umidificadora. </w:t>
            </w:r>
            <w:proofErr w:type="spellStart"/>
            <w:r w:rsidRPr="00F47CA0">
              <w:rPr>
                <w:rFonts w:eastAsia="Times New Roman" w:cs="Calibri"/>
                <w:color w:val="000000"/>
                <w:sz w:val="24"/>
                <w:szCs w:val="24"/>
                <w:lang w:val="pt-BR" w:eastAsia="pt-BR"/>
              </w:rPr>
              <w:t>Atoxico</w:t>
            </w:r>
            <w:proofErr w:type="spellEnd"/>
          </w:p>
        </w:tc>
        <w:tc>
          <w:tcPr>
            <w:tcW w:w="1360" w:type="dxa"/>
            <w:tcBorders>
              <w:top w:val="nil"/>
              <w:left w:val="single" w:sz="8" w:space="0" w:color="000000"/>
              <w:bottom w:val="single" w:sz="8" w:space="0" w:color="000000"/>
              <w:right w:val="nil"/>
            </w:tcBorders>
            <w:shd w:val="clear" w:color="auto" w:fill="auto"/>
            <w:vAlign w:val="center"/>
          </w:tcPr>
          <w:p w14:paraId="43167C6C" w14:textId="545274F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0B0087C" w14:textId="611DEE7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EC12A33"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99BA22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461</w:t>
            </w:r>
          </w:p>
        </w:tc>
        <w:tc>
          <w:tcPr>
            <w:tcW w:w="640" w:type="dxa"/>
            <w:tcBorders>
              <w:top w:val="nil"/>
              <w:left w:val="single" w:sz="8" w:space="0" w:color="000000"/>
              <w:bottom w:val="single" w:sz="8" w:space="0" w:color="000000"/>
              <w:right w:val="nil"/>
            </w:tcBorders>
            <w:shd w:val="clear" w:color="000000" w:fill="FFFFFF"/>
            <w:vAlign w:val="center"/>
            <w:hideMark/>
          </w:tcPr>
          <w:p w14:paraId="12A8DAE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w:t>
            </w:r>
          </w:p>
        </w:tc>
        <w:tc>
          <w:tcPr>
            <w:tcW w:w="1026" w:type="dxa"/>
            <w:tcBorders>
              <w:top w:val="nil"/>
              <w:left w:val="single" w:sz="8" w:space="0" w:color="000000"/>
              <w:bottom w:val="single" w:sz="8" w:space="0" w:color="000000"/>
              <w:right w:val="nil"/>
            </w:tcBorders>
            <w:shd w:val="clear" w:color="000000" w:fill="FFFFFF"/>
            <w:vAlign w:val="center"/>
            <w:hideMark/>
          </w:tcPr>
          <w:p w14:paraId="72E2D23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2A7835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Mouse </w:t>
            </w:r>
            <w:proofErr w:type="spellStart"/>
            <w:r w:rsidRPr="00F47CA0">
              <w:rPr>
                <w:rFonts w:eastAsia="Times New Roman" w:cs="Calibri"/>
                <w:color w:val="000000"/>
                <w:sz w:val="24"/>
                <w:szCs w:val="24"/>
                <w:lang w:val="pt-BR" w:eastAsia="pt-BR"/>
              </w:rPr>
              <w:t>pad</w:t>
            </w:r>
            <w:proofErr w:type="spellEnd"/>
            <w:r w:rsidRPr="00F47CA0">
              <w:rPr>
                <w:rFonts w:eastAsia="Times New Roman" w:cs="Calibri"/>
                <w:color w:val="000000"/>
                <w:sz w:val="24"/>
                <w:szCs w:val="24"/>
                <w:lang w:val="pt-BR" w:eastAsia="pt-BR"/>
              </w:rPr>
              <w:t xml:space="preserve"> 22 X 25CM</w:t>
            </w:r>
          </w:p>
        </w:tc>
        <w:tc>
          <w:tcPr>
            <w:tcW w:w="1360" w:type="dxa"/>
            <w:tcBorders>
              <w:top w:val="nil"/>
              <w:left w:val="single" w:sz="8" w:space="0" w:color="000000"/>
              <w:bottom w:val="single" w:sz="8" w:space="0" w:color="000000"/>
              <w:right w:val="nil"/>
            </w:tcBorders>
            <w:shd w:val="clear" w:color="auto" w:fill="auto"/>
            <w:vAlign w:val="center"/>
          </w:tcPr>
          <w:p w14:paraId="6F656D4D" w14:textId="6354E17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11F09A1" w14:textId="7A5D2B5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110CF0F"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37CAFA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462</w:t>
            </w:r>
          </w:p>
        </w:tc>
        <w:tc>
          <w:tcPr>
            <w:tcW w:w="640" w:type="dxa"/>
            <w:tcBorders>
              <w:top w:val="nil"/>
              <w:left w:val="single" w:sz="8" w:space="0" w:color="000000"/>
              <w:bottom w:val="single" w:sz="8" w:space="0" w:color="000000"/>
              <w:right w:val="nil"/>
            </w:tcBorders>
            <w:shd w:val="clear" w:color="000000" w:fill="FFFFFF"/>
            <w:vAlign w:val="center"/>
            <w:hideMark/>
          </w:tcPr>
          <w:p w14:paraId="316BA4A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0998BF1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3E6903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Organizador de mesa, aramado, Cor preto, Espiral Office</w:t>
            </w:r>
          </w:p>
        </w:tc>
        <w:tc>
          <w:tcPr>
            <w:tcW w:w="1360" w:type="dxa"/>
            <w:tcBorders>
              <w:top w:val="nil"/>
              <w:left w:val="single" w:sz="8" w:space="0" w:color="000000"/>
              <w:bottom w:val="single" w:sz="8" w:space="0" w:color="000000"/>
              <w:right w:val="nil"/>
            </w:tcBorders>
            <w:shd w:val="clear" w:color="auto" w:fill="auto"/>
            <w:vAlign w:val="center"/>
          </w:tcPr>
          <w:p w14:paraId="7F379227" w14:textId="79527F9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1EECBE5" w14:textId="4A59FD2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3680ABBF" w14:textId="77777777" w:rsidTr="00DC005A">
        <w:trPr>
          <w:trHeight w:val="480"/>
        </w:trPr>
        <w:tc>
          <w:tcPr>
            <w:tcW w:w="560" w:type="dxa"/>
            <w:tcBorders>
              <w:top w:val="nil"/>
              <w:left w:val="single" w:sz="8" w:space="0" w:color="000000"/>
              <w:bottom w:val="single" w:sz="8" w:space="0" w:color="000000"/>
              <w:right w:val="nil"/>
            </w:tcBorders>
            <w:shd w:val="clear" w:color="auto" w:fill="auto"/>
            <w:vAlign w:val="center"/>
            <w:hideMark/>
          </w:tcPr>
          <w:p w14:paraId="4CE4352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463</w:t>
            </w:r>
          </w:p>
        </w:tc>
        <w:tc>
          <w:tcPr>
            <w:tcW w:w="640" w:type="dxa"/>
            <w:tcBorders>
              <w:top w:val="nil"/>
              <w:left w:val="single" w:sz="8" w:space="0" w:color="000000"/>
              <w:bottom w:val="single" w:sz="8" w:space="0" w:color="000000"/>
              <w:right w:val="nil"/>
            </w:tcBorders>
            <w:shd w:val="clear" w:color="000000" w:fill="FFFFFF"/>
            <w:vAlign w:val="center"/>
            <w:hideMark/>
          </w:tcPr>
          <w:p w14:paraId="69D74C8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039F44C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01DBA6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Carbono, Escrita Manuel. Em </w:t>
            </w:r>
            <w:proofErr w:type="spellStart"/>
            <w:r w:rsidRPr="00F47CA0">
              <w:rPr>
                <w:rFonts w:eastAsia="Times New Roman" w:cs="Calibri"/>
                <w:color w:val="000000"/>
                <w:sz w:val="24"/>
                <w:szCs w:val="24"/>
                <w:lang w:val="pt-BR" w:eastAsia="pt-BR"/>
              </w:rPr>
              <w:t>pelicula</w:t>
            </w:r>
            <w:proofErr w:type="spellEnd"/>
            <w:r w:rsidRPr="00F47CA0">
              <w:rPr>
                <w:rFonts w:eastAsia="Times New Roman" w:cs="Calibri"/>
                <w:color w:val="000000"/>
                <w:sz w:val="24"/>
                <w:szCs w:val="24"/>
                <w:lang w:val="pt-BR" w:eastAsia="pt-BR"/>
              </w:rPr>
              <w:t xml:space="preserve">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Tamanho Ofício 210 x 297 mm. Cor Azul. Caixa com 100 folhas</w:t>
            </w:r>
          </w:p>
        </w:tc>
        <w:tc>
          <w:tcPr>
            <w:tcW w:w="1360" w:type="dxa"/>
            <w:tcBorders>
              <w:top w:val="nil"/>
              <w:left w:val="single" w:sz="8" w:space="0" w:color="000000"/>
              <w:bottom w:val="single" w:sz="8" w:space="0" w:color="000000"/>
              <w:right w:val="nil"/>
            </w:tcBorders>
            <w:shd w:val="clear" w:color="auto" w:fill="auto"/>
            <w:vAlign w:val="center"/>
          </w:tcPr>
          <w:p w14:paraId="5F846817" w14:textId="4805BBE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59A2B6B" w14:textId="6CF682D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659C662"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1498C3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464</w:t>
            </w:r>
          </w:p>
        </w:tc>
        <w:tc>
          <w:tcPr>
            <w:tcW w:w="640" w:type="dxa"/>
            <w:tcBorders>
              <w:top w:val="nil"/>
              <w:left w:val="single" w:sz="8" w:space="0" w:color="000000"/>
              <w:bottom w:val="single" w:sz="8" w:space="0" w:color="000000"/>
              <w:right w:val="nil"/>
            </w:tcBorders>
            <w:shd w:val="clear" w:color="000000" w:fill="FFFFFF"/>
            <w:vAlign w:val="center"/>
            <w:hideMark/>
          </w:tcPr>
          <w:p w14:paraId="7D95CF6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7743B5E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BA66FE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Cartão, Tamanho A4</w:t>
            </w:r>
          </w:p>
        </w:tc>
        <w:tc>
          <w:tcPr>
            <w:tcW w:w="1360" w:type="dxa"/>
            <w:tcBorders>
              <w:top w:val="nil"/>
              <w:left w:val="single" w:sz="8" w:space="0" w:color="000000"/>
              <w:bottom w:val="single" w:sz="8" w:space="0" w:color="000000"/>
              <w:right w:val="nil"/>
            </w:tcBorders>
            <w:shd w:val="clear" w:color="auto" w:fill="auto"/>
            <w:vAlign w:val="center"/>
          </w:tcPr>
          <w:p w14:paraId="3B1FDD0A" w14:textId="7FC1B5E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06FA6AB" w14:textId="1F078D3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0059F7B"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D1C9CC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465</w:t>
            </w:r>
          </w:p>
        </w:tc>
        <w:tc>
          <w:tcPr>
            <w:tcW w:w="640" w:type="dxa"/>
            <w:tcBorders>
              <w:top w:val="nil"/>
              <w:left w:val="single" w:sz="8" w:space="0" w:color="000000"/>
              <w:bottom w:val="single" w:sz="8" w:space="0" w:color="000000"/>
              <w:right w:val="nil"/>
            </w:tcBorders>
            <w:shd w:val="clear" w:color="000000" w:fill="FFFFFF"/>
            <w:vAlign w:val="center"/>
            <w:hideMark/>
          </w:tcPr>
          <w:p w14:paraId="6DB67B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0CA5BF2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DA2DDD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fotográfico A4, com 50 folhas.</w:t>
            </w:r>
          </w:p>
        </w:tc>
        <w:tc>
          <w:tcPr>
            <w:tcW w:w="1360" w:type="dxa"/>
            <w:tcBorders>
              <w:top w:val="nil"/>
              <w:left w:val="single" w:sz="8" w:space="0" w:color="000000"/>
              <w:bottom w:val="single" w:sz="8" w:space="0" w:color="000000"/>
              <w:right w:val="nil"/>
            </w:tcBorders>
            <w:shd w:val="clear" w:color="auto" w:fill="auto"/>
            <w:vAlign w:val="center"/>
          </w:tcPr>
          <w:p w14:paraId="7C261E94" w14:textId="5D020A5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D7015EA" w14:textId="456C0B8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E5E00F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2C3F39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466</w:t>
            </w:r>
          </w:p>
        </w:tc>
        <w:tc>
          <w:tcPr>
            <w:tcW w:w="640" w:type="dxa"/>
            <w:tcBorders>
              <w:top w:val="nil"/>
              <w:left w:val="single" w:sz="8" w:space="0" w:color="000000"/>
              <w:bottom w:val="single" w:sz="8" w:space="0" w:color="000000"/>
              <w:right w:val="nil"/>
            </w:tcBorders>
            <w:shd w:val="clear" w:color="000000" w:fill="FFFFFF"/>
            <w:vAlign w:val="center"/>
            <w:hideMark/>
          </w:tcPr>
          <w:p w14:paraId="1265EE9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6B7F93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85C348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Opaline Diplomata 180g (A4) 210 x 297mm - </w:t>
            </w:r>
            <w:proofErr w:type="spellStart"/>
            <w:r w:rsidRPr="00F47CA0">
              <w:rPr>
                <w:rFonts w:eastAsia="Times New Roman" w:cs="Calibri"/>
                <w:color w:val="000000"/>
                <w:sz w:val="24"/>
                <w:szCs w:val="24"/>
                <w:lang w:val="pt-BR" w:eastAsia="pt-BR"/>
              </w:rPr>
              <w:t>Spiral</w:t>
            </w:r>
            <w:proofErr w:type="spellEnd"/>
            <w:r w:rsidRPr="00F47CA0">
              <w:rPr>
                <w:rFonts w:eastAsia="Times New Roman" w:cs="Calibri"/>
                <w:color w:val="000000"/>
                <w:sz w:val="24"/>
                <w:szCs w:val="24"/>
                <w:lang w:val="pt-BR" w:eastAsia="pt-BR"/>
              </w:rPr>
              <w:t xml:space="preserve"> PT 50 folhas cada pacote </w:t>
            </w:r>
          </w:p>
        </w:tc>
        <w:tc>
          <w:tcPr>
            <w:tcW w:w="1360" w:type="dxa"/>
            <w:tcBorders>
              <w:top w:val="nil"/>
              <w:left w:val="single" w:sz="8" w:space="0" w:color="000000"/>
              <w:bottom w:val="single" w:sz="8" w:space="0" w:color="000000"/>
              <w:right w:val="nil"/>
            </w:tcBorders>
            <w:shd w:val="clear" w:color="auto" w:fill="auto"/>
            <w:vAlign w:val="center"/>
          </w:tcPr>
          <w:p w14:paraId="24584277" w14:textId="43C116C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8FA88C6" w14:textId="3253611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3FDEBB1"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7574F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467</w:t>
            </w:r>
          </w:p>
        </w:tc>
        <w:tc>
          <w:tcPr>
            <w:tcW w:w="640" w:type="dxa"/>
            <w:tcBorders>
              <w:top w:val="nil"/>
              <w:left w:val="single" w:sz="8" w:space="0" w:color="000000"/>
              <w:bottom w:val="single" w:sz="8" w:space="0" w:color="000000"/>
              <w:right w:val="nil"/>
            </w:tcBorders>
            <w:shd w:val="clear" w:color="000000" w:fill="FFFFFF"/>
            <w:vAlign w:val="center"/>
            <w:hideMark/>
          </w:tcPr>
          <w:p w14:paraId="5B8391B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2326</w:t>
            </w:r>
          </w:p>
        </w:tc>
        <w:tc>
          <w:tcPr>
            <w:tcW w:w="1026" w:type="dxa"/>
            <w:tcBorders>
              <w:top w:val="nil"/>
              <w:left w:val="single" w:sz="8" w:space="0" w:color="000000"/>
              <w:bottom w:val="single" w:sz="8" w:space="0" w:color="000000"/>
              <w:right w:val="nil"/>
            </w:tcBorders>
            <w:shd w:val="clear" w:color="000000" w:fill="FFFFFF"/>
            <w:vAlign w:val="center"/>
            <w:hideMark/>
          </w:tcPr>
          <w:p w14:paraId="6179BC1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RESMA</w:t>
            </w:r>
          </w:p>
        </w:tc>
        <w:tc>
          <w:tcPr>
            <w:tcW w:w="5780" w:type="dxa"/>
            <w:tcBorders>
              <w:top w:val="nil"/>
              <w:left w:val="single" w:sz="8" w:space="0" w:color="000000"/>
              <w:bottom w:val="single" w:sz="8" w:space="0" w:color="000000"/>
              <w:right w:val="nil"/>
            </w:tcBorders>
            <w:shd w:val="clear" w:color="auto" w:fill="auto"/>
            <w:vAlign w:val="center"/>
            <w:hideMark/>
          </w:tcPr>
          <w:p w14:paraId="1631E1C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sulfite A4 75g/m². Resma de papel formato A4, pacote com 500 folhas, dimensões 210 x 297 mm, gramatura 75g/m², branco. 1ª Qualidade.</w:t>
            </w:r>
          </w:p>
        </w:tc>
        <w:tc>
          <w:tcPr>
            <w:tcW w:w="1360" w:type="dxa"/>
            <w:tcBorders>
              <w:top w:val="nil"/>
              <w:left w:val="single" w:sz="8" w:space="0" w:color="000000"/>
              <w:bottom w:val="single" w:sz="8" w:space="0" w:color="000000"/>
              <w:right w:val="nil"/>
            </w:tcBorders>
            <w:shd w:val="clear" w:color="auto" w:fill="auto"/>
            <w:vAlign w:val="center"/>
          </w:tcPr>
          <w:p w14:paraId="12AF48D7" w14:textId="2771F47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98A26C3" w14:textId="6194E06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4239385"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F47D1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468</w:t>
            </w:r>
          </w:p>
        </w:tc>
        <w:tc>
          <w:tcPr>
            <w:tcW w:w="640" w:type="dxa"/>
            <w:tcBorders>
              <w:top w:val="nil"/>
              <w:left w:val="single" w:sz="8" w:space="0" w:color="000000"/>
              <w:bottom w:val="single" w:sz="8" w:space="0" w:color="000000"/>
              <w:right w:val="nil"/>
            </w:tcBorders>
            <w:shd w:val="clear" w:color="000000" w:fill="FFFFFF"/>
            <w:vAlign w:val="center"/>
            <w:hideMark/>
          </w:tcPr>
          <w:p w14:paraId="314B397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2DE97C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163B3C1" w14:textId="739E54AE"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sulfite multiuso azul, alcalino, pacote com 500 folhas, formato A4 - medindo 210mmx297mm, com gramatura 75g/m2, acondicionado em embalagem fechada e lacrada com certificado ambiental</w:t>
            </w:r>
          </w:p>
        </w:tc>
        <w:tc>
          <w:tcPr>
            <w:tcW w:w="1360" w:type="dxa"/>
            <w:tcBorders>
              <w:top w:val="nil"/>
              <w:left w:val="single" w:sz="8" w:space="0" w:color="000000"/>
              <w:bottom w:val="single" w:sz="8" w:space="0" w:color="000000"/>
              <w:right w:val="nil"/>
            </w:tcBorders>
            <w:shd w:val="clear" w:color="auto" w:fill="auto"/>
            <w:vAlign w:val="center"/>
          </w:tcPr>
          <w:p w14:paraId="18F3E36F" w14:textId="466D75E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F68D797" w14:textId="59BD18C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646CC3E"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3DF431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469</w:t>
            </w:r>
          </w:p>
        </w:tc>
        <w:tc>
          <w:tcPr>
            <w:tcW w:w="640" w:type="dxa"/>
            <w:tcBorders>
              <w:top w:val="nil"/>
              <w:left w:val="single" w:sz="8" w:space="0" w:color="000000"/>
              <w:bottom w:val="single" w:sz="8" w:space="0" w:color="000000"/>
              <w:right w:val="nil"/>
            </w:tcBorders>
            <w:shd w:val="clear" w:color="000000" w:fill="FFFFFF"/>
            <w:vAlign w:val="center"/>
            <w:hideMark/>
          </w:tcPr>
          <w:p w14:paraId="571D80C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21E322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1A3BD52" w14:textId="086707AE"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sulfite multiuso rosa, pacote com 500 folhas, formato A4, medindo 210mmx297mm, com gramatura 75g/m2, acondicionado em embalagem fechada e lacrada com certificado ambiental</w:t>
            </w:r>
          </w:p>
        </w:tc>
        <w:tc>
          <w:tcPr>
            <w:tcW w:w="1360" w:type="dxa"/>
            <w:tcBorders>
              <w:top w:val="nil"/>
              <w:left w:val="single" w:sz="8" w:space="0" w:color="000000"/>
              <w:bottom w:val="single" w:sz="8" w:space="0" w:color="000000"/>
              <w:right w:val="nil"/>
            </w:tcBorders>
            <w:shd w:val="clear" w:color="auto" w:fill="auto"/>
            <w:vAlign w:val="center"/>
          </w:tcPr>
          <w:p w14:paraId="21A2AE82" w14:textId="0745B20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90D8225" w14:textId="7051A57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CB48055"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516114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470</w:t>
            </w:r>
          </w:p>
        </w:tc>
        <w:tc>
          <w:tcPr>
            <w:tcW w:w="640" w:type="dxa"/>
            <w:tcBorders>
              <w:top w:val="nil"/>
              <w:left w:val="single" w:sz="8" w:space="0" w:color="000000"/>
              <w:bottom w:val="single" w:sz="8" w:space="0" w:color="000000"/>
              <w:right w:val="nil"/>
            </w:tcBorders>
            <w:shd w:val="clear" w:color="000000" w:fill="FFFFFF"/>
            <w:vAlign w:val="center"/>
            <w:hideMark/>
          </w:tcPr>
          <w:p w14:paraId="2AA2D2A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4378FB8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3576615" w14:textId="5817C7F5"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sulfite multiuso verde, pacote com 500 folhas, formato A4, medindo 210mmx297mm, com gramatura 75g/m2, acondicionado em embalagem fechada e lacrada com certificado ambiental</w:t>
            </w:r>
          </w:p>
        </w:tc>
        <w:tc>
          <w:tcPr>
            <w:tcW w:w="1360" w:type="dxa"/>
            <w:tcBorders>
              <w:top w:val="nil"/>
              <w:left w:val="single" w:sz="8" w:space="0" w:color="000000"/>
              <w:bottom w:val="single" w:sz="8" w:space="0" w:color="000000"/>
              <w:right w:val="nil"/>
            </w:tcBorders>
            <w:shd w:val="clear" w:color="auto" w:fill="auto"/>
            <w:vAlign w:val="center"/>
          </w:tcPr>
          <w:p w14:paraId="1AF3F1E6" w14:textId="1C20AAA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B93B5DC" w14:textId="17CC854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012D9CD"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3ABF45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471</w:t>
            </w:r>
          </w:p>
        </w:tc>
        <w:tc>
          <w:tcPr>
            <w:tcW w:w="640" w:type="dxa"/>
            <w:tcBorders>
              <w:top w:val="nil"/>
              <w:left w:val="single" w:sz="8" w:space="0" w:color="000000"/>
              <w:bottom w:val="single" w:sz="8" w:space="0" w:color="000000"/>
              <w:right w:val="nil"/>
            </w:tcBorders>
            <w:shd w:val="clear" w:color="000000" w:fill="FFFFFF"/>
            <w:vAlign w:val="center"/>
            <w:hideMark/>
          </w:tcPr>
          <w:p w14:paraId="76C8FDE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17C05F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A1DA046" w14:textId="235ED6E6"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sulfite multiuso amarela, pacote com 500 folhas, formato A4, medindo 210mmx297mm, com gramatura 75g/m2, acondicionado em embalagem fechada e lacrada com certificado ambiental</w:t>
            </w:r>
          </w:p>
        </w:tc>
        <w:tc>
          <w:tcPr>
            <w:tcW w:w="1360" w:type="dxa"/>
            <w:tcBorders>
              <w:top w:val="nil"/>
              <w:left w:val="single" w:sz="8" w:space="0" w:color="000000"/>
              <w:bottom w:val="single" w:sz="8" w:space="0" w:color="000000"/>
              <w:right w:val="nil"/>
            </w:tcBorders>
            <w:shd w:val="clear" w:color="auto" w:fill="auto"/>
            <w:vAlign w:val="center"/>
          </w:tcPr>
          <w:p w14:paraId="6D9A7C49" w14:textId="08E9742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A9EFB12" w14:textId="2C3F068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E415A8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E3A556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472</w:t>
            </w:r>
          </w:p>
        </w:tc>
        <w:tc>
          <w:tcPr>
            <w:tcW w:w="640" w:type="dxa"/>
            <w:tcBorders>
              <w:top w:val="nil"/>
              <w:left w:val="single" w:sz="8" w:space="0" w:color="000000"/>
              <w:bottom w:val="single" w:sz="8" w:space="0" w:color="000000"/>
              <w:right w:val="nil"/>
            </w:tcBorders>
            <w:shd w:val="clear" w:color="000000" w:fill="FFFFFF"/>
            <w:vAlign w:val="center"/>
            <w:hideMark/>
          </w:tcPr>
          <w:p w14:paraId="6EEB38A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50E8DED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0B8DFD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branco</w:t>
            </w:r>
          </w:p>
        </w:tc>
        <w:tc>
          <w:tcPr>
            <w:tcW w:w="1360" w:type="dxa"/>
            <w:tcBorders>
              <w:top w:val="nil"/>
              <w:left w:val="single" w:sz="8" w:space="0" w:color="000000"/>
              <w:bottom w:val="single" w:sz="8" w:space="0" w:color="000000"/>
              <w:right w:val="nil"/>
            </w:tcBorders>
            <w:shd w:val="clear" w:color="auto" w:fill="auto"/>
            <w:vAlign w:val="center"/>
          </w:tcPr>
          <w:p w14:paraId="1F708590" w14:textId="20E2B1F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AC0B736" w14:textId="7F19EE9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6E56C1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C3B951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473</w:t>
            </w:r>
          </w:p>
        </w:tc>
        <w:tc>
          <w:tcPr>
            <w:tcW w:w="640" w:type="dxa"/>
            <w:tcBorders>
              <w:top w:val="nil"/>
              <w:left w:val="single" w:sz="8" w:space="0" w:color="000000"/>
              <w:bottom w:val="single" w:sz="8" w:space="0" w:color="000000"/>
              <w:right w:val="nil"/>
            </w:tcBorders>
            <w:shd w:val="clear" w:color="000000" w:fill="FFFFFF"/>
            <w:vAlign w:val="center"/>
            <w:hideMark/>
          </w:tcPr>
          <w:p w14:paraId="14D339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065FE19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75D9BC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marfim</w:t>
            </w:r>
          </w:p>
        </w:tc>
        <w:tc>
          <w:tcPr>
            <w:tcW w:w="1360" w:type="dxa"/>
            <w:tcBorders>
              <w:top w:val="nil"/>
              <w:left w:val="single" w:sz="8" w:space="0" w:color="000000"/>
              <w:bottom w:val="single" w:sz="8" w:space="0" w:color="000000"/>
              <w:right w:val="nil"/>
            </w:tcBorders>
            <w:shd w:val="clear" w:color="auto" w:fill="auto"/>
            <w:vAlign w:val="center"/>
          </w:tcPr>
          <w:p w14:paraId="4D2DA676" w14:textId="36527BE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B57EB29" w14:textId="33D2BAB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384533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A71AE3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474</w:t>
            </w:r>
          </w:p>
        </w:tc>
        <w:tc>
          <w:tcPr>
            <w:tcW w:w="640" w:type="dxa"/>
            <w:tcBorders>
              <w:top w:val="nil"/>
              <w:left w:val="single" w:sz="8" w:space="0" w:color="000000"/>
              <w:bottom w:val="single" w:sz="8" w:space="0" w:color="000000"/>
              <w:right w:val="nil"/>
            </w:tcBorders>
            <w:shd w:val="clear" w:color="000000" w:fill="FFFFFF"/>
            <w:vAlign w:val="center"/>
            <w:hideMark/>
          </w:tcPr>
          <w:p w14:paraId="06353C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4359811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5BBA503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amarelo</w:t>
            </w:r>
          </w:p>
        </w:tc>
        <w:tc>
          <w:tcPr>
            <w:tcW w:w="1360" w:type="dxa"/>
            <w:tcBorders>
              <w:top w:val="nil"/>
              <w:left w:val="single" w:sz="8" w:space="0" w:color="000000"/>
              <w:bottom w:val="single" w:sz="8" w:space="0" w:color="000000"/>
              <w:right w:val="nil"/>
            </w:tcBorders>
            <w:shd w:val="clear" w:color="auto" w:fill="auto"/>
            <w:vAlign w:val="center"/>
          </w:tcPr>
          <w:p w14:paraId="15A4D176" w14:textId="426AE69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F04502A" w14:textId="1567992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75D8AB3"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6795DD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475</w:t>
            </w:r>
          </w:p>
        </w:tc>
        <w:tc>
          <w:tcPr>
            <w:tcW w:w="640" w:type="dxa"/>
            <w:tcBorders>
              <w:top w:val="nil"/>
              <w:left w:val="single" w:sz="8" w:space="0" w:color="000000"/>
              <w:bottom w:val="single" w:sz="8" w:space="0" w:color="000000"/>
              <w:right w:val="nil"/>
            </w:tcBorders>
            <w:shd w:val="clear" w:color="000000" w:fill="FFFFFF"/>
            <w:vAlign w:val="center"/>
            <w:hideMark/>
          </w:tcPr>
          <w:p w14:paraId="0911DA6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0CF5287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41F39A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azul</w:t>
            </w:r>
          </w:p>
        </w:tc>
        <w:tc>
          <w:tcPr>
            <w:tcW w:w="1360" w:type="dxa"/>
            <w:tcBorders>
              <w:top w:val="nil"/>
              <w:left w:val="single" w:sz="8" w:space="0" w:color="000000"/>
              <w:bottom w:val="single" w:sz="8" w:space="0" w:color="000000"/>
              <w:right w:val="nil"/>
            </w:tcBorders>
            <w:shd w:val="clear" w:color="auto" w:fill="auto"/>
            <w:vAlign w:val="center"/>
          </w:tcPr>
          <w:p w14:paraId="2CF360E9" w14:textId="4FFB6E2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FD988B0" w14:textId="1A1C6FD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B75397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A9EC8C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476</w:t>
            </w:r>
          </w:p>
        </w:tc>
        <w:tc>
          <w:tcPr>
            <w:tcW w:w="640" w:type="dxa"/>
            <w:tcBorders>
              <w:top w:val="nil"/>
              <w:left w:val="single" w:sz="8" w:space="0" w:color="000000"/>
              <w:bottom w:val="single" w:sz="8" w:space="0" w:color="000000"/>
              <w:right w:val="nil"/>
            </w:tcBorders>
            <w:shd w:val="clear" w:color="000000" w:fill="FFFFFF"/>
            <w:vAlign w:val="center"/>
            <w:hideMark/>
          </w:tcPr>
          <w:p w14:paraId="488A16C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74995E0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AB9558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xml:space="preserve">, formato A4 120gr - pacote com 50 folhas. Cor rosa </w:t>
            </w:r>
          </w:p>
        </w:tc>
        <w:tc>
          <w:tcPr>
            <w:tcW w:w="1360" w:type="dxa"/>
            <w:tcBorders>
              <w:top w:val="nil"/>
              <w:left w:val="single" w:sz="8" w:space="0" w:color="000000"/>
              <w:bottom w:val="single" w:sz="8" w:space="0" w:color="000000"/>
              <w:right w:val="nil"/>
            </w:tcBorders>
            <w:shd w:val="clear" w:color="auto" w:fill="auto"/>
            <w:vAlign w:val="center"/>
          </w:tcPr>
          <w:p w14:paraId="73125F20" w14:textId="4220596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2D834FB" w14:textId="7BBDF9A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F38E15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B2A00C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477</w:t>
            </w:r>
          </w:p>
        </w:tc>
        <w:tc>
          <w:tcPr>
            <w:tcW w:w="640" w:type="dxa"/>
            <w:tcBorders>
              <w:top w:val="nil"/>
              <w:left w:val="single" w:sz="8" w:space="0" w:color="000000"/>
              <w:bottom w:val="single" w:sz="8" w:space="0" w:color="000000"/>
              <w:right w:val="nil"/>
            </w:tcBorders>
            <w:shd w:val="clear" w:color="000000" w:fill="FFFFFF"/>
            <w:vAlign w:val="center"/>
            <w:hideMark/>
          </w:tcPr>
          <w:p w14:paraId="556D23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56FA57E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5D0A234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verde</w:t>
            </w:r>
          </w:p>
        </w:tc>
        <w:tc>
          <w:tcPr>
            <w:tcW w:w="1360" w:type="dxa"/>
            <w:tcBorders>
              <w:top w:val="nil"/>
              <w:left w:val="single" w:sz="8" w:space="0" w:color="000000"/>
              <w:bottom w:val="single" w:sz="8" w:space="0" w:color="000000"/>
              <w:right w:val="nil"/>
            </w:tcBorders>
            <w:shd w:val="clear" w:color="auto" w:fill="auto"/>
            <w:vAlign w:val="center"/>
          </w:tcPr>
          <w:p w14:paraId="68F88B79" w14:textId="08B690A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20B86A3" w14:textId="6E13CD4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6D8BEFD"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429EDC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478</w:t>
            </w:r>
          </w:p>
        </w:tc>
        <w:tc>
          <w:tcPr>
            <w:tcW w:w="640" w:type="dxa"/>
            <w:tcBorders>
              <w:top w:val="nil"/>
              <w:left w:val="single" w:sz="8" w:space="0" w:color="000000"/>
              <w:bottom w:val="single" w:sz="8" w:space="0" w:color="000000"/>
              <w:right w:val="nil"/>
            </w:tcBorders>
            <w:shd w:val="clear" w:color="000000" w:fill="FFFFFF"/>
            <w:vAlign w:val="center"/>
            <w:hideMark/>
          </w:tcPr>
          <w:p w14:paraId="4793819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96</w:t>
            </w:r>
          </w:p>
        </w:tc>
        <w:tc>
          <w:tcPr>
            <w:tcW w:w="1026" w:type="dxa"/>
            <w:tcBorders>
              <w:top w:val="nil"/>
              <w:left w:val="single" w:sz="8" w:space="0" w:color="000000"/>
              <w:bottom w:val="single" w:sz="8" w:space="0" w:color="000000"/>
              <w:right w:val="nil"/>
            </w:tcBorders>
            <w:shd w:val="clear" w:color="000000" w:fill="FFFFFF"/>
            <w:vAlign w:val="center"/>
            <w:hideMark/>
          </w:tcPr>
          <w:p w14:paraId="00E08F8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1EFBF1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AZ - Pasta Fichário. Tamanho 345 x 240mm; Em Papelão </w:t>
            </w:r>
            <w:proofErr w:type="spellStart"/>
            <w:r w:rsidRPr="00F47CA0">
              <w:rPr>
                <w:rFonts w:eastAsia="Times New Roman" w:cs="Calibri"/>
                <w:color w:val="000000"/>
                <w:sz w:val="24"/>
                <w:szCs w:val="24"/>
                <w:lang w:val="pt-BR" w:eastAsia="pt-BR"/>
              </w:rPr>
              <w:t>Nr</w:t>
            </w:r>
            <w:proofErr w:type="spellEnd"/>
            <w:r w:rsidRPr="00F47CA0">
              <w:rPr>
                <w:rFonts w:eastAsia="Times New Roman" w:cs="Calibri"/>
                <w:color w:val="000000"/>
                <w:sz w:val="24"/>
                <w:szCs w:val="24"/>
                <w:lang w:val="pt-BR" w:eastAsia="pt-BR"/>
              </w:rPr>
              <w:t xml:space="preserve">. 15; Lombada de 70mm; 2 argolas; Ferragem Tubo; Pintura </w:t>
            </w:r>
            <w:proofErr w:type="spellStart"/>
            <w:r w:rsidRPr="00F47CA0">
              <w:rPr>
                <w:rFonts w:eastAsia="Times New Roman" w:cs="Calibri"/>
                <w:color w:val="000000"/>
                <w:sz w:val="24"/>
                <w:szCs w:val="24"/>
                <w:lang w:val="pt-BR" w:eastAsia="pt-BR"/>
              </w:rPr>
              <w:t>Epox</w:t>
            </w:r>
            <w:proofErr w:type="spellEnd"/>
            <w:r w:rsidRPr="00F47CA0">
              <w:rPr>
                <w:rFonts w:eastAsia="Times New Roman" w:cs="Calibri"/>
                <w:color w:val="000000"/>
                <w:sz w:val="24"/>
                <w:szCs w:val="24"/>
                <w:lang w:val="pt-BR" w:eastAsia="pt-BR"/>
              </w:rPr>
              <w:t xml:space="preserve">; </w:t>
            </w:r>
            <w:proofErr w:type="gramStart"/>
            <w:r w:rsidRPr="00F47CA0">
              <w:rPr>
                <w:rFonts w:eastAsia="Times New Roman" w:cs="Calibri"/>
                <w:color w:val="000000"/>
                <w:sz w:val="24"/>
                <w:szCs w:val="24"/>
                <w:lang w:val="pt-BR" w:eastAsia="pt-BR"/>
              </w:rPr>
              <w:t>Em</w:t>
            </w:r>
            <w:proofErr w:type="gramEnd"/>
            <w:r w:rsidRPr="00F47CA0">
              <w:rPr>
                <w:rFonts w:eastAsia="Times New Roman" w:cs="Calibri"/>
                <w:color w:val="000000"/>
                <w:sz w:val="24"/>
                <w:szCs w:val="24"/>
                <w:lang w:val="pt-BR" w:eastAsia="pt-BR"/>
              </w:rPr>
              <w:t xml:space="preserve"> aço niquelado. Pacote com 10 unidades</w:t>
            </w:r>
          </w:p>
        </w:tc>
        <w:tc>
          <w:tcPr>
            <w:tcW w:w="1360" w:type="dxa"/>
            <w:tcBorders>
              <w:top w:val="nil"/>
              <w:left w:val="single" w:sz="8" w:space="0" w:color="000000"/>
              <w:bottom w:val="single" w:sz="8" w:space="0" w:color="000000"/>
              <w:right w:val="nil"/>
            </w:tcBorders>
            <w:shd w:val="clear" w:color="auto" w:fill="auto"/>
            <w:vAlign w:val="center"/>
          </w:tcPr>
          <w:p w14:paraId="25825E93" w14:textId="2A1C969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572F975" w14:textId="5ED846A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C4E91E4"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423E6A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479</w:t>
            </w:r>
          </w:p>
        </w:tc>
        <w:tc>
          <w:tcPr>
            <w:tcW w:w="640" w:type="dxa"/>
            <w:tcBorders>
              <w:top w:val="nil"/>
              <w:left w:val="single" w:sz="8" w:space="0" w:color="000000"/>
              <w:bottom w:val="single" w:sz="8" w:space="0" w:color="000000"/>
              <w:right w:val="nil"/>
            </w:tcBorders>
            <w:shd w:val="clear" w:color="000000" w:fill="FFFFFF"/>
            <w:vAlign w:val="center"/>
            <w:hideMark/>
          </w:tcPr>
          <w:p w14:paraId="20552A9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7E4F3E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118646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fichário; no tamanho </w:t>
            </w:r>
            <w:proofErr w:type="gramStart"/>
            <w:r w:rsidRPr="00F47CA0">
              <w:rPr>
                <w:rFonts w:eastAsia="Times New Roman" w:cs="Calibri"/>
                <w:color w:val="000000"/>
                <w:sz w:val="24"/>
                <w:szCs w:val="24"/>
                <w:lang w:val="pt-BR" w:eastAsia="pt-BR"/>
              </w:rPr>
              <w:t>oficio</w:t>
            </w:r>
            <w:proofErr w:type="gramEnd"/>
            <w:r w:rsidRPr="00F47CA0">
              <w:rPr>
                <w:rFonts w:eastAsia="Times New Roman" w:cs="Calibri"/>
                <w:color w:val="000000"/>
                <w:sz w:val="24"/>
                <w:szCs w:val="24"/>
                <w:lang w:val="pt-BR" w:eastAsia="pt-BR"/>
              </w:rPr>
              <w:t>; em polipropileno (pp); na cor preta; lombada de 50 Mm; com 2 Argolas; ferragem redonda; em aço niquelado;</w:t>
            </w:r>
          </w:p>
        </w:tc>
        <w:tc>
          <w:tcPr>
            <w:tcW w:w="1360" w:type="dxa"/>
            <w:tcBorders>
              <w:top w:val="nil"/>
              <w:left w:val="single" w:sz="8" w:space="0" w:color="000000"/>
              <w:bottom w:val="single" w:sz="8" w:space="0" w:color="000000"/>
              <w:right w:val="nil"/>
            </w:tcBorders>
            <w:shd w:val="clear" w:color="auto" w:fill="auto"/>
            <w:vAlign w:val="center"/>
          </w:tcPr>
          <w:p w14:paraId="5FCFBAF9" w14:textId="79AE7A2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F44C536" w14:textId="25CB0C9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B60F98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D3FB9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480</w:t>
            </w:r>
          </w:p>
        </w:tc>
        <w:tc>
          <w:tcPr>
            <w:tcW w:w="640" w:type="dxa"/>
            <w:tcBorders>
              <w:top w:val="nil"/>
              <w:left w:val="single" w:sz="8" w:space="0" w:color="000000"/>
              <w:bottom w:val="single" w:sz="8" w:space="0" w:color="000000"/>
              <w:right w:val="nil"/>
            </w:tcBorders>
            <w:shd w:val="clear" w:color="000000" w:fill="FFFFFF"/>
            <w:vAlign w:val="center"/>
            <w:hideMark/>
          </w:tcPr>
          <w:p w14:paraId="10BD913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5378B9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597A111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Canaleta Ofício PP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Capa Incolor; Canaleta Branca; Formato 220 mm x 330 mm. Capacidade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30 folhas A4. Pacote com 10 unidades</w:t>
            </w:r>
          </w:p>
        </w:tc>
        <w:tc>
          <w:tcPr>
            <w:tcW w:w="1360" w:type="dxa"/>
            <w:tcBorders>
              <w:top w:val="nil"/>
              <w:left w:val="single" w:sz="8" w:space="0" w:color="000000"/>
              <w:bottom w:val="single" w:sz="8" w:space="0" w:color="000000"/>
              <w:right w:val="nil"/>
            </w:tcBorders>
            <w:shd w:val="clear" w:color="auto" w:fill="auto"/>
            <w:vAlign w:val="center"/>
          </w:tcPr>
          <w:p w14:paraId="3AEEE7F0" w14:textId="1FB9B1B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A44C5B0" w14:textId="35913C0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B3E78E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251B55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481</w:t>
            </w:r>
          </w:p>
        </w:tc>
        <w:tc>
          <w:tcPr>
            <w:tcW w:w="640" w:type="dxa"/>
            <w:tcBorders>
              <w:top w:val="nil"/>
              <w:left w:val="single" w:sz="8" w:space="0" w:color="000000"/>
              <w:bottom w:val="single" w:sz="8" w:space="0" w:color="000000"/>
              <w:right w:val="nil"/>
            </w:tcBorders>
            <w:shd w:val="clear" w:color="000000" w:fill="FFFFFF"/>
            <w:vAlign w:val="center"/>
            <w:hideMark/>
          </w:tcPr>
          <w:p w14:paraId="63A6A9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0BCB91E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BA9329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canelada azul, medida 335x250x40 mm, com aba e elástico</w:t>
            </w:r>
          </w:p>
        </w:tc>
        <w:tc>
          <w:tcPr>
            <w:tcW w:w="1360" w:type="dxa"/>
            <w:tcBorders>
              <w:top w:val="nil"/>
              <w:left w:val="single" w:sz="8" w:space="0" w:color="000000"/>
              <w:bottom w:val="single" w:sz="8" w:space="0" w:color="000000"/>
              <w:right w:val="nil"/>
            </w:tcBorders>
            <w:shd w:val="clear" w:color="auto" w:fill="auto"/>
            <w:vAlign w:val="center"/>
          </w:tcPr>
          <w:p w14:paraId="4507C039" w14:textId="240AA13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56628F7" w14:textId="31E4728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679578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6B102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482</w:t>
            </w:r>
          </w:p>
        </w:tc>
        <w:tc>
          <w:tcPr>
            <w:tcW w:w="640" w:type="dxa"/>
            <w:tcBorders>
              <w:top w:val="nil"/>
              <w:left w:val="single" w:sz="8" w:space="0" w:color="000000"/>
              <w:bottom w:val="single" w:sz="8" w:space="0" w:color="000000"/>
              <w:right w:val="nil"/>
            </w:tcBorders>
            <w:shd w:val="clear" w:color="000000" w:fill="FFFFFF"/>
            <w:vAlign w:val="center"/>
            <w:hideMark/>
          </w:tcPr>
          <w:p w14:paraId="3FB3CE4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6FFE1B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27C061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canelada vermelha, medida 335x250x40 mm, com aba e elástico</w:t>
            </w:r>
          </w:p>
        </w:tc>
        <w:tc>
          <w:tcPr>
            <w:tcW w:w="1360" w:type="dxa"/>
            <w:tcBorders>
              <w:top w:val="nil"/>
              <w:left w:val="single" w:sz="8" w:space="0" w:color="000000"/>
              <w:bottom w:val="single" w:sz="8" w:space="0" w:color="000000"/>
              <w:right w:val="nil"/>
            </w:tcBorders>
            <w:shd w:val="clear" w:color="auto" w:fill="auto"/>
            <w:vAlign w:val="center"/>
          </w:tcPr>
          <w:p w14:paraId="6B02A31A" w14:textId="4056783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F381B3A" w14:textId="46D6FA8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ED18E3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81F157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483</w:t>
            </w:r>
          </w:p>
        </w:tc>
        <w:tc>
          <w:tcPr>
            <w:tcW w:w="640" w:type="dxa"/>
            <w:tcBorders>
              <w:top w:val="nil"/>
              <w:left w:val="single" w:sz="8" w:space="0" w:color="000000"/>
              <w:bottom w:val="single" w:sz="8" w:space="0" w:color="000000"/>
              <w:right w:val="nil"/>
            </w:tcBorders>
            <w:shd w:val="clear" w:color="000000" w:fill="FFFFFF"/>
            <w:vAlign w:val="center"/>
            <w:hideMark/>
          </w:tcPr>
          <w:p w14:paraId="5B86ED5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624AFEB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21B68F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w:t>
            </w:r>
            <w:proofErr w:type="gramStart"/>
            <w:r w:rsidRPr="00F47CA0">
              <w:rPr>
                <w:rFonts w:eastAsia="Times New Roman" w:cs="Calibri"/>
                <w:color w:val="000000"/>
                <w:sz w:val="24"/>
                <w:szCs w:val="24"/>
                <w:lang w:val="pt-BR" w:eastAsia="pt-BR"/>
              </w:rPr>
              <w:t>catalogo</w:t>
            </w:r>
            <w:proofErr w:type="gramEnd"/>
            <w:r w:rsidRPr="00F47CA0">
              <w:rPr>
                <w:rFonts w:eastAsia="Times New Roman" w:cs="Calibri"/>
                <w:color w:val="000000"/>
                <w:sz w:val="24"/>
                <w:szCs w:val="24"/>
                <w:lang w:val="pt-BR" w:eastAsia="pt-BR"/>
              </w:rPr>
              <w:t xml:space="preserve"> com PVC c/ 50 envelopes fino c/ 4 colchetes e visor; cor preta - tamanho 245mmx335mmx20mm</w:t>
            </w:r>
          </w:p>
        </w:tc>
        <w:tc>
          <w:tcPr>
            <w:tcW w:w="1360" w:type="dxa"/>
            <w:tcBorders>
              <w:top w:val="nil"/>
              <w:left w:val="single" w:sz="8" w:space="0" w:color="000000"/>
              <w:bottom w:val="single" w:sz="8" w:space="0" w:color="000000"/>
              <w:right w:val="nil"/>
            </w:tcBorders>
            <w:shd w:val="clear" w:color="auto" w:fill="auto"/>
            <w:vAlign w:val="center"/>
          </w:tcPr>
          <w:p w14:paraId="20975A99" w14:textId="1EF4223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97B6B55" w14:textId="504FC2E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97B5F3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849DB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484</w:t>
            </w:r>
          </w:p>
        </w:tc>
        <w:tc>
          <w:tcPr>
            <w:tcW w:w="640" w:type="dxa"/>
            <w:tcBorders>
              <w:top w:val="nil"/>
              <w:left w:val="single" w:sz="8" w:space="0" w:color="000000"/>
              <w:bottom w:val="single" w:sz="8" w:space="0" w:color="000000"/>
              <w:right w:val="nil"/>
            </w:tcBorders>
            <w:shd w:val="clear" w:color="000000" w:fill="FFFFFF"/>
            <w:vAlign w:val="center"/>
            <w:hideMark/>
          </w:tcPr>
          <w:p w14:paraId="146C149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102</w:t>
            </w:r>
          </w:p>
        </w:tc>
        <w:tc>
          <w:tcPr>
            <w:tcW w:w="1026" w:type="dxa"/>
            <w:tcBorders>
              <w:top w:val="nil"/>
              <w:left w:val="single" w:sz="8" w:space="0" w:color="000000"/>
              <w:bottom w:val="single" w:sz="8" w:space="0" w:color="000000"/>
              <w:right w:val="nil"/>
            </w:tcBorders>
            <w:shd w:val="clear" w:color="000000" w:fill="FFFFFF"/>
            <w:vAlign w:val="center"/>
            <w:hideMark/>
          </w:tcPr>
          <w:p w14:paraId="115EBA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A258B9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w:t>
            </w:r>
            <w:proofErr w:type="gramStart"/>
            <w:r w:rsidRPr="00F47CA0">
              <w:rPr>
                <w:rFonts w:eastAsia="Times New Roman" w:cs="Calibri"/>
                <w:color w:val="000000"/>
                <w:sz w:val="24"/>
                <w:szCs w:val="24"/>
                <w:lang w:val="pt-BR" w:eastAsia="pt-BR"/>
              </w:rPr>
              <w:t>catalogo</w:t>
            </w:r>
            <w:proofErr w:type="gramEnd"/>
            <w:r w:rsidRPr="00F47CA0">
              <w:rPr>
                <w:rFonts w:eastAsia="Times New Roman" w:cs="Calibri"/>
                <w:color w:val="000000"/>
                <w:sz w:val="24"/>
                <w:szCs w:val="24"/>
                <w:lang w:val="pt-BR" w:eastAsia="pt-BR"/>
              </w:rPr>
              <w:t xml:space="preserve"> com 100 envelopes plásticos A4, preta, com etiqueta de identificação </w:t>
            </w:r>
            <w:proofErr w:type="spellStart"/>
            <w:r w:rsidRPr="00F47CA0">
              <w:rPr>
                <w:rFonts w:eastAsia="Times New Roman" w:cs="Calibri"/>
                <w:color w:val="000000"/>
                <w:sz w:val="24"/>
                <w:szCs w:val="24"/>
                <w:lang w:val="pt-BR" w:eastAsia="pt-BR"/>
              </w:rPr>
              <w:t>forntal</w:t>
            </w:r>
            <w:proofErr w:type="spellEnd"/>
            <w:r w:rsidRPr="00F47CA0">
              <w:rPr>
                <w:rFonts w:eastAsia="Times New Roman" w:cs="Calibri"/>
                <w:color w:val="000000"/>
                <w:sz w:val="24"/>
                <w:szCs w:val="24"/>
                <w:lang w:val="pt-BR" w:eastAsia="pt-BR"/>
              </w:rPr>
              <w:t xml:space="preserve"> 240mmx330mm. Preta</w:t>
            </w:r>
          </w:p>
        </w:tc>
        <w:tc>
          <w:tcPr>
            <w:tcW w:w="1360" w:type="dxa"/>
            <w:tcBorders>
              <w:top w:val="nil"/>
              <w:left w:val="single" w:sz="8" w:space="0" w:color="000000"/>
              <w:bottom w:val="single" w:sz="8" w:space="0" w:color="000000"/>
              <w:right w:val="nil"/>
            </w:tcBorders>
            <w:shd w:val="clear" w:color="auto" w:fill="auto"/>
            <w:vAlign w:val="center"/>
          </w:tcPr>
          <w:p w14:paraId="0D6886C2" w14:textId="6E7AD30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E0679CB" w14:textId="16D1176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3E017A0"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D00FEE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485</w:t>
            </w:r>
          </w:p>
        </w:tc>
        <w:tc>
          <w:tcPr>
            <w:tcW w:w="640" w:type="dxa"/>
            <w:tcBorders>
              <w:top w:val="nil"/>
              <w:left w:val="single" w:sz="8" w:space="0" w:color="000000"/>
              <w:bottom w:val="single" w:sz="8" w:space="0" w:color="000000"/>
              <w:right w:val="nil"/>
            </w:tcBorders>
            <w:shd w:val="clear" w:color="000000" w:fill="FFFFFF"/>
            <w:vAlign w:val="center"/>
            <w:hideMark/>
          </w:tcPr>
          <w:p w14:paraId="5A408F2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79C1C3D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982A05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com elástico A4 para </w:t>
            </w:r>
            <w:proofErr w:type="gramStart"/>
            <w:r w:rsidRPr="00F47CA0">
              <w:rPr>
                <w:rFonts w:eastAsia="Times New Roman" w:cs="Calibri"/>
                <w:color w:val="000000"/>
                <w:sz w:val="24"/>
                <w:szCs w:val="24"/>
                <w:lang w:val="pt-BR" w:eastAsia="pt-BR"/>
              </w:rPr>
              <w:t>oficio</w:t>
            </w:r>
            <w:proofErr w:type="gramEnd"/>
            <w:r w:rsidRPr="00F47CA0">
              <w:rPr>
                <w:rFonts w:eastAsia="Times New Roman" w:cs="Calibri"/>
                <w:color w:val="000000"/>
                <w:sz w:val="24"/>
                <w:szCs w:val="24"/>
                <w:lang w:val="pt-BR" w:eastAsia="pt-BR"/>
              </w:rPr>
              <w:t xml:space="preserve"> fina em polipropileno 235x350.</w:t>
            </w:r>
          </w:p>
        </w:tc>
        <w:tc>
          <w:tcPr>
            <w:tcW w:w="1360" w:type="dxa"/>
            <w:tcBorders>
              <w:top w:val="nil"/>
              <w:left w:val="single" w:sz="8" w:space="0" w:color="000000"/>
              <w:bottom w:val="single" w:sz="8" w:space="0" w:color="000000"/>
              <w:right w:val="nil"/>
            </w:tcBorders>
            <w:shd w:val="clear" w:color="auto" w:fill="auto"/>
            <w:vAlign w:val="center"/>
          </w:tcPr>
          <w:p w14:paraId="434DFB0D" w14:textId="0478601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1A50C93" w14:textId="78FFB2B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A7E3E18"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6F7461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486</w:t>
            </w:r>
          </w:p>
        </w:tc>
        <w:tc>
          <w:tcPr>
            <w:tcW w:w="640" w:type="dxa"/>
            <w:tcBorders>
              <w:top w:val="nil"/>
              <w:left w:val="single" w:sz="8" w:space="0" w:color="000000"/>
              <w:bottom w:val="single" w:sz="8" w:space="0" w:color="000000"/>
              <w:right w:val="nil"/>
            </w:tcBorders>
            <w:shd w:val="clear" w:color="000000" w:fill="FFFFFF"/>
            <w:vAlign w:val="center"/>
            <w:hideMark/>
          </w:tcPr>
          <w:p w14:paraId="6749C37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3DB980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6A63ED1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com Aba e </w:t>
            </w: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Material Plástico; Sem lombo; CRISTAL; De polipropileno (PP); Espessura de 035, micra (0,60mm); Tamanho Ofício 350 x 235 mm; Com ilhoses de metal e </w:t>
            </w: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na cor da </w:t>
            </w:r>
            <w:proofErr w:type="spellStart"/>
            <w:proofErr w:type="gramStart"/>
            <w:r w:rsidRPr="00F47CA0">
              <w:rPr>
                <w:rFonts w:eastAsia="Times New Roman" w:cs="Calibri"/>
                <w:color w:val="000000"/>
                <w:sz w:val="24"/>
                <w:szCs w:val="24"/>
                <w:lang w:val="pt-BR" w:eastAsia="pt-BR"/>
              </w:rPr>
              <w:t>pasta.Pacote</w:t>
            </w:r>
            <w:proofErr w:type="spellEnd"/>
            <w:proofErr w:type="gramEnd"/>
            <w:r w:rsidRPr="00F47CA0">
              <w:rPr>
                <w:rFonts w:eastAsia="Times New Roman" w:cs="Calibri"/>
                <w:color w:val="000000"/>
                <w:sz w:val="24"/>
                <w:szCs w:val="24"/>
                <w:lang w:val="pt-BR" w:eastAsia="pt-BR"/>
              </w:rPr>
              <w:t xml:space="preserve"> com 10 unidades</w:t>
            </w:r>
          </w:p>
        </w:tc>
        <w:tc>
          <w:tcPr>
            <w:tcW w:w="1360" w:type="dxa"/>
            <w:tcBorders>
              <w:top w:val="nil"/>
              <w:left w:val="single" w:sz="8" w:space="0" w:color="000000"/>
              <w:bottom w:val="single" w:sz="8" w:space="0" w:color="000000"/>
              <w:right w:val="nil"/>
            </w:tcBorders>
            <w:shd w:val="clear" w:color="auto" w:fill="auto"/>
            <w:vAlign w:val="center"/>
          </w:tcPr>
          <w:p w14:paraId="168AFC5F" w14:textId="7DFECBF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D0095C3" w14:textId="190C0A9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4EC612B"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820FA0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487</w:t>
            </w:r>
          </w:p>
        </w:tc>
        <w:tc>
          <w:tcPr>
            <w:tcW w:w="640" w:type="dxa"/>
            <w:tcBorders>
              <w:top w:val="nil"/>
              <w:left w:val="single" w:sz="8" w:space="0" w:color="000000"/>
              <w:bottom w:val="single" w:sz="8" w:space="0" w:color="000000"/>
              <w:right w:val="nil"/>
            </w:tcBorders>
            <w:shd w:val="clear" w:color="000000" w:fill="FFFFFF"/>
            <w:vAlign w:val="center"/>
            <w:hideMark/>
          </w:tcPr>
          <w:p w14:paraId="5425D50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4A6A8DF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4D5127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com Aba e </w:t>
            </w: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Material Plástico; Sem lombo; VERDE; De polipropileno (PP); Espessura de 035, micra (0,60mm); Tamanho Ofício 350 x 235 mm; Com ilhoses de metal e </w:t>
            </w: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na cor da </w:t>
            </w:r>
            <w:proofErr w:type="spellStart"/>
            <w:proofErr w:type="gramStart"/>
            <w:r w:rsidRPr="00F47CA0">
              <w:rPr>
                <w:rFonts w:eastAsia="Times New Roman" w:cs="Calibri"/>
                <w:color w:val="000000"/>
                <w:sz w:val="24"/>
                <w:szCs w:val="24"/>
                <w:lang w:val="pt-BR" w:eastAsia="pt-BR"/>
              </w:rPr>
              <w:t>pasta.Pacote</w:t>
            </w:r>
            <w:proofErr w:type="spellEnd"/>
            <w:proofErr w:type="gramEnd"/>
            <w:r w:rsidRPr="00F47CA0">
              <w:rPr>
                <w:rFonts w:eastAsia="Times New Roman" w:cs="Calibri"/>
                <w:color w:val="000000"/>
                <w:sz w:val="24"/>
                <w:szCs w:val="24"/>
                <w:lang w:val="pt-BR" w:eastAsia="pt-BR"/>
              </w:rPr>
              <w:t xml:space="preserve"> com 10 unidades</w:t>
            </w:r>
          </w:p>
        </w:tc>
        <w:tc>
          <w:tcPr>
            <w:tcW w:w="1360" w:type="dxa"/>
            <w:tcBorders>
              <w:top w:val="nil"/>
              <w:left w:val="single" w:sz="8" w:space="0" w:color="000000"/>
              <w:bottom w:val="single" w:sz="8" w:space="0" w:color="000000"/>
              <w:right w:val="nil"/>
            </w:tcBorders>
            <w:shd w:val="clear" w:color="auto" w:fill="auto"/>
            <w:vAlign w:val="center"/>
          </w:tcPr>
          <w:p w14:paraId="2D3197D3" w14:textId="0FE4027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29A4F98" w14:textId="32E4D59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D7AE92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B589E7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488</w:t>
            </w:r>
          </w:p>
        </w:tc>
        <w:tc>
          <w:tcPr>
            <w:tcW w:w="640" w:type="dxa"/>
            <w:tcBorders>
              <w:top w:val="nil"/>
              <w:left w:val="single" w:sz="8" w:space="0" w:color="000000"/>
              <w:bottom w:val="single" w:sz="8" w:space="0" w:color="000000"/>
              <w:right w:val="nil"/>
            </w:tcBorders>
            <w:shd w:val="clear" w:color="000000" w:fill="FFFFFF"/>
            <w:vAlign w:val="center"/>
            <w:hideMark/>
          </w:tcPr>
          <w:p w14:paraId="61C5028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w:t>
            </w:r>
          </w:p>
        </w:tc>
        <w:tc>
          <w:tcPr>
            <w:tcW w:w="1026" w:type="dxa"/>
            <w:tcBorders>
              <w:top w:val="nil"/>
              <w:left w:val="single" w:sz="8" w:space="0" w:color="000000"/>
              <w:bottom w:val="single" w:sz="8" w:space="0" w:color="000000"/>
              <w:right w:val="nil"/>
            </w:tcBorders>
            <w:shd w:val="clear" w:color="000000" w:fill="FFFFFF"/>
            <w:vAlign w:val="center"/>
            <w:hideMark/>
          </w:tcPr>
          <w:p w14:paraId="5DFE6B6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46A318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documento com presilha plástica, dim. 0,35mm por 254x340mm cor branco</w:t>
            </w:r>
          </w:p>
        </w:tc>
        <w:tc>
          <w:tcPr>
            <w:tcW w:w="1360" w:type="dxa"/>
            <w:tcBorders>
              <w:top w:val="nil"/>
              <w:left w:val="single" w:sz="8" w:space="0" w:color="000000"/>
              <w:bottom w:val="single" w:sz="8" w:space="0" w:color="000000"/>
              <w:right w:val="nil"/>
            </w:tcBorders>
            <w:shd w:val="clear" w:color="auto" w:fill="auto"/>
            <w:vAlign w:val="center"/>
          </w:tcPr>
          <w:p w14:paraId="78FA8784" w14:textId="4D02B38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E2DC8BE" w14:textId="393F509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27DA1F5"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F50607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489</w:t>
            </w:r>
          </w:p>
        </w:tc>
        <w:tc>
          <w:tcPr>
            <w:tcW w:w="640" w:type="dxa"/>
            <w:tcBorders>
              <w:top w:val="nil"/>
              <w:left w:val="single" w:sz="8" w:space="0" w:color="000000"/>
              <w:bottom w:val="single" w:sz="8" w:space="0" w:color="000000"/>
              <w:right w:val="nil"/>
            </w:tcBorders>
            <w:shd w:val="clear" w:color="000000" w:fill="FFFFFF"/>
            <w:vAlign w:val="center"/>
            <w:hideMark/>
          </w:tcPr>
          <w:p w14:paraId="79920F5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736399E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F1330C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Envelope Horizontal com Botão 335x235mm Cristal</w:t>
            </w:r>
          </w:p>
        </w:tc>
        <w:tc>
          <w:tcPr>
            <w:tcW w:w="1360" w:type="dxa"/>
            <w:tcBorders>
              <w:top w:val="nil"/>
              <w:left w:val="single" w:sz="8" w:space="0" w:color="000000"/>
              <w:bottom w:val="single" w:sz="8" w:space="0" w:color="000000"/>
              <w:right w:val="nil"/>
            </w:tcBorders>
            <w:shd w:val="clear" w:color="auto" w:fill="auto"/>
            <w:vAlign w:val="center"/>
          </w:tcPr>
          <w:p w14:paraId="2E42BBED" w14:textId="39DBE6A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303C14" w14:textId="7BAD13C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AB84F42"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8BB13E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490</w:t>
            </w:r>
          </w:p>
        </w:tc>
        <w:tc>
          <w:tcPr>
            <w:tcW w:w="640" w:type="dxa"/>
            <w:tcBorders>
              <w:top w:val="nil"/>
              <w:left w:val="single" w:sz="8" w:space="0" w:color="000000"/>
              <w:bottom w:val="single" w:sz="8" w:space="0" w:color="000000"/>
              <w:right w:val="nil"/>
            </w:tcBorders>
            <w:shd w:val="clear" w:color="000000" w:fill="FFFFFF"/>
            <w:vAlign w:val="center"/>
            <w:hideMark/>
          </w:tcPr>
          <w:p w14:paraId="6BF7BEA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w:t>
            </w:r>
          </w:p>
        </w:tc>
        <w:tc>
          <w:tcPr>
            <w:tcW w:w="1026" w:type="dxa"/>
            <w:tcBorders>
              <w:top w:val="nil"/>
              <w:left w:val="single" w:sz="8" w:space="0" w:color="000000"/>
              <w:bottom w:val="single" w:sz="8" w:space="0" w:color="000000"/>
              <w:right w:val="nil"/>
            </w:tcBorders>
            <w:shd w:val="clear" w:color="000000" w:fill="FFFFFF"/>
            <w:vAlign w:val="center"/>
            <w:hideMark/>
          </w:tcPr>
          <w:p w14:paraId="1A5A649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8D2A16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fichário; no tamanho </w:t>
            </w:r>
            <w:proofErr w:type="gramStart"/>
            <w:r w:rsidRPr="00F47CA0">
              <w:rPr>
                <w:rFonts w:eastAsia="Times New Roman" w:cs="Calibri"/>
                <w:color w:val="000000"/>
                <w:sz w:val="24"/>
                <w:szCs w:val="24"/>
                <w:lang w:val="pt-BR" w:eastAsia="pt-BR"/>
              </w:rPr>
              <w:t>oficio</w:t>
            </w:r>
            <w:proofErr w:type="gramEnd"/>
            <w:r w:rsidRPr="00F47CA0">
              <w:rPr>
                <w:rFonts w:eastAsia="Times New Roman" w:cs="Calibri"/>
                <w:color w:val="000000"/>
                <w:sz w:val="24"/>
                <w:szCs w:val="24"/>
                <w:lang w:val="pt-BR" w:eastAsia="pt-BR"/>
              </w:rPr>
              <w:t>; em polipropileno (pp); na cor preta; lombada de 50 Mm; com 2 Argolas; ferragem redonda; em aço niquelado;</w:t>
            </w:r>
          </w:p>
        </w:tc>
        <w:tc>
          <w:tcPr>
            <w:tcW w:w="1360" w:type="dxa"/>
            <w:tcBorders>
              <w:top w:val="nil"/>
              <w:left w:val="single" w:sz="8" w:space="0" w:color="000000"/>
              <w:bottom w:val="single" w:sz="8" w:space="0" w:color="000000"/>
              <w:right w:val="nil"/>
            </w:tcBorders>
            <w:shd w:val="clear" w:color="auto" w:fill="auto"/>
            <w:vAlign w:val="center"/>
          </w:tcPr>
          <w:p w14:paraId="638668AB" w14:textId="6FD8DC2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66A652D" w14:textId="442C3AC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EDE43C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BC55DA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500</w:t>
            </w:r>
          </w:p>
        </w:tc>
        <w:tc>
          <w:tcPr>
            <w:tcW w:w="640" w:type="dxa"/>
            <w:tcBorders>
              <w:top w:val="nil"/>
              <w:left w:val="single" w:sz="8" w:space="0" w:color="000000"/>
              <w:bottom w:val="single" w:sz="8" w:space="0" w:color="000000"/>
              <w:right w:val="nil"/>
            </w:tcBorders>
            <w:shd w:val="clear" w:color="000000" w:fill="FFFFFF"/>
            <w:vAlign w:val="center"/>
            <w:hideMark/>
          </w:tcPr>
          <w:p w14:paraId="5DA5F4B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507</w:t>
            </w:r>
          </w:p>
        </w:tc>
        <w:tc>
          <w:tcPr>
            <w:tcW w:w="1026" w:type="dxa"/>
            <w:tcBorders>
              <w:top w:val="nil"/>
              <w:left w:val="single" w:sz="8" w:space="0" w:color="000000"/>
              <w:bottom w:val="single" w:sz="8" w:space="0" w:color="000000"/>
              <w:right w:val="nil"/>
            </w:tcBorders>
            <w:shd w:val="clear" w:color="000000" w:fill="FFFFFF"/>
            <w:vAlign w:val="center"/>
            <w:hideMark/>
          </w:tcPr>
          <w:p w14:paraId="42A98A1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D24438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L, em polipropileno, 0,15mm x 210mm x 297mm, para papel A4; cor: amarela;</w:t>
            </w:r>
          </w:p>
        </w:tc>
        <w:tc>
          <w:tcPr>
            <w:tcW w:w="1360" w:type="dxa"/>
            <w:tcBorders>
              <w:top w:val="nil"/>
              <w:left w:val="single" w:sz="8" w:space="0" w:color="000000"/>
              <w:bottom w:val="single" w:sz="8" w:space="0" w:color="000000"/>
              <w:right w:val="nil"/>
            </w:tcBorders>
            <w:shd w:val="clear" w:color="auto" w:fill="auto"/>
            <w:vAlign w:val="center"/>
          </w:tcPr>
          <w:p w14:paraId="733EF5A4" w14:textId="2AD6C84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629AEC" w14:textId="6D81E26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B84FEF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FDBD0C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501</w:t>
            </w:r>
          </w:p>
        </w:tc>
        <w:tc>
          <w:tcPr>
            <w:tcW w:w="640" w:type="dxa"/>
            <w:tcBorders>
              <w:top w:val="nil"/>
              <w:left w:val="single" w:sz="8" w:space="0" w:color="000000"/>
              <w:bottom w:val="single" w:sz="8" w:space="0" w:color="000000"/>
              <w:right w:val="nil"/>
            </w:tcBorders>
            <w:shd w:val="clear" w:color="000000" w:fill="FFFFFF"/>
            <w:vAlign w:val="center"/>
            <w:hideMark/>
          </w:tcPr>
          <w:p w14:paraId="6EE67E0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567</w:t>
            </w:r>
          </w:p>
        </w:tc>
        <w:tc>
          <w:tcPr>
            <w:tcW w:w="1026" w:type="dxa"/>
            <w:tcBorders>
              <w:top w:val="nil"/>
              <w:left w:val="single" w:sz="8" w:space="0" w:color="000000"/>
              <w:bottom w:val="single" w:sz="8" w:space="0" w:color="000000"/>
              <w:right w:val="nil"/>
            </w:tcBorders>
            <w:shd w:val="clear" w:color="000000" w:fill="FFFFFF"/>
            <w:vAlign w:val="center"/>
            <w:hideMark/>
          </w:tcPr>
          <w:p w14:paraId="1B7D8A7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A34D80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L, em polipropileno, 0,15mm x 210mm x 297mm, para papel A4; cor: fume;</w:t>
            </w:r>
          </w:p>
        </w:tc>
        <w:tc>
          <w:tcPr>
            <w:tcW w:w="1360" w:type="dxa"/>
            <w:tcBorders>
              <w:top w:val="nil"/>
              <w:left w:val="single" w:sz="8" w:space="0" w:color="000000"/>
              <w:bottom w:val="single" w:sz="8" w:space="0" w:color="000000"/>
              <w:right w:val="nil"/>
            </w:tcBorders>
            <w:shd w:val="clear" w:color="auto" w:fill="auto"/>
            <w:vAlign w:val="center"/>
          </w:tcPr>
          <w:p w14:paraId="184F9F18" w14:textId="04AAAFA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1971171" w14:textId="0CCF382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42270F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835CDD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502</w:t>
            </w:r>
          </w:p>
        </w:tc>
        <w:tc>
          <w:tcPr>
            <w:tcW w:w="640" w:type="dxa"/>
            <w:tcBorders>
              <w:top w:val="nil"/>
              <w:left w:val="single" w:sz="8" w:space="0" w:color="000000"/>
              <w:bottom w:val="single" w:sz="8" w:space="0" w:color="000000"/>
              <w:right w:val="nil"/>
            </w:tcBorders>
            <w:shd w:val="clear" w:color="000000" w:fill="FFFFFF"/>
            <w:vAlign w:val="center"/>
            <w:hideMark/>
          </w:tcPr>
          <w:p w14:paraId="6326FDA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603</w:t>
            </w:r>
          </w:p>
        </w:tc>
        <w:tc>
          <w:tcPr>
            <w:tcW w:w="1026" w:type="dxa"/>
            <w:tcBorders>
              <w:top w:val="nil"/>
              <w:left w:val="single" w:sz="8" w:space="0" w:color="000000"/>
              <w:bottom w:val="single" w:sz="8" w:space="0" w:color="000000"/>
              <w:right w:val="nil"/>
            </w:tcBorders>
            <w:shd w:val="clear" w:color="000000" w:fill="FFFFFF"/>
            <w:vAlign w:val="center"/>
            <w:hideMark/>
          </w:tcPr>
          <w:p w14:paraId="69DE119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755957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L, em polipropileno, 0,15mm x 210mm x 297mm, para papel A4; cor: </w:t>
            </w:r>
            <w:proofErr w:type="spellStart"/>
            <w:r w:rsidRPr="00F47CA0">
              <w:rPr>
                <w:rFonts w:eastAsia="Times New Roman" w:cs="Calibri"/>
                <w:color w:val="000000"/>
                <w:sz w:val="24"/>
                <w:szCs w:val="24"/>
                <w:lang w:val="pt-BR" w:eastAsia="pt-BR"/>
              </w:rPr>
              <w:t>tranparente</w:t>
            </w:r>
            <w:proofErr w:type="spellEnd"/>
            <w:r w:rsidRPr="00F47CA0">
              <w:rPr>
                <w:rFonts w:eastAsia="Times New Roman" w:cs="Calibri"/>
                <w:color w:val="000000"/>
                <w:sz w:val="24"/>
                <w:szCs w:val="24"/>
                <w:lang w:val="pt-BR" w:eastAsia="pt-BR"/>
              </w:rPr>
              <w:t>;</w:t>
            </w:r>
          </w:p>
        </w:tc>
        <w:tc>
          <w:tcPr>
            <w:tcW w:w="1360" w:type="dxa"/>
            <w:tcBorders>
              <w:top w:val="nil"/>
              <w:left w:val="single" w:sz="8" w:space="0" w:color="000000"/>
              <w:bottom w:val="single" w:sz="8" w:space="0" w:color="000000"/>
              <w:right w:val="nil"/>
            </w:tcBorders>
            <w:shd w:val="clear" w:color="auto" w:fill="auto"/>
            <w:vAlign w:val="center"/>
          </w:tcPr>
          <w:p w14:paraId="7954A8C2" w14:textId="745C6EB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FDB1E33" w14:textId="2322427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D04E63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854261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503</w:t>
            </w:r>
          </w:p>
        </w:tc>
        <w:tc>
          <w:tcPr>
            <w:tcW w:w="640" w:type="dxa"/>
            <w:tcBorders>
              <w:top w:val="nil"/>
              <w:left w:val="single" w:sz="8" w:space="0" w:color="000000"/>
              <w:bottom w:val="single" w:sz="8" w:space="0" w:color="000000"/>
              <w:right w:val="nil"/>
            </w:tcBorders>
            <w:shd w:val="clear" w:color="000000" w:fill="FFFFFF"/>
            <w:vAlign w:val="center"/>
            <w:hideMark/>
          </w:tcPr>
          <w:p w14:paraId="5F463E4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522</w:t>
            </w:r>
          </w:p>
        </w:tc>
        <w:tc>
          <w:tcPr>
            <w:tcW w:w="1026" w:type="dxa"/>
            <w:tcBorders>
              <w:top w:val="nil"/>
              <w:left w:val="single" w:sz="8" w:space="0" w:color="000000"/>
              <w:bottom w:val="single" w:sz="8" w:space="0" w:color="000000"/>
              <w:right w:val="nil"/>
            </w:tcBorders>
            <w:shd w:val="clear" w:color="000000" w:fill="FFFFFF"/>
            <w:vAlign w:val="center"/>
            <w:hideMark/>
          </w:tcPr>
          <w:p w14:paraId="24D1438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B17676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L, em polipropileno, 0,15mm x 210mm x 297mm, para papel A4; cor: azul;</w:t>
            </w:r>
          </w:p>
        </w:tc>
        <w:tc>
          <w:tcPr>
            <w:tcW w:w="1360" w:type="dxa"/>
            <w:tcBorders>
              <w:top w:val="nil"/>
              <w:left w:val="single" w:sz="8" w:space="0" w:color="000000"/>
              <w:bottom w:val="single" w:sz="8" w:space="0" w:color="000000"/>
              <w:right w:val="nil"/>
            </w:tcBorders>
            <w:shd w:val="clear" w:color="auto" w:fill="auto"/>
            <w:vAlign w:val="center"/>
          </w:tcPr>
          <w:p w14:paraId="1BE7D050" w14:textId="09915D4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72F4F60" w14:textId="190FADF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F0A872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000019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504</w:t>
            </w:r>
          </w:p>
        </w:tc>
        <w:tc>
          <w:tcPr>
            <w:tcW w:w="640" w:type="dxa"/>
            <w:tcBorders>
              <w:top w:val="nil"/>
              <w:left w:val="single" w:sz="8" w:space="0" w:color="000000"/>
              <w:bottom w:val="single" w:sz="8" w:space="0" w:color="000000"/>
              <w:right w:val="nil"/>
            </w:tcBorders>
            <w:shd w:val="clear" w:color="000000" w:fill="FFFFFF"/>
            <w:vAlign w:val="center"/>
            <w:hideMark/>
          </w:tcPr>
          <w:p w14:paraId="3B49567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0786186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E63CC3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L, em polipropileno, 0,15mm x 220mm x 310mm, para papel A4; cor: azul;</w:t>
            </w:r>
          </w:p>
        </w:tc>
        <w:tc>
          <w:tcPr>
            <w:tcW w:w="1360" w:type="dxa"/>
            <w:tcBorders>
              <w:top w:val="nil"/>
              <w:left w:val="single" w:sz="8" w:space="0" w:color="000000"/>
              <w:bottom w:val="single" w:sz="8" w:space="0" w:color="000000"/>
              <w:right w:val="nil"/>
            </w:tcBorders>
            <w:shd w:val="clear" w:color="auto" w:fill="auto"/>
            <w:vAlign w:val="center"/>
          </w:tcPr>
          <w:p w14:paraId="159F144F" w14:textId="0617A1D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2DACD81" w14:textId="28B36AD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18180F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1F0EE3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505</w:t>
            </w:r>
          </w:p>
        </w:tc>
        <w:tc>
          <w:tcPr>
            <w:tcW w:w="640" w:type="dxa"/>
            <w:tcBorders>
              <w:top w:val="nil"/>
              <w:left w:val="single" w:sz="8" w:space="0" w:color="000000"/>
              <w:bottom w:val="single" w:sz="8" w:space="0" w:color="000000"/>
              <w:right w:val="nil"/>
            </w:tcBorders>
            <w:shd w:val="clear" w:color="000000" w:fill="FFFFFF"/>
            <w:vAlign w:val="center"/>
            <w:hideMark/>
          </w:tcPr>
          <w:p w14:paraId="12EE98A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66632A1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5539D8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w:t>
            </w:r>
            <w:proofErr w:type="spellStart"/>
            <w:r w:rsidRPr="00F47CA0">
              <w:rPr>
                <w:rFonts w:eastAsia="Times New Roman" w:cs="Calibri"/>
                <w:color w:val="000000"/>
                <w:sz w:val="24"/>
                <w:szCs w:val="24"/>
                <w:lang w:val="pt-BR" w:eastAsia="pt-BR"/>
              </w:rPr>
              <w:t>polionda</w:t>
            </w:r>
            <w:proofErr w:type="spellEnd"/>
            <w:r w:rsidRPr="00F47CA0">
              <w:rPr>
                <w:rFonts w:eastAsia="Times New Roman" w:cs="Calibri"/>
                <w:color w:val="000000"/>
                <w:sz w:val="24"/>
                <w:szCs w:val="24"/>
                <w:lang w:val="pt-BR" w:eastAsia="pt-BR"/>
              </w:rPr>
              <w:t xml:space="preserve"> ofício vermelha de polipropileno com aba e elástico, medida 24,5x33,5, dorso 20cm</w:t>
            </w:r>
          </w:p>
        </w:tc>
        <w:tc>
          <w:tcPr>
            <w:tcW w:w="1360" w:type="dxa"/>
            <w:tcBorders>
              <w:top w:val="nil"/>
              <w:left w:val="single" w:sz="8" w:space="0" w:color="000000"/>
              <w:bottom w:val="single" w:sz="8" w:space="0" w:color="000000"/>
              <w:right w:val="nil"/>
            </w:tcBorders>
            <w:shd w:val="clear" w:color="auto" w:fill="auto"/>
            <w:vAlign w:val="center"/>
          </w:tcPr>
          <w:p w14:paraId="73CE718B" w14:textId="7F144A0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E6E239" w14:textId="53A86AC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B14F141"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03C8E6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506</w:t>
            </w:r>
          </w:p>
        </w:tc>
        <w:tc>
          <w:tcPr>
            <w:tcW w:w="640" w:type="dxa"/>
            <w:tcBorders>
              <w:top w:val="nil"/>
              <w:left w:val="single" w:sz="8" w:space="0" w:color="000000"/>
              <w:bottom w:val="single" w:sz="8" w:space="0" w:color="000000"/>
              <w:right w:val="nil"/>
            </w:tcBorders>
            <w:shd w:val="clear" w:color="000000" w:fill="FFFFFF"/>
            <w:vAlign w:val="center"/>
            <w:hideMark/>
          </w:tcPr>
          <w:p w14:paraId="2E2F814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6F801AD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091ED3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Malote para Estafeta em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na cor azul, costura reforçada, fechamento em zíper, alça em polipropileno, fecho e ilhós para lacrar, visor transparente para identificação. Dimensão: largura 33 x </w:t>
            </w:r>
            <w:proofErr w:type="spellStart"/>
            <w:r w:rsidRPr="00F47CA0">
              <w:rPr>
                <w:rFonts w:eastAsia="Times New Roman" w:cs="Calibri"/>
                <w:color w:val="000000"/>
                <w:sz w:val="24"/>
                <w:szCs w:val="24"/>
                <w:lang w:val="pt-BR" w:eastAsia="pt-BR"/>
              </w:rPr>
              <w:t>altrua</w:t>
            </w:r>
            <w:proofErr w:type="spellEnd"/>
            <w:r w:rsidRPr="00F47CA0">
              <w:rPr>
                <w:rFonts w:eastAsia="Times New Roman" w:cs="Calibri"/>
                <w:color w:val="000000"/>
                <w:sz w:val="24"/>
                <w:szCs w:val="24"/>
                <w:lang w:val="pt-BR" w:eastAsia="pt-BR"/>
              </w:rPr>
              <w:t xml:space="preserve"> 42 x profundidade 2,5 cm</w:t>
            </w:r>
          </w:p>
        </w:tc>
        <w:tc>
          <w:tcPr>
            <w:tcW w:w="1360" w:type="dxa"/>
            <w:tcBorders>
              <w:top w:val="nil"/>
              <w:left w:val="single" w:sz="8" w:space="0" w:color="000000"/>
              <w:bottom w:val="single" w:sz="8" w:space="0" w:color="000000"/>
              <w:right w:val="nil"/>
            </w:tcBorders>
            <w:shd w:val="clear" w:color="auto" w:fill="auto"/>
            <w:vAlign w:val="center"/>
          </w:tcPr>
          <w:p w14:paraId="194530DE" w14:textId="189FC48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E7073BE" w14:textId="4869A9B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DF66337"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D780B0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507</w:t>
            </w:r>
          </w:p>
        </w:tc>
        <w:tc>
          <w:tcPr>
            <w:tcW w:w="640" w:type="dxa"/>
            <w:tcBorders>
              <w:top w:val="nil"/>
              <w:left w:val="single" w:sz="8" w:space="0" w:color="000000"/>
              <w:bottom w:val="single" w:sz="8" w:space="0" w:color="000000"/>
              <w:right w:val="nil"/>
            </w:tcBorders>
            <w:shd w:val="clear" w:color="000000" w:fill="FFFFFF"/>
            <w:vAlign w:val="center"/>
            <w:hideMark/>
          </w:tcPr>
          <w:p w14:paraId="414CD3A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76</w:t>
            </w:r>
          </w:p>
        </w:tc>
        <w:tc>
          <w:tcPr>
            <w:tcW w:w="1026" w:type="dxa"/>
            <w:tcBorders>
              <w:top w:val="nil"/>
              <w:left w:val="single" w:sz="8" w:space="0" w:color="000000"/>
              <w:bottom w:val="single" w:sz="8" w:space="0" w:color="000000"/>
              <w:right w:val="nil"/>
            </w:tcBorders>
            <w:shd w:val="clear" w:color="000000" w:fill="FFFFFF"/>
            <w:vAlign w:val="center"/>
            <w:hideMark/>
          </w:tcPr>
          <w:p w14:paraId="3B60970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38E5D2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Registrador de a/z 31,5x28,5x7,3cm A4 cor preta, bolsa porta etiqueta, olhal de metal, cartão com espessura </w:t>
            </w:r>
            <w:proofErr w:type="spellStart"/>
            <w:r w:rsidRPr="00F47CA0">
              <w:rPr>
                <w:rFonts w:eastAsia="Times New Roman" w:cs="Calibri"/>
                <w:color w:val="000000"/>
                <w:sz w:val="24"/>
                <w:szCs w:val="24"/>
                <w:lang w:val="pt-BR" w:eastAsia="pt-BR"/>
              </w:rPr>
              <w:t>apriximada</w:t>
            </w:r>
            <w:proofErr w:type="spellEnd"/>
            <w:r w:rsidRPr="00F47CA0">
              <w:rPr>
                <w:rFonts w:eastAsia="Times New Roman" w:cs="Calibri"/>
                <w:color w:val="000000"/>
                <w:sz w:val="24"/>
                <w:szCs w:val="24"/>
                <w:lang w:val="pt-BR" w:eastAsia="pt-BR"/>
              </w:rPr>
              <w:t xml:space="preserve"> de 2mm, forrada com papel monolúcido plastificado, mecanismo niquelado</w:t>
            </w:r>
          </w:p>
        </w:tc>
        <w:tc>
          <w:tcPr>
            <w:tcW w:w="1360" w:type="dxa"/>
            <w:tcBorders>
              <w:top w:val="nil"/>
              <w:left w:val="single" w:sz="8" w:space="0" w:color="000000"/>
              <w:bottom w:val="single" w:sz="8" w:space="0" w:color="000000"/>
              <w:right w:val="nil"/>
            </w:tcBorders>
            <w:shd w:val="clear" w:color="auto" w:fill="auto"/>
            <w:vAlign w:val="center"/>
          </w:tcPr>
          <w:p w14:paraId="07978B51" w14:textId="777A9B0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BC84B1C" w14:textId="4443C8C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1916FD0"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048F9F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508</w:t>
            </w:r>
          </w:p>
        </w:tc>
        <w:tc>
          <w:tcPr>
            <w:tcW w:w="640" w:type="dxa"/>
            <w:tcBorders>
              <w:top w:val="nil"/>
              <w:left w:val="single" w:sz="8" w:space="0" w:color="000000"/>
              <w:bottom w:val="single" w:sz="8" w:space="0" w:color="000000"/>
              <w:right w:val="nil"/>
            </w:tcBorders>
            <w:shd w:val="clear" w:color="000000" w:fill="FFFFFF"/>
            <w:vAlign w:val="center"/>
            <w:hideMark/>
          </w:tcPr>
          <w:p w14:paraId="6AAB43E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47593C2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5657D5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Sanfonada A4 12 Divisórias Cristal 240x330mm </w:t>
            </w:r>
          </w:p>
        </w:tc>
        <w:tc>
          <w:tcPr>
            <w:tcW w:w="1360" w:type="dxa"/>
            <w:tcBorders>
              <w:top w:val="nil"/>
              <w:left w:val="single" w:sz="8" w:space="0" w:color="000000"/>
              <w:bottom w:val="single" w:sz="8" w:space="0" w:color="000000"/>
              <w:right w:val="nil"/>
            </w:tcBorders>
            <w:shd w:val="clear" w:color="auto" w:fill="auto"/>
            <w:vAlign w:val="center"/>
          </w:tcPr>
          <w:p w14:paraId="61860590" w14:textId="648F022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D903D6D" w14:textId="3599B3A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3567EE9"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37B6A1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509</w:t>
            </w:r>
          </w:p>
        </w:tc>
        <w:tc>
          <w:tcPr>
            <w:tcW w:w="640" w:type="dxa"/>
            <w:tcBorders>
              <w:top w:val="nil"/>
              <w:left w:val="single" w:sz="8" w:space="0" w:color="000000"/>
              <w:bottom w:val="single" w:sz="8" w:space="0" w:color="000000"/>
              <w:right w:val="nil"/>
            </w:tcBorders>
            <w:shd w:val="clear" w:color="000000" w:fill="FFFFFF"/>
            <w:vAlign w:val="center"/>
            <w:hideMark/>
          </w:tcPr>
          <w:p w14:paraId="40A19A9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12B39E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FE55D7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sanfonada com 31 divisórias A4 plástica A4 transparente</w:t>
            </w:r>
          </w:p>
        </w:tc>
        <w:tc>
          <w:tcPr>
            <w:tcW w:w="1360" w:type="dxa"/>
            <w:tcBorders>
              <w:top w:val="nil"/>
              <w:left w:val="single" w:sz="8" w:space="0" w:color="000000"/>
              <w:bottom w:val="single" w:sz="8" w:space="0" w:color="000000"/>
              <w:right w:val="nil"/>
            </w:tcBorders>
            <w:shd w:val="clear" w:color="auto" w:fill="auto"/>
            <w:vAlign w:val="center"/>
          </w:tcPr>
          <w:p w14:paraId="6D3F76DE" w14:textId="26A8878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6C01E48" w14:textId="5D51D01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614F772"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84F607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510</w:t>
            </w:r>
          </w:p>
        </w:tc>
        <w:tc>
          <w:tcPr>
            <w:tcW w:w="640" w:type="dxa"/>
            <w:tcBorders>
              <w:top w:val="nil"/>
              <w:left w:val="single" w:sz="8" w:space="0" w:color="000000"/>
              <w:bottom w:val="single" w:sz="8" w:space="0" w:color="000000"/>
              <w:right w:val="nil"/>
            </w:tcBorders>
            <w:shd w:val="clear" w:color="000000" w:fill="FFFFFF"/>
            <w:vAlign w:val="center"/>
            <w:hideMark/>
          </w:tcPr>
          <w:p w14:paraId="0833F14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147</w:t>
            </w:r>
          </w:p>
        </w:tc>
        <w:tc>
          <w:tcPr>
            <w:tcW w:w="1026" w:type="dxa"/>
            <w:tcBorders>
              <w:top w:val="nil"/>
              <w:left w:val="single" w:sz="8" w:space="0" w:color="000000"/>
              <w:bottom w:val="single" w:sz="8" w:space="0" w:color="000000"/>
              <w:right w:val="nil"/>
            </w:tcBorders>
            <w:shd w:val="clear" w:color="000000" w:fill="FFFFFF"/>
            <w:vAlign w:val="center"/>
            <w:hideMark/>
          </w:tcPr>
          <w:p w14:paraId="4BBBC79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DE40E4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Suspensa; </w:t>
            </w:r>
            <w:proofErr w:type="gramStart"/>
            <w:r w:rsidRPr="00F47CA0">
              <w:rPr>
                <w:rFonts w:eastAsia="Times New Roman" w:cs="Calibri"/>
                <w:color w:val="000000"/>
                <w:sz w:val="24"/>
                <w:szCs w:val="24"/>
                <w:lang w:val="pt-BR" w:eastAsia="pt-BR"/>
              </w:rPr>
              <w:t>De</w:t>
            </w:r>
            <w:proofErr w:type="gramEnd"/>
            <w:r w:rsidRPr="00F47CA0">
              <w:rPr>
                <w:rFonts w:eastAsia="Times New Roman" w:cs="Calibri"/>
                <w:color w:val="000000"/>
                <w:sz w:val="24"/>
                <w:szCs w:val="24"/>
                <w:lang w:val="pt-BR" w:eastAsia="pt-BR"/>
              </w:rPr>
              <w:t xml:space="preserve"> papel Kraft; Cor Parda; Tamanho Ofício 240 x 360mm; Plastificada; Com gramatura de no mini 260 g/m²; Haste de Plástico; Ponteira de Polietileno (PE); Com Prendedor Interno. Caixa com 50 unidades</w:t>
            </w:r>
          </w:p>
        </w:tc>
        <w:tc>
          <w:tcPr>
            <w:tcW w:w="1360" w:type="dxa"/>
            <w:tcBorders>
              <w:top w:val="nil"/>
              <w:left w:val="single" w:sz="8" w:space="0" w:color="000000"/>
              <w:bottom w:val="single" w:sz="8" w:space="0" w:color="000000"/>
              <w:right w:val="nil"/>
            </w:tcBorders>
            <w:shd w:val="clear" w:color="auto" w:fill="auto"/>
            <w:vAlign w:val="center"/>
          </w:tcPr>
          <w:p w14:paraId="31044BED" w14:textId="5B78F1A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CE19B71" w14:textId="2A640DF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916B70E"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D65AF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511</w:t>
            </w:r>
          </w:p>
        </w:tc>
        <w:tc>
          <w:tcPr>
            <w:tcW w:w="640" w:type="dxa"/>
            <w:tcBorders>
              <w:top w:val="nil"/>
              <w:left w:val="single" w:sz="8" w:space="0" w:color="000000"/>
              <w:bottom w:val="single" w:sz="8" w:space="0" w:color="000000"/>
              <w:right w:val="nil"/>
            </w:tcBorders>
            <w:shd w:val="clear" w:color="000000" w:fill="FFFFFF"/>
            <w:vAlign w:val="center"/>
            <w:hideMark/>
          </w:tcPr>
          <w:p w14:paraId="310A883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7C192B4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C9D451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Pen drive com capacidade 4 GB/ </w:t>
            </w:r>
            <w:proofErr w:type="spellStart"/>
            <w:r w:rsidRPr="00F47CA0">
              <w:rPr>
                <w:rFonts w:eastAsia="Times New Roman" w:cs="Calibri"/>
                <w:color w:val="000000"/>
                <w:sz w:val="24"/>
                <w:szCs w:val="24"/>
                <w:lang w:val="pt-BR" w:eastAsia="pt-BR"/>
              </w:rPr>
              <w:t>Compativel</w:t>
            </w:r>
            <w:proofErr w:type="spellEnd"/>
            <w:r w:rsidRPr="00F47CA0">
              <w:rPr>
                <w:rFonts w:eastAsia="Times New Roman" w:cs="Calibri"/>
                <w:color w:val="000000"/>
                <w:sz w:val="24"/>
                <w:szCs w:val="24"/>
                <w:lang w:val="pt-BR" w:eastAsia="pt-BR"/>
              </w:rPr>
              <w:t>: Mac OS 9.0 e superiores/</w:t>
            </w:r>
            <w:proofErr w:type="spellStart"/>
            <w:r w:rsidRPr="00F47CA0">
              <w:rPr>
                <w:rFonts w:eastAsia="Times New Roman" w:cs="Calibri"/>
                <w:color w:val="000000"/>
                <w:sz w:val="24"/>
                <w:szCs w:val="24"/>
                <w:lang w:val="pt-BR" w:eastAsia="pt-BR"/>
              </w:rPr>
              <w:t>windows</w:t>
            </w:r>
            <w:proofErr w:type="spellEnd"/>
            <w:r w:rsidRPr="00F47CA0">
              <w:rPr>
                <w:rFonts w:eastAsia="Times New Roman" w:cs="Calibri"/>
                <w:color w:val="000000"/>
                <w:sz w:val="24"/>
                <w:szCs w:val="24"/>
                <w:lang w:val="pt-BR" w:eastAsia="pt-BR"/>
              </w:rPr>
              <w:t xml:space="preserve"> 98 e superiores. Taxas de transmissão de dados: 3MB/s (gravação) e 10MB/s (leitura) Conexão USB 2.0: DS 5v</w:t>
            </w:r>
          </w:p>
        </w:tc>
        <w:tc>
          <w:tcPr>
            <w:tcW w:w="1360" w:type="dxa"/>
            <w:tcBorders>
              <w:top w:val="nil"/>
              <w:left w:val="single" w:sz="8" w:space="0" w:color="000000"/>
              <w:bottom w:val="single" w:sz="8" w:space="0" w:color="000000"/>
              <w:right w:val="nil"/>
            </w:tcBorders>
            <w:shd w:val="clear" w:color="auto" w:fill="auto"/>
            <w:vAlign w:val="center"/>
          </w:tcPr>
          <w:p w14:paraId="686F58BE" w14:textId="2E118A8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2AC5A73" w14:textId="49DC937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6FEA019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77986A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512</w:t>
            </w:r>
          </w:p>
        </w:tc>
        <w:tc>
          <w:tcPr>
            <w:tcW w:w="640" w:type="dxa"/>
            <w:tcBorders>
              <w:top w:val="nil"/>
              <w:left w:val="single" w:sz="8" w:space="0" w:color="000000"/>
              <w:bottom w:val="single" w:sz="8" w:space="0" w:color="000000"/>
              <w:right w:val="nil"/>
            </w:tcBorders>
            <w:shd w:val="clear" w:color="000000" w:fill="FFFFFF"/>
            <w:vAlign w:val="center"/>
            <w:hideMark/>
          </w:tcPr>
          <w:p w14:paraId="0C2F842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15EE34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E6D35E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Pen drive com capacidade 8 GB/ </w:t>
            </w:r>
            <w:proofErr w:type="spellStart"/>
            <w:r w:rsidRPr="00F47CA0">
              <w:rPr>
                <w:rFonts w:eastAsia="Times New Roman" w:cs="Calibri"/>
                <w:color w:val="000000"/>
                <w:sz w:val="24"/>
                <w:szCs w:val="24"/>
                <w:lang w:val="pt-BR" w:eastAsia="pt-BR"/>
              </w:rPr>
              <w:t>Compativel</w:t>
            </w:r>
            <w:proofErr w:type="spellEnd"/>
            <w:r w:rsidRPr="00F47CA0">
              <w:rPr>
                <w:rFonts w:eastAsia="Times New Roman" w:cs="Calibri"/>
                <w:color w:val="000000"/>
                <w:sz w:val="24"/>
                <w:szCs w:val="24"/>
                <w:lang w:val="pt-BR" w:eastAsia="pt-BR"/>
              </w:rPr>
              <w:t>: Mac OS 9.0 e superiores/</w:t>
            </w:r>
            <w:proofErr w:type="spellStart"/>
            <w:r w:rsidRPr="00F47CA0">
              <w:rPr>
                <w:rFonts w:eastAsia="Times New Roman" w:cs="Calibri"/>
                <w:color w:val="000000"/>
                <w:sz w:val="24"/>
                <w:szCs w:val="24"/>
                <w:lang w:val="pt-BR" w:eastAsia="pt-BR"/>
              </w:rPr>
              <w:t>windows</w:t>
            </w:r>
            <w:proofErr w:type="spellEnd"/>
            <w:r w:rsidRPr="00F47CA0">
              <w:rPr>
                <w:rFonts w:eastAsia="Times New Roman" w:cs="Calibri"/>
                <w:color w:val="000000"/>
                <w:sz w:val="24"/>
                <w:szCs w:val="24"/>
                <w:lang w:val="pt-BR" w:eastAsia="pt-BR"/>
              </w:rPr>
              <w:t xml:space="preserve"> 98 e superiores. Taxas de transmissão de dados: 3MB/s (gravação) e 10MB/s (leitura) Conexão USB 2.0: DS 5v</w:t>
            </w:r>
          </w:p>
        </w:tc>
        <w:tc>
          <w:tcPr>
            <w:tcW w:w="1360" w:type="dxa"/>
            <w:tcBorders>
              <w:top w:val="nil"/>
              <w:left w:val="single" w:sz="8" w:space="0" w:color="000000"/>
              <w:bottom w:val="single" w:sz="8" w:space="0" w:color="000000"/>
              <w:right w:val="nil"/>
            </w:tcBorders>
            <w:shd w:val="clear" w:color="auto" w:fill="auto"/>
            <w:vAlign w:val="center"/>
          </w:tcPr>
          <w:p w14:paraId="6EB9C20C" w14:textId="199AFA9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7562C2F" w14:textId="71FD330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1A7B642"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F4B8A4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513</w:t>
            </w:r>
          </w:p>
        </w:tc>
        <w:tc>
          <w:tcPr>
            <w:tcW w:w="640" w:type="dxa"/>
            <w:tcBorders>
              <w:top w:val="nil"/>
              <w:left w:val="single" w:sz="8" w:space="0" w:color="000000"/>
              <w:bottom w:val="single" w:sz="8" w:space="0" w:color="000000"/>
              <w:right w:val="nil"/>
            </w:tcBorders>
            <w:shd w:val="clear" w:color="000000" w:fill="FFFFFF"/>
            <w:vAlign w:val="center"/>
            <w:hideMark/>
          </w:tcPr>
          <w:p w14:paraId="10053F1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3451C86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081944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Pen drive com capacidade 16 GB/ </w:t>
            </w:r>
            <w:proofErr w:type="spellStart"/>
            <w:r w:rsidRPr="00F47CA0">
              <w:rPr>
                <w:rFonts w:eastAsia="Times New Roman" w:cs="Calibri"/>
                <w:color w:val="000000"/>
                <w:sz w:val="24"/>
                <w:szCs w:val="24"/>
                <w:lang w:val="pt-BR" w:eastAsia="pt-BR"/>
              </w:rPr>
              <w:t>Compativel</w:t>
            </w:r>
            <w:proofErr w:type="spellEnd"/>
            <w:r w:rsidRPr="00F47CA0">
              <w:rPr>
                <w:rFonts w:eastAsia="Times New Roman" w:cs="Calibri"/>
                <w:color w:val="000000"/>
                <w:sz w:val="24"/>
                <w:szCs w:val="24"/>
                <w:lang w:val="pt-BR" w:eastAsia="pt-BR"/>
              </w:rPr>
              <w:t>: Mac OS 9.0 e superiores/</w:t>
            </w:r>
            <w:proofErr w:type="spellStart"/>
            <w:r w:rsidRPr="00F47CA0">
              <w:rPr>
                <w:rFonts w:eastAsia="Times New Roman" w:cs="Calibri"/>
                <w:color w:val="000000"/>
                <w:sz w:val="24"/>
                <w:szCs w:val="24"/>
                <w:lang w:val="pt-BR" w:eastAsia="pt-BR"/>
              </w:rPr>
              <w:t>windows</w:t>
            </w:r>
            <w:proofErr w:type="spellEnd"/>
            <w:r w:rsidRPr="00F47CA0">
              <w:rPr>
                <w:rFonts w:eastAsia="Times New Roman" w:cs="Calibri"/>
                <w:color w:val="000000"/>
                <w:sz w:val="24"/>
                <w:szCs w:val="24"/>
                <w:lang w:val="pt-BR" w:eastAsia="pt-BR"/>
              </w:rPr>
              <w:t xml:space="preserve"> 98 e superiores. Taxas de transmissão de dados: 3MB/s (gravação) e 10MB/s (leitura) Conexão USB 2.0: DS 5v</w:t>
            </w:r>
          </w:p>
        </w:tc>
        <w:tc>
          <w:tcPr>
            <w:tcW w:w="1360" w:type="dxa"/>
            <w:tcBorders>
              <w:top w:val="nil"/>
              <w:left w:val="single" w:sz="8" w:space="0" w:color="000000"/>
              <w:bottom w:val="single" w:sz="8" w:space="0" w:color="000000"/>
              <w:right w:val="nil"/>
            </w:tcBorders>
            <w:shd w:val="clear" w:color="auto" w:fill="auto"/>
            <w:vAlign w:val="center"/>
          </w:tcPr>
          <w:p w14:paraId="46220324" w14:textId="495DF83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1DF6162" w14:textId="698C607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F366C4A"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A07CAA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514</w:t>
            </w:r>
          </w:p>
        </w:tc>
        <w:tc>
          <w:tcPr>
            <w:tcW w:w="640" w:type="dxa"/>
            <w:tcBorders>
              <w:top w:val="nil"/>
              <w:left w:val="single" w:sz="8" w:space="0" w:color="000000"/>
              <w:bottom w:val="single" w:sz="8" w:space="0" w:color="000000"/>
              <w:right w:val="nil"/>
            </w:tcBorders>
            <w:shd w:val="clear" w:color="000000" w:fill="FFFFFF"/>
            <w:vAlign w:val="center"/>
            <w:hideMark/>
          </w:tcPr>
          <w:p w14:paraId="47F6703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w:t>
            </w:r>
          </w:p>
        </w:tc>
        <w:tc>
          <w:tcPr>
            <w:tcW w:w="1026" w:type="dxa"/>
            <w:tcBorders>
              <w:top w:val="nil"/>
              <w:left w:val="single" w:sz="8" w:space="0" w:color="000000"/>
              <w:bottom w:val="single" w:sz="8" w:space="0" w:color="000000"/>
              <w:right w:val="nil"/>
            </w:tcBorders>
            <w:shd w:val="clear" w:color="000000" w:fill="FFFFFF"/>
            <w:vAlign w:val="center"/>
            <w:hideMark/>
          </w:tcPr>
          <w:p w14:paraId="543BB80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20F104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Pen drive com capacidade 32 GB/ </w:t>
            </w:r>
            <w:proofErr w:type="spellStart"/>
            <w:r w:rsidRPr="00F47CA0">
              <w:rPr>
                <w:rFonts w:eastAsia="Times New Roman" w:cs="Calibri"/>
                <w:color w:val="000000"/>
                <w:sz w:val="24"/>
                <w:szCs w:val="24"/>
                <w:lang w:val="pt-BR" w:eastAsia="pt-BR"/>
              </w:rPr>
              <w:t>Compativel</w:t>
            </w:r>
            <w:proofErr w:type="spellEnd"/>
            <w:r w:rsidRPr="00F47CA0">
              <w:rPr>
                <w:rFonts w:eastAsia="Times New Roman" w:cs="Calibri"/>
                <w:color w:val="000000"/>
                <w:sz w:val="24"/>
                <w:szCs w:val="24"/>
                <w:lang w:val="pt-BR" w:eastAsia="pt-BR"/>
              </w:rPr>
              <w:t>: Mac OS 9.0 e superiores/</w:t>
            </w:r>
            <w:proofErr w:type="spellStart"/>
            <w:r w:rsidRPr="00F47CA0">
              <w:rPr>
                <w:rFonts w:eastAsia="Times New Roman" w:cs="Calibri"/>
                <w:color w:val="000000"/>
                <w:sz w:val="24"/>
                <w:szCs w:val="24"/>
                <w:lang w:val="pt-BR" w:eastAsia="pt-BR"/>
              </w:rPr>
              <w:t>windows</w:t>
            </w:r>
            <w:proofErr w:type="spellEnd"/>
            <w:r w:rsidRPr="00F47CA0">
              <w:rPr>
                <w:rFonts w:eastAsia="Times New Roman" w:cs="Calibri"/>
                <w:color w:val="000000"/>
                <w:sz w:val="24"/>
                <w:szCs w:val="24"/>
                <w:lang w:val="pt-BR" w:eastAsia="pt-BR"/>
              </w:rPr>
              <w:t xml:space="preserve"> 98 e superiores. Taxas de transmissão de dados: 3MB/s (gravação) e 10MB/s (leitura) Conexão USB 2.0: DS 5v</w:t>
            </w:r>
          </w:p>
        </w:tc>
        <w:tc>
          <w:tcPr>
            <w:tcW w:w="1360" w:type="dxa"/>
            <w:tcBorders>
              <w:top w:val="nil"/>
              <w:left w:val="single" w:sz="8" w:space="0" w:color="000000"/>
              <w:bottom w:val="single" w:sz="8" w:space="0" w:color="000000"/>
              <w:right w:val="nil"/>
            </w:tcBorders>
            <w:shd w:val="clear" w:color="auto" w:fill="auto"/>
            <w:vAlign w:val="center"/>
          </w:tcPr>
          <w:p w14:paraId="66EF33D3" w14:textId="773E809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1A417EC" w14:textId="350761C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6DC1749"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5E5052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515</w:t>
            </w:r>
          </w:p>
        </w:tc>
        <w:tc>
          <w:tcPr>
            <w:tcW w:w="640" w:type="dxa"/>
            <w:tcBorders>
              <w:top w:val="nil"/>
              <w:left w:val="single" w:sz="8" w:space="0" w:color="000000"/>
              <w:bottom w:val="single" w:sz="8" w:space="0" w:color="000000"/>
              <w:right w:val="nil"/>
            </w:tcBorders>
            <w:shd w:val="clear" w:color="000000" w:fill="FFFFFF"/>
            <w:vAlign w:val="center"/>
            <w:hideMark/>
          </w:tcPr>
          <w:p w14:paraId="2E03D6A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644F14F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8E4466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Percevejo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xml:space="preserve">. Embalagem com 100 unidades </w:t>
            </w:r>
          </w:p>
        </w:tc>
        <w:tc>
          <w:tcPr>
            <w:tcW w:w="1360" w:type="dxa"/>
            <w:tcBorders>
              <w:top w:val="nil"/>
              <w:left w:val="single" w:sz="8" w:space="0" w:color="000000"/>
              <w:bottom w:val="single" w:sz="8" w:space="0" w:color="000000"/>
              <w:right w:val="nil"/>
            </w:tcBorders>
            <w:shd w:val="clear" w:color="auto" w:fill="auto"/>
            <w:vAlign w:val="center"/>
          </w:tcPr>
          <w:p w14:paraId="786EF014" w14:textId="1902AD2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FD34B6" w14:textId="33D8A36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AC7CB8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4763E4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516</w:t>
            </w:r>
          </w:p>
        </w:tc>
        <w:tc>
          <w:tcPr>
            <w:tcW w:w="640" w:type="dxa"/>
            <w:tcBorders>
              <w:top w:val="nil"/>
              <w:left w:val="single" w:sz="8" w:space="0" w:color="000000"/>
              <w:bottom w:val="single" w:sz="8" w:space="0" w:color="000000"/>
              <w:right w:val="nil"/>
            </w:tcBorders>
            <w:shd w:val="clear" w:color="000000" w:fill="FFFFFF"/>
            <w:vAlign w:val="center"/>
            <w:hideMark/>
          </w:tcPr>
          <w:p w14:paraId="5741410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93</w:t>
            </w:r>
          </w:p>
        </w:tc>
        <w:tc>
          <w:tcPr>
            <w:tcW w:w="1026" w:type="dxa"/>
            <w:tcBorders>
              <w:top w:val="nil"/>
              <w:left w:val="single" w:sz="8" w:space="0" w:color="000000"/>
              <w:bottom w:val="single" w:sz="8" w:space="0" w:color="000000"/>
              <w:right w:val="nil"/>
            </w:tcBorders>
            <w:shd w:val="clear" w:color="000000" w:fill="FFFFFF"/>
            <w:vAlign w:val="center"/>
            <w:hideMark/>
          </w:tcPr>
          <w:p w14:paraId="7D688BB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EC429E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Perfurador de Papel, 2 Furos; </w:t>
            </w:r>
            <w:proofErr w:type="gramStart"/>
            <w:r w:rsidRPr="00F47CA0">
              <w:rPr>
                <w:rFonts w:eastAsia="Times New Roman" w:cs="Calibri"/>
                <w:color w:val="000000"/>
                <w:sz w:val="24"/>
                <w:szCs w:val="24"/>
                <w:lang w:val="pt-BR" w:eastAsia="pt-BR"/>
              </w:rPr>
              <w:t>Feito</w:t>
            </w:r>
            <w:proofErr w:type="gramEnd"/>
            <w:r w:rsidRPr="00F47CA0">
              <w:rPr>
                <w:rFonts w:eastAsia="Times New Roman" w:cs="Calibri"/>
                <w:color w:val="000000"/>
                <w:sz w:val="24"/>
                <w:szCs w:val="24"/>
                <w:lang w:val="pt-BR" w:eastAsia="pt-BR"/>
              </w:rPr>
              <w:t xml:space="preserve"> em aço Pintado; Capacidade de perfuração de 50 folhas.</w:t>
            </w:r>
          </w:p>
        </w:tc>
        <w:tc>
          <w:tcPr>
            <w:tcW w:w="1360" w:type="dxa"/>
            <w:tcBorders>
              <w:top w:val="nil"/>
              <w:left w:val="single" w:sz="8" w:space="0" w:color="000000"/>
              <w:bottom w:val="single" w:sz="8" w:space="0" w:color="000000"/>
              <w:right w:val="nil"/>
            </w:tcBorders>
            <w:shd w:val="clear" w:color="auto" w:fill="auto"/>
            <w:vAlign w:val="center"/>
          </w:tcPr>
          <w:p w14:paraId="3688F8C2" w14:textId="7F8E239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FBC02E4" w14:textId="16BA2E4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731C53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DD8E18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517</w:t>
            </w:r>
          </w:p>
        </w:tc>
        <w:tc>
          <w:tcPr>
            <w:tcW w:w="640" w:type="dxa"/>
            <w:tcBorders>
              <w:top w:val="nil"/>
              <w:left w:val="single" w:sz="8" w:space="0" w:color="000000"/>
              <w:bottom w:val="single" w:sz="8" w:space="0" w:color="000000"/>
              <w:right w:val="nil"/>
            </w:tcBorders>
            <w:shd w:val="clear" w:color="000000" w:fill="FFFFFF"/>
            <w:vAlign w:val="center"/>
            <w:hideMark/>
          </w:tcPr>
          <w:p w14:paraId="1451A55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1B406FD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20E78C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Perfurador de Papel, 2 Furos; </w:t>
            </w:r>
            <w:proofErr w:type="gramStart"/>
            <w:r w:rsidRPr="00F47CA0">
              <w:rPr>
                <w:rFonts w:eastAsia="Times New Roman" w:cs="Calibri"/>
                <w:color w:val="000000"/>
                <w:sz w:val="24"/>
                <w:szCs w:val="24"/>
                <w:lang w:val="pt-BR" w:eastAsia="pt-BR"/>
              </w:rPr>
              <w:t>Feito</w:t>
            </w:r>
            <w:proofErr w:type="gramEnd"/>
            <w:r w:rsidRPr="00F47CA0">
              <w:rPr>
                <w:rFonts w:eastAsia="Times New Roman" w:cs="Calibri"/>
                <w:color w:val="000000"/>
                <w:sz w:val="24"/>
                <w:szCs w:val="24"/>
                <w:lang w:val="pt-BR" w:eastAsia="pt-BR"/>
              </w:rPr>
              <w:t xml:space="preserve"> em aço Pintado; Capacidade de perfuração de 60 folhas.</w:t>
            </w:r>
          </w:p>
        </w:tc>
        <w:tc>
          <w:tcPr>
            <w:tcW w:w="1360" w:type="dxa"/>
            <w:tcBorders>
              <w:top w:val="nil"/>
              <w:left w:val="single" w:sz="8" w:space="0" w:color="000000"/>
              <w:bottom w:val="single" w:sz="8" w:space="0" w:color="000000"/>
              <w:right w:val="nil"/>
            </w:tcBorders>
            <w:shd w:val="clear" w:color="auto" w:fill="auto"/>
            <w:vAlign w:val="center"/>
          </w:tcPr>
          <w:p w14:paraId="503C0138" w14:textId="799B2C7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907B183" w14:textId="0AF87B3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73D84B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B675B3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518</w:t>
            </w:r>
          </w:p>
        </w:tc>
        <w:tc>
          <w:tcPr>
            <w:tcW w:w="640" w:type="dxa"/>
            <w:tcBorders>
              <w:top w:val="nil"/>
              <w:left w:val="single" w:sz="8" w:space="0" w:color="000000"/>
              <w:bottom w:val="single" w:sz="8" w:space="0" w:color="000000"/>
              <w:right w:val="nil"/>
            </w:tcBorders>
            <w:shd w:val="clear" w:color="000000" w:fill="FFFFFF"/>
            <w:vAlign w:val="center"/>
            <w:hideMark/>
          </w:tcPr>
          <w:p w14:paraId="072257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4B949D0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F5905A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Perfurador de Papel, 2 Furos; </w:t>
            </w:r>
            <w:proofErr w:type="gramStart"/>
            <w:r w:rsidRPr="00F47CA0">
              <w:rPr>
                <w:rFonts w:eastAsia="Times New Roman" w:cs="Calibri"/>
                <w:color w:val="000000"/>
                <w:sz w:val="24"/>
                <w:szCs w:val="24"/>
                <w:lang w:val="pt-BR" w:eastAsia="pt-BR"/>
              </w:rPr>
              <w:t>Feito</w:t>
            </w:r>
            <w:proofErr w:type="gramEnd"/>
            <w:r w:rsidRPr="00F47CA0">
              <w:rPr>
                <w:rFonts w:eastAsia="Times New Roman" w:cs="Calibri"/>
                <w:color w:val="000000"/>
                <w:sz w:val="24"/>
                <w:szCs w:val="24"/>
                <w:lang w:val="pt-BR" w:eastAsia="pt-BR"/>
              </w:rPr>
              <w:t xml:space="preserve"> em aço Pintado; Capacidade de perfuração de 100 folhas.</w:t>
            </w:r>
          </w:p>
        </w:tc>
        <w:tc>
          <w:tcPr>
            <w:tcW w:w="1360" w:type="dxa"/>
            <w:tcBorders>
              <w:top w:val="nil"/>
              <w:left w:val="single" w:sz="8" w:space="0" w:color="000000"/>
              <w:bottom w:val="single" w:sz="8" w:space="0" w:color="000000"/>
              <w:right w:val="nil"/>
            </w:tcBorders>
            <w:shd w:val="clear" w:color="auto" w:fill="auto"/>
            <w:vAlign w:val="center"/>
          </w:tcPr>
          <w:p w14:paraId="353A0DDD" w14:textId="64FE9B2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F32B459" w14:textId="5105C25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4BA9A3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E1A084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519</w:t>
            </w:r>
          </w:p>
        </w:tc>
        <w:tc>
          <w:tcPr>
            <w:tcW w:w="640" w:type="dxa"/>
            <w:tcBorders>
              <w:top w:val="nil"/>
              <w:left w:val="single" w:sz="8" w:space="0" w:color="000000"/>
              <w:bottom w:val="single" w:sz="8" w:space="0" w:color="000000"/>
              <w:right w:val="nil"/>
            </w:tcBorders>
            <w:shd w:val="clear" w:color="000000" w:fill="FFFFFF"/>
            <w:vAlign w:val="center"/>
            <w:hideMark/>
          </w:tcPr>
          <w:p w14:paraId="47BD29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3EFEF6C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64D8C7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Perfurador de Papel, 2 Furos; </w:t>
            </w:r>
            <w:proofErr w:type="gramStart"/>
            <w:r w:rsidRPr="00F47CA0">
              <w:rPr>
                <w:rFonts w:eastAsia="Times New Roman" w:cs="Calibri"/>
                <w:color w:val="000000"/>
                <w:sz w:val="24"/>
                <w:szCs w:val="24"/>
                <w:lang w:val="pt-BR" w:eastAsia="pt-BR"/>
              </w:rPr>
              <w:t>Feito</w:t>
            </w:r>
            <w:proofErr w:type="gramEnd"/>
            <w:r w:rsidRPr="00F47CA0">
              <w:rPr>
                <w:rFonts w:eastAsia="Times New Roman" w:cs="Calibri"/>
                <w:color w:val="000000"/>
                <w:sz w:val="24"/>
                <w:szCs w:val="24"/>
                <w:lang w:val="pt-BR" w:eastAsia="pt-BR"/>
              </w:rPr>
              <w:t xml:space="preserve"> em aço Pintado; Capacidade de perfuração de 200 folhas.</w:t>
            </w:r>
          </w:p>
        </w:tc>
        <w:tc>
          <w:tcPr>
            <w:tcW w:w="1360" w:type="dxa"/>
            <w:tcBorders>
              <w:top w:val="nil"/>
              <w:left w:val="single" w:sz="8" w:space="0" w:color="000000"/>
              <w:bottom w:val="single" w:sz="8" w:space="0" w:color="000000"/>
              <w:right w:val="nil"/>
            </w:tcBorders>
            <w:shd w:val="clear" w:color="auto" w:fill="auto"/>
            <w:vAlign w:val="center"/>
          </w:tcPr>
          <w:p w14:paraId="781304E6" w14:textId="0F07E5C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CAFF0EE" w14:textId="16928BB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D15A97B"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5BB6CA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520</w:t>
            </w:r>
          </w:p>
        </w:tc>
        <w:tc>
          <w:tcPr>
            <w:tcW w:w="640" w:type="dxa"/>
            <w:tcBorders>
              <w:top w:val="nil"/>
              <w:left w:val="single" w:sz="8" w:space="0" w:color="000000"/>
              <w:bottom w:val="single" w:sz="8" w:space="0" w:color="000000"/>
              <w:right w:val="nil"/>
            </w:tcBorders>
            <w:shd w:val="clear" w:color="000000" w:fill="FFFFFF"/>
            <w:vAlign w:val="center"/>
            <w:hideMark/>
          </w:tcPr>
          <w:p w14:paraId="5244046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668E2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0C7B82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Pincel Atômico; Cor Azul; Com Ponta de feltro chanfrada; Tipo Descartável. Caixa com 12 unidades</w:t>
            </w:r>
          </w:p>
        </w:tc>
        <w:tc>
          <w:tcPr>
            <w:tcW w:w="1360" w:type="dxa"/>
            <w:tcBorders>
              <w:top w:val="nil"/>
              <w:left w:val="single" w:sz="8" w:space="0" w:color="000000"/>
              <w:bottom w:val="single" w:sz="8" w:space="0" w:color="000000"/>
              <w:right w:val="nil"/>
            </w:tcBorders>
            <w:shd w:val="clear" w:color="auto" w:fill="auto"/>
            <w:vAlign w:val="center"/>
          </w:tcPr>
          <w:p w14:paraId="18F078DA" w14:textId="62F5834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C58FE03" w14:textId="3D077A8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B7AFEC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313BF3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521</w:t>
            </w:r>
          </w:p>
        </w:tc>
        <w:tc>
          <w:tcPr>
            <w:tcW w:w="640" w:type="dxa"/>
            <w:tcBorders>
              <w:top w:val="nil"/>
              <w:left w:val="single" w:sz="8" w:space="0" w:color="000000"/>
              <w:bottom w:val="single" w:sz="8" w:space="0" w:color="000000"/>
              <w:right w:val="nil"/>
            </w:tcBorders>
            <w:shd w:val="clear" w:color="000000" w:fill="FFFFFF"/>
            <w:vAlign w:val="center"/>
            <w:hideMark/>
          </w:tcPr>
          <w:p w14:paraId="479B20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54757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CEC3F1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Pincel Atômico; Cor Preto; Com Ponta de feltro chanfrada; Tipo Descartável. Caixa com 12 unidades</w:t>
            </w:r>
          </w:p>
        </w:tc>
        <w:tc>
          <w:tcPr>
            <w:tcW w:w="1360" w:type="dxa"/>
            <w:tcBorders>
              <w:top w:val="nil"/>
              <w:left w:val="single" w:sz="8" w:space="0" w:color="000000"/>
              <w:bottom w:val="single" w:sz="8" w:space="0" w:color="000000"/>
              <w:right w:val="nil"/>
            </w:tcBorders>
            <w:shd w:val="clear" w:color="auto" w:fill="auto"/>
            <w:vAlign w:val="center"/>
          </w:tcPr>
          <w:p w14:paraId="4E3C6E2E" w14:textId="5066574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F5BAFFA" w14:textId="7FBB52D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46B8A9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88D2D5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522</w:t>
            </w:r>
          </w:p>
        </w:tc>
        <w:tc>
          <w:tcPr>
            <w:tcW w:w="640" w:type="dxa"/>
            <w:tcBorders>
              <w:top w:val="nil"/>
              <w:left w:val="single" w:sz="8" w:space="0" w:color="000000"/>
              <w:bottom w:val="single" w:sz="8" w:space="0" w:color="000000"/>
              <w:right w:val="nil"/>
            </w:tcBorders>
            <w:shd w:val="clear" w:color="000000" w:fill="FFFFFF"/>
            <w:vAlign w:val="center"/>
            <w:hideMark/>
          </w:tcPr>
          <w:p w14:paraId="1B10ADE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69ED691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3E4705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Pincel Atômico; Cor Verde; Com Ponta de feltro chanfrada; Tipo Descartável. Caixa com 12 unidades</w:t>
            </w:r>
          </w:p>
        </w:tc>
        <w:tc>
          <w:tcPr>
            <w:tcW w:w="1360" w:type="dxa"/>
            <w:tcBorders>
              <w:top w:val="nil"/>
              <w:left w:val="single" w:sz="8" w:space="0" w:color="000000"/>
              <w:bottom w:val="single" w:sz="8" w:space="0" w:color="000000"/>
              <w:right w:val="nil"/>
            </w:tcBorders>
            <w:shd w:val="clear" w:color="auto" w:fill="auto"/>
            <w:vAlign w:val="center"/>
          </w:tcPr>
          <w:p w14:paraId="7DB69829" w14:textId="057D9FC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0F865F0" w14:textId="012F0FC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35D0236"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CAFC97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523</w:t>
            </w:r>
          </w:p>
        </w:tc>
        <w:tc>
          <w:tcPr>
            <w:tcW w:w="640" w:type="dxa"/>
            <w:tcBorders>
              <w:top w:val="nil"/>
              <w:left w:val="single" w:sz="8" w:space="0" w:color="000000"/>
              <w:bottom w:val="single" w:sz="8" w:space="0" w:color="000000"/>
              <w:right w:val="nil"/>
            </w:tcBorders>
            <w:shd w:val="clear" w:color="000000" w:fill="FFFFFF"/>
            <w:vAlign w:val="center"/>
            <w:hideMark/>
          </w:tcPr>
          <w:p w14:paraId="1ED0F6E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519CF4D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D6A2F7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Pincel Atômico; Cor Vermelho; Com Ponta de feltro chanfrada; Tipo Descartável. Caixa com 12 unidades</w:t>
            </w:r>
          </w:p>
        </w:tc>
        <w:tc>
          <w:tcPr>
            <w:tcW w:w="1360" w:type="dxa"/>
            <w:tcBorders>
              <w:top w:val="nil"/>
              <w:left w:val="single" w:sz="8" w:space="0" w:color="000000"/>
              <w:bottom w:val="single" w:sz="8" w:space="0" w:color="000000"/>
              <w:right w:val="nil"/>
            </w:tcBorders>
            <w:shd w:val="clear" w:color="auto" w:fill="auto"/>
            <w:vAlign w:val="center"/>
          </w:tcPr>
          <w:p w14:paraId="3DAC44D2" w14:textId="07B05A5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4D8FC8A" w14:textId="3F67AEF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E3DBF62"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22AC7C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524</w:t>
            </w:r>
          </w:p>
        </w:tc>
        <w:tc>
          <w:tcPr>
            <w:tcW w:w="640" w:type="dxa"/>
            <w:tcBorders>
              <w:top w:val="nil"/>
              <w:left w:val="single" w:sz="8" w:space="0" w:color="000000"/>
              <w:bottom w:val="single" w:sz="8" w:space="0" w:color="000000"/>
              <w:right w:val="nil"/>
            </w:tcBorders>
            <w:shd w:val="clear" w:color="000000" w:fill="FFFFFF"/>
            <w:vAlign w:val="center"/>
            <w:hideMark/>
          </w:tcPr>
          <w:p w14:paraId="3E3F084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132DE7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313808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Pincel para Quadro Branco; Cor Azul; </w:t>
            </w:r>
            <w:proofErr w:type="gramStart"/>
            <w:r w:rsidRPr="00F47CA0">
              <w:rPr>
                <w:rFonts w:eastAsia="Times New Roman" w:cs="Calibri"/>
                <w:color w:val="000000"/>
                <w:sz w:val="24"/>
                <w:szCs w:val="24"/>
                <w:lang w:val="pt-BR" w:eastAsia="pt-BR"/>
              </w:rPr>
              <w:t>Confeccionado</w:t>
            </w:r>
            <w:proofErr w:type="gramEnd"/>
            <w:r w:rsidRPr="00F47CA0">
              <w:rPr>
                <w:rFonts w:eastAsia="Times New Roman" w:cs="Calibri"/>
                <w:color w:val="000000"/>
                <w:sz w:val="24"/>
                <w:szCs w:val="24"/>
                <w:lang w:val="pt-BR" w:eastAsia="pt-BR"/>
              </w:rPr>
              <w:t xml:space="preserve"> com resinas </w:t>
            </w:r>
            <w:proofErr w:type="spellStart"/>
            <w:r w:rsidRPr="00F47CA0">
              <w:rPr>
                <w:rFonts w:eastAsia="Times New Roman" w:cs="Calibri"/>
                <w:color w:val="000000"/>
                <w:sz w:val="24"/>
                <w:szCs w:val="24"/>
                <w:lang w:val="pt-BR" w:eastAsia="pt-BR"/>
              </w:rPr>
              <w:t>termoplasticas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spellStart"/>
            <w:r w:rsidRPr="00F47CA0">
              <w:rPr>
                <w:rFonts w:eastAsia="Times New Roman" w:cs="Calibri"/>
                <w:color w:val="000000"/>
                <w:sz w:val="24"/>
                <w:szCs w:val="24"/>
                <w:lang w:val="pt-BR" w:eastAsia="pt-BR"/>
              </w:rPr>
              <w:t>alcool</w:t>
            </w:r>
            <w:proofErr w:type="spellEnd"/>
            <w:r w:rsidRPr="00F47CA0">
              <w:rPr>
                <w:rFonts w:eastAsia="Times New Roman" w:cs="Calibri"/>
                <w:color w:val="000000"/>
                <w:sz w:val="24"/>
                <w:szCs w:val="24"/>
                <w:lang w:val="pt-BR" w:eastAsia="pt-BR"/>
              </w:rPr>
              <w:t xml:space="preserve">, pigmentos, resinas, solventes aditivos, tubo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Medindo 129 mm x 20mm; Ponta de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7E36D5FE" w14:textId="255AE19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8BC6364" w14:textId="1386619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32ED47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1E3D4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525</w:t>
            </w:r>
          </w:p>
        </w:tc>
        <w:tc>
          <w:tcPr>
            <w:tcW w:w="640" w:type="dxa"/>
            <w:tcBorders>
              <w:top w:val="nil"/>
              <w:left w:val="single" w:sz="8" w:space="0" w:color="000000"/>
              <w:bottom w:val="single" w:sz="8" w:space="0" w:color="000000"/>
              <w:right w:val="nil"/>
            </w:tcBorders>
            <w:shd w:val="clear" w:color="000000" w:fill="FFFFFF"/>
            <w:vAlign w:val="center"/>
            <w:hideMark/>
          </w:tcPr>
          <w:p w14:paraId="4C4C46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2543303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D9D2FC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Pincel para Quadro Branco; Cor Preto; </w:t>
            </w:r>
            <w:proofErr w:type="gramStart"/>
            <w:r w:rsidRPr="00F47CA0">
              <w:rPr>
                <w:rFonts w:eastAsia="Times New Roman" w:cs="Calibri"/>
                <w:color w:val="000000"/>
                <w:sz w:val="24"/>
                <w:szCs w:val="24"/>
                <w:lang w:val="pt-BR" w:eastAsia="pt-BR"/>
              </w:rPr>
              <w:t>Confeccionado</w:t>
            </w:r>
            <w:proofErr w:type="gramEnd"/>
            <w:r w:rsidRPr="00F47CA0">
              <w:rPr>
                <w:rFonts w:eastAsia="Times New Roman" w:cs="Calibri"/>
                <w:color w:val="000000"/>
                <w:sz w:val="24"/>
                <w:szCs w:val="24"/>
                <w:lang w:val="pt-BR" w:eastAsia="pt-BR"/>
              </w:rPr>
              <w:t xml:space="preserve"> com resinas </w:t>
            </w:r>
            <w:proofErr w:type="spellStart"/>
            <w:r w:rsidRPr="00F47CA0">
              <w:rPr>
                <w:rFonts w:eastAsia="Times New Roman" w:cs="Calibri"/>
                <w:color w:val="000000"/>
                <w:sz w:val="24"/>
                <w:szCs w:val="24"/>
                <w:lang w:val="pt-BR" w:eastAsia="pt-BR"/>
              </w:rPr>
              <w:t>termoplasticas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spellStart"/>
            <w:r w:rsidRPr="00F47CA0">
              <w:rPr>
                <w:rFonts w:eastAsia="Times New Roman" w:cs="Calibri"/>
                <w:color w:val="000000"/>
                <w:sz w:val="24"/>
                <w:szCs w:val="24"/>
                <w:lang w:val="pt-BR" w:eastAsia="pt-BR"/>
              </w:rPr>
              <w:t>alcool</w:t>
            </w:r>
            <w:proofErr w:type="spellEnd"/>
            <w:r w:rsidRPr="00F47CA0">
              <w:rPr>
                <w:rFonts w:eastAsia="Times New Roman" w:cs="Calibri"/>
                <w:color w:val="000000"/>
                <w:sz w:val="24"/>
                <w:szCs w:val="24"/>
                <w:lang w:val="pt-BR" w:eastAsia="pt-BR"/>
              </w:rPr>
              <w:t xml:space="preserve">, pigmentos, resinas, solventes aditivos, tubo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Medindo 129 mm x 20mm; Ponta de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323ECCEC" w14:textId="773C6A8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E48353B" w14:textId="2A8CD10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02ECFC0"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6992C9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526</w:t>
            </w:r>
          </w:p>
        </w:tc>
        <w:tc>
          <w:tcPr>
            <w:tcW w:w="640" w:type="dxa"/>
            <w:tcBorders>
              <w:top w:val="nil"/>
              <w:left w:val="single" w:sz="8" w:space="0" w:color="000000"/>
              <w:bottom w:val="single" w:sz="8" w:space="0" w:color="000000"/>
              <w:right w:val="nil"/>
            </w:tcBorders>
            <w:shd w:val="clear" w:color="000000" w:fill="FFFFFF"/>
            <w:vAlign w:val="center"/>
            <w:hideMark/>
          </w:tcPr>
          <w:p w14:paraId="4D4FD35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0A6BF64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AD36EF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Pincel para Quadro Branco; Cor Vermelho; </w:t>
            </w:r>
            <w:proofErr w:type="gramStart"/>
            <w:r w:rsidRPr="00F47CA0">
              <w:rPr>
                <w:rFonts w:eastAsia="Times New Roman" w:cs="Calibri"/>
                <w:color w:val="000000"/>
                <w:sz w:val="24"/>
                <w:szCs w:val="24"/>
                <w:lang w:val="pt-BR" w:eastAsia="pt-BR"/>
              </w:rPr>
              <w:t>Confeccionado</w:t>
            </w:r>
            <w:proofErr w:type="gramEnd"/>
            <w:r w:rsidRPr="00F47CA0">
              <w:rPr>
                <w:rFonts w:eastAsia="Times New Roman" w:cs="Calibri"/>
                <w:color w:val="000000"/>
                <w:sz w:val="24"/>
                <w:szCs w:val="24"/>
                <w:lang w:val="pt-BR" w:eastAsia="pt-BR"/>
              </w:rPr>
              <w:t xml:space="preserve"> com resinas </w:t>
            </w:r>
            <w:proofErr w:type="spellStart"/>
            <w:r w:rsidRPr="00F47CA0">
              <w:rPr>
                <w:rFonts w:eastAsia="Times New Roman" w:cs="Calibri"/>
                <w:color w:val="000000"/>
                <w:sz w:val="24"/>
                <w:szCs w:val="24"/>
                <w:lang w:val="pt-BR" w:eastAsia="pt-BR"/>
              </w:rPr>
              <w:t>termoplasticas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spellStart"/>
            <w:r w:rsidRPr="00F47CA0">
              <w:rPr>
                <w:rFonts w:eastAsia="Times New Roman" w:cs="Calibri"/>
                <w:color w:val="000000"/>
                <w:sz w:val="24"/>
                <w:szCs w:val="24"/>
                <w:lang w:val="pt-BR" w:eastAsia="pt-BR"/>
              </w:rPr>
              <w:t>alcool</w:t>
            </w:r>
            <w:proofErr w:type="spellEnd"/>
            <w:r w:rsidRPr="00F47CA0">
              <w:rPr>
                <w:rFonts w:eastAsia="Times New Roman" w:cs="Calibri"/>
                <w:color w:val="000000"/>
                <w:sz w:val="24"/>
                <w:szCs w:val="24"/>
                <w:lang w:val="pt-BR" w:eastAsia="pt-BR"/>
              </w:rPr>
              <w:t xml:space="preserve">, pigmentos, resinas, solventes aditivos, tubo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Medindo 129 mm x 20mm; Ponta de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4C55A30C" w14:textId="17C32C5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C5CD39C" w14:textId="63CF036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45D0360"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EE4EEE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527</w:t>
            </w:r>
          </w:p>
        </w:tc>
        <w:tc>
          <w:tcPr>
            <w:tcW w:w="640" w:type="dxa"/>
            <w:tcBorders>
              <w:top w:val="nil"/>
              <w:left w:val="single" w:sz="8" w:space="0" w:color="000000"/>
              <w:bottom w:val="single" w:sz="8" w:space="0" w:color="000000"/>
              <w:right w:val="nil"/>
            </w:tcBorders>
            <w:shd w:val="clear" w:color="000000" w:fill="FFFFFF"/>
            <w:vAlign w:val="center"/>
            <w:hideMark/>
          </w:tcPr>
          <w:p w14:paraId="2FAE4BA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w:t>
            </w:r>
          </w:p>
        </w:tc>
        <w:tc>
          <w:tcPr>
            <w:tcW w:w="1026" w:type="dxa"/>
            <w:tcBorders>
              <w:top w:val="nil"/>
              <w:left w:val="single" w:sz="8" w:space="0" w:color="000000"/>
              <w:bottom w:val="single" w:sz="8" w:space="0" w:color="000000"/>
              <w:right w:val="nil"/>
            </w:tcBorders>
            <w:shd w:val="clear" w:color="000000" w:fill="FFFFFF"/>
            <w:vAlign w:val="center"/>
            <w:hideMark/>
          </w:tcPr>
          <w:p w14:paraId="4C98BB1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A4EBD33" w14:textId="5094A799"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Pistola De Cola Quente 7mm a 8mm de 40 </w:t>
            </w:r>
            <w:proofErr w:type="spellStart"/>
            <w:r w:rsidRPr="00F47CA0">
              <w:rPr>
                <w:rFonts w:eastAsia="Times New Roman" w:cs="Calibri"/>
                <w:color w:val="000000"/>
                <w:sz w:val="24"/>
                <w:szCs w:val="24"/>
                <w:lang w:val="pt-BR" w:eastAsia="pt-BR"/>
              </w:rPr>
              <w:t>Wats</w:t>
            </w:r>
            <w:proofErr w:type="spellEnd"/>
            <w:r w:rsidRPr="00F47CA0">
              <w:rPr>
                <w:rFonts w:eastAsia="Times New Roman" w:cs="Calibri"/>
                <w:color w:val="000000"/>
                <w:sz w:val="24"/>
                <w:szCs w:val="24"/>
                <w:lang w:val="pt-BR" w:eastAsia="pt-BR"/>
              </w:rPr>
              <w:t xml:space="preserve"> Bivolt </w:t>
            </w:r>
          </w:p>
        </w:tc>
        <w:tc>
          <w:tcPr>
            <w:tcW w:w="1360" w:type="dxa"/>
            <w:tcBorders>
              <w:top w:val="nil"/>
              <w:left w:val="single" w:sz="8" w:space="0" w:color="000000"/>
              <w:bottom w:val="single" w:sz="8" w:space="0" w:color="000000"/>
              <w:right w:val="nil"/>
            </w:tcBorders>
            <w:shd w:val="clear" w:color="auto" w:fill="auto"/>
            <w:vAlign w:val="center"/>
          </w:tcPr>
          <w:p w14:paraId="59BCFE74" w14:textId="7EFF98D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27A996F" w14:textId="3589B55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A66C7D1"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F5761B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528</w:t>
            </w:r>
          </w:p>
        </w:tc>
        <w:tc>
          <w:tcPr>
            <w:tcW w:w="640" w:type="dxa"/>
            <w:tcBorders>
              <w:top w:val="nil"/>
              <w:left w:val="single" w:sz="8" w:space="0" w:color="000000"/>
              <w:bottom w:val="single" w:sz="8" w:space="0" w:color="000000"/>
              <w:right w:val="nil"/>
            </w:tcBorders>
            <w:shd w:val="clear" w:color="000000" w:fill="FFFFFF"/>
            <w:vAlign w:val="center"/>
            <w:hideMark/>
          </w:tcPr>
          <w:p w14:paraId="464CED1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w:t>
            </w:r>
          </w:p>
        </w:tc>
        <w:tc>
          <w:tcPr>
            <w:tcW w:w="1026" w:type="dxa"/>
            <w:tcBorders>
              <w:top w:val="nil"/>
              <w:left w:val="single" w:sz="8" w:space="0" w:color="000000"/>
              <w:bottom w:val="single" w:sz="8" w:space="0" w:color="000000"/>
              <w:right w:val="nil"/>
            </w:tcBorders>
            <w:shd w:val="clear" w:color="000000" w:fill="FFFFFF"/>
            <w:vAlign w:val="center"/>
            <w:hideMark/>
          </w:tcPr>
          <w:p w14:paraId="10317BD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5693FDF" w14:textId="27733B96"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Pistola De Cola Quente 11mm a 12mm de 40 </w:t>
            </w:r>
            <w:proofErr w:type="spellStart"/>
            <w:r w:rsidRPr="00F47CA0">
              <w:rPr>
                <w:rFonts w:eastAsia="Times New Roman" w:cs="Calibri"/>
                <w:color w:val="000000"/>
                <w:sz w:val="24"/>
                <w:szCs w:val="24"/>
                <w:lang w:val="pt-BR" w:eastAsia="pt-BR"/>
              </w:rPr>
              <w:t>Wats</w:t>
            </w:r>
            <w:proofErr w:type="spellEnd"/>
            <w:r w:rsidRPr="00F47CA0">
              <w:rPr>
                <w:rFonts w:eastAsia="Times New Roman" w:cs="Calibri"/>
                <w:color w:val="000000"/>
                <w:sz w:val="24"/>
                <w:szCs w:val="24"/>
                <w:lang w:val="pt-BR" w:eastAsia="pt-BR"/>
              </w:rPr>
              <w:t xml:space="preserve"> Bivolt </w:t>
            </w:r>
          </w:p>
        </w:tc>
        <w:tc>
          <w:tcPr>
            <w:tcW w:w="1360" w:type="dxa"/>
            <w:tcBorders>
              <w:top w:val="nil"/>
              <w:left w:val="single" w:sz="8" w:space="0" w:color="000000"/>
              <w:bottom w:val="single" w:sz="8" w:space="0" w:color="000000"/>
              <w:right w:val="nil"/>
            </w:tcBorders>
            <w:shd w:val="clear" w:color="auto" w:fill="auto"/>
            <w:vAlign w:val="center"/>
          </w:tcPr>
          <w:p w14:paraId="41C43A82" w14:textId="1B731BB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00567AB" w14:textId="2E98153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7371C8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40C55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529</w:t>
            </w:r>
          </w:p>
        </w:tc>
        <w:tc>
          <w:tcPr>
            <w:tcW w:w="640" w:type="dxa"/>
            <w:tcBorders>
              <w:top w:val="nil"/>
              <w:left w:val="single" w:sz="8" w:space="0" w:color="000000"/>
              <w:bottom w:val="single" w:sz="8" w:space="0" w:color="000000"/>
              <w:right w:val="nil"/>
            </w:tcBorders>
            <w:shd w:val="clear" w:color="000000" w:fill="FFFFFF"/>
            <w:vAlign w:val="center"/>
            <w:hideMark/>
          </w:tcPr>
          <w:p w14:paraId="0833088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28DC05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BCCF2F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Prendedor de papel c/ 10 unidades, Prendedor de papel corpo de metal com pintura epóxi e presilha em aço inoxidável corpo. Preto, Tam. 25mm.</w:t>
            </w:r>
          </w:p>
        </w:tc>
        <w:tc>
          <w:tcPr>
            <w:tcW w:w="1360" w:type="dxa"/>
            <w:tcBorders>
              <w:top w:val="nil"/>
              <w:left w:val="single" w:sz="8" w:space="0" w:color="000000"/>
              <w:bottom w:val="single" w:sz="8" w:space="0" w:color="000000"/>
              <w:right w:val="nil"/>
            </w:tcBorders>
            <w:shd w:val="clear" w:color="auto" w:fill="auto"/>
            <w:vAlign w:val="center"/>
          </w:tcPr>
          <w:p w14:paraId="2092EA25" w14:textId="2F1AB36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F2D4830" w14:textId="29FB774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A2CF29C"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84D23C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530</w:t>
            </w:r>
          </w:p>
        </w:tc>
        <w:tc>
          <w:tcPr>
            <w:tcW w:w="640" w:type="dxa"/>
            <w:tcBorders>
              <w:top w:val="nil"/>
              <w:left w:val="single" w:sz="8" w:space="0" w:color="000000"/>
              <w:bottom w:val="single" w:sz="8" w:space="0" w:color="000000"/>
              <w:right w:val="nil"/>
            </w:tcBorders>
            <w:shd w:val="clear" w:color="000000" w:fill="FFFFFF"/>
            <w:vAlign w:val="center"/>
            <w:hideMark/>
          </w:tcPr>
          <w:p w14:paraId="32627BD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0736765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F66FC7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Porta Carimbo modular. Para 6 carimbos.</w:t>
            </w:r>
          </w:p>
        </w:tc>
        <w:tc>
          <w:tcPr>
            <w:tcW w:w="1360" w:type="dxa"/>
            <w:tcBorders>
              <w:top w:val="nil"/>
              <w:left w:val="single" w:sz="8" w:space="0" w:color="000000"/>
              <w:bottom w:val="single" w:sz="8" w:space="0" w:color="000000"/>
              <w:right w:val="nil"/>
            </w:tcBorders>
            <w:shd w:val="clear" w:color="auto" w:fill="auto"/>
            <w:vAlign w:val="center"/>
          </w:tcPr>
          <w:p w14:paraId="3CF11E2D" w14:textId="11F02F3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91F8B3A" w14:textId="2E62735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B25D16E"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964098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531</w:t>
            </w:r>
          </w:p>
        </w:tc>
        <w:tc>
          <w:tcPr>
            <w:tcW w:w="640" w:type="dxa"/>
            <w:tcBorders>
              <w:top w:val="nil"/>
              <w:left w:val="single" w:sz="8" w:space="0" w:color="000000"/>
              <w:bottom w:val="single" w:sz="8" w:space="0" w:color="000000"/>
              <w:right w:val="nil"/>
            </w:tcBorders>
            <w:shd w:val="clear" w:color="000000" w:fill="FFFFFF"/>
            <w:vAlign w:val="center"/>
            <w:hideMark/>
          </w:tcPr>
          <w:p w14:paraId="1DCEB5D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E22061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A50812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Porta fita adesiva pequeno, com o sistema de roldana e serrilha de aço inoxidável, Medidas: 180mm x 80mm x 70mm, Peso: 540g, Diâmetro da roldana: 25mm, Lâmina de corte: Aço inoxidável.</w:t>
            </w:r>
          </w:p>
        </w:tc>
        <w:tc>
          <w:tcPr>
            <w:tcW w:w="1360" w:type="dxa"/>
            <w:tcBorders>
              <w:top w:val="nil"/>
              <w:left w:val="single" w:sz="8" w:space="0" w:color="000000"/>
              <w:bottom w:val="single" w:sz="8" w:space="0" w:color="000000"/>
              <w:right w:val="nil"/>
            </w:tcBorders>
            <w:shd w:val="clear" w:color="auto" w:fill="auto"/>
            <w:vAlign w:val="center"/>
          </w:tcPr>
          <w:p w14:paraId="1D77F5D0" w14:textId="104A80A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E1DDFF7" w14:textId="465043E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B9B0C4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4E06C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532</w:t>
            </w:r>
          </w:p>
        </w:tc>
        <w:tc>
          <w:tcPr>
            <w:tcW w:w="640" w:type="dxa"/>
            <w:tcBorders>
              <w:top w:val="nil"/>
              <w:left w:val="single" w:sz="8" w:space="0" w:color="000000"/>
              <w:bottom w:val="single" w:sz="8" w:space="0" w:color="000000"/>
              <w:right w:val="nil"/>
            </w:tcBorders>
            <w:shd w:val="clear" w:color="000000" w:fill="FFFFFF"/>
            <w:vAlign w:val="center"/>
            <w:hideMark/>
          </w:tcPr>
          <w:p w14:paraId="60BC1B9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B7B659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7F4533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Porta fita adesiva grande, Base antiderrapante e seu cortante de fita e de aço inox, Tamanho: Grande. Para fitas do tamanho: 12, 19 e 25mm de largura. Cor: Preto</w:t>
            </w:r>
          </w:p>
        </w:tc>
        <w:tc>
          <w:tcPr>
            <w:tcW w:w="1360" w:type="dxa"/>
            <w:tcBorders>
              <w:top w:val="nil"/>
              <w:left w:val="single" w:sz="8" w:space="0" w:color="000000"/>
              <w:bottom w:val="single" w:sz="8" w:space="0" w:color="000000"/>
              <w:right w:val="nil"/>
            </w:tcBorders>
            <w:shd w:val="clear" w:color="auto" w:fill="auto"/>
            <w:vAlign w:val="center"/>
          </w:tcPr>
          <w:p w14:paraId="3329B2F6" w14:textId="4B2515A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1C34781" w14:textId="1535C72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5E4BA1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6331FF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533</w:t>
            </w:r>
          </w:p>
        </w:tc>
        <w:tc>
          <w:tcPr>
            <w:tcW w:w="640" w:type="dxa"/>
            <w:tcBorders>
              <w:top w:val="nil"/>
              <w:left w:val="single" w:sz="8" w:space="0" w:color="000000"/>
              <w:bottom w:val="single" w:sz="8" w:space="0" w:color="000000"/>
              <w:right w:val="nil"/>
            </w:tcBorders>
            <w:shd w:val="clear" w:color="000000" w:fill="FFFFFF"/>
            <w:vAlign w:val="center"/>
            <w:hideMark/>
          </w:tcPr>
          <w:p w14:paraId="125F141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64926E6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0A23A2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Porta Lápis/Caneta/Clips/Lembretes; Fabricado em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xml:space="preserve"> fumê; </w:t>
            </w:r>
            <w:proofErr w:type="gramStart"/>
            <w:r w:rsidRPr="00F47CA0">
              <w:rPr>
                <w:rFonts w:eastAsia="Times New Roman" w:cs="Calibri"/>
                <w:color w:val="000000"/>
                <w:sz w:val="24"/>
                <w:szCs w:val="24"/>
                <w:lang w:val="pt-BR" w:eastAsia="pt-BR"/>
              </w:rPr>
              <w:t>Medindo</w:t>
            </w:r>
            <w:proofErr w:type="gram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23cm x 6,5cm x 9,5 cm. </w:t>
            </w:r>
          </w:p>
        </w:tc>
        <w:tc>
          <w:tcPr>
            <w:tcW w:w="1360" w:type="dxa"/>
            <w:tcBorders>
              <w:top w:val="nil"/>
              <w:left w:val="single" w:sz="8" w:space="0" w:color="000000"/>
              <w:bottom w:val="single" w:sz="8" w:space="0" w:color="000000"/>
              <w:right w:val="nil"/>
            </w:tcBorders>
            <w:shd w:val="clear" w:color="auto" w:fill="auto"/>
            <w:vAlign w:val="center"/>
          </w:tcPr>
          <w:p w14:paraId="4A9E2171" w14:textId="7F935F1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F75D121" w14:textId="68BB96C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58138EB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2C44C7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534</w:t>
            </w:r>
          </w:p>
        </w:tc>
        <w:tc>
          <w:tcPr>
            <w:tcW w:w="640" w:type="dxa"/>
            <w:tcBorders>
              <w:top w:val="nil"/>
              <w:left w:val="single" w:sz="8" w:space="0" w:color="000000"/>
              <w:bottom w:val="single" w:sz="8" w:space="0" w:color="000000"/>
              <w:right w:val="nil"/>
            </w:tcBorders>
            <w:shd w:val="clear" w:color="000000" w:fill="FFFFFF"/>
            <w:vAlign w:val="center"/>
            <w:hideMark/>
          </w:tcPr>
          <w:p w14:paraId="7FB7377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118</w:t>
            </w:r>
          </w:p>
        </w:tc>
        <w:tc>
          <w:tcPr>
            <w:tcW w:w="1026" w:type="dxa"/>
            <w:tcBorders>
              <w:top w:val="nil"/>
              <w:left w:val="single" w:sz="8" w:space="0" w:color="000000"/>
              <w:bottom w:val="single" w:sz="8" w:space="0" w:color="000000"/>
              <w:right w:val="nil"/>
            </w:tcBorders>
            <w:shd w:val="clear" w:color="000000" w:fill="FFFFFF"/>
            <w:vAlign w:val="center"/>
            <w:hideMark/>
          </w:tcPr>
          <w:p w14:paraId="32D7CB3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B9ACD2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Prancheta Portátil; de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Poliestiremo</w:t>
            </w:r>
            <w:proofErr w:type="spellEnd"/>
            <w:r w:rsidRPr="00F47CA0">
              <w:rPr>
                <w:rFonts w:eastAsia="Times New Roman" w:cs="Calibri"/>
                <w:color w:val="000000"/>
                <w:sz w:val="24"/>
                <w:szCs w:val="24"/>
                <w:lang w:val="pt-BR" w:eastAsia="pt-BR"/>
              </w:rPr>
              <w:t xml:space="preserve"> (OS); Tamanho Ofício; Com Prendedor do Papel em Poliestireno ou de Metal.</w:t>
            </w:r>
          </w:p>
        </w:tc>
        <w:tc>
          <w:tcPr>
            <w:tcW w:w="1360" w:type="dxa"/>
            <w:tcBorders>
              <w:top w:val="nil"/>
              <w:left w:val="single" w:sz="8" w:space="0" w:color="000000"/>
              <w:bottom w:val="single" w:sz="8" w:space="0" w:color="000000"/>
              <w:right w:val="nil"/>
            </w:tcBorders>
            <w:shd w:val="clear" w:color="auto" w:fill="auto"/>
            <w:vAlign w:val="center"/>
          </w:tcPr>
          <w:p w14:paraId="1CBC128E" w14:textId="203DC7E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6208176" w14:textId="53B34A7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6F4B66A"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155FBD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535</w:t>
            </w:r>
          </w:p>
        </w:tc>
        <w:tc>
          <w:tcPr>
            <w:tcW w:w="640" w:type="dxa"/>
            <w:tcBorders>
              <w:top w:val="nil"/>
              <w:left w:val="single" w:sz="8" w:space="0" w:color="000000"/>
              <w:bottom w:val="single" w:sz="8" w:space="0" w:color="000000"/>
              <w:right w:val="nil"/>
            </w:tcBorders>
            <w:shd w:val="clear" w:color="000000" w:fill="FFFFFF"/>
            <w:vAlign w:val="center"/>
            <w:hideMark/>
          </w:tcPr>
          <w:p w14:paraId="5AAB0AE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6ECED2D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F7B052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Prendedor de papel, Tipo </w:t>
            </w:r>
            <w:proofErr w:type="spellStart"/>
            <w:r w:rsidRPr="00F47CA0">
              <w:rPr>
                <w:rFonts w:eastAsia="Times New Roman" w:cs="Calibri"/>
                <w:color w:val="000000"/>
                <w:sz w:val="24"/>
                <w:szCs w:val="24"/>
                <w:lang w:val="pt-BR" w:eastAsia="pt-BR"/>
              </w:rPr>
              <w:t>Binder</w:t>
            </w:r>
            <w:proofErr w:type="spellEnd"/>
            <w:r w:rsidRPr="00F47CA0">
              <w:rPr>
                <w:rFonts w:eastAsia="Times New Roman" w:cs="Calibri"/>
                <w:color w:val="000000"/>
                <w:sz w:val="24"/>
                <w:szCs w:val="24"/>
                <w:lang w:val="pt-BR" w:eastAsia="pt-BR"/>
              </w:rPr>
              <w:t xml:space="preserve"> Clip; 32 MM, c/ 10 unidades</w:t>
            </w:r>
          </w:p>
        </w:tc>
        <w:tc>
          <w:tcPr>
            <w:tcW w:w="1360" w:type="dxa"/>
            <w:tcBorders>
              <w:top w:val="nil"/>
              <w:left w:val="single" w:sz="8" w:space="0" w:color="000000"/>
              <w:bottom w:val="single" w:sz="8" w:space="0" w:color="000000"/>
              <w:right w:val="nil"/>
            </w:tcBorders>
            <w:shd w:val="clear" w:color="auto" w:fill="auto"/>
            <w:vAlign w:val="center"/>
          </w:tcPr>
          <w:p w14:paraId="7D827A6B" w14:textId="3FD6807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19F4A5E" w14:textId="7D2998C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5C9E675"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506D82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536</w:t>
            </w:r>
          </w:p>
        </w:tc>
        <w:tc>
          <w:tcPr>
            <w:tcW w:w="640" w:type="dxa"/>
            <w:tcBorders>
              <w:top w:val="nil"/>
              <w:left w:val="single" w:sz="8" w:space="0" w:color="000000"/>
              <w:bottom w:val="single" w:sz="8" w:space="0" w:color="000000"/>
              <w:right w:val="nil"/>
            </w:tcBorders>
            <w:shd w:val="clear" w:color="000000" w:fill="FFFFFF"/>
            <w:vAlign w:val="center"/>
            <w:hideMark/>
          </w:tcPr>
          <w:p w14:paraId="429FFD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0ED6B2E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D9AF17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Quadro Branco com Moldura em Alumínio; </w:t>
            </w:r>
            <w:proofErr w:type="gramStart"/>
            <w:r w:rsidRPr="00F47CA0">
              <w:rPr>
                <w:rFonts w:eastAsia="Times New Roman" w:cs="Calibri"/>
                <w:color w:val="000000"/>
                <w:sz w:val="24"/>
                <w:szCs w:val="24"/>
                <w:lang w:val="pt-BR" w:eastAsia="pt-BR"/>
              </w:rPr>
              <w:t>Medindo</w:t>
            </w:r>
            <w:proofErr w:type="gramEnd"/>
            <w:r w:rsidRPr="00F47CA0">
              <w:rPr>
                <w:rFonts w:eastAsia="Times New Roman" w:cs="Calibri"/>
                <w:color w:val="000000"/>
                <w:sz w:val="24"/>
                <w:szCs w:val="24"/>
                <w:lang w:val="pt-BR" w:eastAsia="pt-BR"/>
              </w:rPr>
              <w:t xml:space="preserve"> 90 cm x 120 cm; </w:t>
            </w:r>
            <w:proofErr w:type="spellStart"/>
            <w:r w:rsidRPr="00F47CA0">
              <w:rPr>
                <w:rFonts w:eastAsia="Times New Roman" w:cs="Calibri"/>
                <w:color w:val="000000"/>
                <w:sz w:val="24"/>
                <w:szCs w:val="24"/>
                <w:lang w:val="pt-BR" w:eastAsia="pt-BR"/>
              </w:rPr>
              <w:t>Fabricaddo</w:t>
            </w:r>
            <w:proofErr w:type="spellEnd"/>
            <w:r w:rsidRPr="00F47CA0">
              <w:rPr>
                <w:rFonts w:eastAsia="Times New Roman" w:cs="Calibri"/>
                <w:color w:val="000000"/>
                <w:sz w:val="24"/>
                <w:szCs w:val="24"/>
                <w:lang w:val="pt-BR" w:eastAsia="pt-BR"/>
              </w:rPr>
              <w:t xml:space="preserve"> em chapa de madeira vitrificada Branca Brilhante de 3mm; Acabamento com moldura de </w:t>
            </w:r>
            <w:proofErr w:type="spellStart"/>
            <w:r w:rsidRPr="00F47CA0">
              <w:rPr>
                <w:rFonts w:eastAsia="Times New Roman" w:cs="Calibri"/>
                <w:color w:val="000000"/>
                <w:sz w:val="24"/>
                <w:szCs w:val="24"/>
                <w:lang w:val="pt-BR" w:eastAsia="pt-BR"/>
              </w:rPr>
              <w:t>aluminio</w:t>
            </w:r>
            <w:proofErr w:type="spellEnd"/>
            <w:r w:rsidRPr="00F47CA0">
              <w:rPr>
                <w:rFonts w:eastAsia="Times New Roman" w:cs="Calibri"/>
                <w:color w:val="000000"/>
                <w:sz w:val="24"/>
                <w:szCs w:val="24"/>
                <w:lang w:val="pt-BR" w:eastAsia="pt-BR"/>
              </w:rPr>
              <w:t xml:space="preserve"> natural; com suporte para apagador em </w:t>
            </w:r>
            <w:proofErr w:type="spellStart"/>
            <w:r w:rsidRPr="00F47CA0">
              <w:rPr>
                <w:rFonts w:eastAsia="Times New Roman" w:cs="Calibri"/>
                <w:color w:val="000000"/>
                <w:sz w:val="24"/>
                <w:szCs w:val="24"/>
                <w:lang w:val="pt-BR" w:eastAsia="pt-BR"/>
              </w:rPr>
              <w:t>aluminio</w:t>
            </w:r>
            <w:proofErr w:type="spellEnd"/>
            <w:r w:rsidRPr="00F47CA0">
              <w:rPr>
                <w:rFonts w:eastAsia="Times New Roman" w:cs="Calibri"/>
                <w:color w:val="000000"/>
                <w:sz w:val="24"/>
                <w:szCs w:val="24"/>
                <w:lang w:val="pt-BR" w:eastAsia="pt-BR"/>
              </w:rPr>
              <w:t>.</w:t>
            </w:r>
          </w:p>
        </w:tc>
        <w:tc>
          <w:tcPr>
            <w:tcW w:w="1360" w:type="dxa"/>
            <w:tcBorders>
              <w:top w:val="nil"/>
              <w:left w:val="single" w:sz="8" w:space="0" w:color="000000"/>
              <w:bottom w:val="single" w:sz="8" w:space="0" w:color="000000"/>
              <w:right w:val="nil"/>
            </w:tcBorders>
            <w:shd w:val="clear" w:color="auto" w:fill="auto"/>
            <w:vAlign w:val="center"/>
          </w:tcPr>
          <w:p w14:paraId="1C2DFAA9" w14:textId="118982D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AF5E11D" w14:textId="230BAA1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40160E6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D9AF6F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537</w:t>
            </w:r>
          </w:p>
        </w:tc>
        <w:tc>
          <w:tcPr>
            <w:tcW w:w="640" w:type="dxa"/>
            <w:tcBorders>
              <w:top w:val="nil"/>
              <w:left w:val="single" w:sz="8" w:space="0" w:color="000000"/>
              <w:bottom w:val="single" w:sz="8" w:space="0" w:color="000000"/>
              <w:right w:val="nil"/>
            </w:tcBorders>
            <w:shd w:val="clear" w:color="000000" w:fill="FFFFFF"/>
            <w:vAlign w:val="center"/>
            <w:hideMark/>
          </w:tcPr>
          <w:p w14:paraId="5D0026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69C8A05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0BC3F2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Quadro de Cortiça. Medindo 120mm x 90mm. Com moldura em madeira ou alumínio.</w:t>
            </w:r>
          </w:p>
        </w:tc>
        <w:tc>
          <w:tcPr>
            <w:tcW w:w="1360" w:type="dxa"/>
            <w:tcBorders>
              <w:top w:val="nil"/>
              <w:left w:val="single" w:sz="8" w:space="0" w:color="000000"/>
              <w:bottom w:val="single" w:sz="8" w:space="0" w:color="000000"/>
              <w:right w:val="nil"/>
            </w:tcBorders>
            <w:shd w:val="clear" w:color="auto" w:fill="auto"/>
            <w:vAlign w:val="center"/>
          </w:tcPr>
          <w:p w14:paraId="60CFF703" w14:textId="0D7BA3E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544163E" w14:textId="636DFC7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40311A8"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DC312D7" w14:textId="28E4D9EA"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w:t>
            </w:r>
            <w:r w:rsidR="00DC005A">
              <w:rPr>
                <w:rFonts w:eastAsia="Times New Roman" w:cs="Calibri"/>
                <w:color w:val="000000"/>
                <w:sz w:val="24"/>
                <w:szCs w:val="24"/>
                <w:lang w:val="pt-BR" w:eastAsia="pt-BR"/>
              </w:rPr>
              <w:t>8</w:t>
            </w:r>
          </w:p>
        </w:tc>
        <w:tc>
          <w:tcPr>
            <w:tcW w:w="640" w:type="dxa"/>
            <w:tcBorders>
              <w:top w:val="nil"/>
              <w:left w:val="single" w:sz="8" w:space="0" w:color="000000"/>
              <w:bottom w:val="single" w:sz="8" w:space="0" w:color="000000"/>
              <w:right w:val="nil"/>
            </w:tcBorders>
            <w:shd w:val="clear" w:color="000000" w:fill="FFFFFF"/>
            <w:vAlign w:val="center"/>
            <w:hideMark/>
          </w:tcPr>
          <w:p w14:paraId="4FB69D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92</w:t>
            </w:r>
          </w:p>
        </w:tc>
        <w:tc>
          <w:tcPr>
            <w:tcW w:w="1026" w:type="dxa"/>
            <w:tcBorders>
              <w:top w:val="nil"/>
              <w:left w:val="single" w:sz="8" w:space="0" w:color="000000"/>
              <w:bottom w:val="single" w:sz="8" w:space="0" w:color="000000"/>
              <w:right w:val="nil"/>
            </w:tcBorders>
            <w:shd w:val="clear" w:color="000000" w:fill="FFFFFF"/>
            <w:vAlign w:val="center"/>
            <w:hideMark/>
          </w:tcPr>
          <w:p w14:paraId="2BC0022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01E83C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Régua de 30 cm; Comprimento da </w:t>
            </w:r>
            <w:proofErr w:type="spellStart"/>
            <w:r w:rsidRPr="00F47CA0">
              <w:rPr>
                <w:rFonts w:eastAsia="Times New Roman" w:cs="Calibri"/>
                <w:color w:val="000000"/>
                <w:sz w:val="24"/>
                <w:szCs w:val="24"/>
                <w:lang w:val="pt-BR" w:eastAsia="pt-BR"/>
              </w:rPr>
              <w:t>escla</w:t>
            </w:r>
            <w:proofErr w:type="spellEnd"/>
            <w:r w:rsidRPr="00F47CA0">
              <w:rPr>
                <w:rFonts w:eastAsia="Times New Roman" w:cs="Calibri"/>
                <w:color w:val="000000"/>
                <w:sz w:val="24"/>
                <w:szCs w:val="24"/>
                <w:lang w:val="pt-BR" w:eastAsia="pt-BR"/>
              </w:rPr>
              <w:t xml:space="preserve"> com divisão em </w:t>
            </w:r>
            <w:proofErr w:type="spellStart"/>
            <w:r w:rsidRPr="00F47CA0">
              <w:rPr>
                <w:rFonts w:eastAsia="Times New Roman" w:cs="Calibri"/>
                <w:color w:val="000000"/>
                <w:sz w:val="24"/>
                <w:szCs w:val="24"/>
                <w:lang w:val="pt-BR" w:eastAsia="pt-BR"/>
              </w:rPr>
              <w:t>milimetros</w:t>
            </w:r>
            <w:proofErr w:type="spellEnd"/>
            <w:r w:rsidRPr="00F47CA0">
              <w:rPr>
                <w:rFonts w:eastAsia="Times New Roman" w:cs="Calibri"/>
                <w:color w:val="000000"/>
                <w:sz w:val="24"/>
                <w:szCs w:val="24"/>
                <w:lang w:val="pt-BR" w:eastAsia="pt-BR"/>
              </w:rPr>
              <w:t xml:space="preserve">, numeração em </w:t>
            </w:r>
            <w:proofErr w:type="spellStart"/>
            <w:r w:rsidRPr="00F47CA0">
              <w:rPr>
                <w:rFonts w:eastAsia="Times New Roman" w:cs="Calibri"/>
                <w:color w:val="000000"/>
                <w:sz w:val="24"/>
                <w:szCs w:val="24"/>
                <w:lang w:val="pt-BR" w:eastAsia="pt-BR"/>
              </w:rPr>
              <w:t>centimetros</w:t>
            </w:r>
            <w:proofErr w:type="spellEnd"/>
            <w:r w:rsidRPr="00F47CA0">
              <w:rPr>
                <w:rFonts w:eastAsia="Times New Roman" w:cs="Calibri"/>
                <w:color w:val="000000"/>
                <w:sz w:val="24"/>
                <w:szCs w:val="24"/>
                <w:lang w:val="pt-BR" w:eastAsia="pt-BR"/>
              </w:rPr>
              <w:t xml:space="preserve">, confeccionada em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xml:space="preserve"> com espessura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de 5mm e largura de 35mm – Selo do INMETRO. </w:t>
            </w:r>
          </w:p>
        </w:tc>
        <w:tc>
          <w:tcPr>
            <w:tcW w:w="1360" w:type="dxa"/>
            <w:tcBorders>
              <w:top w:val="nil"/>
              <w:left w:val="single" w:sz="8" w:space="0" w:color="000000"/>
              <w:bottom w:val="single" w:sz="8" w:space="0" w:color="000000"/>
              <w:right w:val="nil"/>
            </w:tcBorders>
            <w:shd w:val="clear" w:color="auto" w:fill="auto"/>
            <w:vAlign w:val="center"/>
          </w:tcPr>
          <w:p w14:paraId="2DB34B2E" w14:textId="0AECBBB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57F948" w14:textId="6D9BBE9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7BAE22BF"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4C90CFB" w14:textId="3324B3FB"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r w:rsidR="00DC005A">
              <w:rPr>
                <w:rFonts w:eastAsia="Times New Roman" w:cs="Calibri"/>
                <w:color w:val="000000"/>
                <w:sz w:val="24"/>
                <w:szCs w:val="24"/>
                <w:lang w:val="pt-BR" w:eastAsia="pt-BR"/>
              </w:rPr>
              <w:t>39</w:t>
            </w:r>
          </w:p>
        </w:tc>
        <w:tc>
          <w:tcPr>
            <w:tcW w:w="640" w:type="dxa"/>
            <w:tcBorders>
              <w:top w:val="nil"/>
              <w:left w:val="single" w:sz="8" w:space="0" w:color="000000"/>
              <w:bottom w:val="single" w:sz="8" w:space="0" w:color="000000"/>
              <w:right w:val="nil"/>
            </w:tcBorders>
            <w:shd w:val="clear" w:color="000000" w:fill="FFFFFF"/>
            <w:vAlign w:val="center"/>
            <w:hideMark/>
          </w:tcPr>
          <w:p w14:paraId="4003E6C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70BA3CB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3B7DDB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Régua de 60 cm; Comprimento da </w:t>
            </w:r>
            <w:proofErr w:type="spellStart"/>
            <w:r w:rsidRPr="00F47CA0">
              <w:rPr>
                <w:rFonts w:eastAsia="Times New Roman" w:cs="Calibri"/>
                <w:color w:val="000000"/>
                <w:sz w:val="24"/>
                <w:szCs w:val="24"/>
                <w:lang w:val="pt-BR" w:eastAsia="pt-BR"/>
              </w:rPr>
              <w:t>escla</w:t>
            </w:r>
            <w:proofErr w:type="spellEnd"/>
            <w:r w:rsidRPr="00F47CA0">
              <w:rPr>
                <w:rFonts w:eastAsia="Times New Roman" w:cs="Calibri"/>
                <w:color w:val="000000"/>
                <w:sz w:val="24"/>
                <w:szCs w:val="24"/>
                <w:lang w:val="pt-BR" w:eastAsia="pt-BR"/>
              </w:rPr>
              <w:t xml:space="preserve"> com divisão em </w:t>
            </w:r>
            <w:proofErr w:type="spellStart"/>
            <w:r w:rsidRPr="00F47CA0">
              <w:rPr>
                <w:rFonts w:eastAsia="Times New Roman" w:cs="Calibri"/>
                <w:color w:val="000000"/>
                <w:sz w:val="24"/>
                <w:szCs w:val="24"/>
                <w:lang w:val="pt-BR" w:eastAsia="pt-BR"/>
              </w:rPr>
              <w:t>milimetros</w:t>
            </w:r>
            <w:proofErr w:type="spellEnd"/>
            <w:r w:rsidRPr="00F47CA0">
              <w:rPr>
                <w:rFonts w:eastAsia="Times New Roman" w:cs="Calibri"/>
                <w:color w:val="000000"/>
                <w:sz w:val="24"/>
                <w:szCs w:val="24"/>
                <w:lang w:val="pt-BR" w:eastAsia="pt-BR"/>
              </w:rPr>
              <w:t xml:space="preserve">, numeração em </w:t>
            </w:r>
            <w:proofErr w:type="spellStart"/>
            <w:r w:rsidRPr="00F47CA0">
              <w:rPr>
                <w:rFonts w:eastAsia="Times New Roman" w:cs="Calibri"/>
                <w:color w:val="000000"/>
                <w:sz w:val="24"/>
                <w:szCs w:val="24"/>
                <w:lang w:val="pt-BR" w:eastAsia="pt-BR"/>
              </w:rPr>
              <w:t>centimetros</w:t>
            </w:r>
            <w:proofErr w:type="spellEnd"/>
            <w:r w:rsidRPr="00F47CA0">
              <w:rPr>
                <w:rFonts w:eastAsia="Times New Roman" w:cs="Calibri"/>
                <w:color w:val="000000"/>
                <w:sz w:val="24"/>
                <w:szCs w:val="24"/>
                <w:lang w:val="pt-BR" w:eastAsia="pt-BR"/>
              </w:rPr>
              <w:t xml:space="preserve">, confeccionada em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xml:space="preserve"> com espessura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de 5mm e largura de 35mm – Selo do INMETRO. </w:t>
            </w:r>
          </w:p>
        </w:tc>
        <w:tc>
          <w:tcPr>
            <w:tcW w:w="1360" w:type="dxa"/>
            <w:tcBorders>
              <w:top w:val="nil"/>
              <w:left w:val="single" w:sz="8" w:space="0" w:color="000000"/>
              <w:bottom w:val="single" w:sz="8" w:space="0" w:color="000000"/>
              <w:right w:val="nil"/>
            </w:tcBorders>
            <w:shd w:val="clear" w:color="auto" w:fill="auto"/>
            <w:vAlign w:val="center"/>
          </w:tcPr>
          <w:p w14:paraId="2FC1C053" w14:textId="31E3CED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6FBF9E2" w14:textId="36E95EB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0110E473"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277FCCF" w14:textId="47327BC8"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r w:rsidR="00DC005A">
              <w:rPr>
                <w:rFonts w:eastAsia="Times New Roman" w:cs="Calibri"/>
                <w:color w:val="000000"/>
                <w:sz w:val="24"/>
                <w:szCs w:val="24"/>
                <w:lang w:val="pt-BR" w:eastAsia="pt-BR"/>
              </w:rPr>
              <w:t>0</w:t>
            </w:r>
          </w:p>
        </w:tc>
        <w:tc>
          <w:tcPr>
            <w:tcW w:w="640" w:type="dxa"/>
            <w:tcBorders>
              <w:top w:val="nil"/>
              <w:left w:val="single" w:sz="8" w:space="0" w:color="000000"/>
              <w:bottom w:val="single" w:sz="8" w:space="0" w:color="000000"/>
              <w:right w:val="nil"/>
            </w:tcBorders>
            <w:shd w:val="clear" w:color="000000" w:fill="FFFFFF"/>
            <w:vAlign w:val="center"/>
            <w:hideMark/>
          </w:tcPr>
          <w:p w14:paraId="302A821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69CE887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356600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Sacos </w:t>
            </w:r>
            <w:proofErr w:type="spellStart"/>
            <w:r w:rsidRPr="00F47CA0">
              <w:rPr>
                <w:rFonts w:eastAsia="Times New Roman" w:cs="Calibri"/>
                <w:color w:val="000000"/>
                <w:sz w:val="24"/>
                <w:szCs w:val="24"/>
                <w:lang w:val="pt-BR" w:eastAsia="pt-BR"/>
              </w:rPr>
              <w:t>plasticos</w:t>
            </w:r>
            <w:proofErr w:type="spellEnd"/>
            <w:r w:rsidRPr="00F47CA0">
              <w:rPr>
                <w:rFonts w:eastAsia="Times New Roman" w:cs="Calibri"/>
                <w:color w:val="000000"/>
                <w:sz w:val="24"/>
                <w:szCs w:val="24"/>
                <w:lang w:val="pt-BR" w:eastAsia="pt-BR"/>
              </w:rPr>
              <w:t xml:space="preserve"> A4 com 4 furos (500 unidades cada caixa)</w:t>
            </w:r>
          </w:p>
        </w:tc>
        <w:tc>
          <w:tcPr>
            <w:tcW w:w="1360" w:type="dxa"/>
            <w:tcBorders>
              <w:top w:val="nil"/>
              <w:left w:val="single" w:sz="8" w:space="0" w:color="000000"/>
              <w:bottom w:val="single" w:sz="8" w:space="0" w:color="000000"/>
              <w:right w:val="nil"/>
            </w:tcBorders>
            <w:shd w:val="clear" w:color="auto" w:fill="auto"/>
            <w:vAlign w:val="center"/>
          </w:tcPr>
          <w:p w14:paraId="13AFA140" w14:textId="473D117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3C9D583" w14:textId="0B834D6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7BD15DDE"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018CBCD" w14:textId="46D864F6"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54</w:t>
            </w:r>
            <w:r w:rsidR="00DC005A">
              <w:rPr>
                <w:rFonts w:eastAsia="Times New Roman" w:cs="Calibri"/>
                <w:color w:val="000000"/>
                <w:sz w:val="24"/>
                <w:szCs w:val="24"/>
                <w:lang w:val="pt-BR" w:eastAsia="pt-BR"/>
              </w:rPr>
              <w:t>1</w:t>
            </w:r>
          </w:p>
        </w:tc>
        <w:tc>
          <w:tcPr>
            <w:tcW w:w="640" w:type="dxa"/>
            <w:tcBorders>
              <w:top w:val="nil"/>
              <w:left w:val="single" w:sz="8" w:space="0" w:color="000000"/>
              <w:bottom w:val="single" w:sz="8" w:space="0" w:color="000000"/>
              <w:right w:val="nil"/>
            </w:tcBorders>
            <w:shd w:val="clear" w:color="000000" w:fill="FFFFFF"/>
            <w:vAlign w:val="center"/>
            <w:hideMark/>
          </w:tcPr>
          <w:p w14:paraId="524F17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w:t>
            </w:r>
          </w:p>
        </w:tc>
        <w:tc>
          <w:tcPr>
            <w:tcW w:w="1026" w:type="dxa"/>
            <w:tcBorders>
              <w:top w:val="nil"/>
              <w:left w:val="single" w:sz="8" w:space="0" w:color="000000"/>
              <w:bottom w:val="single" w:sz="8" w:space="0" w:color="000000"/>
              <w:right w:val="nil"/>
            </w:tcBorders>
            <w:shd w:val="clear" w:color="000000" w:fill="FFFFFF"/>
            <w:vAlign w:val="center"/>
            <w:hideMark/>
          </w:tcPr>
          <w:p w14:paraId="3F470A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37BB245" w14:textId="3EC0DE40"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Saco Plástico </w:t>
            </w:r>
            <w:r w:rsidR="00DC005A" w:rsidRPr="00F47CA0">
              <w:rPr>
                <w:rFonts w:eastAsia="Times New Roman" w:cs="Calibri"/>
                <w:color w:val="000000"/>
                <w:sz w:val="24"/>
                <w:szCs w:val="24"/>
                <w:lang w:val="pt-BR" w:eastAsia="pt-BR"/>
              </w:rPr>
              <w:t>ofício</w:t>
            </w:r>
            <w:r w:rsidRPr="00F47CA0">
              <w:rPr>
                <w:rFonts w:eastAsia="Times New Roman" w:cs="Calibri"/>
                <w:color w:val="000000"/>
                <w:sz w:val="24"/>
                <w:szCs w:val="24"/>
                <w:lang w:val="pt-BR" w:eastAsia="pt-BR"/>
              </w:rPr>
              <w:t xml:space="preserve"> formato 240x320mm. Super grosso, 0,15 ideal para proteção de papéis </w:t>
            </w:r>
            <w:proofErr w:type="gramStart"/>
            <w:r w:rsidRPr="00F47CA0">
              <w:rPr>
                <w:rFonts w:eastAsia="Times New Roman" w:cs="Calibri"/>
                <w:color w:val="000000"/>
                <w:sz w:val="24"/>
                <w:szCs w:val="24"/>
                <w:lang w:val="pt-BR" w:eastAsia="pt-BR"/>
              </w:rPr>
              <w:t>oficio</w:t>
            </w:r>
            <w:proofErr w:type="gramEnd"/>
            <w:r w:rsidRPr="00F47CA0">
              <w:rPr>
                <w:rFonts w:eastAsia="Times New Roman" w:cs="Calibri"/>
                <w:color w:val="000000"/>
                <w:sz w:val="24"/>
                <w:szCs w:val="24"/>
                <w:lang w:val="pt-BR" w:eastAsia="pt-BR"/>
              </w:rPr>
              <w:t xml:space="preserve"> e A4, refil para pastas, catálogos e fichário. Caixa com 1.000 unidades</w:t>
            </w:r>
          </w:p>
        </w:tc>
        <w:tc>
          <w:tcPr>
            <w:tcW w:w="1360" w:type="dxa"/>
            <w:tcBorders>
              <w:top w:val="nil"/>
              <w:left w:val="single" w:sz="8" w:space="0" w:color="000000"/>
              <w:bottom w:val="single" w:sz="8" w:space="0" w:color="000000"/>
              <w:right w:val="nil"/>
            </w:tcBorders>
            <w:shd w:val="clear" w:color="auto" w:fill="auto"/>
            <w:vAlign w:val="center"/>
          </w:tcPr>
          <w:p w14:paraId="5B72B810" w14:textId="4B0705D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B0C2417" w14:textId="0CD463D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B4CD1C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A0B13D9" w14:textId="5BFA3710"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r w:rsidR="00DC005A">
              <w:rPr>
                <w:rFonts w:eastAsia="Times New Roman" w:cs="Calibri"/>
                <w:color w:val="000000"/>
                <w:sz w:val="24"/>
                <w:szCs w:val="24"/>
                <w:lang w:val="pt-BR" w:eastAsia="pt-BR"/>
              </w:rPr>
              <w:t>2</w:t>
            </w:r>
          </w:p>
        </w:tc>
        <w:tc>
          <w:tcPr>
            <w:tcW w:w="640" w:type="dxa"/>
            <w:tcBorders>
              <w:top w:val="nil"/>
              <w:left w:val="single" w:sz="8" w:space="0" w:color="000000"/>
              <w:bottom w:val="single" w:sz="8" w:space="0" w:color="000000"/>
              <w:right w:val="nil"/>
            </w:tcBorders>
            <w:shd w:val="clear" w:color="000000" w:fill="FFFFFF"/>
            <w:vAlign w:val="center"/>
            <w:hideMark/>
          </w:tcPr>
          <w:p w14:paraId="06052B9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w:t>
            </w:r>
          </w:p>
        </w:tc>
        <w:tc>
          <w:tcPr>
            <w:tcW w:w="1026" w:type="dxa"/>
            <w:tcBorders>
              <w:top w:val="nil"/>
              <w:left w:val="single" w:sz="8" w:space="0" w:color="000000"/>
              <w:bottom w:val="single" w:sz="8" w:space="0" w:color="000000"/>
              <w:right w:val="nil"/>
            </w:tcBorders>
            <w:shd w:val="clear" w:color="000000" w:fill="FFFFFF"/>
            <w:vAlign w:val="center"/>
            <w:hideMark/>
          </w:tcPr>
          <w:p w14:paraId="0F66562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4044AF8" w14:textId="149740A4"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Tesoura de picotar com </w:t>
            </w:r>
            <w:r w:rsidR="00DC005A" w:rsidRPr="00F47CA0">
              <w:rPr>
                <w:rFonts w:eastAsia="Times New Roman" w:cs="Calibri"/>
                <w:color w:val="000000"/>
                <w:sz w:val="24"/>
                <w:szCs w:val="24"/>
                <w:lang w:val="pt-BR" w:eastAsia="pt-BR"/>
              </w:rPr>
              <w:t>lâmina</w:t>
            </w:r>
            <w:r w:rsidRPr="00F47CA0">
              <w:rPr>
                <w:rFonts w:eastAsia="Times New Roman" w:cs="Calibri"/>
                <w:color w:val="000000"/>
                <w:sz w:val="24"/>
                <w:szCs w:val="24"/>
                <w:lang w:val="pt-BR" w:eastAsia="pt-BR"/>
              </w:rPr>
              <w:t xml:space="preserve"> inox. Tamanho 8 1/2 - 21cm, cabos anatômicos</w:t>
            </w:r>
          </w:p>
        </w:tc>
        <w:tc>
          <w:tcPr>
            <w:tcW w:w="1360" w:type="dxa"/>
            <w:tcBorders>
              <w:top w:val="nil"/>
              <w:left w:val="single" w:sz="8" w:space="0" w:color="000000"/>
              <w:bottom w:val="single" w:sz="8" w:space="0" w:color="000000"/>
              <w:right w:val="nil"/>
            </w:tcBorders>
            <w:shd w:val="clear" w:color="auto" w:fill="auto"/>
            <w:vAlign w:val="center"/>
          </w:tcPr>
          <w:p w14:paraId="13BCF166" w14:textId="2D3C475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859FB5" w14:textId="677922E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2CCB142"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D19604A" w14:textId="2DEBEC69"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r w:rsidR="00DC005A">
              <w:rPr>
                <w:rFonts w:eastAsia="Times New Roman" w:cs="Calibri"/>
                <w:color w:val="000000"/>
                <w:sz w:val="24"/>
                <w:szCs w:val="24"/>
                <w:lang w:val="pt-BR" w:eastAsia="pt-BR"/>
              </w:rPr>
              <w:t>3</w:t>
            </w:r>
          </w:p>
        </w:tc>
        <w:tc>
          <w:tcPr>
            <w:tcW w:w="640" w:type="dxa"/>
            <w:tcBorders>
              <w:top w:val="nil"/>
              <w:left w:val="single" w:sz="8" w:space="0" w:color="000000"/>
              <w:bottom w:val="single" w:sz="8" w:space="0" w:color="000000"/>
              <w:right w:val="nil"/>
            </w:tcBorders>
            <w:shd w:val="clear" w:color="000000" w:fill="FFFFFF"/>
            <w:vAlign w:val="center"/>
            <w:hideMark/>
          </w:tcPr>
          <w:p w14:paraId="518FE7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18AB33E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AF2CDFA" w14:textId="3E3E039D"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Tesoura Escolar de 5". Com </w:t>
            </w:r>
            <w:r w:rsidR="00DC005A" w:rsidRPr="00F47CA0">
              <w:rPr>
                <w:rFonts w:eastAsia="Times New Roman" w:cs="Calibri"/>
                <w:color w:val="000000"/>
                <w:sz w:val="24"/>
                <w:szCs w:val="24"/>
                <w:lang w:val="pt-BR" w:eastAsia="pt-BR"/>
              </w:rPr>
              <w:t>Lâminas</w:t>
            </w:r>
            <w:r w:rsidRPr="00F47CA0">
              <w:rPr>
                <w:rFonts w:eastAsia="Times New Roman" w:cs="Calibri"/>
                <w:color w:val="000000"/>
                <w:sz w:val="24"/>
                <w:szCs w:val="24"/>
                <w:lang w:val="pt-BR" w:eastAsia="pt-BR"/>
              </w:rPr>
              <w:t xml:space="preserve"> de aço inox polipropileno. Medida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de 13 cm; </w:t>
            </w:r>
            <w:proofErr w:type="gramStart"/>
            <w:r w:rsidRPr="00F47CA0">
              <w:rPr>
                <w:rFonts w:eastAsia="Times New Roman" w:cs="Calibri"/>
                <w:color w:val="000000"/>
                <w:sz w:val="24"/>
                <w:szCs w:val="24"/>
                <w:lang w:val="pt-BR" w:eastAsia="pt-BR"/>
              </w:rPr>
              <w:t>Com</w:t>
            </w:r>
            <w:proofErr w:type="gramEnd"/>
            <w:r w:rsidRPr="00F47CA0">
              <w:rPr>
                <w:rFonts w:eastAsia="Times New Roman" w:cs="Calibri"/>
                <w:color w:val="000000"/>
                <w:sz w:val="24"/>
                <w:szCs w:val="24"/>
                <w:lang w:val="pt-BR" w:eastAsia="pt-BR"/>
              </w:rPr>
              <w:t xml:space="preserve"> ponta arredondada. Peso </w:t>
            </w:r>
            <w:r w:rsidR="00DC005A" w:rsidRPr="00F47CA0">
              <w:rPr>
                <w:rFonts w:eastAsia="Times New Roman" w:cs="Calibri"/>
                <w:color w:val="000000"/>
                <w:sz w:val="24"/>
                <w:szCs w:val="24"/>
                <w:lang w:val="pt-BR" w:eastAsia="pt-BR"/>
              </w:rPr>
              <w:t>líquido</w:t>
            </w:r>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25 g.</w:t>
            </w:r>
          </w:p>
        </w:tc>
        <w:tc>
          <w:tcPr>
            <w:tcW w:w="1360" w:type="dxa"/>
            <w:tcBorders>
              <w:top w:val="nil"/>
              <w:left w:val="single" w:sz="8" w:space="0" w:color="000000"/>
              <w:bottom w:val="single" w:sz="8" w:space="0" w:color="000000"/>
              <w:right w:val="nil"/>
            </w:tcBorders>
            <w:shd w:val="clear" w:color="auto" w:fill="auto"/>
            <w:vAlign w:val="center"/>
          </w:tcPr>
          <w:p w14:paraId="4FD4DE57" w14:textId="6D297C2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4628673" w14:textId="7C8AA00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4F65CD6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1B915C1" w14:textId="007BD59F"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r w:rsidR="00DC005A">
              <w:rPr>
                <w:rFonts w:eastAsia="Times New Roman" w:cs="Calibri"/>
                <w:color w:val="000000"/>
                <w:sz w:val="24"/>
                <w:szCs w:val="24"/>
                <w:lang w:val="pt-BR" w:eastAsia="pt-BR"/>
              </w:rPr>
              <w:t>4</w:t>
            </w:r>
          </w:p>
        </w:tc>
        <w:tc>
          <w:tcPr>
            <w:tcW w:w="640" w:type="dxa"/>
            <w:tcBorders>
              <w:top w:val="nil"/>
              <w:left w:val="single" w:sz="8" w:space="0" w:color="000000"/>
              <w:bottom w:val="single" w:sz="8" w:space="0" w:color="000000"/>
              <w:right w:val="nil"/>
            </w:tcBorders>
            <w:shd w:val="clear" w:color="000000" w:fill="FFFFFF"/>
            <w:vAlign w:val="center"/>
            <w:hideMark/>
          </w:tcPr>
          <w:p w14:paraId="748472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w:t>
            </w:r>
          </w:p>
        </w:tc>
        <w:tc>
          <w:tcPr>
            <w:tcW w:w="1026" w:type="dxa"/>
            <w:tcBorders>
              <w:top w:val="nil"/>
              <w:left w:val="single" w:sz="8" w:space="0" w:color="000000"/>
              <w:bottom w:val="single" w:sz="8" w:space="0" w:color="000000"/>
              <w:right w:val="nil"/>
            </w:tcBorders>
            <w:shd w:val="clear" w:color="000000" w:fill="FFFFFF"/>
            <w:vAlign w:val="center"/>
            <w:hideMark/>
          </w:tcPr>
          <w:p w14:paraId="1831BC0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706775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Tesoura Multiuso 7,5" polegadas. Em aço </w:t>
            </w:r>
            <w:proofErr w:type="spellStart"/>
            <w:r w:rsidRPr="00F47CA0">
              <w:rPr>
                <w:rFonts w:eastAsia="Times New Roman" w:cs="Calibri"/>
                <w:color w:val="000000"/>
                <w:sz w:val="24"/>
                <w:szCs w:val="24"/>
                <w:lang w:val="pt-BR" w:eastAsia="pt-BR"/>
              </w:rPr>
              <w:t>inoxidavel</w:t>
            </w:r>
            <w:proofErr w:type="spellEnd"/>
            <w:r w:rsidRPr="00F47CA0">
              <w:rPr>
                <w:rFonts w:eastAsia="Times New Roman" w:cs="Calibri"/>
                <w:color w:val="000000"/>
                <w:sz w:val="24"/>
                <w:szCs w:val="24"/>
                <w:lang w:val="pt-BR" w:eastAsia="pt-BR"/>
              </w:rPr>
              <w:t xml:space="preserve">, Cabo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w:t>
            </w:r>
          </w:p>
        </w:tc>
        <w:tc>
          <w:tcPr>
            <w:tcW w:w="1360" w:type="dxa"/>
            <w:tcBorders>
              <w:top w:val="nil"/>
              <w:left w:val="single" w:sz="8" w:space="0" w:color="000000"/>
              <w:bottom w:val="single" w:sz="8" w:space="0" w:color="000000"/>
              <w:right w:val="nil"/>
            </w:tcBorders>
            <w:shd w:val="clear" w:color="auto" w:fill="auto"/>
            <w:vAlign w:val="center"/>
          </w:tcPr>
          <w:p w14:paraId="5E1DEE12" w14:textId="7E34815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D4306B9" w14:textId="6B8C3E0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6F90B93"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0F8605B2" w14:textId="1C75B71C"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r w:rsidR="00DC005A">
              <w:rPr>
                <w:rFonts w:eastAsia="Times New Roman" w:cs="Calibri"/>
                <w:color w:val="000000"/>
                <w:sz w:val="24"/>
                <w:szCs w:val="24"/>
                <w:lang w:val="pt-BR" w:eastAsia="pt-BR"/>
              </w:rPr>
              <w:t>5</w:t>
            </w:r>
          </w:p>
        </w:tc>
        <w:tc>
          <w:tcPr>
            <w:tcW w:w="640" w:type="dxa"/>
            <w:tcBorders>
              <w:top w:val="nil"/>
              <w:left w:val="single" w:sz="8" w:space="0" w:color="000000"/>
              <w:bottom w:val="single" w:sz="8" w:space="0" w:color="000000"/>
              <w:right w:val="nil"/>
            </w:tcBorders>
            <w:shd w:val="clear" w:color="000000" w:fill="FFFFFF"/>
            <w:vAlign w:val="center"/>
            <w:hideMark/>
          </w:tcPr>
          <w:p w14:paraId="23953B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49</w:t>
            </w:r>
          </w:p>
        </w:tc>
        <w:tc>
          <w:tcPr>
            <w:tcW w:w="1026" w:type="dxa"/>
            <w:tcBorders>
              <w:top w:val="nil"/>
              <w:left w:val="single" w:sz="8" w:space="0" w:color="000000"/>
              <w:bottom w:val="single" w:sz="8" w:space="0" w:color="000000"/>
              <w:right w:val="nil"/>
            </w:tcBorders>
            <w:shd w:val="clear" w:color="000000" w:fill="FFFFFF"/>
            <w:vAlign w:val="center"/>
            <w:hideMark/>
          </w:tcPr>
          <w:p w14:paraId="2F0F124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03D8D60" w14:textId="10D0705C"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Tesoura Multiuso 8" polegadas; </w:t>
            </w:r>
            <w:proofErr w:type="gramStart"/>
            <w:r w:rsidRPr="00F47CA0">
              <w:rPr>
                <w:rFonts w:eastAsia="Times New Roman" w:cs="Calibri"/>
                <w:color w:val="000000"/>
                <w:sz w:val="24"/>
                <w:szCs w:val="24"/>
                <w:lang w:val="pt-BR" w:eastAsia="pt-BR"/>
              </w:rPr>
              <w:t>Para</w:t>
            </w:r>
            <w:proofErr w:type="gramEnd"/>
            <w:r w:rsidRPr="00F47CA0">
              <w:rPr>
                <w:rFonts w:eastAsia="Times New Roman" w:cs="Calibri"/>
                <w:color w:val="000000"/>
                <w:sz w:val="24"/>
                <w:szCs w:val="24"/>
                <w:lang w:val="pt-BR" w:eastAsia="pt-BR"/>
              </w:rPr>
              <w:t xml:space="preserve"> uso geral; Em aço </w:t>
            </w:r>
            <w:proofErr w:type="spellStart"/>
            <w:r w:rsidRPr="00F47CA0">
              <w:rPr>
                <w:rFonts w:eastAsia="Times New Roman" w:cs="Calibri"/>
                <w:color w:val="000000"/>
                <w:sz w:val="24"/>
                <w:szCs w:val="24"/>
                <w:lang w:val="pt-BR" w:eastAsia="pt-BR"/>
              </w:rPr>
              <w:t>inoxidavel</w:t>
            </w:r>
            <w:proofErr w:type="spellEnd"/>
            <w:r w:rsidRPr="00F47CA0">
              <w:rPr>
                <w:rFonts w:eastAsia="Times New Roman" w:cs="Calibri"/>
                <w:color w:val="000000"/>
                <w:sz w:val="24"/>
                <w:szCs w:val="24"/>
                <w:lang w:val="pt-BR" w:eastAsia="pt-BR"/>
              </w:rPr>
              <w:t xml:space="preserve">; com ponta, lamina </w:t>
            </w:r>
            <w:proofErr w:type="spellStart"/>
            <w:r w:rsidRPr="00F47CA0">
              <w:rPr>
                <w:rFonts w:eastAsia="Times New Roman" w:cs="Calibri"/>
                <w:color w:val="000000"/>
                <w:sz w:val="24"/>
                <w:szCs w:val="24"/>
                <w:lang w:val="pt-BR" w:eastAsia="pt-BR"/>
              </w:rPr>
              <w:t>inoxidavel</w:t>
            </w:r>
            <w:proofErr w:type="spellEnd"/>
            <w:r w:rsidRPr="00F47CA0">
              <w:rPr>
                <w:rFonts w:eastAsia="Times New Roman" w:cs="Calibri"/>
                <w:color w:val="000000"/>
                <w:sz w:val="24"/>
                <w:szCs w:val="24"/>
                <w:lang w:val="pt-BR" w:eastAsia="pt-BR"/>
              </w:rPr>
              <w:t xml:space="preserve">, grossas de medidas </w:t>
            </w:r>
            <w:proofErr w:type="spellStart"/>
            <w:r w:rsidRPr="00F47CA0">
              <w:rPr>
                <w:rFonts w:eastAsia="Times New Roman" w:cs="Calibri"/>
                <w:color w:val="000000"/>
                <w:sz w:val="24"/>
                <w:szCs w:val="24"/>
                <w:lang w:val="pt-BR" w:eastAsia="pt-BR"/>
              </w:rPr>
              <w:t>minimas</w:t>
            </w:r>
            <w:proofErr w:type="spellEnd"/>
            <w:r w:rsidRPr="00F47CA0">
              <w:rPr>
                <w:rFonts w:eastAsia="Times New Roman" w:cs="Calibri"/>
                <w:color w:val="000000"/>
                <w:sz w:val="24"/>
                <w:szCs w:val="24"/>
                <w:lang w:val="pt-BR" w:eastAsia="pt-BR"/>
              </w:rPr>
              <w:t xml:space="preserve"> de 4mm (medida da lâmina). Com parafuso reforçado no encontro das </w:t>
            </w:r>
            <w:r w:rsidR="00DC005A" w:rsidRPr="00F47CA0">
              <w:rPr>
                <w:rFonts w:eastAsia="Times New Roman" w:cs="Calibri"/>
                <w:color w:val="000000"/>
                <w:sz w:val="24"/>
                <w:szCs w:val="24"/>
                <w:lang w:val="pt-BR" w:eastAsia="pt-BR"/>
              </w:rPr>
              <w:t>lâminas</w:t>
            </w:r>
            <w:r w:rsidRPr="00F47CA0">
              <w:rPr>
                <w:rFonts w:eastAsia="Times New Roman" w:cs="Calibri"/>
                <w:color w:val="000000"/>
                <w:sz w:val="24"/>
                <w:szCs w:val="24"/>
                <w:lang w:val="pt-BR" w:eastAsia="pt-BR"/>
              </w:rPr>
              <w:t xml:space="preserve"> (sem ser de rebite), com cabo grosso em polipropileno. Medidas </w:t>
            </w:r>
            <w:proofErr w:type="spellStart"/>
            <w:r w:rsidRPr="00F47CA0">
              <w:rPr>
                <w:rFonts w:eastAsia="Times New Roman" w:cs="Calibri"/>
                <w:color w:val="000000"/>
                <w:sz w:val="24"/>
                <w:szCs w:val="24"/>
                <w:lang w:val="pt-BR" w:eastAsia="pt-BR"/>
              </w:rPr>
              <w:t>minimas</w:t>
            </w:r>
            <w:proofErr w:type="spellEnd"/>
            <w:r w:rsidRPr="00F47CA0">
              <w:rPr>
                <w:rFonts w:eastAsia="Times New Roman" w:cs="Calibri"/>
                <w:color w:val="000000"/>
                <w:sz w:val="24"/>
                <w:szCs w:val="24"/>
                <w:lang w:val="pt-BR" w:eastAsia="pt-BR"/>
              </w:rPr>
              <w:t xml:space="preserve"> da tesoura: 16 cm.</w:t>
            </w:r>
          </w:p>
        </w:tc>
        <w:tc>
          <w:tcPr>
            <w:tcW w:w="1360" w:type="dxa"/>
            <w:tcBorders>
              <w:top w:val="nil"/>
              <w:left w:val="single" w:sz="8" w:space="0" w:color="000000"/>
              <w:bottom w:val="single" w:sz="8" w:space="0" w:color="000000"/>
              <w:right w:val="nil"/>
            </w:tcBorders>
            <w:shd w:val="clear" w:color="auto" w:fill="auto"/>
            <w:vAlign w:val="center"/>
          </w:tcPr>
          <w:p w14:paraId="04659CAE" w14:textId="0526B12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9387BFA" w14:textId="3F53992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9368042"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B3DD380" w14:textId="3FD7F37C"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r w:rsidR="00DC005A">
              <w:rPr>
                <w:rFonts w:eastAsia="Times New Roman" w:cs="Calibri"/>
                <w:color w:val="000000"/>
                <w:sz w:val="24"/>
                <w:szCs w:val="24"/>
                <w:lang w:val="pt-BR" w:eastAsia="pt-BR"/>
              </w:rPr>
              <w:t>6</w:t>
            </w:r>
          </w:p>
        </w:tc>
        <w:tc>
          <w:tcPr>
            <w:tcW w:w="640" w:type="dxa"/>
            <w:tcBorders>
              <w:top w:val="nil"/>
              <w:left w:val="single" w:sz="8" w:space="0" w:color="000000"/>
              <w:bottom w:val="single" w:sz="8" w:space="0" w:color="000000"/>
              <w:right w:val="nil"/>
            </w:tcBorders>
            <w:shd w:val="clear" w:color="000000" w:fill="FFFFFF"/>
            <w:vAlign w:val="center"/>
            <w:hideMark/>
          </w:tcPr>
          <w:p w14:paraId="3DE7D22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0177122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FFFCA5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Tinta para Carimbo, Cor AZUL,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confeccionado em água, resina, </w:t>
            </w:r>
            <w:proofErr w:type="spellStart"/>
            <w:r w:rsidRPr="00F47CA0">
              <w:rPr>
                <w:rFonts w:eastAsia="Times New Roman" w:cs="Calibri"/>
                <w:color w:val="000000"/>
                <w:sz w:val="24"/>
                <w:szCs w:val="24"/>
                <w:lang w:val="pt-BR" w:eastAsia="pt-BR"/>
              </w:rPr>
              <w:t>glicois</w:t>
            </w:r>
            <w:proofErr w:type="spellEnd"/>
            <w:r w:rsidRPr="00F47CA0">
              <w:rPr>
                <w:rFonts w:eastAsia="Times New Roman" w:cs="Calibri"/>
                <w:color w:val="000000"/>
                <w:sz w:val="24"/>
                <w:szCs w:val="24"/>
                <w:lang w:val="pt-BR" w:eastAsia="pt-BR"/>
              </w:rPr>
              <w:t xml:space="preserve">, corante e aditivos, tinta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Frascos com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40ml.</w:t>
            </w:r>
          </w:p>
        </w:tc>
        <w:tc>
          <w:tcPr>
            <w:tcW w:w="1360" w:type="dxa"/>
            <w:tcBorders>
              <w:top w:val="nil"/>
              <w:left w:val="single" w:sz="8" w:space="0" w:color="000000"/>
              <w:bottom w:val="single" w:sz="8" w:space="0" w:color="000000"/>
              <w:right w:val="nil"/>
            </w:tcBorders>
            <w:shd w:val="clear" w:color="auto" w:fill="auto"/>
            <w:vAlign w:val="center"/>
          </w:tcPr>
          <w:p w14:paraId="23024E97" w14:textId="5F7A821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A8DB3C6" w14:textId="3866EC0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920B66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AE328D6" w14:textId="7B24DFAB"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r w:rsidR="00DC005A">
              <w:rPr>
                <w:rFonts w:eastAsia="Times New Roman" w:cs="Calibri"/>
                <w:color w:val="000000"/>
                <w:sz w:val="24"/>
                <w:szCs w:val="24"/>
                <w:lang w:val="pt-BR" w:eastAsia="pt-BR"/>
              </w:rPr>
              <w:t>7</w:t>
            </w:r>
          </w:p>
        </w:tc>
        <w:tc>
          <w:tcPr>
            <w:tcW w:w="640" w:type="dxa"/>
            <w:tcBorders>
              <w:top w:val="nil"/>
              <w:left w:val="single" w:sz="8" w:space="0" w:color="000000"/>
              <w:bottom w:val="single" w:sz="8" w:space="0" w:color="000000"/>
              <w:right w:val="nil"/>
            </w:tcBorders>
            <w:shd w:val="clear" w:color="000000" w:fill="FFFFFF"/>
            <w:vAlign w:val="center"/>
            <w:hideMark/>
          </w:tcPr>
          <w:p w14:paraId="57A270C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70</w:t>
            </w:r>
          </w:p>
        </w:tc>
        <w:tc>
          <w:tcPr>
            <w:tcW w:w="1026" w:type="dxa"/>
            <w:tcBorders>
              <w:top w:val="nil"/>
              <w:left w:val="single" w:sz="8" w:space="0" w:color="000000"/>
              <w:bottom w:val="single" w:sz="8" w:space="0" w:color="000000"/>
              <w:right w:val="nil"/>
            </w:tcBorders>
            <w:shd w:val="clear" w:color="000000" w:fill="FFFFFF"/>
            <w:vAlign w:val="center"/>
            <w:hideMark/>
          </w:tcPr>
          <w:p w14:paraId="0DCE919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8B3FFE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Tinta para Carimbo, Cor PRETO,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confeccionado em água, resina, </w:t>
            </w:r>
            <w:proofErr w:type="spellStart"/>
            <w:r w:rsidRPr="00F47CA0">
              <w:rPr>
                <w:rFonts w:eastAsia="Times New Roman" w:cs="Calibri"/>
                <w:color w:val="000000"/>
                <w:sz w:val="24"/>
                <w:szCs w:val="24"/>
                <w:lang w:val="pt-BR" w:eastAsia="pt-BR"/>
              </w:rPr>
              <w:t>glicois</w:t>
            </w:r>
            <w:proofErr w:type="spellEnd"/>
            <w:r w:rsidRPr="00F47CA0">
              <w:rPr>
                <w:rFonts w:eastAsia="Times New Roman" w:cs="Calibri"/>
                <w:color w:val="000000"/>
                <w:sz w:val="24"/>
                <w:szCs w:val="24"/>
                <w:lang w:val="pt-BR" w:eastAsia="pt-BR"/>
              </w:rPr>
              <w:t xml:space="preserve">, corante e aditivos, tinta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Frascos com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40ml.</w:t>
            </w:r>
          </w:p>
        </w:tc>
        <w:tc>
          <w:tcPr>
            <w:tcW w:w="1360" w:type="dxa"/>
            <w:tcBorders>
              <w:top w:val="nil"/>
              <w:left w:val="single" w:sz="8" w:space="0" w:color="000000"/>
              <w:bottom w:val="single" w:sz="8" w:space="0" w:color="000000"/>
              <w:right w:val="nil"/>
            </w:tcBorders>
            <w:shd w:val="clear" w:color="auto" w:fill="auto"/>
            <w:vAlign w:val="center"/>
          </w:tcPr>
          <w:p w14:paraId="3C6D4E02" w14:textId="6BA4835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8567DB0" w14:textId="79DE991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6FC8B11"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7029C15" w14:textId="449E365F"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r w:rsidR="00DC005A">
              <w:rPr>
                <w:rFonts w:eastAsia="Times New Roman" w:cs="Calibri"/>
                <w:color w:val="000000"/>
                <w:sz w:val="24"/>
                <w:szCs w:val="24"/>
                <w:lang w:val="pt-BR" w:eastAsia="pt-BR"/>
              </w:rPr>
              <w:t>8</w:t>
            </w:r>
          </w:p>
        </w:tc>
        <w:tc>
          <w:tcPr>
            <w:tcW w:w="640" w:type="dxa"/>
            <w:tcBorders>
              <w:top w:val="nil"/>
              <w:left w:val="single" w:sz="8" w:space="0" w:color="000000"/>
              <w:bottom w:val="single" w:sz="8" w:space="0" w:color="000000"/>
              <w:right w:val="nil"/>
            </w:tcBorders>
            <w:shd w:val="clear" w:color="000000" w:fill="FFFFFF"/>
            <w:vAlign w:val="center"/>
            <w:hideMark/>
          </w:tcPr>
          <w:p w14:paraId="7A2AA57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511AF69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273AEF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Tinta para Carimbo, Cor VERMELHO,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confeccionado em água, resina, </w:t>
            </w:r>
            <w:proofErr w:type="spellStart"/>
            <w:r w:rsidRPr="00F47CA0">
              <w:rPr>
                <w:rFonts w:eastAsia="Times New Roman" w:cs="Calibri"/>
                <w:color w:val="000000"/>
                <w:sz w:val="24"/>
                <w:szCs w:val="24"/>
                <w:lang w:val="pt-BR" w:eastAsia="pt-BR"/>
              </w:rPr>
              <w:t>glicois</w:t>
            </w:r>
            <w:proofErr w:type="spellEnd"/>
            <w:r w:rsidRPr="00F47CA0">
              <w:rPr>
                <w:rFonts w:eastAsia="Times New Roman" w:cs="Calibri"/>
                <w:color w:val="000000"/>
                <w:sz w:val="24"/>
                <w:szCs w:val="24"/>
                <w:lang w:val="pt-BR" w:eastAsia="pt-BR"/>
              </w:rPr>
              <w:t xml:space="preserve">, corante e aditivos, tinta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Frascos com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40ml.</w:t>
            </w:r>
          </w:p>
        </w:tc>
        <w:tc>
          <w:tcPr>
            <w:tcW w:w="1360" w:type="dxa"/>
            <w:tcBorders>
              <w:top w:val="nil"/>
              <w:left w:val="single" w:sz="8" w:space="0" w:color="000000"/>
              <w:bottom w:val="single" w:sz="8" w:space="0" w:color="000000"/>
              <w:right w:val="nil"/>
            </w:tcBorders>
            <w:shd w:val="clear" w:color="auto" w:fill="auto"/>
            <w:vAlign w:val="center"/>
          </w:tcPr>
          <w:p w14:paraId="7B0D0476" w14:textId="004A427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D7119EE" w14:textId="214F750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5D52C56"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16FC938" w14:textId="4C36A408"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r w:rsidR="00DC005A">
              <w:rPr>
                <w:rFonts w:eastAsia="Times New Roman" w:cs="Calibri"/>
                <w:color w:val="000000"/>
                <w:sz w:val="24"/>
                <w:szCs w:val="24"/>
                <w:lang w:val="pt-BR" w:eastAsia="pt-BR"/>
              </w:rPr>
              <w:t>49</w:t>
            </w:r>
          </w:p>
        </w:tc>
        <w:tc>
          <w:tcPr>
            <w:tcW w:w="640" w:type="dxa"/>
            <w:tcBorders>
              <w:top w:val="nil"/>
              <w:left w:val="single" w:sz="8" w:space="0" w:color="000000"/>
              <w:bottom w:val="single" w:sz="8" w:space="0" w:color="000000"/>
              <w:right w:val="nil"/>
            </w:tcBorders>
            <w:shd w:val="clear" w:color="000000" w:fill="FFFFFF"/>
            <w:vAlign w:val="center"/>
            <w:hideMark/>
          </w:tcPr>
          <w:p w14:paraId="08872C1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w:t>
            </w:r>
          </w:p>
        </w:tc>
        <w:tc>
          <w:tcPr>
            <w:tcW w:w="1026" w:type="dxa"/>
            <w:tcBorders>
              <w:top w:val="nil"/>
              <w:left w:val="single" w:sz="8" w:space="0" w:color="000000"/>
              <w:bottom w:val="single" w:sz="8" w:space="0" w:color="000000"/>
              <w:right w:val="nil"/>
            </w:tcBorders>
            <w:shd w:val="clear" w:color="000000" w:fill="FFFFFF"/>
            <w:vAlign w:val="center"/>
            <w:hideMark/>
          </w:tcPr>
          <w:p w14:paraId="44B3DB9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2FB997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Tiras para mapoteca. Tamanho A0</w:t>
            </w:r>
          </w:p>
        </w:tc>
        <w:tc>
          <w:tcPr>
            <w:tcW w:w="1360" w:type="dxa"/>
            <w:tcBorders>
              <w:top w:val="nil"/>
              <w:left w:val="single" w:sz="8" w:space="0" w:color="000000"/>
              <w:bottom w:val="single" w:sz="8" w:space="0" w:color="000000"/>
              <w:right w:val="nil"/>
            </w:tcBorders>
            <w:shd w:val="clear" w:color="auto" w:fill="auto"/>
            <w:vAlign w:val="center"/>
          </w:tcPr>
          <w:p w14:paraId="493AC511" w14:textId="59298B1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A6F36A" w14:textId="3BE4F22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2699E7F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E12986A" w14:textId="0EA7B554"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55</w:t>
            </w:r>
            <w:r w:rsidR="00DC005A">
              <w:rPr>
                <w:rFonts w:eastAsia="Times New Roman" w:cs="Calibri"/>
                <w:color w:val="000000"/>
                <w:sz w:val="24"/>
                <w:szCs w:val="24"/>
                <w:lang w:val="pt-BR" w:eastAsia="pt-BR"/>
              </w:rPr>
              <w:t>0</w:t>
            </w:r>
          </w:p>
        </w:tc>
        <w:tc>
          <w:tcPr>
            <w:tcW w:w="640" w:type="dxa"/>
            <w:tcBorders>
              <w:top w:val="nil"/>
              <w:left w:val="single" w:sz="8" w:space="0" w:color="000000"/>
              <w:bottom w:val="single" w:sz="8" w:space="0" w:color="000000"/>
              <w:right w:val="nil"/>
            </w:tcBorders>
            <w:shd w:val="clear" w:color="000000" w:fill="FFFFFF"/>
            <w:vAlign w:val="center"/>
            <w:hideMark/>
          </w:tcPr>
          <w:p w14:paraId="1A6DE4B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w:t>
            </w:r>
          </w:p>
        </w:tc>
        <w:tc>
          <w:tcPr>
            <w:tcW w:w="1026" w:type="dxa"/>
            <w:tcBorders>
              <w:top w:val="nil"/>
              <w:left w:val="single" w:sz="8" w:space="0" w:color="000000"/>
              <w:bottom w:val="single" w:sz="8" w:space="0" w:color="000000"/>
              <w:right w:val="nil"/>
            </w:tcBorders>
            <w:shd w:val="clear" w:color="000000" w:fill="FFFFFF"/>
            <w:vAlign w:val="center"/>
            <w:hideMark/>
          </w:tcPr>
          <w:p w14:paraId="04EB070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779A89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Visor transparente para pasta suspensa, pacote com 50 unidades</w:t>
            </w:r>
          </w:p>
        </w:tc>
        <w:tc>
          <w:tcPr>
            <w:tcW w:w="1360" w:type="dxa"/>
            <w:tcBorders>
              <w:top w:val="nil"/>
              <w:left w:val="single" w:sz="8" w:space="0" w:color="000000"/>
              <w:bottom w:val="single" w:sz="8" w:space="0" w:color="000000"/>
              <w:right w:val="nil"/>
            </w:tcBorders>
            <w:shd w:val="clear" w:color="auto" w:fill="auto"/>
            <w:vAlign w:val="center"/>
          </w:tcPr>
          <w:p w14:paraId="21460EF6" w14:textId="695DF5D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7B8C63E" w14:textId="29CAEFCB" w:rsidR="00F47CA0" w:rsidRPr="00F47CA0" w:rsidRDefault="00F47CA0" w:rsidP="00F47CA0">
            <w:pPr>
              <w:widowControl/>
              <w:autoSpaceDE/>
              <w:autoSpaceDN/>
              <w:jc w:val="center"/>
              <w:rPr>
                <w:rFonts w:eastAsia="Times New Roman" w:cs="Calibri"/>
                <w:color w:val="000000"/>
                <w:sz w:val="24"/>
                <w:szCs w:val="24"/>
                <w:lang w:val="pt-BR" w:eastAsia="pt-BR"/>
              </w:rPr>
            </w:pPr>
          </w:p>
        </w:tc>
      </w:tr>
    </w:tbl>
    <w:p w14:paraId="76DC7E10" w14:textId="77777777" w:rsidR="001F6CFE" w:rsidRPr="00636B82" w:rsidRDefault="001F6CFE" w:rsidP="0035184F">
      <w:pPr>
        <w:pStyle w:val="Corpodetexto"/>
        <w:spacing w:before="4"/>
        <w:ind w:left="142"/>
        <w:rPr>
          <w:lang w:val="pt-BR"/>
        </w:rPr>
      </w:pPr>
    </w:p>
    <w:p w14:paraId="1F27A064" w14:textId="6D8FD195" w:rsidR="00B21584" w:rsidRPr="00636B82" w:rsidRDefault="00B21584" w:rsidP="0035184F">
      <w:pPr>
        <w:pStyle w:val="Corpodetexto"/>
        <w:spacing w:before="4"/>
        <w:ind w:left="142"/>
        <w:rPr>
          <w:lang w:val="pt-BR"/>
        </w:rPr>
      </w:pPr>
    </w:p>
    <w:p w14:paraId="5D47E568" w14:textId="77777777" w:rsidR="001F6CFE" w:rsidRPr="00636B82" w:rsidRDefault="00EB31E2">
      <w:pPr>
        <w:pStyle w:val="Corpodetexto"/>
        <w:tabs>
          <w:tab w:val="left" w:pos="1062"/>
          <w:tab w:val="left" w:pos="2254"/>
          <w:tab w:val="left" w:pos="8390"/>
          <w:tab w:val="left" w:pos="9220"/>
        </w:tabs>
        <w:spacing w:before="100"/>
        <w:ind w:left="527"/>
        <w:rPr>
          <w:lang w:val="pt-BR"/>
        </w:rPr>
      </w:pPr>
      <w:r w:rsidRPr="00636B82">
        <w:rPr>
          <w:lang w:val="pt-BR"/>
        </w:rPr>
        <w:t>Empresa</w:t>
      </w:r>
      <w:r w:rsidRPr="00636B82">
        <w:rPr>
          <w:lang w:val="pt-BR"/>
        </w:rPr>
        <w:tab/>
        <w:t>........................................................................................................,</w:t>
      </w:r>
      <w:r w:rsidRPr="00636B82">
        <w:rPr>
          <w:lang w:val="pt-BR"/>
        </w:rPr>
        <w:tab/>
        <w:t>após</w:t>
      </w:r>
      <w:r w:rsidRPr="00636B82">
        <w:rPr>
          <w:lang w:val="pt-BR"/>
        </w:rPr>
        <w:tab/>
        <w:t>examinar</w:t>
      </w:r>
    </w:p>
    <w:p w14:paraId="2A38A664" w14:textId="77777777" w:rsidR="001F6CFE" w:rsidRPr="00B21584" w:rsidRDefault="00EB31E2">
      <w:pPr>
        <w:pStyle w:val="Corpodetexto"/>
        <w:spacing w:before="10" w:line="247" w:lineRule="auto"/>
        <w:ind w:left="537" w:right="961"/>
        <w:rPr>
          <w:lang w:val="pt-BR"/>
        </w:rPr>
      </w:pPr>
      <w:r w:rsidRPr="00B21584">
        <w:rPr>
          <w:lang w:val="pt-BR"/>
        </w:rPr>
        <w:t xml:space="preserve">minuciosamente o Edital e Anexos do </w:t>
      </w:r>
      <w:r w:rsidRPr="00B21584">
        <w:rPr>
          <w:b/>
          <w:lang w:val="pt-BR"/>
        </w:rPr>
        <w:t xml:space="preserve">PREGÃO </w:t>
      </w:r>
      <w:r w:rsidRPr="00B21584">
        <w:rPr>
          <w:lang w:val="pt-BR"/>
        </w:rPr>
        <w:t>em epígrafe e, após tomar pleno conhecimento de todas as condições lá estabelecidas, propõe os preços unitário e total para o item discriminado:</w:t>
      </w:r>
    </w:p>
    <w:p w14:paraId="5A541B79" w14:textId="77777777" w:rsidR="001F6CFE" w:rsidRPr="00B21584" w:rsidRDefault="001F6CFE">
      <w:pPr>
        <w:pStyle w:val="Corpodetexto"/>
        <w:spacing w:before="3"/>
        <w:rPr>
          <w:lang w:val="pt-BR"/>
        </w:rPr>
      </w:pPr>
    </w:p>
    <w:p w14:paraId="67AEE64B" w14:textId="77777777" w:rsidR="001F6CFE" w:rsidRPr="00B21584" w:rsidRDefault="00EB31E2">
      <w:pPr>
        <w:ind w:left="534"/>
        <w:rPr>
          <w:sz w:val="24"/>
          <w:szCs w:val="24"/>
          <w:lang w:val="pt-BR"/>
        </w:rPr>
      </w:pPr>
      <w:r w:rsidRPr="00B21584">
        <w:rPr>
          <w:b/>
          <w:sz w:val="24"/>
          <w:szCs w:val="24"/>
          <w:lang w:val="pt-BR"/>
        </w:rPr>
        <w:t xml:space="preserve">Prazo de validade da Proposta: </w:t>
      </w:r>
      <w:r w:rsidRPr="00B21584">
        <w:rPr>
          <w:sz w:val="24"/>
          <w:szCs w:val="24"/>
          <w:lang w:val="pt-BR"/>
        </w:rPr>
        <w:t>60 (sessenta) dias.</w:t>
      </w:r>
    </w:p>
    <w:p w14:paraId="3BC5B652" w14:textId="77777777" w:rsidR="001F6CFE" w:rsidRPr="00B21584" w:rsidRDefault="001F6CFE">
      <w:pPr>
        <w:pStyle w:val="Corpodetexto"/>
        <w:spacing w:before="2"/>
        <w:rPr>
          <w:lang w:val="pt-BR"/>
        </w:rPr>
      </w:pPr>
    </w:p>
    <w:p w14:paraId="2AF030EC" w14:textId="77777777" w:rsidR="001F6CFE" w:rsidRPr="00B21584" w:rsidRDefault="00EB31E2">
      <w:pPr>
        <w:pStyle w:val="Corpodetexto"/>
        <w:spacing w:line="247" w:lineRule="auto"/>
        <w:ind w:left="537" w:right="1038" w:hanging="10"/>
        <w:jc w:val="both"/>
        <w:rPr>
          <w:lang w:val="pt-BR"/>
        </w:rPr>
      </w:pPr>
      <w:r w:rsidRPr="00B21584">
        <w:rPr>
          <w:b/>
          <w:lang w:val="pt-BR"/>
        </w:rPr>
        <w:t xml:space="preserve">Prazo de Pagamento: </w:t>
      </w:r>
      <w:r w:rsidRPr="00B21584">
        <w:rPr>
          <w:lang w:val="pt-BR"/>
        </w:rPr>
        <w:t>O pagamento será efetuado após 30 (trinta) dias, contados de cada entrega dos materiais e descartáveis, através de crédito em conta corrente da contratada, juntamente com a nota fiscal/fatura, que deverá estar devidamente atestada por servidor competente da Administração Pública.</w:t>
      </w:r>
    </w:p>
    <w:p w14:paraId="5B918C00" w14:textId="77777777" w:rsidR="001F6CFE" w:rsidRPr="00B21584" w:rsidRDefault="001F6CFE">
      <w:pPr>
        <w:pStyle w:val="Corpodetexto"/>
        <w:spacing w:before="1"/>
        <w:rPr>
          <w:lang w:val="pt-BR"/>
        </w:rPr>
      </w:pPr>
    </w:p>
    <w:p w14:paraId="79B4B3AA" w14:textId="77777777" w:rsidR="001F6CFE" w:rsidRPr="00B21584" w:rsidRDefault="00EB31E2">
      <w:pPr>
        <w:pStyle w:val="Corpodetexto"/>
        <w:spacing w:line="249" w:lineRule="auto"/>
        <w:ind w:left="537" w:right="961" w:hanging="10"/>
        <w:rPr>
          <w:lang w:val="pt-BR"/>
        </w:rPr>
      </w:pPr>
      <w:r w:rsidRPr="00B21584">
        <w:rPr>
          <w:b/>
          <w:lang w:val="pt-BR"/>
        </w:rPr>
        <w:t>Prazo</w:t>
      </w:r>
      <w:r w:rsidRPr="00B21584">
        <w:rPr>
          <w:b/>
          <w:spacing w:val="-16"/>
          <w:lang w:val="pt-BR"/>
        </w:rPr>
        <w:t xml:space="preserve"> </w:t>
      </w:r>
      <w:r w:rsidRPr="00B21584">
        <w:rPr>
          <w:b/>
          <w:lang w:val="pt-BR"/>
        </w:rPr>
        <w:t>de</w:t>
      </w:r>
      <w:r w:rsidRPr="00B21584">
        <w:rPr>
          <w:b/>
          <w:spacing w:val="-18"/>
          <w:lang w:val="pt-BR"/>
        </w:rPr>
        <w:t xml:space="preserve"> </w:t>
      </w:r>
      <w:r w:rsidRPr="00B21584">
        <w:rPr>
          <w:b/>
          <w:lang w:val="pt-BR"/>
        </w:rPr>
        <w:t>Entrega:</w:t>
      </w:r>
      <w:r w:rsidRPr="00B21584">
        <w:rPr>
          <w:b/>
          <w:spacing w:val="-15"/>
          <w:lang w:val="pt-BR"/>
        </w:rPr>
        <w:t xml:space="preserve"> </w:t>
      </w:r>
      <w:r w:rsidRPr="00B21584">
        <w:rPr>
          <w:lang w:val="pt-BR"/>
        </w:rPr>
        <w:t>Os</w:t>
      </w:r>
      <w:r w:rsidRPr="00B21584">
        <w:rPr>
          <w:spacing w:val="-16"/>
          <w:lang w:val="pt-BR"/>
        </w:rPr>
        <w:t xml:space="preserve"> </w:t>
      </w:r>
      <w:r w:rsidRPr="00B21584">
        <w:rPr>
          <w:lang w:val="pt-BR"/>
        </w:rPr>
        <w:t>materiais</w:t>
      </w:r>
      <w:r w:rsidRPr="00B21584">
        <w:rPr>
          <w:spacing w:val="-17"/>
          <w:lang w:val="pt-BR"/>
        </w:rPr>
        <w:t xml:space="preserve"> </w:t>
      </w:r>
      <w:r w:rsidRPr="00B21584">
        <w:rPr>
          <w:lang w:val="pt-BR"/>
        </w:rPr>
        <w:t>de</w:t>
      </w:r>
      <w:r w:rsidRPr="00B21584">
        <w:rPr>
          <w:spacing w:val="-15"/>
          <w:lang w:val="pt-BR"/>
        </w:rPr>
        <w:t xml:space="preserve"> </w:t>
      </w:r>
      <w:r w:rsidR="002C661A" w:rsidRPr="00B21584">
        <w:rPr>
          <w:lang w:val="pt-BR"/>
        </w:rPr>
        <w:t>escritório</w:t>
      </w:r>
      <w:r w:rsidRPr="00B21584">
        <w:rPr>
          <w:lang w:val="pt-BR"/>
        </w:rPr>
        <w:t>,</w:t>
      </w:r>
      <w:r w:rsidRPr="00B21584">
        <w:rPr>
          <w:spacing w:val="-16"/>
          <w:lang w:val="pt-BR"/>
        </w:rPr>
        <w:t xml:space="preserve"> </w:t>
      </w:r>
      <w:r w:rsidRPr="00B21584">
        <w:rPr>
          <w:lang w:val="pt-BR"/>
        </w:rPr>
        <w:t>objeto</w:t>
      </w:r>
      <w:r w:rsidRPr="00B21584">
        <w:rPr>
          <w:spacing w:val="-17"/>
          <w:lang w:val="pt-BR"/>
        </w:rPr>
        <w:t xml:space="preserve"> </w:t>
      </w:r>
      <w:r w:rsidRPr="00B21584">
        <w:rPr>
          <w:lang w:val="pt-BR"/>
        </w:rPr>
        <w:t>da</w:t>
      </w:r>
      <w:r w:rsidRPr="00B21584">
        <w:rPr>
          <w:spacing w:val="-18"/>
          <w:lang w:val="pt-BR"/>
        </w:rPr>
        <w:t xml:space="preserve"> </w:t>
      </w:r>
      <w:r w:rsidRPr="00B21584">
        <w:rPr>
          <w:lang w:val="pt-BR"/>
        </w:rPr>
        <w:t>presente</w:t>
      </w:r>
      <w:r w:rsidRPr="00B21584">
        <w:rPr>
          <w:spacing w:val="-15"/>
          <w:lang w:val="pt-BR"/>
        </w:rPr>
        <w:t xml:space="preserve"> </w:t>
      </w:r>
      <w:r w:rsidRPr="00B21584">
        <w:rPr>
          <w:lang w:val="pt-BR"/>
        </w:rPr>
        <w:t>licitação</w:t>
      </w:r>
      <w:r w:rsidR="00181901" w:rsidRPr="00B21584">
        <w:rPr>
          <w:lang w:val="pt-BR"/>
        </w:rPr>
        <w:t>,</w:t>
      </w:r>
      <w:r w:rsidRPr="00B21584">
        <w:rPr>
          <w:spacing w:val="-15"/>
          <w:lang w:val="pt-BR"/>
        </w:rPr>
        <w:t xml:space="preserve"> </w:t>
      </w:r>
      <w:r w:rsidRPr="00B21584">
        <w:rPr>
          <w:lang w:val="pt-BR"/>
        </w:rPr>
        <w:t>deverão</w:t>
      </w:r>
      <w:r w:rsidRPr="00B21584">
        <w:rPr>
          <w:spacing w:val="-15"/>
          <w:lang w:val="pt-BR"/>
        </w:rPr>
        <w:t xml:space="preserve"> </w:t>
      </w:r>
      <w:r w:rsidRPr="00B21584">
        <w:rPr>
          <w:lang w:val="pt-BR"/>
        </w:rPr>
        <w:t>ser</w:t>
      </w:r>
      <w:r w:rsidRPr="00B21584">
        <w:rPr>
          <w:spacing w:val="-17"/>
          <w:lang w:val="pt-BR"/>
        </w:rPr>
        <w:t xml:space="preserve"> </w:t>
      </w:r>
      <w:r w:rsidRPr="00B21584">
        <w:rPr>
          <w:lang w:val="pt-BR"/>
        </w:rPr>
        <w:t>entregues até 05 (cinco) dias, contados a partir da assinatura do</w:t>
      </w:r>
      <w:r w:rsidRPr="00B21584">
        <w:rPr>
          <w:spacing w:val="-8"/>
          <w:lang w:val="pt-BR"/>
        </w:rPr>
        <w:t xml:space="preserve"> </w:t>
      </w:r>
      <w:r w:rsidRPr="00B21584">
        <w:rPr>
          <w:lang w:val="pt-BR"/>
        </w:rPr>
        <w:t>contrato.</w:t>
      </w:r>
    </w:p>
    <w:p w14:paraId="245D6E88" w14:textId="77777777" w:rsidR="001F6CFE" w:rsidRPr="00B21584" w:rsidRDefault="001F6CFE">
      <w:pPr>
        <w:pStyle w:val="Corpodetexto"/>
        <w:spacing w:before="1"/>
        <w:rPr>
          <w:lang w:val="pt-BR"/>
        </w:rPr>
      </w:pPr>
    </w:p>
    <w:p w14:paraId="2F660EEE" w14:textId="77777777" w:rsidR="001F6CFE" w:rsidRPr="00B21584" w:rsidRDefault="00EB31E2" w:rsidP="00E145AA">
      <w:pPr>
        <w:pStyle w:val="Corpodetexto"/>
        <w:ind w:left="527" w:right="1015"/>
        <w:jc w:val="both"/>
        <w:rPr>
          <w:lang w:val="pt-BR"/>
        </w:rPr>
      </w:pPr>
      <w:r w:rsidRPr="00B21584">
        <w:rPr>
          <w:b/>
          <w:lang w:val="pt-BR"/>
        </w:rPr>
        <w:lastRenderedPageBreak/>
        <w:t xml:space="preserve">Local de entrega: </w:t>
      </w:r>
      <w:r w:rsidRPr="00B21584">
        <w:rPr>
          <w:lang w:val="pt-BR"/>
        </w:rPr>
        <w:t xml:space="preserve">Os materiais de </w:t>
      </w:r>
      <w:r w:rsidR="00996F81">
        <w:rPr>
          <w:lang w:val="pt-BR"/>
        </w:rPr>
        <w:t xml:space="preserve">escritório </w:t>
      </w:r>
      <w:r w:rsidRPr="00B21584">
        <w:rPr>
          <w:lang w:val="pt-BR"/>
        </w:rPr>
        <w:t xml:space="preserve">deverão ser entregues à </w:t>
      </w:r>
      <w:r w:rsidR="00181901" w:rsidRPr="00B21584">
        <w:rPr>
          <w:lang w:val="pt-BR"/>
        </w:rPr>
        <w:t xml:space="preserve">ALMOXARIFADO CENTRAL localizado à Avenida Brasil, n. 2.945 – Vila </w:t>
      </w:r>
      <w:proofErr w:type="spellStart"/>
      <w:r w:rsidR="00181901" w:rsidRPr="00B21584">
        <w:rPr>
          <w:lang w:val="pt-BR"/>
        </w:rPr>
        <w:t>Romanópolis</w:t>
      </w:r>
      <w:proofErr w:type="spellEnd"/>
      <w:r w:rsidR="00181901" w:rsidRPr="00B21584">
        <w:rPr>
          <w:lang w:val="pt-BR"/>
        </w:rPr>
        <w:t xml:space="preserve"> – Ferraz de Vasconcelos –</w:t>
      </w:r>
      <w:r w:rsidR="00181901" w:rsidRPr="00B21584">
        <w:rPr>
          <w:spacing w:val="-12"/>
          <w:lang w:val="pt-BR"/>
        </w:rPr>
        <w:t xml:space="preserve"> </w:t>
      </w:r>
      <w:r w:rsidR="00181901" w:rsidRPr="00B21584">
        <w:rPr>
          <w:lang w:val="pt-BR"/>
        </w:rPr>
        <w:t xml:space="preserve">SP, no ALMOXARIFADO DA SECRETARIA DE EDUCAÇÃO Rua Euclides da Cunha, nº 70 – Vila </w:t>
      </w:r>
      <w:proofErr w:type="spellStart"/>
      <w:r w:rsidR="00181901" w:rsidRPr="00B21584">
        <w:rPr>
          <w:lang w:val="pt-BR"/>
        </w:rPr>
        <w:t>Romanópolis</w:t>
      </w:r>
      <w:proofErr w:type="spellEnd"/>
      <w:r w:rsidR="00181901" w:rsidRPr="00B21584">
        <w:rPr>
          <w:lang w:val="pt-BR"/>
        </w:rPr>
        <w:t xml:space="preserve"> – Ferraz de Vasconcelos –</w:t>
      </w:r>
      <w:r w:rsidR="00181901" w:rsidRPr="00B21584">
        <w:rPr>
          <w:spacing w:val="-8"/>
          <w:lang w:val="pt-BR"/>
        </w:rPr>
        <w:t xml:space="preserve"> </w:t>
      </w:r>
      <w:r w:rsidR="00181901" w:rsidRPr="00B21584">
        <w:rPr>
          <w:lang w:val="pt-BR"/>
        </w:rPr>
        <w:t>SP e no ALMOXARIFADO DA SECRETARIA DE SAÚDE Avenida Santos Dumont, 1.652, Bairro Tanquinho, Ferraz de Vasconcelos, SP</w:t>
      </w:r>
      <w:r w:rsidRPr="00B21584">
        <w:rPr>
          <w:lang w:val="pt-BR"/>
        </w:rPr>
        <w:t>.</w:t>
      </w:r>
    </w:p>
    <w:p w14:paraId="79578AC9" w14:textId="77777777" w:rsidR="001F6CFE" w:rsidRPr="00B21584" w:rsidRDefault="001F6CFE">
      <w:pPr>
        <w:pStyle w:val="Corpodetexto"/>
        <w:spacing w:before="11"/>
        <w:rPr>
          <w:lang w:val="pt-BR"/>
        </w:rPr>
      </w:pPr>
    </w:p>
    <w:p w14:paraId="2E74486B" w14:textId="77777777" w:rsidR="001F6CFE" w:rsidRPr="00B21584" w:rsidRDefault="00EB31E2">
      <w:pPr>
        <w:pStyle w:val="Corpodetexto"/>
        <w:tabs>
          <w:tab w:val="left" w:pos="7074"/>
        </w:tabs>
        <w:ind w:left="542" w:right="3940"/>
        <w:rPr>
          <w:lang w:val="pt-BR"/>
        </w:rPr>
      </w:pPr>
      <w:r w:rsidRPr="00B21584">
        <w:rPr>
          <w:lang w:val="pt-BR"/>
        </w:rPr>
        <w:t>E-mail pessoal (sócio</w:t>
      </w:r>
      <w:r w:rsidRPr="00B21584">
        <w:rPr>
          <w:spacing w:val="-9"/>
          <w:lang w:val="pt-BR"/>
        </w:rPr>
        <w:t xml:space="preserve"> </w:t>
      </w:r>
      <w:r w:rsidRPr="00B21584">
        <w:rPr>
          <w:lang w:val="pt-BR"/>
        </w:rPr>
        <w:t>ou</w:t>
      </w:r>
      <w:r w:rsidRPr="00B21584">
        <w:rPr>
          <w:spacing w:val="-3"/>
          <w:lang w:val="pt-BR"/>
        </w:rPr>
        <w:t xml:space="preserve"> </w:t>
      </w:r>
      <w:r w:rsidRPr="00B21584">
        <w:rPr>
          <w:lang w:val="pt-BR"/>
        </w:rPr>
        <w:t>representante):</w:t>
      </w:r>
      <w:r w:rsidRPr="00B21584">
        <w:rPr>
          <w:u w:val="single"/>
          <w:lang w:val="pt-BR"/>
        </w:rPr>
        <w:t xml:space="preserve"> </w:t>
      </w:r>
      <w:r w:rsidRPr="00B21584">
        <w:rPr>
          <w:u w:val="single"/>
          <w:lang w:val="pt-BR"/>
        </w:rPr>
        <w:tab/>
      </w:r>
      <w:r w:rsidRPr="00B21584">
        <w:rPr>
          <w:lang w:val="pt-BR"/>
        </w:rPr>
        <w:t>; E-mail profissional (sócio</w:t>
      </w:r>
      <w:r w:rsidRPr="00B21584">
        <w:rPr>
          <w:spacing w:val="-10"/>
          <w:lang w:val="pt-BR"/>
        </w:rPr>
        <w:t xml:space="preserve"> </w:t>
      </w:r>
      <w:r w:rsidRPr="00B21584">
        <w:rPr>
          <w:lang w:val="pt-BR"/>
        </w:rPr>
        <w:t>ou</w:t>
      </w:r>
      <w:r w:rsidRPr="00B21584">
        <w:rPr>
          <w:spacing w:val="-2"/>
          <w:lang w:val="pt-BR"/>
        </w:rPr>
        <w:t xml:space="preserve"> </w:t>
      </w:r>
      <w:r w:rsidRPr="00B21584">
        <w:rPr>
          <w:lang w:val="pt-BR"/>
        </w:rPr>
        <w:t>representante):</w:t>
      </w:r>
      <w:r w:rsidRPr="00B21584">
        <w:rPr>
          <w:u w:val="single"/>
          <w:lang w:val="pt-BR"/>
        </w:rPr>
        <w:t xml:space="preserve"> </w:t>
      </w:r>
      <w:r w:rsidRPr="00B21584">
        <w:rPr>
          <w:u w:val="single"/>
          <w:lang w:val="pt-BR"/>
        </w:rPr>
        <w:tab/>
      </w:r>
      <w:r w:rsidRPr="00B21584">
        <w:rPr>
          <w:lang w:val="pt-BR"/>
        </w:rPr>
        <w:t>;</w:t>
      </w:r>
    </w:p>
    <w:p w14:paraId="3E0AED0A" w14:textId="77777777" w:rsidR="001F6CFE" w:rsidRPr="00B21584" w:rsidRDefault="001F6CFE">
      <w:pPr>
        <w:pStyle w:val="Corpodetexto"/>
        <w:spacing w:before="12"/>
        <w:rPr>
          <w:b/>
          <w:lang w:val="pt-BR"/>
        </w:rPr>
      </w:pPr>
    </w:p>
    <w:p w14:paraId="44346D01" w14:textId="77777777" w:rsidR="001F6CFE" w:rsidRPr="00B21584" w:rsidRDefault="00EB31E2">
      <w:pPr>
        <w:pStyle w:val="Corpodetexto"/>
        <w:spacing w:before="249" w:line="247" w:lineRule="auto"/>
        <w:ind w:left="537" w:right="1045" w:hanging="10"/>
        <w:jc w:val="both"/>
        <w:rPr>
          <w:lang w:val="pt-BR"/>
        </w:rPr>
      </w:pPr>
      <w:r w:rsidRPr="00B21584">
        <w:rPr>
          <w:lang w:val="pt-BR"/>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w:t>
      </w:r>
      <w:r w:rsidRPr="00B21584">
        <w:rPr>
          <w:b/>
          <w:lang w:val="pt-BR"/>
        </w:rPr>
        <w:t xml:space="preserve">PREGÃO </w:t>
      </w:r>
      <w:r w:rsidRPr="00B21584">
        <w:rPr>
          <w:lang w:val="pt-BR"/>
        </w:rPr>
        <w:t>e seus Anexos.</w:t>
      </w:r>
    </w:p>
    <w:p w14:paraId="2A468712" w14:textId="77777777" w:rsidR="001F6CFE" w:rsidRPr="00B21584" w:rsidRDefault="001F6CFE">
      <w:pPr>
        <w:pStyle w:val="Corpodetexto"/>
        <w:spacing w:before="3"/>
        <w:rPr>
          <w:lang w:val="pt-BR"/>
        </w:rPr>
      </w:pPr>
    </w:p>
    <w:p w14:paraId="6EB890DB" w14:textId="77777777" w:rsidR="001F6CFE" w:rsidRPr="00B21584" w:rsidRDefault="00EB31E2">
      <w:pPr>
        <w:pStyle w:val="Corpodetexto"/>
        <w:ind w:left="527"/>
        <w:jc w:val="both"/>
        <w:rPr>
          <w:lang w:val="pt-BR"/>
        </w:rPr>
      </w:pPr>
      <w:r w:rsidRPr="00B21584">
        <w:rPr>
          <w:lang w:val="pt-BR"/>
        </w:rPr>
        <w:t>Data: .....................................................................................</w:t>
      </w:r>
    </w:p>
    <w:p w14:paraId="399A212A" w14:textId="77777777" w:rsidR="001F6CFE" w:rsidRPr="00B21584" w:rsidRDefault="001F6CFE">
      <w:pPr>
        <w:pStyle w:val="Corpodetexto"/>
        <w:rPr>
          <w:lang w:val="pt-BR"/>
        </w:rPr>
      </w:pPr>
    </w:p>
    <w:p w14:paraId="68F7089E" w14:textId="77777777" w:rsidR="001F6CFE" w:rsidRPr="00B21584" w:rsidRDefault="001F6CFE">
      <w:pPr>
        <w:pStyle w:val="Corpodetexto"/>
        <w:rPr>
          <w:lang w:val="pt-BR"/>
        </w:rPr>
      </w:pPr>
    </w:p>
    <w:p w14:paraId="681296B9" w14:textId="77777777" w:rsidR="001F6CFE" w:rsidRPr="00B21584" w:rsidRDefault="00683142">
      <w:pPr>
        <w:pStyle w:val="Corpodetexto"/>
        <w:rPr>
          <w:lang w:val="pt-BR"/>
        </w:rPr>
      </w:pPr>
      <w:r w:rsidRPr="00B21584">
        <w:rPr>
          <w:noProof/>
          <w:lang w:val="pt-BR" w:eastAsia="pt-BR"/>
        </w:rPr>
        <mc:AlternateContent>
          <mc:Choice Requires="wps">
            <w:drawing>
              <wp:anchor distT="0" distB="0" distL="0" distR="0" simplePos="0" relativeHeight="251675648" behindDoc="0" locked="0" layoutInCell="1" allowOverlap="1" wp14:anchorId="456A047D" wp14:editId="0F3B0475">
                <wp:simplePos x="0" y="0"/>
                <wp:positionH relativeFrom="page">
                  <wp:posOffset>1071880</wp:posOffset>
                </wp:positionH>
                <wp:positionV relativeFrom="paragraph">
                  <wp:posOffset>167640</wp:posOffset>
                </wp:positionV>
                <wp:extent cx="1804670" cy="0"/>
                <wp:effectExtent l="5080" t="8890" r="9525" b="10160"/>
                <wp:wrapTopAndBottom/>
                <wp:docPr id="1759" name="Line 16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46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B61980" id="Line 1681" o:spid="_x0000_s1026" style="position:absolute;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13.2pt" to="226.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" strokeweight=".6pt">
                <w10:wrap type="topAndBottom" anchorx="page"/>
              </v:line>
            </w:pict>
          </mc:Fallback>
        </mc:AlternateContent>
      </w:r>
    </w:p>
    <w:p w14:paraId="2C2D24AE" w14:textId="77777777" w:rsidR="001F6CFE" w:rsidRPr="00B21584" w:rsidRDefault="00EB31E2">
      <w:pPr>
        <w:pStyle w:val="Corpodetexto"/>
        <w:spacing w:before="1" w:line="252" w:lineRule="auto"/>
        <w:ind w:left="527" w:right="7589"/>
        <w:rPr>
          <w:lang w:val="pt-BR"/>
        </w:rPr>
      </w:pPr>
      <w:r w:rsidRPr="00B21584">
        <w:rPr>
          <w:lang w:val="pt-BR"/>
        </w:rPr>
        <w:t>Representante Legal da Empresa (Carimbo do CNPJ da Empresa) RG nº</w:t>
      </w:r>
    </w:p>
    <w:p w14:paraId="5AE4E926" w14:textId="77777777" w:rsidR="001F6CFE" w:rsidRPr="00B21584" w:rsidRDefault="00EB31E2">
      <w:pPr>
        <w:pStyle w:val="Corpodetexto"/>
        <w:spacing w:line="275" w:lineRule="exact"/>
        <w:ind w:left="527"/>
        <w:rPr>
          <w:lang w:val="pt-BR"/>
        </w:rPr>
      </w:pPr>
      <w:r w:rsidRPr="00B21584">
        <w:rPr>
          <w:lang w:val="pt-BR"/>
        </w:rPr>
        <w:t>CPF nº</w:t>
      </w:r>
    </w:p>
    <w:p w14:paraId="1AD12AA7" w14:textId="77777777" w:rsidR="001F6CFE" w:rsidRPr="00B21584" w:rsidRDefault="001F6CFE">
      <w:pPr>
        <w:spacing w:line="275" w:lineRule="exact"/>
        <w:rPr>
          <w:sz w:val="24"/>
          <w:szCs w:val="24"/>
          <w:lang w:val="pt-BR"/>
        </w:rPr>
        <w:sectPr w:rsidR="001F6CFE" w:rsidRPr="00B21584">
          <w:headerReference w:type="default" r:id="rId7"/>
          <w:footerReference w:type="default" r:id="rId8"/>
          <w:pgSz w:w="12240" w:h="15840"/>
          <w:pgMar w:top="2240" w:right="0" w:bottom="1080" w:left="1160" w:header="353" w:footer="900" w:gutter="0"/>
          <w:cols w:space="720"/>
        </w:sectPr>
      </w:pPr>
    </w:p>
    <w:p w14:paraId="655E05F5" w14:textId="77777777" w:rsidR="00C02B5E" w:rsidRPr="00B21584" w:rsidRDefault="00C02B5E">
      <w:pPr>
        <w:ind w:left="1196" w:right="1690"/>
        <w:jc w:val="center"/>
        <w:rPr>
          <w:b/>
          <w:sz w:val="24"/>
          <w:szCs w:val="24"/>
          <w:u w:val="single"/>
          <w:lang w:val="pt-BR"/>
        </w:rPr>
      </w:pPr>
    </w:p>
    <w:p w14:paraId="0872D426" w14:textId="77777777" w:rsidR="0023636C" w:rsidRDefault="0023636C">
      <w:pPr>
        <w:spacing w:before="100"/>
        <w:ind w:left="1196" w:right="1693"/>
        <w:jc w:val="center"/>
        <w:rPr>
          <w:b/>
          <w:sz w:val="24"/>
          <w:szCs w:val="24"/>
          <w:lang w:val="pt-BR"/>
        </w:rPr>
      </w:pPr>
    </w:p>
    <w:p w14:paraId="6317782B" w14:textId="230EC39B" w:rsidR="001F6CFE" w:rsidRPr="00B21584" w:rsidRDefault="00EB31E2">
      <w:pPr>
        <w:spacing w:before="100"/>
        <w:ind w:left="1196" w:right="1693"/>
        <w:jc w:val="center"/>
        <w:rPr>
          <w:b/>
          <w:sz w:val="24"/>
          <w:szCs w:val="24"/>
          <w:lang w:val="pt-BR"/>
        </w:rPr>
      </w:pPr>
      <w:r w:rsidRPr="00B21584">
        <w:rPr>
          <w:b/>
          <w:sz w:val="24"/>
          <w:szCs w:val="24"/>
          <w:lang w:val="pt-BR"/>
        </w:rPr>
        <w:t>ANEXO II</w:t>
      </w:r>
    </w:p>
    <w:p w14:paraId="166A069B" w14:textId="77777777" w:rsidR="001F6CFE" w:rsidRPr="00B21584" w:rsidRDefault="001F6CFE">
      <w:pPr>
        <w:pStyle w:val="Corpodetexto"/>
        <w:rPr>
          <w:b/>
          <w:lang w:val="pt-BR"/>
        </w:rPr>
      </w:pPr>
    </w:p>
    <w:p w14:paraId="7C8C1AE2" w14:textId="77777777" w:rsidR="001F6CFE" w:rsidRPr="00B21584" w:rsidRDefault="001F6CFE">
      <w:pPr>
        <w:pStyle w:val="Corpodetexto"/>
        <w:spacing w:before="1"/>
        <w:rPr>
          <w:b/>
          <w:lang w:val="pt-BR"/>
        </w:rPr>
      </w:pPr>
    </w:p>
    <w:p w14:paraId="25F0413F" w14:textId="77777777" w:rsidR="001F6CFE" w:rsidRPr="00B21584" w:rsidRDefault="00EB31E2">
      <w:pPr>
        <w:ind w:left="1196" w:right="1698"/>
        <w:jc w:val="center"/>
        <w:rPr>
          <w:b/>
          <w:sz w:val="24"/>
          <w:szCs w:val="24"/>
          <w:lang w:val="pt-BR"/>
        </w:rPr>
      </w:pPr>
      <w:r w:rsidRPr="00B21584">
        <w:rPr>
          <w:b/>
          <w:sz w:val="24"/>
          <w:szCs w:val="24"/>
          <w:lang w:val="pt-BR"/>
        </w:rPr>
        <w:t>Modelo de Declaração</w:t>
      </w:r>
    </w:p>
    <w:p w14:paraId="0D03CC28" w14:textId="77777777" w:rsidR="001F6CFE" w:rsidRPr="00B21584" w:rsidRDefault="001F6CFE">
      <w:pPr>
        <w:pStyle w:val="Corpodetexto"/>
        <w:rPr>
          <w:b/>
          <w:lang w:val="pt-BR"/>
        </w:rPr>
      </w:pPr>
    </w:p>
    <w:p w14:paraId="65BBCBD5" w14:textId="77777777" w:rsidR="001F6CFE" w:rsidRPr="00B21584" w:rsidRDefault="001F6CFE">
      <w:pPr>
        <w:pStyle w:val="Corpodetexto"/>
        <w:spacing w:before="3"/>
        <w:rPr>
          <w:b/>
          <w:lang w:val="pt-BR"/>
        </w:rPr>
      </w:pPr>
    </w:p>
    <w:p w14:paraId="70879825" w14:textId="3AF9A9A7" w:rsidR="001F6CFE" w:rsidRPr="00B21584" w:rsidRDefault="00EB31E2">
      <w:pPr>
        <w:spacing w:before="100"/>
        <w:ind w:left="527"/>
        <w:rPr>
          <w:b/>
          <w:sz w:val="24"/>
          <w:szCs w:val="24"/>
          <w:lang w:val="pt-BR"/>
        </w:rPr>
      </w:pPr>
      <w:r w:rsidRPr="00B21584">
        <w:rPr>
          <w:sz w:val="24"/>
          <w:szCs w:val="24"/>
          <w:lang w:val="pt-BR"/>
        </w:rPr>
        <w:t xml:space="preserve">Ref.: </w:t>
      </w:r>
      <w:r w:rsidRPr="00B21584">
        <w:rPr>
          <w:b/>
          <w:sz w:val="24"/>
          <w:szCs w:val="24"/>
          <w:lang w:val="pt-BR"/>
        </w:rPr>
        <w:t xml:space="preserve">PREGÃO PRESENCIAL nº </w:t>
      </w:r>
      <w:r w:rsidR="002C215C">
        <w:rPr>
          <w:b/>
          <w:sz w:val="24"/>
          <w:szCs w:val="24"/>
          <w:lang w:val="pt-BR"/>
        </w:rPr>
        <w:t>012</w:t>
      </w:r>
      <w:r w:rsidRPr="00B21584">
        <w:rPr>
          <w:b/>
          <w:sz w:val="24"/>
          <w:szCs w:val="24"/>
          <w:lang w:val="pt-BR"/>
        </w:rPr>
        <w:t>/</w:t>
      </w:r>
      <w:r w:rsidR="002C215C">
        <w:rPr>
          <w:b/>
          <w:sz w:val="24"/>
          <w:szCs w:val="24"/>
          <w:lang w:val="pt-BR"/>
        </w:rPr>
        <w:t>2020</w:t>
      </w:r>
    </w:p>
    <w:p w14:paraId="1CE4C79E" w14:textId="77777777" w:rsidR="001F6CFE" w:rsidRPr="00B21584" w:rsidRDefault="001F6CFE">
      <w:pPr>
        <w:pStyle w:val="Corpodetexto"/>
        <w:rPr>
          <w:b/>
          <w:lang w:val="pt-BR"/>
        </w:rPr>
      </w:pPr>
    </w:p>
    <w:p w14:paraId="0FCABBC3" w14:textId="77777777" w:rsidR="001F6CFE" w:rsidRPr="00B21584" w:rsidRDefault="001F6CFE">
      <w:pPr>
        <w:pStyle w:val="Corpodetexto"/>
        <w:spacing w:before="5"/>
        <w:rPr>
          <w:b/>
          <w:lang w:val="pt-BR"/>
        </w:rPr>
      </w:pPr>
    </w:p>
    <w:p w14:paraId="6F91E6A1" w14:textId="77777777" w:rsidR="001F6CFE" w:rsidRPr="00B21584" w:rsidRDefault="00EB31E2">
      <w:pPr>
        <w:spacing w:before="100"/>
        <w:ind w:left="4593"/>
        <w:rPr>
          <w:b/>
          <w:sz w:val="24"/>
          <w:szCs w:val="24"/>
          <w:lang w:val="pt-BR"/>
        </w:rPr>
      </w:pPr>
      <w:r w:rsidRPr="00B21584">
        <w:rPr>
          <w:b/>
          <w:sz w:val="24"/>
          <w:szCs w:val="24"/>
          <w:lang w:val="pt-BR"/>
        </w:rPr>
        <w:t>DECLARAÇÃO</w:t>
      </w:r>
    </w:p>
    <w:p w14:paraId="4B499092" w14:textId="77777777" w:rsidR="001F6CFE" w:rsidRPr="00B21584" w:rsidRDefault="001F6CFE">
      <w:pPr>
        <w:pStyle w:val="Corpodetexto"/>
        <w:rPr>
          <w:b/>
          <w:lang w:val="pt-BR"/>
        </w:rPr>
      </w:pPr>
    </w:p>
    <w:p w14:paraId="603C0209" w14:textId="77777777" w:rsidR="001F6CFE" w:rsidRPr="00B21584" w:rsidRDefault="001F6CFE">
      <w:pPr>
        <w:pStyle w:val="Corpodetexto"/>
        <w:spacing w:before="7"/>
        <w:rPr>
          <w:b/>
          <w:lang w:val="pt-BR"/>
        </w:rPr>
      </w:pPr>
    </w:p>
    <w:p w14:paraId="7926FAAB" w14:textId="77777777" w:rsidR="001F6CFE" w:rsidRPr="00B21584" w:rsidRDefault="00EB31E2">
      <w:pPr>
        <w:pStyle w:val="Corpodetexto"/>
        <w:tabs>
          <w:tab w:val="left" w:pos="5050"/>
          <w:tab w:val="left" w:pos="9978"/>
        </w:tabs>
        <w:spacing w:before="1" w:line="369" w:lineRule="auto"/>
        <w:ind w:left="537" w:right="1044" w:hanging="10"/>
        <w:jc w:val="both"/>
        <w:rPr>
          <w:lang w:val="pt-BR"/>
        </w:rPr>
      </w:pPr>
      <w:r w:rsidRPr="00B21584">
        <w:rPr>
          <w:lang w:val="pt-BR"/>
        </w:rPr>
        <w:t>A</w:t>
      </w:r>
      <w:r w:rsidRPr="00B21584">
        <w:rPr>
          <w:spacing w:val="-16"/>
          <w:lang w:val="pt-BR"/>
        </w:rPr>
        <w:t xml:space="preserve"> </w:t>
      </w:r>
      <w:r w:rsidRPr="00B21584">
        <w:rPr>
          <w:lang w:val="pt-BR"/>
        </w:rPr>
        <w:t>(nome</w:t>
      </w:r>
      <w:r w:rsidRPr="00B21584">
        <w:rPr>
          <w:spacing w:val="-16"/>
          <w:lang w:val="pt-BR"/>
        </w:rPr>
        <w:t xml:space="preserve"> </w:t>
      </w:r>
      <w:r w:rsidRPr="00B21584">
        <w:rPr>
          <w:lang w:val="pt-BR"/>
        </w:rPr>
        <w:t>da</w:t>
      </w:r>
      <w:r w:rsidRPr="00B21584">
        <w:rPr>
          <w:spacing w:val="-16"/>
          <w:lang w:val="pt-BR"/>
        </w:rPr>
        <w:t xml:space="preserve"> </w:t>
      </w:r>
      <w:r w:rsidRPr="00B21584">
        <w:rPr>
          <w:lang w:val="pt-BR"/>
        </w:rPr>
        <w:t>empresa),</w:t>
      </w:r>
      <w:r w:rsidRPr="00B21584">
        <w:rPr>
          <w:spacing w:val="-17"/>
          <w:lang w:val="pt-BR"/>
        </w:rPr>
        <w:t xml:space="preserve"> </w:t>
      </w:r>
      <w:r w:rsidRPr="00B21584">
        <w:rPr>
          <w:lang w:val="pt-BR"/>
        </w:rPr>
        <w:t>sediada</w:t>
      </w:r>
      <w:r w:rsidRPr="00B21584">
        <w:rPr>
          <w:spacing w:val="-16"/>
          <w:lang w:val="pt-BR"/>
        </w:rPr>
        <w:t xml:space="preserve"> </w:t>
      </w:r>
      <w:r w:rsidRPr="00B21584">
        <w:rPr>
          <w:lang w:val="pt-BR"/>
        </w:rPr>
        <w:t>na</w:t>
      </w:r>
      <w:r w:rsidRPr="00B21584">
        <w:rPr>
          <w:spacing w:val="-16"/>
          <w:lang w:val="pt-BR"/>
        </w:rPr>
        <w:t xml:space="preserve"> </w:t>
      </w:r>
      <w:r w:rsidRPr="00B21584">
        <w:rPr>
          <w:lang w:val="pt-BR"/>
        </w:rPr>
        <w:t>(endereço</w:t>
      </w:r>
      <w:r w:rsidRPr="00B21584">
        <w:rPr>
          <w:spacing w:val="-16"/>
          <w:lang w:val="pt-BR"/>
        </w:rPr>
        <w:t xml:space="preserve"> </w:t>
      </w:r>
      <w:r w:rsidRPr="00B21584">
        <w:rPr>
          <w:lang w:val="pt-BR"/>
        </w:rPr>
        <w:t>completo),</w:t>
      </w:r>
      <w:r w:rsidRPr="00B21584">
        <w:rPr>
          <w:spacing w:val="-17"/>
          <w:lang w:val="pt-BR"/>
        </w:rPr>
        <w:t xml:space="preserve"> </w:t>
      </w:r>
      <w:r w:rsidRPr="00B21584">
        <w:rPr>
          <w:lang w:val="pt-BR"/>
        </w:rPr>
        <w:t>CNPJ</w:t>
      </w:r>
      <w:r w:rsidRPr="00B21584">
        <w:rPr>
          <w:spacing w:val="-16"/>
          <w:lang w:val="pt-BR"/>
        </w:rPr>
        <w:t xml:space="preserve"> </w:t>
      </w:r>
      <w:r w:rsidRPr="00B21584">
        <w:rPr>
          <w:lang w:val="pt-BR"/>
        </w:rPr>
        <w:t>nº,</w:t>
      </w:r>
      <w:r w:rsidRPr="00B21584">
        <w:rPr>
          <w:spacing w:val="-16"/>
          <w:lang w:val="pt-BR"/>
        </w:rPr>
        <w:t xml:space="preserve"> </w:t>
      </w:r>
      <w:r w:rsidRPr="00B21584">
        <w:rPr>
          <w:lang w:val="pt-BR"/>
        </w:rPr>
        <w:t>neste</w:t>
      </w:r>
      <w:r w:rsidRPr="00B21584">
        <w:rPr>
          <w:spacing w:val="-18"/>
          <w:lang w:val="pt-BR"/>
        </w:rPr>
        <w:t xml:space="preserve"> </w:t>
      </w:r>
      <w:r w:rsidRPr="00B21584">
        <w:rPr>
          <w:lang w:val="pt-BR"/>
        </w:rPr>
        <w:t>ato</w:t>
      </w:r>
      <w:r w:rsidRPr="00B21584">
        <w:rPr>
          <w:spacing w:val="-15"/>
          <w:lang w:val="pt-BR"/>
        </w:rPr>
        <w:t xml:space="preserve"> </w:t>
      </w:r>
      <w:r w:rsidRPr="00B21584">
        <w:rPr>
          <w:lang w:val="pt-BR"/>
        </w:rPr>
        <w:t>representada</w:t>
      </w:r>
      <w:r w:rsidRPr="00B21584">
        <w:rPr>
          <w:spacing w:val="-16"/>
          <w:lang w:val="pt-BR"/>
        </w:rPr>
        <w:t xml:space="preserve"> </w:t>
      </w:r>
      <w:proofErr w:type="gramStart"/>
      <w:r w:rsidRPr="00B21584">
        <w:rPr>
          <w:lang w:val="pt-BR"/>
        </w:rPr>
        <w:t>por</w:t>
      </w:r>
      <w:r w:rsidRPr="00B21584">
        <w:rPr>
          <w:u w:val="single"/>
          <w:lang w:val="pt-BR"/>
        </w:rPr>
        <w:t xml:space="preserve"> </w:t>
      </w:r>
      <w:r w:rsidRPr="00B21584">
        <w:rPr>
          <w:u w:val="single"/>
          <w:lang w:val="pt-BR"/>
        </w:rPr>
        <w:tab/>
      </w:r>
      <w:r w:rsidRPr="00B21584">
        <w:rPr>
          <w:lang w:val="pt-BR"/>
        </w:rPr>
        <w:t>, portador</w:t>
      </w:r>
      <w:proofErr w:type="gramEnd"/>
      <w:r w:rsidRPr="00B21584">
        <w:rPr>
          <w:lang w:val="pt-BR"/>
        </w:rPr>
        <w:t xml:space="preserve"> da Cédula de Identidade</w:t>
      </w:r>
      <w:r w:rsidRPr="00B21584">
        <w:rPr>
          <w:spacing w:val="36"/>
          <w:lang w:val="pt-BR"/>
        </w:rPr>
        <w:t xml:space="preserve"> </w:t>
      </w:r>
      <w:r w:rsidRPr="00B21584">
        <w:rPr>
          <w:lang w:val="pt-BR"/>
        </w:rPr>
        <w:t>RG</w:t>
      </w:r>
      <w:r w:rsidRPr="00B21584">
        <w:rPr>
          <w:spacing w:val="6"/>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lang w:val="pt-BR"/>
        </w:rPr>
        <w:t xml:space="preserve">, vem por meio desta declarar que não </w:t>
      </w:r>
      <w:proofErr w:type="spellStart"/>
      <w:r w:rsidRPr="00B21584">
        <w:rPr>
          <w:lang w:val="pt-BR"/>
        </w:rPr>
        <w:t>esta</w:t>
      </w:r>
      <w:proofErr w:type="spellEnd"/>
      <w:r w:rsidRPr="00B21584">
        <w:rPr>
          <w:lang w:val="pt-BR"/>
        </w:rPr>
        <w:t xml:space="preserve"> enquadrada em nenhum dos itens que vedam a</w:t>
      </w:r>
      <w:r w:rsidRPr="00B21584">
        <w:rPr>
          <w:spacing w:val="-7"/>
          <w:lang w:val="pt-BR"/>
        </w:rPr>
        <w:t xml:space="preserve"> </w:t>
      </w:r>
      <w:r w:rsidRPr="00B21584">
        <w:rPr>
          <w:lang w:val="pt-BR"/>
        </w:rPr>
        <w:t>nossa</w:t>
      </w:r>
    </w:p>
    <w:p w14:paraId="676B656F" w14:textId="77777777" w:rsidR="001F6CFE" w:rsidRPr="00B21584" w:rsidRDefault="00EB31E2">
      <w:pPr>
        <w:pStyle w:val="Corpodetexto"/>
        <w:ind w:left="527"/>
        <w:jc w:val="both"/>
        <w:rPr>
          <w:lang w:val="pt-BR"/>
        </w:rPr>
      </w:pPr>
      <w:r w:rsidRPr="00B21584">
        <w:rPr>
          <w:lang w:val="pt-BR"/>
        </w:rPr>
        <w:t>participação na licitação.</w:t>
      </w:r>
    </w:p>
    <w:p w14:paraId="1E1F4225" w14:textId="77777777" w:rsidR="001F6CFE" w:rsidRPr="00B21584" w:rsidRDefault="001F6CFE">
      <w:pPr>
        <w:pStyle w:val="Corpodetexto"/>
        <w:rPr>
          <w:lang w:val="pt-BR"/>
        </w:rPr>
      </w:pPr>
    </w:p>
    <w:p w14:paraId="303951B8" w14:textId="77777777" w:rsidR="001F6CFE" w:rsidRPr="00B21584" w:rsidRDefault="00EB31E2">
      <w:pPr>
        <w:pStyle w:val="Corpodetexto"/>
        <w:spacing w:before="233"/>
        <w:ind w:right="1025"/>
        <w:jc w:val="right"/>
        <w:rPr>
          <w:lang w:val="pt-BR"/>
        </w:rPr>
      </w:pPr>
      <w:r w:rsidRPr="00B21584">
        <w:rPr>
          <w:lang w:val="pt-BR"/>
        </w:rPr>
        <w:t>Local e data</w:t>
      </w:r>
    </w:p>
    <w:p w14:paraId="2200D63D" w14:textId="77777777" w:rsidR="001F6CFE" w:rsidRPr="00B21584" w:rsidRDefault="001F6CFE">
      <w:pPr>
        <w:pStyle w:val="Corpodetexto"/>
        <w:rPr>
          <w:lang w:val="pt-BR"/>
        </w:rPr>
      </w:pPr>
    </w:p>
    <w:p w14:paraId="1527A633" w14:textId="77777777" w:rsidR="001F6CFE" w:rsidRPr="00B21584" w:rsidRDefault="001F6CFE">
      <w:pPr>
        <w:pStyle w:val="Corpodetexto"/>
        <w:rPr>
          <w:lang w:val="pt-BR"/>
        </w:rPr>
      </w:pPr>
    </w:p>
    <w:p w14:paraId="2D1FA34F" w14:textId="77777777" w:rsidR="001F6CFE" w:rsidRPr="00B21584" w:rsidRDefault="001F6CFE">
      <w:pPr>
        <w:pStyle w:val="Corpodetexto"/>
        <w:spacing w:before="5"/>
        <w:rPr>
          <w:lang w:val="pt-BR"/>
        </w:rPr>
      </w:pPr>
    </w:p>
    <w:p w14:paraId="31C8CAB1" w14:textId="77777777" w:rsidR="001F6CFE" w:rsidRPr="00B21584" w:rsidRDefault="00EB31E2">
      <w:pPr>
        <w:pStyle w:val="Corpodetexto"/>
        <w:ind w:left="7284"/>
        <w:rPr>
          <w:lang w:val="pt-BR"/>
        </w:rPr>
      </w:pPr>
      <w:r w:rsidRPr="00B21584">
        <w:rPr>
          <w:lang w:val="pt-BR"/>
        </w:rPr>
        <w:t>Assinatura do sócio/proprietário</w:t>
      </w:r>
    </w:p>
    <w:p w14:paraId="7F14BC97" w14:textId="77777777" w:rsidR="001F6CFE" w:rsidRPr="00B21584" w:rsidRDefault="00EB31E2">
      <w:pPr>
        <w:pStyle w:val="Corpodetexto"/>
        <w:spacing w:before="139" w:line="360" w:lineRule="auto"/>
        <w:ind w:left="8214" w:right="1023" w:firstLine="76"/>
        <w:jc w:val="right"/>
        <w:rPr>
          <w:lang w:val="pt-BR"/>
        </w:rPr>
      </w:pPr>
      <w:r w:rsidRPr="00B21584">
        <w:rPr>
          <w:lang w:val="pt-BR"/>
        </w:rPr>
        <w:t>Representante legal Carimbo da empresa</w:t>
      </w:r>
    </w:p>
    <w:p w14:paraId="5993FA52" w14:textId="77777777" w:rsidR="001F6CFE" w:rsidRPr="00B21584" w:rsidRDefault="001F6CFE">
      <w:pPr>
        <w:spacing w:line="360" w:lineRule="auto"/>
        <w:jc w:val="right"/>
        <w:rPr>
          <w:sz w:val="24"/>
          <w:szCs w:val="24"/>
          <w:lang w:val="pt-BR"/>
        </w:rPr>
        <w:sectPr w:rsidR="001F6CFE" w:rsidRPr="00B21584">
          <w:pgSz w:w="12240" w:h="15840"/>
          <w:pgMar w:top="2240" w:right="0" w:bottom="1080" w:left="1160" w:header="353" w:footer="900" w:gutter="0"/>
          <w:cols w:space="720"/>
        </w:sectPr>
      </w:pPr>
    </w:p>
    <w:p w14:paraId="1CF6F33C" w14:textId="77777777" w:rsidR="001F6CFE" w:rsidRPr="00B21584" w:rsidRDefault="001F6CFE">
      <w:pPr>
        <w:pStyle w:val="Corpodetexto"/>
        <w:rPr>
          <w:b/>
          <w:lang w:val="pt-BR"/>
        </w:rPr>
      </w:pPr>
    </w:p>
    <w:p w14:paraId="48DDF74C" w14:textId="77777777" w:rsidR="001F6CFE" w:rsidRPr="00B21584" w:rsidRDefault="001F6CFE">
      <w:pPr>
        <w:pStyle w:val="Corpodetexto"/>
        <w:spacing w:before="6"/>
        <w:rPr>
          <w:b/>
          <w:lang w:val="pt-BR"/>
        </w:rPr>
      </w:pPr>
    </w:p>
    <w:p w14:paraId="066508C9" w14:textId="77777777" w:rsidR="001F6CFE" w:rsidRPr="00B21584" w:rsidRDefault="00EB31E2">
      <w:pPr>
        <w:spacing w:before="100"/>
        <w:ind w:left="1196" w:right="1695"/>
        <w:jc w:val="center"/>
        <w:rPr>
          <w:b/>
          <w:sz w:val="24"/>
          <w:szCs w:val="24"/>
          <w:lang w:val="pt-BR"/>
        </w:rPr>
      </w:pPr>
      <w:r w:rsidRPr="00B21584">
        <w:rPr>
          <w:b/>
          <w:sz w:val="24"/>
          <w:szCs w:val="24"/>
          <w:lang w:val="pt-BR"/>
        </w:rPr>
        <w:t>ANEXO III</w:t>
      </w:r>
    </w:p>
    <w:p w14:paraId="6D0EC941" w14:textId="77777777" w:rsidR="001F6CFE" w:rsidRPr="00B21584" w:rsidRDefault="001F6CFE">
      <w:pPr>
        <w:pStyle w:val="Corpodetexto"/>
        <w:rPr>
          <w:b/>
          <w:lang w:val="pt-BR"/>
        </w:rPr>
      </w:pPr>
    </w:p>
    <w:p w14:paraId="6B4BB254" w14:textId="77777777" w:rsidR="001F6CFE" w:rsidRPr="00B21584" w:rsidRDefault="001F6CFE">
      <w:pPr>
        <w:pStyle w:val="Corpodetexto"/>
        <w:spacing w:before="1"/>
        <w:rPr>
          <w:b/>
          <w:lang w:val="pt-BR"/>
        </w:rPr>
      </w:pPr>
    </w:p>
    <w:p w14:paraId="52053A20" w14:textId="77777777" w:rsidR="001F6CFE" w:rsidRPr="00B21584" w:rsidRDefault="00EB31E2">
      <w:pPr>
        <w:ind w:left="1196" w:right="1698"/>
        <w:jc w:val="center"/>
        <w:rPr>
          <w:b/>
          <w:sz w:val="24"/>
          <w:szCs w:val="24"/>
          <w:lang w:val="pt-BR"/>
        </w:rPr>
      </w:pPr>
      <w:r w:rsidRPr="00B21584">
        <w:rPr>
          <w:b/>
          <w:sz w:val="24"/>
          <w:szCs w:val="24"/>
          <w:lang w:val="pt-BR"/>
        </w:rPr>
        <w:t>Modelo de Declaração</w:t>
      </w:r>
    </w:p>
    <w:p w14:paraId="2D93AFF9" w14:textId="77777777" w:rsidR="001F6CFE" w:rsidRPr="00B21584" w:rsidRDefault="001F6CFE">
      <w:pPr>
        <w:pStyle w:val="Corpodetexto"/>
        <w:rPr>
          <w:b/>
          <w:lang w:val="pt-BR"/>
        </w:rPr>
      </w:pPr>
    </w:p>
    <w:p w14:paraId="15D2AED6" w14:textId="77777777" w:rsidR="001F6CFE" w:rsidRPr="00B21584" w:rsidRDefault="001F6CFE">
      <w:pPr>
        <w:pStyle w:val="Corpodetexto"/>
        <w:spacing w:before="3"/>
        <w:rPr>
          <w:b/>
          <w:lang w:val="pt-BR"/>
        </w:rPr>
      </w:pPr>
    </w:p>
    <w:p w14:paraId="4E8A173E" w14:textId="4CBC2B2F" w:rsidR="001F6CFE" w:rsidRPr="00B21584" w:rsidRDefault="00EB31E2">
      <w:pPr>
        <w:spacing w:before="100"/>
        <w:ind w:left="527"/>
        <w:rPr>
          <w:b/>
          <w:sz w:val="24"/>
          <w:szCs w:val="24"/>
          <w:lang w:val="pt-BR"/>
        </w:rPr>
      </w:pPr>
      <w:r w:rsidRPr="00B21584">
        <w:rPr>
          <w:sz w:val="24"/>
          <w:szCs w:val="24"/>
          <w:lang w:val="pt-BR"/>
        </w:rPr>
        <w:t xml:space="preserve">Ref.: </w:t>
      </w:r>
      <w:r w:rsidRPr="00B21584">
        <w:rPr>
          <w:b/>
          <w:sz w:val="24"/>
          <w:szCs w:val="24"/>
          <w:lang w:val="pt-BR"/>
        </w:rPr>
        <w:t xml:space="preserve">PREGÃO PRESENCIAL nº </w:t>
      </w:r>
      <w:r w:rsidR="002C215C">
        <w:rPr>
          <w:b/>
          <w:sz w:val="24"/>
          <w:szCs w:val="24"/>
          <w:lang w:val="pt-BR"/>
        </w:rPr>
        <w:t>012</w:t>
      </w:r>
      <w:r w:rsidRPr="00B21584">
        <w:rPr>
          <w:b/>
          <w:sz w:val="24"/>
          <w:szCs w:val="24"/>
          <w:lang w:val="pt-BR"/>
        </w:rPr>
        <w:t>/</w:t>
      </w:r>
      <w:r w:rsidR="002C215C">
        <w:rPr>
          <w:b/>
          <w:sz w:val="24"/>
          <w:szCs w:val="24"/>
          <w:lang w:val="pt-BR"/>
        </w:rPr>
        <w:t>2020</w:t>
      </w:r>
    </w:p>
    <w:p w14:paraId="22AA74A6" w14:textId="77777777" w:rsidR="001F6CFE" w:rsidRPr="00B21584" w:rsidRDefault="001F6CFE">
      <w:pPr>
        <w:pStyle w:val="Corpodetexto"/>
        <w:rPr>
          <w:b/>
          <w:lang w:val="pt-BR"/>
        </w:rPr>
      </w:pPr>
    </w:p>
    <w:p w14:paraId="0049D6F4" w14:textId="77777777" w:rsidR="001F6CFE" w:rsidRPr="00B21584" w:rsidRDefault="001F6CFE">
      <w:pPr>
        <w:pStyle w:val="Corpodetexto"/>
        <w:spacing w:before="5"/>
        <w:rPr>
          <w:b/>
          <w:lang w:val="pt-BR"/>
        </w:rPr>
      </w:pPr>
    </w:p>
    <w:p w14:paraId="2BC80F88" w14:textId="77777777" w:rsidR="001F6CFE" w:rsidRPr="00B21584" w:rsidRDefault="00EB31E2">
      <w:pPr>
        <w:spacing w:before="100"/>
        <w:ind w:left="1196" w:right="1689"/>
        <w:jc w:val="center"/>
        <w:rPr>
          <w:b/>
          <w:sz w:val="24"/>
          <w:szCs w:val="24"/>
          <w:lang w:val="pt-BR"/>
        </w:rPr>
      </w:pPr>
      <w:r w:rsidRPr="00B21584">
        <w:rPr>
          <w:b/>
          <w:sz w:val="24"/>
          <w:szCs w:val="24"/>
          <w:lang w:val="pt-BR"/>
        </w:rPr>
        <w:t>DECLARAÇÃO</w:t>
      </w:r>
    </w:p>
    <w:p w14:paraId="3508936C" w14:textId="77777777" w:rsidR="001F6CFE" w:rsidRPr="00B21584" w:rsidRDefault="001F6CFE">
      <w:pPr>
        <w:pStyle w:val="Corpodetexto"/>
        <w:rPr>
          <w:b/>
          <w:lang w:val="pt-BR"/>
        </w:rPr>
      </w:pPr>
    </w:p>
    <w:p w14:paraId="250C753F" w14:textId="77777777" w:rsidR="001F6CFE" w:rsidRPr="00B21584" w:rsidRDefault="001F6CFE">
      <w:pPr>
        <w:pStyle w:val="Corpodetexto"/>
        <w:spacing w:before="7"/>
        <w:rPr>
          <w:b/>
          <w:lang w:val="pt-BR"/>
        </w:rPr>
      </w:pPr>
    </w:p>
    <w:p w14:paraId="69FAB1A6" w14:textId="77777777" w:rsidR="001F6CFE" w:rsidRPr="00B21584" w:rsidRDefault="00EB31E2">
      <w:pPr>
        <w:pStyle w:val="Corpodetexto"/>
        <w:spacing w:before="1"/>
        <w:ind w:left="527"/>
        <w:rPr>
          <w:lang w:val="pt-BR"/>
        </w:rPr>
      </w:pPr>
      <w:r w:rsidRPr="00B21584">
        <w:rPr>
          <w:lang w:val="pt-BR"/>
        </w:rPr>
        <w:t>A (nome da empresa), sediada na (endereço completo), CNPJ nº, neste ato representado por</w:t>
      </w:r>
    </w:p>
    <w:p w14:paraId="517E1D3F" w14:textId="77777777" w:rsidR="001F6CFE" w:rsidRPr="00B21584" w:rsidRDefault="00EB31E2">
      <w:pPr>
        <w:pStyle w:val="Corpodetexto"/>
        <w:tabs>
          <w:tab w:val="left" w:pos="2178"/>
          <w:tab w:val="left" w:pos="7329"/>
        </w:tabs>
        <w:spacing w:before="147" w:line="369" w:lineRule="auto"/>
        <w:ind w:left="537" w:right="1046"/>
        <w:jc w:val="both"/>
        <w:rPr>
          <w:lang w:val="pt-BR"/>
        </w:rPr>
      </w:pPr>
      <w:r w:rsidRPr="00B21584">
        <w:rPr>
          <w:u w:val="single"/>
          <w:lang w:val="pt-BR"/>
        </w:rPr>
        <w:t xml:space="preserve"> </w:t>
      </w:r>
      <w:r w:rsidRPr="00B21584">
        <w:rPr>
          <w:u w:val="single"/>
          <w:lang w:val="pt-BR"/>
        </w:rPr>
        <w:tab/>
      </w:r>
      <w:r w:rsidRPr="00B21584">
        <w:rPr>
          <w:lang w:val="pt-BR"/>
        </w:rPr>
        <w:t>,</w:t>
      </w:r>
      <w:r w:rsidRPr="00B21584">
        <w:rPr>
          <w:spacing w:val="16"/>
          <w:lang w:val="pt-BR"/>
        </w:rPr>
        <w:t xml:space="preserve"> </w:t>
      </w:r>
      <w:r w:rsidRPr="00B21584">
        <w:rPr>
          <w:lang w:val="pt-BR"/>
        </w:rPr>
        <w:t>portador</w:t>
      </w:r>
      <w:r w:rsidRPr="00B21584">
        <w:rPr>
          <w:spacing w:val="15"/>
          <w:lang w:val="pt-BR"/>
        </w:rPr>
        <w:t xml:space="preserve"> </w:t>
      </w:r>
      <w:r w:rsidRPr="00B21584">
        <w:rPr>
          <w:lang w:val="pt-BR"/>
        </w:rPr>
        <w:t>da</w:t>
      </w:r>
      <w:r w:rsidRPr="00B21584">
        <w:rPr>
          <w:spacing w:val="17"/>
          <w:lang w:val="pt-BR"/>
        </w:rPr>
        <w:t xml:space="preserve"> </w:t>
      </w:r>
      <w:r w:rsidRPr="00B21584">
        <w:rPr>
          <w:lang w:val="pt-BR"/>
        </w:rPr>
        <w:t>Cédula</w:t>
      </w:r>
      <w:r w:rsidRPr="00B21584">
        <w:rPr>
          <w:spacing w:val="16"/>
          <w:lang w:val="pt-BR"/>
        </w:rPr>
        <w:t xml:space="preserve"> </w:t>
      </w:r>
      <w:r w:rsidRPr="00B21584">
        <w:rPr>
          <w:lang w:val="pt-BR"/>
        </w:rPr>
        <w:t>de</w:t>
      </w:r>
      <w:r w:rsidRPr="00B21584">
        <w:rPr>
          <w:spacing w:val="17"/>
          <w:lang w:val="pt-BR"/>
        </w:rPr>
        <w:t xml:space="preserve"> </w:t>
      </w:r>
      <w:r w:rsidRPr="00B21584">
        <w:rPr>
          <w:lang w:val="pt-BR"/>
        </w:rPr>
        <w:t>Identidade</w:t>
      </w:r>
      <w:r w:rsidRPr="00B21584">
        <w:rPr>
          <w:spacing w:val="15"/>
          <w:lang w:val="pt-BR"/>
        </w:rPr>
        <w:t xml:space="preserve"> </w:t>
      </w:r>
      <w:r w:rsidRPr="00B21584">
        <w:rPr>
          <w:lang w:val="pt-BR"/>
        </w:rPr>
        <w:t>RG</w:t>
      </w:r>
      <w:r w:rsidRPr="00B21584">
        <w:rPr>
          <w:spacing w:val="16"/>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lang w:val="pt-BR"/>
        </w:rPr>
        <w:t>, vem por meio desta declarar que:</w:t>
      </w:r>
    </w:p>
    <w:p w14:paraId="6E34E1F6" w14:textId="77777777" w:rsidR="001F6CFE" w:rsidRPr="00B21584" w:rsidRDefault="001F6CFE">
      <w:pPr>
        <w:pStyle w:val="Corpodetexto"/>
        <w:spacing w:before="9"/>
        <w:rPr>
          <w:lang w:val="pt-BR"/>
        </w:rPr>
      </w:pPr>
    </w:p>
    <w:p w14:paraId="7DCD7FAB" w14:textId="77777777" w:rsidR="001F6CFE" w:rsidRPr="00B21584" w:rsidRDefault="00EB31E2">
      <w:pPr>
        <w:pStyle w:val="PargrafodaLista"/>
        <w:numPr>
          <w:ilvl w:val="0"/>
          <w:numId w:val="21"/>
        </w:numPr>
        <w:tabs>
          <w:tab w:val="left" w:pos="1250"/>
        </w:tabs>
        <w:spacing w:line="369" w:lineRule="auto"/>
        <w:ind w:right="1047" w:hanging="9"/>
        <w:jc w:val="both"/>
        <w:rPr>
          <w:sz w:val="24"/>
          <w:szCs w:val="24"/>
          <w:lang w:val="pt-BR"/>
        </w:rPr>
      </w:pPr>
      <w:r w:rsidRPr="00B21584">
        <w:rPr>
          <w:sz w:val="24"/>
          <w:szCs w:val="24"/>
          <w:lang w:val="pt-BR"/>
        </w:rPr>
        <w:t>Inexiste fato superveniente impeditivo de sua habilitação, ficando ciente da obrigatoriedade de declarar ocorrências posteriores, na forma do inciso IV, do item 7.1 da IN/MARE nº 05/95;</w:t>
      </w:r>
      <w:r w:rsidRPr="00B21584">
        <w:rPr>
          <w:spacing w:val="-32"/>
          <w:sz w:val="24"/>
          <w:szCs w:val="24"/>
          <w:lang w:val="pt-BR"/>
        </w:rPr>
        <w:t xml:space="preserve"> </w:t>
      </w:r>
      <w:r w:rsidRPr="00B21584">
        <w:rPr>
          <w:sz w:val="24"/>
          <w:szCs w:val="24"/>
          <w:lang w:val="pt-BR"/>
        </w:rPr>
        <w:t>e</w:t>
      </w:r>
    </w:p>
    <w:p w14:paraId="4FA7B323" w14:textId="77777777" w:rsidR="001F6CFE" w:rsidRPr="00B21584" w:rsidRDefault="001F6CFE">
      <w:pPr>
        <w:pStyle w:val="Corpodetexto"/>
        <w:spacing w:before="2"/>
        <w:rPr>
          <w:lang w:val="pt-BR"/>
        </w:rPr>
      </w:pPr>
    </w:p>
    <w:p w14:paraId="6F9034D5" w14:textId="77777777" w:rsidR="001F6CFE" w:rsidRPr="00B21584" w:rsidRDefault="00EB31E2">
      <w:pPr>
        <w:pStyle w:val="PargrafodaLista"/>
        <w:numPr>
          <w:ilvl w:val="0"/>
          <w:numId w:val="21"/>
        </w:numPr>
        <w:tabs>
          <w:tab w:val="left" w:pos="1250"/>
        </w:tabs>
        <w:spacing w:line="369" w:lineRule="auto"/>
        <w:ind w:right="1037" w:hanging="9"/>
        <w:jc w:val="both"/>
        <w:rPr>
          <w:sz w:val="24"/>
          <w:szCs w:val="24"/>
          <w:lang w:val="pt-BR"/>
        </w:rPr>
      </w:pPr>
      <w:r w:rsidRPr="00B21584">
        <w:rPr>
          <w:sz w:val="24"/>
          <w:szCs w:val="24"/>
          <w:lang w:val="pt-BR"/>
        </w:rPr>
        <w:t>Não emprega menores de 18 (dezoito) anos em trabalho noturno, perigoso ou insalubre e nem menores</w:t>
      </w:r>
      <w:r w:rsidRPr="00B21584">
        <w:rPr>
          <w:spacing w:val="-8"/>
          <w:sz w:val="24"/>
          <w:szCs w:val="24"/>
          <w:lang w:val="pt-BR"/>
        </w:rPr>
        <w:t xml:space="preserve"> </w:t>
      </w:r>
      <w:r w:rsidRPr="00B21584">
        <w:rPr>
          <w:sz w:val="24"/>
          <w:szCs w:val="24"/>
          <w:lang w:val="pt-BR"/>
        </w:rPr>
        <w:t>de</w:t>
      </w:r>
      <w:r w:rsidRPr="00B21584">
        <w:rPr>
          <w:spacing w:val="-7"/>
          <w:sz w:val="24"/>
          <w:szCs w:val="24"/>
          <w:lang w:val="pt-BR"/>
        </w:rPr>
        <w:t xml:space="preserve"> </w:t>
      </w:r>
      <w:r w:rsidRPr="00B21584">
        <w:rPr>
          <w:sz w:val="24"/>
          <w:szCs w:val="24"/>
          <w:lang w:val="pt-BR"/>
        </w:rPr>
        <w:t>16</w:t>
      </w:r>
      <w:r w:rsidRPr="00B21584">
        <w:rPr>
          <w:spacing w:val="-7"/>
          <w:sz w:val="24"/>
          <w:szCs w:val="24"/>
          <w:lang w:val="pt-BR"/>
        </w:rPr>
        <w:t xml:space="preserve"> </w:t>
      </w:r>
      <w:r w:rsidRPr="00B21584">
        <w:rPr>
          <w:sz w:val="24"/>
          <w:szCs w:val="24"/>
          <w:lang w:val="pt-BR"/>
        </w:rPr>
        <w:t>(dezesseis)</w:t>
      </w:r>
      <w:r w:rsidRPr="00B21584">
        <w:rPr>
          <w:spacing w:val="-9"/>
          <w:sz w:val="24"/>
          <w:szCs w:val="24"/>
          <w:lang w:val="pt-BR"/>
        </w:rPr>
        <w:t xml:space="preserve"> </w:t>
      </w:r>
      <w:r w:rsidRPr="00B21584">
        <w:rPr>
          <w:sz w:val="24"/>
          <w:szCs w:val="24"/>
          <w:lang w:val="pt-BR"/>
        </w:rPr>
        <w:t>anos,</w:t>
      </w:r>
      <w:r w:rsidRPr="00B21584">
        <w:rPr>
          <w:spacing w:val="-10"/>
          <w:sz w:val="24"/>
          <w:szCs w:val="24"/>
          <w:lang w:val="pt-BR"/>
        </w:rPr>
        <w:t xml:space="preserve"> </w:t>
      </w:r>
      <w:r w:rsidRPr="00B21584">
        <w:rPr>
          <w:sz w:val="24"/>
          <w:szCs w:val="24"/>
          <w:lang w:val="pt-BR"/>
        </w:rPr>
        <w:t>em</w:t>
      </w:r>
      <w:r w:rsidRPr="00B21584">
        <w:rPr>
          <w:spacing w:val="-9"/>
          <w:sz w:val="24"/>
          <w:szCs w:val="24"/>
          <w:lang w:val="pt-BR"/>
        </w:rPr>
        <w:t xml:space="preserve"> </w:t>
      </w:r>
      <w:r w:rsidRPr="00B21584">
        <w:rPr>
          <w:sz w:val="24"/>
          <w:szCs w:val="24"/>
          <w:lang w:val="pt-BR"/>
        </w:rPr>
        <w:t>cumprimento</w:t>
      </w:r>
      <w:r w:rsidRPr="00B21584">
        <w:rPr>
          <w:spacing w:val="-9"/>
          <w:sz w:val="24"/>
          <w:szCs w:val="24"/>
          <w:lang w:val="pt-BR"/>
        </w:rPr>
        <w:t xml:space="preserve"> </w:t>
      </w:r>
      <w:r w:rsidRPr="00B21584">
        <w:rPr>
          <w:sz w:val="24"/>
          <w:szCs w:val="24"/>
          <w:lang w:val="pt-BR"/>
        </w:rPr>
        <w:t>ao</w:t>
      </w:r>
      <w:r w:rsidRPr="00B21584">
        <w:rPr>
          <w:spacing w:val="-10"/>
          <w:sz w:val="24"/>
          <w:szCs w:val="24"/>
          <w:lang w:val="pt-BR"/>
        </w:rPr>
        <w:t xml:space="preserve"> </w:t>
      </w:r>
      <w:r w:rsidRPr="00B21584">
        <w:rPr>
          <w:sz w:val="24"/>
          <w:szCs w:val="24"/>
          <w:lang w:val="pt-BR"/>
        </w:rPr>
        <w:t>estabelecido</w:t>
      </w:r>
      <w:r w:rsidRPr="00B21584">
        <w:rPr>
          <w:spacing w:val="-7"/>
          <w:sz w:val="24"/>
          <w:szCs w:val="24"/>
          <w:lang w:val="pt-BR"/>
        </w:rPr>
        <w:t xml:space="preserve"> </w:t>
      </w:r>
      <w:r w:rsidRPr="00B21584">
        <w:rPr>
          <w:sz w:val="24"/>
          <w:szCs w:val="24"/>
          <w:lang w:val="pt-BR"/>
        </w:rPr>
        <w:t>na</w:t>
      </w:r>
      <w:r w:rsidRPr="00B21584">
        <w:rPr>
          <w:spacing w:val="-7"/>
          <w:sz w:val="24"/>
          <w:szCs w:val="24"/>
          <w:lang w:val="pt-BR"/>
        </w:rPr>
        <w:t xml:space="preserve"> </w:t>
      </w:r>
      <w:r w:rsidRPr="00B21584">
        <w:rPr>
          <w:sz w:val="24"/>
          <w:szCs w:val="24"/>
          <w:lang w:val="pt-BR"/>
        </w:rPr>
        <w:t>Lei</w:t>
      </w:r>
      <w:r w:rsidRPr="00B21584">
        <w:rPr>
          <w:spacing w:val="-8"/>
          <w:sz w:val="24"/>
          <w:szCs w:val="24"/>
          <w:lang w:val="pt-BR"/>
        </w:rPr>
        <w:t xml:space="preserve"> </w:t>
      </w:r>
      <w:r w:rsidRPr="00B21584">
        <w:rPr>
          <w:sz w:val="24"/>
          <w:szCs w:val="24"/>
          <w:lang w:val="pt-BR"/>
        </w:rPr>
        <w:t>nº</w:t>
      </w:r>
      <w:r w:rsidRPr="00B21584">
        <w:rPr>
          <w:spacing w:val="-8"/>
          <w:sz w:val="24"/>
          <w:szCs w:val="24"/>
          <w:lang w:val="pt-BR"/>
        </w:rPr>
        <w:t xml:space="preserve"> </w:t>
      </w:r>
      <w:r w:rsidRPr="00B21584">
        <w:rPr>
          <w:sz w:val="24"/>
          <w:szCs w:val="24"/>
          <w:lang w:val="pt-BR"/>
        </w:rPr>
        <w:t>9854,</w:t>
      </w:r>
      <w:r w:rsidRPr="00B21584">
        <w:rPr>
          <w:spacing w:val="-10"/>
          <w:sz w:val="24"/>
          <w:szCs w:val="24"/>
          <w:lang w:val="pt-BR"/>
        </w:rPr>
        <w:t xml:space="preserve"> </w:t>
      </w:r>
      <w:r w:rsidRPr="00B21584">
        <w:rPr>
          <w:sz w:val="24"/>
          <w:szCs w:val="24"/>
          <w:lang w:val="pt-BR"/>
        </w:rPr>
        <w:t>de</w:t>
      </w:r>
      <w:r w:rsidRPr="00B21584">
        <w:rPr>
          <w:spacing w:val="-7"/>
          <w:sz w:val="24"/>
          <w:szCs w:val="24"/>
          <w:lang w:val="pt-BR"/>
        </w:rPr>
        <w:t xml:space="preserve"> </w:t>
      </w:r>
      <w:r w:rsidRPr="00B21584">
        <w:rPr>
          <w:sz w:val="24"/>
          <w:szCs w:val="24"/>
          <w:lang w:val="pt-BR"/>
        </w:rPr>
        <w:t>27/10/99,</w:t>
      </w:r>
      <w:r w:rsidRPr="00B21584">
        <w:rPr>
          <w:spacing w:val="-7"/>
          <w:sz w:val="24"/>
          <w:szCs w:val="24"/>
          <w:lang w:val="pt-BR"/>
        </w:rPr>
        <w:t xml:space="preserve"> </w:t>
      </w:r>
      <w:r w:rsidRPr="00B21584">
        <w:rPr>
          <w:sz w:val="24"/>
          <w:szCs w:val="24"/>
          <w:lang w:val="pt-BR"/>
        </w:rPr>
        <w:t>publicada</w:t>
      </w:r>
      <w:r w:rsidRPr="00B21584">
        <w:rPr>
          <w:spacing w:val="-7"/>
          <w:sz w:val="24"/>
          <w:szCs w:val="24"/>
          <w:lang w:val="pt-BR"/>
        </w:rPr>
        <w:t xml:space="preserve"> </w:t>
      </w:r>
      <w:r w:rsidRPr="00B21584">
        <w:rPr>
          <w:sz w:val="24"/>
          <w:szCs w:val="24"/>
          <w:lang w:val="pt-BR"/>
        </w:rPr>
        <w:t>no DOU de 28/10/99 e ao inciso XXXIII, do artigo 7º, da Constituição</w:t>
      </w:r>
      <w:r w:rsidRPr="00B21584">
        <w:rPr>
          <w:spacing w:val="-14"/>
          <w:sz w:val="24"/>
          <w:szCs w:val="24"/>
          <w:lang w:val="pt-BR"/>
        </w:rPr>
        <w:t xml:space="preserve"> </w:t>
      </w:r>
      <w:r w:rsidRPr="00B21584">
        <w:rPr>
          <w:sz w:val="24"/>
          <w:szCs w:val="24"/>
          <w:lang w:val="pt-BR"/>
        </w:rPr>
        <w:t>Federal.</w:t>
      </w:r>
    </w:p>
    <w:p w14:paraId="0A47B788" w14:textId="77777777" w:rsidR="001F6CFE" w:rsidRPr="00B21584" w:rsidRDefault="001F6CFE">
      <w:pPr>
        <w:pStyle w:val="Corpodetexto"/>
        <w:spacing w:before="2"/>
        <w:rPr>
          <w:lang w:val="pt-BR"/>
        </w:rPr>
      </w:pPr>
    </w:p>
    <w:p w14:paraId="7C58A276" w14:textId="77777777" w:rsidR="001F6CFE" w:rsidRPr="00B21584" w:rsidRDefault="00EB31E2">
      <w:pPr>
        <w:pStyle w:val="Corpodetexto"/>
        <w:ind w:right="1025"/>
        <w:jc w:val="right"/>
        <w:rPr>
          <w:lang w:val="pt-BR"/>
        </w:rPr>
      </w:pPr>
      <w:r w:rsidRPr="00B21584">
        <w:rPr>
          <w:lang w:val="pt-BR"/>
        </w:rPr>
        <w:t>Local e data</w:t>
      </w:r>
    </w:p>
    <w:p w14:paraId="6F5D82B3" w14:textId="77777777" w:rsidR="001F6CFE" w:rsidRPr="00B21584" w:rsidRDefault="001F6CFE">
      <w:pPr>
        <w:pStyle w:val="Corpodetexto"/>
        <w:rPr>
          <w:lang w:val="pt-BR"/>
        </w:rPr>
      </w:pPr>
    </w:p>
    <w:p w14:paraId="716BF45A" w14:textId="77777777" w:rsidR="001F6CFE" w:rsidRPr="00B21584" w:rsidRDefault="00EB31E2">
      <w:pPr>
        <w:pStyle w:val="Corpodetexto"/>
        <w:spacing w:before="241"/>
        <w:ind w:left="7284"/>
        <w:rPr>
          <w:lang w:val="pt-BR"/>
        </w:rPr>
      </w:pPr>
      <w:r w:rsidRPr="00B21584">
        <w:rPr>
          <w:lang w:val="pt-BR"/>
        </w:rPr>
        <w:t>Assinatura do sócio/proprietário</w:t>
      </w:r>
    </w:p>
    <w:p w14:paraId="558A0D1E" w14:textId="77777777" w:rsidR="001F6CFE" w:rsidRPr="00B21584" w:rsidRDefault="00EB31E2">
      <w:pPr>
        <w:pStyle w:val="Corpodetexto"/>
        <w:spacing w:before="139" w:line="362" w:lineRule="auto"/>
        <w:ind w:left="8214" w:right="1023" w:firstLine="76"/>
        <w:jc w:val="right"/>
        <w:rPr>
          <w:lang w:val="pt-BR"/>
        </w:rPr>
      </w:pPr>
      <w:r w:rsidRPr="00B21584">
        <w:rPr>
          <w:lang w:val="pt-BR"/>
        </w:rPr>
        <w:t>Representante legal Carimbo da empresa</w:t>
      </w:r>
    </w:p>
    <w:p w14:paraId="2C260B72" w14:textId="77777777" w:rsidR="001F6CFE" w:rsidRPr="00B21584" w:rsidRDefault="001F6CFE">
      <w:pPr>
        <w:spacing w:line="362" w:lineRule="auto"/>
        <w:jc w:val="right"/>
        <w:rPr>
          <w:sz w:val="24"/>
          <w:szCs w:val="24"/>
          <w:lang w:val="pt-BR"/>
        </w:rPr>
        <w:sectPr w:rsidR="001F6CFE" w:rsidRPr="00B21584">
          <w:pgSz w:w="12240" w:h="15840"/>
          <w:pgMar w:top="2240" w:right="0" w:bottom="1080" w:left="1160" w:header="353" w:footer="900" w:gutter="0"/>
          <w:cols w:space="720"/>
        </w:sectPr>
      </w:pPr>
    </w:p>
    <w:p w14:paraId="4A91DC32" w14:textId="77777777" w:rsidR="001F6CFE" w:rsidRPr="00B21584" w:rsidRDefault="00EB31E2">
      <w:pPr>
        <w:spacing w:before="100"/>
        <w:ind w:left="4819"/>
        <w:rPr>
          <w:b/>
          <w:sz w:val="24"/>
          <w:szCs w:val="24"/>
          <w:lang w:val="pt-BR"/>
        </w:rPr>
      </w:pPr>
      <w:r w:rsidRPr="00B21584">
        <w:rPr>
          <w:b/>
          <w:sz w:val="24"/>
          <w:szCs w:val="24"/>
          <w:lang w:val="pt-BR"/>
        </w:rPr>
        <w:lastRenderedPageBreak/>
        <w:t>ANEXO IV</w:t>
      </w:r>
    </w:p>
    <w:p w14:paraId="58B94474" w14:textId="77777777" w:rsidR="001F6CFE" w:rsidRPr="00B21584" w:rsidRDefault="001F6CFE">
      <w:pPr>
        <w:pStyle w:val="Corpodetexto"/>
        <w:rPr>
          <w:b/>
          <w:lang w:val="pt-BR"/>
        </w:rPr>
      </w:pPr>
    </w:p>
    <w:p w14:paraId="5683EB42" w14:textId="77777777" w:rsidR="001F6CFE" w:rsidRPr="00B21584" w:rsidRDefault="001F6CFE">
      <w:pPr>
        <w:pStyle w:val="Corpodetexto"/>
        <w:spacing w:before="11"/>
        <w:rPr>
          <w:b/>
          <w:lang w:val="pt-BR"/>
        </w:rPr>
      </w:pPr>
    </w:p>
    <w:p w14:paraId="1DE52A01" w14:textId="77777777" w:rsidR="001F6CFE" w:rsidRPr="00B21584" w:rsidRDefault="00EB31E2" w:rsidP="002C661A">
      <w:pPr>
        <w:spacing w:line="247" w:lineRule="auto"/>
        <w:ind w:left="4829" w:right="961" w:hanging="10"/>
        <w:jc w:val="both"/>
        <w:rPr>
          <w:b/>
          <w:sz w:val="24"/>
          <w:szCs w:val="24"/>
          <w:lang w:val="pt-BR"/>
        </w:rPr>
      </w:pPr>
      <w:r w:rsidRPr="00B21584">
        <w:rPr>
          <w:b/>
          <w:sz w:val="24"/>
          <w:szCs w:val="24"/>
          <w:lang w:val="pt-BR"/>
        </w:rPr>
        <w:t xml:space="preserve">ATA DE </w:t>
      </w:r>
      <w:r w:rsidR="002C661A" w:rsidRPr="00B21584">
        <w:rPr>
          <w:b/>
          <w:sz w:val="24"/>
          <w:szCs w:val="24"/>
          <w:lang w:val="pt-BR"/>
        </w:rPr>
        <w:t>REGISTRO DE PREÇOS, PARA FUTURA AQUISIÇÃO DE MATERIAS DE ESCRITÓRIO, PARA ATENDER AS NECESSIDADES DE DIVERSAS SECRETARIAS MUNICIPAIS, CONFORME DESCRITO NO TERMO DE REFERÊNCIA EM ANEXO.</w:t>
      </w:r>
    </w:p>
    <w:p w14:paraId="7B8938D5" w14:textId="77777777" w:rsidR="002C661A" w:rsidRPr="00B21584" w:rsidRDefault="002C661A" w:rsidP="002C661A">
      <w:pPr>
        <w:spacing w:line="247" w:lineRule="auto"/>
        <w:ind w:left="542" w:right="961" w:hanging="10"/>
        <w:rPr>
          <w:b/>
          <w:sz w:val="24"/>
          <w:szCs w:val="24"/>
          <w:lang w:val="pt-BR"/>
        </w:rPr>
      </w:pPr>
    </w:p>
    <w:p w14:paraId="5A5646BA" w14:textId="77777777" w:rsidR="002C661A" w:rsidRPr="00B21584" w:rsidRDefault="002C661A" w:rsidP="002C661A">
      <w:pPr>
        <w:spacing w:line="247" w:lineRule="auto"/>
        <w:ind w:left="542" w:right="961" w:hanging="10"/>
        <w:rPr>
          <w:b/>
          <w:sz w:val="24"/>
          <w:szCs w:val="24"/>
          <w:lang w:val="pt-BR"/>
        </w:rPr>
      </w:pPr>
    </w:p>
    <w:p w14:paraId="3AE43772" w14:textId="34F9546B" w:rsidR="001F6CFE" w:rsidRPr="00B21584" w:rsidRDefault="00EB31E2">
      <w:pPr>
        <w:spacing w:before="1"/>
        <w:ind w:left="527"/>
        <w:rPr>
          <w:b/>
          <w:sz w:val="24"/>
          <w:szCs w:val="24"/>
          <w:lang w:val="pt-BR"/>
        </w:rPr>
      </w:pPr>
      <w:r w:rsidRPr="00B21584">
        <w:rPr>
          <w:b/>
          <w:sz w:val="24"/>
          <w:szCs w:val="24"/>
          <w:lang w:val="pt-BR"/>
        </w:rPr>
        <w:t xml:space="preserve">Pregão Presencial nº </w:t>
      </w:r>
      <w:r w:rsidR="002C215C">
        <w:rPr>
          <w:b/>
          <w:sz w:val="24"/>
          <w:szCs w:val="24"/>
          <w:lang w:val="pt-BR"/>
        </w:rPr>
        <w:t>012</w:t>
      </w:r>
      <w:r w:rsidRPr="00B21584">
        <w:rPr>
          <w:b/>
          <w:sz w:val="24"/>
          <w:szCs w:val="24"/>
          <w:lang w:val="pt-BR"/>
        </w:rPr>
        <w:t>/</w:t>
      </w:r>
      <w:r w:rsidR="002C215C">
        <w:rPr>
          <w:b/>
          <w:sz w:val="24"/>
          <w:szCs w:val="24"/>
          <w:lang w:val="pt-BR"/>
        </w:rPr>
        <w:t>2020</w:t>
      </w:r>
    </w:p>
    <w:p w14:paraId="602FDD24" w14:textId="77777777" w:rsidR="001F6CFE" w:rsidRPr="00B21584" w:rsidRDefault="00EB31E2">
      <w:pPr>
        <w:spacing w:before="15"/>
        <w:ind w:left="527"/>
        <w:rPr>
          <w:b/>
          <w:sz w:val="24"/>
          <w:szCs w:val="24"/>
          <w:lang w:val="pt-BR"/>
        </w:rPr>
      </w:pPr>
      <w:r w:rsidRPr="00B21584">
        <w:rPr>
          <w:b/>
          <w:sz w:val="24"/>
          <w:szCs w:val="24"/>
          <w:lang w:val="pt-BR"/>
        </w:rPr>
        <w:t xml:space="preserve">Processo nº </w:t>
      </w:r>
      <w:r w:rsidR="00360697" w:rsidRPr="00B21584">
        <w:rPr>
          <w:b/>
          <w:sz w:val="24"/>
          <w:szCs w:val="24"/>
          <w:lang w:val="pt-BR"/>
        </w:rPr>
        <w:t>14</w:t>
      </w:r>
      <w:r w:rsidRPr="00B21584">
        <w:rPr>
          <w:b/>
          <w:sz w:val="24"/>
          <w:szCs w:val="24"/>
          <w:lang w:val="pt-BR"/>
        </w:rPr>
        <w:t>.</w:t>
      </w:r>
      <w:r w:rsidR="00360697" w:rsidRPr="00B21584">
        <w:rPr>
          <w:b/>
          <w:sz w:val="24"/>
          <w:szCs w:val="24"/>
          <w:lang w:val="pt-BR"/>
        </w:rPr>
        <w:t>935</w:t>
      </w:r>
      <w:r w:rsidR="003B4070" w:rsidRPr="00B21584">
        <w:rPr>
          <w:b/>
          <w:sz w:val="24"/>
          <w:szCs w:val="24"/>
          <w:lang w:val="pt-BR"/>
        </w:rPr>
        <w:t>/201</w:t>
      </w:r>
      <w:r w:rsidR="00B21584" w:rsidRPr="00B21584">
        <w:rPr>
          <w:b/>
          <w:sz w:val="24"/>
          <w:szCs w:val="24"/>
          <w:lang w:val="pt-BR"/>
        </w:rPr>
        <w:t>8</w:t>
      </w:r>
      <w:r w:rsidR="00360697" w:rsidRPr="00B21584">
        <w:rPr>
          <w:b/>
          <w:sz w:val="24"/>
          <w:szCs w:val="24"/>
          <w:lang w:val="pt-BR"/>
        </w:rPr>
        <w:t xml:space="preserve"> e apensos</w:t>
      </w:r>
      <w:r w:rsidRPr="00B21584">
        <w:rPr>
          <w:b/>
          <w:sz w:val="24"/>
          <w:szCs w:val="24"/>
          <w:lang w:val="pt-BR"/>
        </w:rPr>
        <w:t>.</w:t>
      </w:r>
    </w:p>
    <w:p w14:paraId="274387EB" w14:textId="77777777" w:rsidR="001F6CFE" w:rsidRPr="00B21584" w:rsidRDefault="001F6CFE">
      <w:pPr>
        <w:pStyle w:val="Corpodetexto"/>
        <w:rPr>
          <w:b/>
          <w:lang w:val="pt-BR"/>
        </w:rPr>
      </w:pPr>
    </w:p>
    <w:p w14:paraId="64C2140A" w14:textId="77777777" w:rsidR="001F6CFE" w:rsidRPr="00B21584" w:rsidRDefault="001F6CFE">
      <w:pPr>
        <w:pStyle w:val="Corpodetexto"/>
        <w:rPr>
          <w:b/>
          <w:lang w:val="pt-BR"/>
        </w:rPr>
      </w:pPr>
    </w:p>
    <w:p w14:paraId="0487C364" w14:textId="77777777" w:rsidR="001F6CFE" w:rsidRPr="00B21584" w:rsidRDefault="001F6CFE">
      <w:pPr>
        <w:pStyle w:val="Corpodetexto"/>
        <w:spacing w:before="9"/>
        <w:rPr>
          <w:b/>
          <w:lang w:val="pt-BR"/>
        </w:rPr>
      </w:pPr>
    </w:p>
    <w:p w14:paraId="675F7B30" w14:textId="77777777" w:rsidR="001F6CFE" w:rsidRPr="00B21584" w:rsidRDefault="00EB31E2">
      <w:pPr>
        <w:pStyle w:val="Corpodetexto"/>
        <w:spacing w:line="249" w:lineRule="auto"/>
        <w:ind w:left="527" w:right="1033" w:firstLine="3792"/>
        <w:jc w:val="both"/>
        <w:rPr>
          <w:lang w:val="pt-BR"/>
        </w:rPr>
      </w:pPr>
      <w:r w:rsidRPr="00B21584">
        <w:rPr>
          <w:lang w:val="pt-BR"/>
        </w:rPr>
        <w:t xml:space="preserve">Pela presente Ata de Registro de Preços, de um lado a Prefeitura Municipal de Ferraz de Vasconcelos, entidade jurídica de direito público, inscrita no C.N.P.J. do Ministério da Fazenda sob nº 46.523.197/0001-44, com sede nesta Cidade, à Rua Rui Barbosa, n°. 315 – </w:t>
      </w:r>
      <w:proofErr w:type="spellStart"/>
      <w:r w:rsidRPr="00B21584">
        <w:rPr>
          <w:lang w:val="pt-BR"/>
        </w:rPr>
        <w:t>Romanópolis</w:t>
      </w:r>
      <w:proofErr w:type="spellEnd"/>
      <w:r w:rsidRPr="00B21584">
        <w:rPr>
          <w:lang w:val="pt-BR"/>
        </w:rPr>
        <w:t xml:space="preserve"> – Ferraz de Vasconcelos - SP, neste ato representado pelo Prefeito Municipal, Sr. </w:t>
      </w:r>
      <w:r w:rsidRPr="00B21584">
        <w:rPr>
          <w:b/>
          <w:lang w:val="pt-BR"/>
        </w:rPr>
        <w:t>JOSÉ CARLOS FERNANDES CHACON</w:t>
      </w:r>
      <w:r w:rsidRPr="00B21584">
        <w:rPr>
          <w:lang w:val="pt-BR"/>
        </w:rPr>
        <w:t>, portador RG. Nº XX.XXX.XXX-0 e CPF nº XXX.XXX.XXX-XX e de outro lado à empresa:</w:t>
      </w:r>
    </w:p>
    <w:p w14:paraId="5505D28D" w14:textId="77777777" w:rsidR="001F6CFE" w:rsidRPr="00B21584" w:rsidRDefault="00EB31E2">
      <w:pPr>
        <w:pStyle w:val="Corpodetexto"/>
        <w:tabs>
          <w:tab w:val="left" w:pos="3480"/>
          <w:tab w:val="left" w:pos="4456"/>
          <w:tab w:val="left" w:pos="4608"/>
          <w:tab w:val="left" w:pos="5129"/>
          <w:tab w:val="left" w:pos="7511"/>
          <w:tab w:val="left" w:pos="7571"/>
        </w:tabs>
        <w:spacing w:before="1" w:line="247" w:lineRule="auto"/>
        <w:ind w:left="537" w:right="1035" w:hanging="10"/>
        <w:jc w:val="both"/>
        <w:rPr>
          <w:lang w:val="pt-BR"/>
        </w:rPr>
      </w:pPr>
      <w:r w:rsidRPr="00B21584">
        <w:rPr>
          <w:u w:val="single"/>
          <w:lang w:val="pt-BR"/>
        </w:rPr>
        <w:t xml:space="preserve"> </w:t>
      </w:r>
      <w:r w:rsidRPr="00B21584">
        <w:rPr>
          <w:u w:val="single"/>
          <w:lang w:val="pt-BR"/>
        </w:rPr>
        <w:tab/>
      </w:r>
      <w:proofErr w:type="gramStart"/>
      <w:r w:rsidRPr="00B21584">
        <w:rPr>
          <w:lang w:val="pt-BR"/>
        </w:rPr>
        <w:t>,  inscrita</w:t>
      </w:r>
      <w:proofErr w:type="gramEnd"/>
      <w:r w:rsidRPr="00B21584">
        <w:rPr>
          <w:lang w:val="pt-BR"/>
        </w:rPr>
        <w:t xml:space="preserve">  no</w:t>
      </w:r>
      <w:r w:rsidRPr="00B21584">
        <w:rPr>
          <w:spacing w:val="-29"/>
          <w:lang w:val="pt-BR"/>
        </w:rPr>
        <w:t xml:space="preserve"> </w:t>
      </w:r>
      <w:r w:rsidRPr="00B21584">
        <w:rPr>
          <w:lang w:val="pt-BR"/>
        </w:rPr>
        <w:t>C.N.P.J.</w:t>
      </w:r>
      <w:r w:rsidRPr="00B21584">
        <w:rPr>
          <w:spacing w:val="23"/>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lang w:val="pt-BR"/>
        </w:rPr>
        <w:t>, entidade jurídica de direito privado,</w:t>
      </w:r>
      <w:r w:rsidRPr="00B21584">
        <w:rPr>
          <w:spacing w:val="30"/>
          <w:lang w:val="pt-BR"/>
        </w:rPr>
        <w:t xml:space="preserve"> </w:t>
      </w:r>
      <w:r w:rsidRPr="00B21584">
        <w:rPr>
          <w:lang w:val="pt-BR"/>
        </w:rPr>
        <w:t>estabelecida</w:t>
      </w:r>
      <w:r w:rsidRPr="00B21584">
        <w:rPr>
          <w:spacing w:val="32"/>
          <w:lang w:val="pt-BR"/>
        </w:rPr>
        <w:t xml:space="preserve"> </w:t>
      </w:r>
      <w:r w:rsidRPr="00B21584">
        <w:rPr>
          <w:lang w:val="pt-BR"/>
        </w:rPr>
        <w:t>à</w:t>
      </w:r>
      <w:r w:rsidRPr="00B21584">
        <w:rPr>
          <w:u w:val="single"/>
          <w:lang w:val="pt-BR"/>
        </w:rPr>
        <w:t xml:space="preserve"> </w:t>
      </w:r>
      <w:r w:rsidRPr="00B21584">
        <w:rPr>
          <w:u w:val="single"/>
          <w:lang w:val="pt-BR"/>
        </w:rPr>
        <w:tab/>
      </w:r>
      <w:r w:rsidRPr="00B21584">
        <w:rPr>
          <w:u w:val="single"/>
          <w:lang w:val="pt-BR"/>
        </w:rPr>
        <w:tab/>
      </w:r>
      <w:r w:rsidRPr="00B21584">
        <w:rPr>
          <w:u w:val="single"/>
          <w:lang w:val="pt-BR"/>
        </w:rPr>
        <w:tab/>
      </w:r>
      <w:r w:rsidRPr="00B21584">
        <w:rPr>
          <w:u w:val="single"/>
          <w:lang w:val="pt-BR"/>
        </w:rPr>
        <w:tab/>
      </w:r>
      <w:r w:rsidRPr="00B21584">
        <w:rPr>
          <w:lang w:val="pt-BR"/>
        </w:rPr>
        <w:t xml:space="preserve">, neste ato representado pelo(a) </w:t>
      </w:r>
      <w:proofErr w:type="spellStart"/>
      <w:r w:rsidRPr="00B21584">
        <w:rPr>
          <w:lang w:val="pt-BR"/>
        </w:rPr>
        <w:t>Sr</w:t>
      </w:r>
      <w:proofErr w:type="spellEnd"/>
      <w:r w:rsidRPr="00B21584">
        <w:rPr>
          <w:lang w:val="pt-BR"/>
        </w:rPr>
        <w:t>(a), portador(a) da Cédula de Identidade   RG</w:t>
      </w:r>
      <w:r w:rsidRPr="00B21584">
        <w:rPr>
          <w:spacing w:val="10"/>
          <w:lang w:val="pt-BR"/>
        </w:rPr>
        <w:t xml:space="preserve"> </w:t>
      </w:r>
      <w:r w:rsidRPr="00B21584">
        <w:rPr>
          <w:lang w:val="pt-BR"/>
        </w:rPr>
        <w:t>n.º</w:t>
      </w:r>
      <w:r w:rsidRPr="00B21584">
        <w:rPr>
          <w:u w:val="single"/>
          <w:lang w:val="pt-BR"/>
        </w:rPr>
        <w:tab/>
      </w:r>
      <w:r w:rsidRPr="00B21584">
        <w:rPr>
          <w:u w:val="single"/>
          <w:lang w:val="pt-BR"/>
        </w:rPr>
        <w:tab/>
      </w:r>
      <w:r w:rsidRPr="00B21584">
        <w:rPr>
          <w:u w:val="single"/>
          <w:lang w:val="pt-BR"/>
        </w:rPr>
        <w:tab/>
      </w:r>
      <w:r w:rsidRPr="00B21584">
        <w:rPr>
          <w:lang w:val="pt-BR"/>
        </w:rPr>
        <w:t>e do</w:t>
      </w:r>
      <w:r w:rsidRPr="00B21584">
        <w:rPr>
          <w:spacing w:val="28"/>
          <w:lang w:val="pt-BR"/>
        </w:rPr>
        <w:t xml:space="preserve"> </w:t>
      </w:r>
      <w:r w:rsidRPr="00B21584">
        <w:rPr>
          <w:lang w:val="pt-BR"/>
        </w:rPr>
        <w:t>CPF</w:t>
      </w:r>
      <w:r w:rsidRPr="00B21584">
        <w:rPr>
          <w:spacing w:val="12"/>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u w:val="single"/>
          <w:lang w:val="pt-BR"/>
        </w:rPr>
        <w:tab/>
      </w:r>
      <w:r w:rsidRPr="00B21584">
        <w:rPr>
          <w:lang w:val="pt-BR"/>
        </w:rPr>
        <w:t>, firmam a presente Ata de Registro</w:t>
      </w:r>
      <w:r w:rsidRPr="00B21584">
        <w:rPr>
          <w:spacing w:val="-2"/>
          <w:lang w:val="pt-BR"/>
        </w:rPr>
        <w:t xml:space="preserve"> </w:t>
      </w:r>
      <w:r w:rsidRPr="00B21584">
        <w:rPr>
          <w:lang w:val="pt-BR"/>
        </w:rPr>
        <w:t>de</w:t>
      </w:r>
      <w:r w:rsidRPr="00B21584">
        <w:rPr>
          <w:spacing w:val="-2"/>
          <w:lang w:val="pt-BR"/>
        </w:rPr>
        <w:t xml:space="preserve"> </w:t>
      </w:r>
      <w:r w:rsidRPr="00B21584">
        <w:rPr>
          <w:lang w:val="pt-BR"/>
        </w:rPr>
        <w:t>Preços</w:t>
      </w:r>
      <w:r w:rsidRPr="00B21584">
        <w:rPr>
          <w:u w:val="single" w:color="FE0000"/>
          <w:lang w:val="pt-BR"/>
        </w:rPr>
        <w:t xml:space="preserve"> </w:t>
      </w:r>
      <w:r w:rsidRPr="00B21584">
        <w:rPr>
          <w:u w:val="single" w:color="FE0000"/>
          <w:lang w:val="pt-BR"/>
        </w:rPr>
        <w:tab/>
      </w:r>
      <w:r w:rsidRPr="00B21584">
        <w:rPr>
          <w:u w:val="single" w:color="FE0000"/>
          <w:lang w:val="pt-BR"/>
        </w:rPr>
        <w:tab/>
      </w:r>
      <w:r w:rsidRPr="00B21584">
        <w:rPr>
          <w:lang w:val="pt-BR"/>
        </w:rPr>
        <w:t>, conforme</w:t>
      </w:r>
      <w:r w:rsidRPr="00B21584">
        <w:rPr>
          <w:spacing w:val="-1"/>
          <w:lang w:val="pt-BR"/>
        </w:rPr>
        <w:t xml:space="preserve"> </w:t>
      </w:r>
      <w:r w:rsidRPr="00B21584">
        <w:rPr>
          <w:lang w:val="pt-BR"/>
        </w:rPr>
        <w:t>segue:</w:t>
      </w:r>
    </w:p>
    <w:p w14:paraId="5B6B5D90" w14:textId="77777777" w:rsidR="001F6CFE" w:rsidRPr="00B21584" w:rsidRDefault="001F6CFE">
      <w:pPr>
        <w:pStyle w:val="Corpodetexto"/>
        <w:spacing w:before="3"/>
        <w:rPr>
          <w:lang w:val="pt-BR"/>
        </w:rPr>
      </w:pPr>
    </w:p>
    <w:p w14:paraId="40F13E32" w14:textId="77777777" w:rsidR="001F6CFE" w:rsidRPr="00B21584" w:rsidRDefault="00EB31E2">
      <w:pPr>
        <w:pStyle w:val="Ttulo1"/>
        <w:ind w:left="3149"/>
        <w:rPr>
          <w:lang w:val="pt-BR"/>
        </w:rPr>
      </w:pPr>
      <w:r w:rsidRPr="00B21584">
        <w:rPr>
          <w:lang w:val="pt-BR"/>
        </w:rPr>
        <w:t>CLÁUSULA PRIMEIRA - DO OBJETO</w:t>
      </w:r>
    </w:p>
    <w:p w14:paraId="01EBD8B0" w14:textId="77777777" w:rsidR="001F6CFE" w:rsidRPr="00B21584" w:rsidRDefault="001F6CFE">
      <w:pPr>
        <w:pStyle w:val="Corpodetexto"/>
        <w:spacing w:before="2"/>
        <w:rPr>
          <w:b/>
          <w:lang w:val="pt-BR"/>
        </w:rPr>
      </w:pPr>
    </w:p>
    <w:p w14:paraId="4FE48737" w14:textId="6C610B06" w:rsidR="001F6CFE" w:rsidRPr="00B21584" w:rsidRDefault="00EB31E2" w:rsidP="00774340">
      <w:pPr>
        <w:pStyle w:val="Corpodetexto"/>
        <w:tabs>
          <w:tab w:val="left" w:pos="4814"/>
        </w:tabs>
        <w:spacing w:line="237" w:lineRule="auto"/>
        <w:ind w:left="527" w:right="1484" w:firstLine="722"/>
        <w:jc w:val="both"/>
        <w:rPr>
          <w:lang w:val="pt-BR"/>
        </w:rPr>
      </w:pPr>
      <w:r w:rsidRPr="00B21584">
        <w:rPr>
          <w:lang w:val="pt-BR"/>
        </w:rPr>
        <w:t>1.1</w:t>
      </w:r>
      <w:r w:rsidRPr="00B21584">
        <w:rPr>
          <w:spacing w:val="-1"/>
          <w:lang w:val="pt-BR"/>
        </w:rPr>
        <w:t xml:space="preserve"> </w:t>
      </w:r>
      <w:r w:rsidRPr="00B21584">
        <w:rPr>
          <w:b/>
          <w:lang w:val="pt-BR"/>
        </w:rPr>
        <w:t>-</w:t>
      </w:r>
      <w:r w:rsidRPr="00B21584">
        <w:rPr>
          <w:b/>
          <w:spacing w:val="-4"/>
          <w:lang w:val="pt-BR"/>
        </w:rPr>
        <w:t xml:space="preserve"> </w:t>
      </w:r>
      <w:r w:rsidRPr="00B21584">
        <w:rPr>
          <w:lang w:val="pt-BR"/>
        </w:rPr>
        <w:t>Constitui</w:t>
      </w:r>
      <w:r w:rsidRPr="00B21584">
        <w:rPr>
          <w:spacing w:val="-6"/>
          <w:lang w:val="pt-BR"/>
        </w:rPr>
        <w:t xml:space="preserve"> </w:t>
      </w:r>
      <w:r w:rsidRPr="00B21584">
        <w:rPr>
          <w:lang w:val="pt-BR"/>
        </w:rPr>
        <w:t>objeto</w:t>
      </w:r>
      <w:r w:rsidRPr="00B21584">
        <w:rPr>
          <w:spacing w:val="-3"/>
          <w:lang w:val="pt-BR"/>
        </w:rPr>
        <w:t xml:space="preserve"> </w:t>
      </w:r>
      <w:r w:rsidRPr="00B21584">
        <w:rPr>
          <w:lang w:val="pt-BR"/>
        </w:rPr>
        <w:t>desta</w:t>
      </w:r>
      <w:r w:rsidRPr="00B21584">
        <w:rPr>
          <w:spacing w:val="-4"/>
          <w:lang w:val="pt-BR"/>
        </w:rPr>
        <w:t xml:space="preserve"> </w:t>
      </w:r>
      <w:r w:rsidRPr="00B21584">
        <w:rPr>
          <w:lang w:val="pt-BR"/>
        </w:rPr>
        <w:t>Ata</w:t>
      </w:r>
      <w:r w:rsidRPr="00B21584">
        <w:rPr>
          <w:spacing w:val="-2"/>
          <w:lang w:val="pt-BR"/>
        </w:rPr>
        <w:t xml:space="preserve"> </w:t>
      </w:r>
      <w:r w:rsidRPr="00B21584">
        <w:rPr>
          <w:lang w:val="pt-BR"/>
        </w:rPr>
        <w:t>de</w:t>
      </w:r>
      <w:r w:rsidRPr="00B21584">
        <w:rPr>
          <w:spacing w:val="-3"/>
          <w:lang w:val="pt-BR"/>
        </w:rPr>
        <w:t xml:space="preserve"> </w:t>
      </w:r>
      <w:r w:rsidRPr="00B21584">
        <w:rPr>
          <w:lang w:val="pt-BR"/>
        </w:rPr>
        <w:t>Registro</w:t>
      </w:r>
      <w:r w:rsidRPr="00B21584">
        <w:rPr>
          <w:spacing w:val="-3"/>
          <w:lang w:val="pt-BR"/>
        </w:rPr>
        <w:t xml:space="preserve"> </w:t>
      </w:r>
      <w:r w:rsidRPr="00B21584">
        <w:rPr>
          <w:lang w:val="pt-BR"/>
        </w:rPr>
        <w:t>de</w:t>
      </w:r>
      <w:r w:rsidRPr="00B21584">
        <w:rPr>
          <w:spacing w:val="-3"/>
          <w:lang w:val="pt-BR"/>
        </w:rPr>
        <w:t xml:space="preserve"> </w:t>
      </w:r>
      <w:r w:rsidRPr="00B21584">
        <w:rPr>
          <w:lang w:val="pt-BR"/>
        </w:rPr>
        <w:t>Preços</w:t>
      </w:r>
      <w:r w:rsidRPr="00B21584">
        <w:rPr>
          <w:spacing w:val="-5"/>
          <w:lang w:val="pt-BR"/>
        </w:rPr>
        <w:t xml:space="preserve"> </w:t>
      </w:r>
      <w:r w:rsidRPr="00B21584">
        <w:rPr>
          <w:lang w:val="pt-BR"/>
        </w:rPr>
        <w:t>o</w:t>
      </w:r>
      <w:r w:rsidRPr="00B21584">
        <w:rPr>
          <w:spacing w:val="-3"/>
          <w:lang w:val="pt-BR"/>
        </w:rPr>
        <w:t xml:space="preserve"> </w:t>
      </w:r>
      <w:r w:rsidRPr="00B21584">
        <w:rPr>
          <w:lang w:val="pt-BR"/>
        </w:rPr>
        <w:t>fornecimento</w:t>
      </w:r>
      <w:r w:rsidRPr="00B21584">
        <w:rPr>
          <w:spacing w:val="-4"/>
          <w:lang w:val="pt-BR"/>
        </w:rPr>
        <w:t xml:space="preserve"> </w:t>
      </w:r>
      <w:r w:rsidRPr="00B21584">
        <w:rPr>
          <w:lang w:val="pt-BR"/>
        </w:rPr>
        <w:t>de</w:t>
      </w:r>
      <w:r w:rsidRPr="00B21584">
        <w:rPr>
          <w:spacing w:val="-5"/>
          <w:lang w:val="pt-BR"/>
        </w:rPr>
        <w:t xml:space="preserve"> </w:t>
      </w:r>
      <w:r w:rsidRPr="00B21584">
        <w:rPr>
          <w:lang w:val="pt-BR"/>
        </w:rPr>
        <w:t>materiais</w:t>
      </w:r>
      <w:r w:rsidRPr="00B21584">
        <w:rPr>
          <w:spacing w:val="-6"/>
          <w:lang w:val="pt-BR"/>
        </w:rPr>
        <w:t xml:space="preserve"> </w:t>
      </w:r>
      <w:r w:rsidRPr="00B21584">
        <w:rPr>
          <w:lang w:val="pt-BR"/>
        </w:rPr>
        <w:t>de</w:t>
      </w:r>
      <w:r w:rsidRPr="00B21584">
        <w:rPr>
          <w:spacing w:val="-3"/>
          <w:lang w:val="pt-BR"/>
        </w:rPr>
        <w:t xml:space="preserve"> </w:t>
      </w:r>
      <w:r w:rsidR="002C661A" w:rsidRPr="00B21584">
        <w:rPr>
          <w:lang w:val="pt-BR"/>
        </w:rPr>
        <w:t>escritório</w:t>
      </w:r>
      <w:r w:rsidRPr="00B21584">
        <w:rPr>
          <w:lang w:val="pt-BR"/>
        </w:rPr>
        <w:t xml:space="preserve">, conforme edital da licitação na modalidade de Pregão Presencial nº </w:t>
      </w:r>
      <w:r w:rsidR="002C215C">
        <w:rPr>
          <w:lang w:val="pt-BR"/>
        </w:rPr>
        <w:t>012</w:t>
      </w:r>
      <w:r w:rsidRPr="00B21584">
        <w:rPr>
          <w:lang w:val="pt-BR"/>
        </w:rPr>
        <w:t>/</w:t>
      </w:r>
      <w:r w:rsidR="002C215C">
        <w:rPr>
          <w:lang w:val="pt-BR"/>
        </w:rPr>
        <w:t xml:space="preserve">2020 </w:t>
      </w:r>
      <w:r w:rsidRPr="00B21584">
        <w:rPr>
          <w:lang w:val="pt-BR"/>
        </w:rPr>
        <w:t xml:space="preserve">e proposta da </w:t>
      </w:r>
      <w:r w:rsidRPr="00B21584">
        <w:rPr>
          <w:b/>
          <w:lang w:val="pt-BR"/>
        </w:rPr>
        <w:t>DETENTORA</w:t>
      </w:r>
      <w:r w:rsidRPr="00B21584">
        <w:rPr>
          <w:b/>
          <w:spacing w:val="-1"/>
          <w:lang w:val="pt-BR"/>
        </w:rPr>
        <w:t xml:space="preserve"> </w:t>
      </w:r>
      <w:proofErr w:type="gramStart"/>
      <w:r w:rsidRPr="00B21584">
        <w:rPr>
          <w:lang w:val="pt-BR"/>
        </w:rPr>
        <w:t>a</w:t>
      </w:r>
      <w:r w:rsidRPr="00B21584">
        <w:rPr>
          <w:u w:val="single"/>
          <w:lang w:val="pt-BR"/>
        </w:rPr>
        <w:t xml:space="preserve"> </w:t>
      </w:r>
      <w:r w:rsidRPr="00B21584">
        <w:rPr>
          <w:u w:val="single"/>
          <w:lang w:val="pt-BR"/>
        </w:rPr>
        <w:tab/>
      </w:r>
      <w:r w:rsidRPr="00B21584">
        <w:rPr>
          <w:lang w:val="pt-BR"/>
        </w:rPr>
        <w:t>, cujos</w:t>
      </w:r>
      <w:proofErr w:type="gramEnd"/>
      <w:r w:rsidRPr="00B21584">
        <w:rPr>
          <w:lang w:val="pt-BR"/>
        </w:rPr>
        <w:t xml:space="preserve"> termos são parte integrante do presente instrumento, conforme</w:t>
      </w:r>
      <w:r w:rsidRPr="00B21584">
        <w:rPr>
          <w:spacing w:val="-1"/>
          <w:lang w:val="pt-BR"/>
        </w:rPr>
        <w:t xml:space="preserve"> </w:t>
      </w:r>
      <w:r w:rsidRPr="00B21584">
        <w:rPr>
          <w:lang w:val="pt-BR"/>
        </w:rPr>
        <w:t>segue:</w:t>
      </w:r>
    </w:p>
    <w:p w14:paraId="0D243A6D" w14:textId="77777777" w:rsidR="001F6CFE" w:rsidRPr="00B21584" w:rsidRDefault="001F6CFE">
      <w:pPr>
        <w:pStyle w:val="Corpodetexto"/>
        <w:spacing w:before="8"/>
        <w:rPr>
          <w:lang w:val="pt-BR"/>
        </w:rPr>
      </w:pPr>
    </w:p>
    <w:p w14:paraId="41E2323A" w14:textId="77777777" w:rsidR="001F6CFE" w:rsidRPr="00B21584" w:rsidRDefault="00EB31E2">
      <w:pPr>
        <w:pStyle w:val="Ttulo1"/>
        <w:ind w:left="3242"/>
      </w:pPr>
      <w:r w:rsidRPr="00B21584">
        <w:t>CLÁUSULA SEGUNDA – DOS PREÇOS REGISTRADOS</w:t>
      </w:r>
    </w:p>
    <w:p w14:paraId="1DADB19D" w14:textId="77777777" w:rsidR="001F6CFE" w:rsidRPr="00B21584" w:rsidRDefault="001F6CFE">
      <w:pPr>
        <w:pStyle w:val="Corpodetexto"/>
        <w:rPr>
          <w:b/>
        </w:rPr>
      </w:pPr>
    </w:p>
    <w:p w14:paraId="2B83A602" w14:textId="77777777" w:rsidR="001F6CFE" w:rsidRPr="00B21584" w:rsidRDefault="00EB31E2">
      <w:pPr>
        <w:pStyle w:val="PargrafodaLista"/>
        <w:numPr>
          <w:ilvl w:val="1"/>
          <w:numId w:val="20"/>
        </w:numPr>
        <w:tabs>
          <w:tab w:val="left" w:pos="3634"/>
        </w:tabs>
        <w:ind w:firstLine="2768"/>
        <w:jc w:val="left"/>
        <w:rPr>
          <w:sz w:val="24"/>
          <w:szCs w:val="24"/>
          <w:lang w:val="pt-BR"/>
        </w:rPr>
      </w:pPr>
      <w:r w:rsidRPr="00B21584">
        <w:rPr>
          <w:b/>
          <w:sz w:val="24"/>
          <w:szCs w:val="24"/>
          <w:lang w:val="pt-BR"/>
        </w:rPr>
        <w:t xml:space="preserve">– </w:t>
      </w:r>
      <w:r w:rsidRPr="00B21584">
        <w:rPr>
          <w:sz w:val="24"/>
          <w:szCs w:val="24"/>
          <w:lang w:val="pt-BR"/>
        </w:rPr>
        <w:t>Os preços unitários (preço por unidade)</w:t>
      </w:r>
      <w:r w:rsidRPr="00B21584">
        <w:rPr>
          <w:spacing w:val="-9"/>
          <w:sz w:val="24"/>
          <w:szCs w:val="24"/>
          <w:lang w:val="pt-BR"/>
        </w:rPr>
        <w:t xml:space="preserve"> </w:t>
      </w:r>
      <w:r w:rsidRPr="00B21584">
        <w:rPr>
          <w:sz w:val="24"/>
          <w:szCs w:val="24"/>
          <w:lang w:val="pt-BR"/>
        </w:rPr>
        <w:t>são:</w:t>
      </w:r>
    </w:p>
    <w:p w14:paraId="748469A0" w14:textId="77777777" w:rsidR="001F6CFE" w:rsidRPr="00B21584" w:rsidRDefault="00EB31E2">
      <w:pPr>
        <w:pStyle w:val="PargrafodaLista"/>
        <w:numPr>
          <w:ilvl w:val="1"/>
          <w:numId w:val="20"/>
        </w:numPr>
        <w:tabs>
          <w:tab w:val="left" w:pos="917"/>
        </w:tabs>
        <w:spacing w:before="21" w:line="249" w:lineRule="auto"/>
        <w:ind w:right="1041" w:firstLine="45"/>
        <w:jc w:val="left"/>
        <w:rPr>
          <w:sz w:val="24"/>
          <w:szCs w:val="24"/>
          <w:lang w:val="pt-BR"/>
        </w:rPr>
      </w:pPr>
      <w:r w:rsidRPr="00B21584">
        <w:rPr>
          <w:sz w:val="24"/>
          <w:szCs w:val="24"/>
          <w:lang w:val="pt-BR"/>
        </w:rPr>
        <w:t>– Os preços registrados constituirão a única e completa remuneração pelos fornecimentos dos produtos objeto desta Ata de Registro de Preços, estando incluído frete até o local de</w:t>
      </w:r>
      <w:r w:rsidRPr="00B21584">
        <w:rPr>
          <w:spacing w:val="-21"/>
          <w:sz w:val="24"/>
          <w:szCs w:val="24"/>
          <w:lang w:val="pt-BR"/>
        </w:rPr>
        <w:t xml:space="preserve"> </w:t>
      </w:r>
      <w:r w:rsidRPr="00B21584">
        <w:rPr>
          <w:sz w:val="24"/>
          <w:szCs w:val="24"/>
          <w:lang w:val="pt-BR"/>
        </w:rPr>
        <w:t>entrega.</w:t>
      </w:r>
    </w:p>
    <w:p w14:paraId="16D5033B" w14:textId="77777777" w:rsidR="001F6CFE" w:rsidRPr="00B21584" w:rsidRDefault="001F6CFE">
      <w:pPr>
        <w:pStyle w:val="Corpodetexto"/>
        <w:spacing w:before="9"/>
        <w:rPr>
          <w:lang w:val="pt-BR"/>
        </w:rPr>
      </w:pPr>
    </w:p>
    <w:p w14:paraId="04E9BBB0" w14:textId="77777777" w:rsidR="001F6CFE" w:rsidRPr="00B21584" w:rsidRDefault="00EB31E2">
      <w:pPr>
        <w:pStyle w:val="Ttulo1"/>
        <w:ind w:left="3278"/>
        <w:rPr>
          <w:lang w:val="pt-BR"/>
        </w:rPr>
      </w:pPr>
      <w:r w:rsidRPr="00B21584">
        <w:rPr>
          <w:lang w:val="pt-BR"/>
        </w:rPr>
        <w:t>CLAÚSULA TERCEIRA - DO PRAZO DE VALIDADE –</w:t>
      </w:r>
    </w:p>
    <w:p w14:paraId="15D20CD5" w14:textId="77777777" w:rsidR="001F6CFE" w:rsidRPr="00B21584" w:rsidRDefault="001F6CFE">
      <w:pPr>
        <w:rPr>
          <w:sz w:val="24"/>
          <w:szCs w:val="24"/>
          <w:lang w:val="pt-BR"/>
        </w:rPr>
        <w:sectPr w:rsidR="001F6CFE" w:rsidRPr="00B21584">
          <w:pgSz w:w="12240" w:h="15840"/>
          <w:pgMar w:top="2240" w:right="0" w:bottom="1080" w:left="1160" w:header="353" w:footer="900" w:gutter="0"/>
          <w:cols w:space="720"/>
        </w:sectPr>
      </w:pPr>
    </w:p>
    <w:p w14:paraId="3642FC34" w14:textId="77777777" w:rsidR="001F6CFE" w:rsidRPr="00B21584" w:rsidRDefault="001F6CFE">
      <w:pPr>
        <w:pStyle w:val="Corpodetexto"/>
        <w:spacing w:before="12"/>
        <w:rPr>
          <w:b/>
          <w:lang w:val="pt-BR"/>
        </w:rPr>
      </w:pPr>
    </w:p>
    <w:p w14:paraId="42D232E7" w14:textId="06F1F379" w:rsidR="001F6CFE" w:rsidRPr="00B21584" w:rsidRDefault="00EB31E2">
      <w:pPr>
        <w:pStyle w:val="PargrafodaLista"/>
        <w:numPr>
          <w:ilvl w:val="1"/>
          <w:numId w:val="19"/>
        </w:numPr>
        <w:tabs>
          <w:tab w:val="left" w:pos="934"/>
        </w:tabs>
        <w:spacing w:before="99" w:line="249" w:lineRule="auto"/>
        <w:ind w:right="1041" w:firstLine="45"/>
        <w:jc w:val="left"/>
        <w:rPr>
          <w:sz w:val="24"/>
          <w:szCs w:val="24"/>
          <w:lang w:val="pt-BR"/>
        </w:rPr>
      </w:pPr>
      <w:r w:rsidRPr="00B21584">
        <w:rPr>
          <w:sz w:val="24"/>
          <w:szCs w:val="24"/>
          <w:lang w:val="pt-BR"/>
        </w:rPr>
        <w:t xml:space="preserve">– O prazo de vigência da presente Ata de Registro de Preços é de </w:t>
      </w:r>
      <w:r w:rsidR="003A0B17">
        <w:rPr>
          <w:sz w:val="24"/>
          <w:szCs w:val="24"/>
          <w:lang w:val="pt-BR"/>
        </w:rPr>
        <w:t xml:space="preserve">12 </w:t>
      </w:r>
      <w:r w:rsidRPr="00B21584">
        <w:rPr>
          <w:sz w:val="24"/>
          <w:szCs w:val="24"/>
          <w:lang w:val="pt-BR"/>
        </w:rPr>
        <w:t>(</w:t>
      </w:r>
      <w:r w:rsidR="003A0B17">
        <w:rPr>
          <w:sz w:val="24"/>
          <w:szCs w:val="24"/>
          <w:lang w:val="pt-BR"/>
        </w:rPr>
        <w:t>doze</w:t>
      </w:r>
      <w:r w:rsidRPr="00B21584">
        <w:rPr>
          <w:sz w:val="24"/>
          <w:szCs w:val="24"/>
          <w:lang w:val="pt-BR"/>
        </w:rPr>
        <w:t xml:space="preserve">) ano, </w:t>
      </w:r>
      <w:r w:rsidR="003A0B17">
        <w:rPr>
          <w:sz w:val="24"/>
          <w:szCs w:val="24"/>
          <w:lang w:val="pt-BR"/>
        </w:rPr>
        <w:t xml:space="preserve">IMPRORROGÁVEIS, </w:t>
      </w:r>
      <w:r w:rsidRPr="00B21584">
        <w:rPr>
          <w:sz w:val="24"/>
          <w:szCs w:val="24"/>
          <w:lang w:val="pt-BR"/>
        </w:rPr>
        <w:t>contado da data da assinatura.</w:t>
      </w:r>
    </w:p>
    <w:p w14:paraId="14F7A3DC" w14:textId="77777777" w:rsidR="001F6CFE" w:rsidRPr="00B21584" w:rsidRDefault="001F6CFE">
      <w:pPr>
        <w:pStyle w:val="Corpodetexto"/>
        <w:spacing w:before="9"/>
        <w:rPr>
          <w:lang w:val="pt-BR"/>
        </w:rPr>
      </w:pPr>
    </w:p>
    <w:p w14:paraId="7B55DD86" w14:textId="77777777" w:rsidR="001F6CFE" w:rsidRPr="00B21584" w:rsidRDefault="00EB31E2" w:rsidP="003A0B17">
      <w:pPr>
        <w:pStyle w:val="PargrafodaLista"/>
        <w:numPr>
          <w:ilvl w:val="1"/>
          <w:numId w:val="19"/>
        </w:numPr>
        <w:tabs>
          <w:tab w:val="left" w:pos="4606"/>
        </w:tabs>
        <w:spacing w:line="249" w:lineRule="auto"/>
        <w:ind w:left="527" w:right="1038" w:firstLine="3726"/>
        <w:jc w:val="both"/>
        <w:rPr>
          <w:sz w:val="24"/>
          <w:szCs w:val="24"/>
          <w:lang w:val="pt-BR"/>
        </w:rPr>
      </w:pPr>
      <w:r w:rsidRPr="00B21584">
        <w:rPr>
          <w:b/>
          <w:sz w:val="24"/>
          <w:szCs w:val="24"/>
          <w:lang w:val="pt-BR"/>
        </w:rPr>
        <w:t xml:space="preserve">- </w:t>
      </w:r>
      <w:r w:rsidRPr="00B21584">
        <w:rPr>
          <w:sz w:val="24"/>
          <w:szCs w:val="24"/>
          <w:lang w:val="pt-BR"/>
        </w:rPr>
        <w:t>Durante o prazo de validade da Ata de Registro de Preços,</w:t>
      </w:r>
      <w:r w:rsidRPr="00B21584">
        <w:rPr>
          <w:spacing w:val="-28"/>
          <w:sz w:val="24"/>
          <w:szCs w:val="24"/>
          <w:lang w:val="pt-BR"/>
        </w:rPr>
        <w:t xml:space="preserve"> </w:t>
      </w:r>
      <w:r w:rsidRPr="00B21584">
        <w:rPr>
          <w:sz w:val="24"/>
          <w:szCs w:val="24"/>
          <w:lang w:val="pt-BR"/>
        </w:rPr>
        <w:t>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B21584">
        <w:rPr>
          <w:spacing w:val="-31"/>
          <w:sz w:val="24"/>
          <w:szCs w:val="24"/>
          <w:lang w:val="pt-BR"/>
        </w:rPr>
        <w:t xml:space="preserve"> </w:t>
      </w:r>
      <w:r w:rsidRPr="00B21584">
        <w:rPr>
          <w:sz w:val="24"/>
          <w:szCs w:val="24"/>
          <w:lang w:val="pt-BR"/>
        </w:rPr>
        <w:t>condições.</w:t>
      </w:r>
    </w:p>
    <w:p w14:paraId="28205D22" w14:textId="77777777" w:rsidR="001F6CFE" w:rsidRPr="00B21584" w:rsidRDefault="001F6CFE">
      <w:pPr>
        <w:pStyle w:val="Corpodetexto"/>
        <w:spacing w:before="1"/>
        <w:rPr>
          <w:lang w:val="pt-BR"/>
        </w:rPr>
      </w:pPr>
    </w:p>
    <w:p w14:paraId="7CA1BA23" w14:textId="77777777" w:rsidR="001F6CFE" w:rsidRPr="00B21584" w:rsidRDefault="00EB31E2">
      <w:pPr>
        <w:pStyle w:val="PargrafodaLista"/>
        <w:numPr>
          <w:ilvl w:val="1"/>
          <w:numId w:val="19"/>
        </w:numPr>
        <w:tabs>
          <w:tab w:val="left" w:pos="1013"/>
        </w:tabs>
        <w:spacing w:line="247" w:lineRule="auto"/>
        <w:ind w:right="1035" w:firstLine="156"/>
        <w:jc w:val="both"/>
        <w:rPr>
          <w:sz w:val="24"/>
          <w:szCs w:val="24"/>
          <w:lang w:val="pt-BR"/>
        </w:rPr>
      </w:pPr>
      <w:r w:rsidRPr="00B21584">
        <w:rPr>
          <w:sz w:val="24"/>
          <w:szCs w:val="24"/>
          <w:lang w:val="pt-BR"/>
        </w:rPr>
        <w:t>–</w:t>
      </w:r>
      <w:r w:rsidRPr="00B21584">
        <w:rPr>
          <w:spacing w:val="-13"/>
          <w:sz w:val="24"/>
          <w:szCs w:val="24"/>
          <w:lang w:val="pt-BR"/>
        </w:rPr>
        <w:t xml:space="preserve"> </w:t>
      </w:r>
      <w:r w:rsidRPr="00B21584">
        <w:rPr>
          <w:b/>
          <w:sz w:val="24"/>
          <w:szCs w:val="24"/>
          <w:lang w:val="pt-BR"/>
        </w:rPr>
        <w:t>A</w:t>
      </w:r>
      <w:r w:rsidRPr="00B21584">
        <w:rPr>
          <w:b/>
          <w:spacing w:val="-16"/>
          <w:sz w:val="24"/>
          <w:szCs w:val="24"/>
          <w:lang w:val="pt-BR"/>
        </w:rPr>
        <w:t xml:space="preserve"> </w:t>
      </w:r>
      <w:r w:rsidRPr="00B21584">
        <w:rPr>
          <w:b/>
          <w:sz w:val="24"/>
          <w:szCs w:val="24"/>
          <w:lang w:val="pt-BR"/>
        </w:rPr>
        <w:t>DETENTORA</w:t>
      </w:r>
      <w:r w:rsidRPr="00B21584">
        <w:rPr>
          <w:b/>
          <w:spacing w:val="-15"/>
          <w:sz w:val="24"/>
          <w:szCs w:val="24"/>
          <w:lang w:val="pt-BR"/>
        </w:rPr>
        <w:t xml:space="preserve"> </w:t>
      </w:r>
      <w:r w:rsidRPr="00B21584">
        <w:rPr>
          <w:sz w:val="24"/>
          <w:szCs w:val="24"/>
          <w:lang w:val="pt-BR"/>
        </w:rPr>
        <w:t>estará</w:t>
      </w:r>
      <w:r w:rsidRPr="00B21584">
        <w:rPr>
          <w:spacing w:val="-13"/>
          <w:sz w:val="24"/>
          <w:szCs w:val="24"/>
          <w:lang w:val="pt-BR"/>
        </w:rPr>
        <w:t xml:space="preserve"> </w:t>
      </w:r>
      <w:r w:rsidRPr="00B21584">
        <w:rPr>
          <w:sz w:val="24"/>
          <w:szCs w:val="24"/>
          <w:lang w:val="pt-BR"/>
        </w:rPr>
        <w:t>obrigada</w:t>
      </w:r>
      <w:r w:rsidRPr="00B21584">
        <w:rPr>
          <w:spacing w:val="-13"/>
          <w:sz w:val="24"/>
          <w:szCs w:val="24"/>
          <w:lang w:val="pt-BR"/>
        </w:rPr>
        <w:t xml:space="preserve"> </w:t>
      </w:r>
      <w:r w:rsidRPr="00B21584">
        <w:rPr>
          <w:sz w:val="24"/>
          <w:szCs w:val="24"/>
          <w:lang w:val="pt-BR"/>
        </w:rPr>
        <w:t>a</w:t>
      </w:r>
      <w:r w:rsidRPr="00B21584">
        <w:rPr>
          <w:spacing w:val="-15"/>
          <w:sz w:val="24"/>
          <w:szCs w:val="24"/>
          <w:lang w:val="pt-BR"/>
        </w:rPr>
        <w:t xml:space="preserve"> </w:t>
      </w:r>
      <w:r w:rsidRPr="00B21584">
        <w:rPr>
          <w:sz w:val="24"/>
          <w:szCs w:val="24"/>
          <w:lang w:val="pt-BR"/>
        </w:rPr>
        <w:t>atender</w:t>
      </w:r>
      <w:r w:rsidRPr="00B21584">
        <w:rPr>
          <w:spacing w:val="-14"/>
          <w:sz w:val="24"/>
          <w:szCs w:val="24"/>
          <w:lang w:val="pt-BR"/>
        </w:rPr>
        <w:t xml:space="preserve"> </w:t>
      </w:r>
      <w:r w:rsidRPr="00B21584">
        <w:rPr>
          <w:sz w:val="24"/>
          <w:szCs w:val="24"/>
          <w:lang w:val="pt-BR"/>
        </w:rPr>
        <w:t>todas</w:t>
      </w:r>
      <w:r w:rsidRPr="00B21584">
        <w:rPr>
          <w:spacing w:val="-14"/>
          <w:sz w:val="24"/>
          <w:szCs w:val="24"/>
          <w:lang w:val="pt-BR"/>
        </w:rPr>
        <w:t xml:space="preserve"> </w:t>
      </w:r>
      <w:r w:rsidRPr="00B21584">
        <w:rPr>
          <w:sz w:val="24"/>
          <w:szCs w:val="24"/>
          <w:lang w:val="pt-BR"/>
        </w:rPr>
        <w:t>ordens</w:t>
      </w:r>
      <w:r w:rsidRPr="00B21584">
        <w:rPr>
          <w:spacing w:val="-14"/>
          <w:sz w:val="24"/>
          <w:szCs w:val="24"/>
          <w:lang w:val="pt-BR"/>
        </w:rPr>
        <w:t xml:space="preserve"> </w:t>
      </w:r>
      <w:r w:rsidRPr="00B21584">
        <w:rPr>
          <w:sz w:val="24"/>
          <w:szCs w:val="24"/>
          <w:lang w:val="pt-BR"/>
        </w:rPr>
        <w:t>de</w:t>
      </w:r>
      <w:r w:rsidRPr="00B21584">
        <w:rPr>
          <w:spacing w:val="-13"/>
          <w:sz w:val="24"/>
          <w:szCs w:val="24"/>
          <w:lang w:val="pt-BR"/>
        </w:rPr>
        <w:t xml:space="preserve"> </w:t>
      </w:r>
      <w:r w:rsidRPr="00B21584">
        <w:rPr>
          <w:sz w:val="24"/>
          <w:szCs w:val="24"/>
          <w:lang w:val="pt-BR"/>
        </w:rPr>
        <w:t>fornecimento</w:t>
      </w:r>
      <w:r w:rsidRPr="00B21584">
        <w:rPr>
          <w:spacing w:val="-13"/>
          <w:sz w:val="24"/>
          <w:szCs w:val="24"/>
          <w:lang w:val="pt-BR"/>
        </w:rPr>
        <w:t xml:space="preserve"> </w:t>
      </w:r>
      <w:r w:rsidRPr="00B21584">
        <w:rPr>
          <w:sz w:val="24"/>
          <w:szCs w:val="24"/>
          <w:lang w:val="pt-BR"/>
        </w:rPr>
        <w:t>expedidas</w:t>
      </w:r>
      <w:r w:rsidRPr="00B21584">
        <w:rPr>
          <w:spacing w:val="-14"/>
          <w:sz w:val="24"/>
          <w:szCs w:val="24"/>
          <w:lang w:val="pt-BR"/>
        </w:rPr>
        <w:t xml:space="preserve"> </w:t>
      </w:r>
      <w:r w:rsidRPr="00B21584">
        <w:rPr>
          <w:sz w:val="24"/>
          <w:szCs w:val="24"/>
          <w:lang w:val="pt-BR"/>
        </w:rPr>
        <w:t>durante</w:t>
      </w:r>
      <w:r w:rsidRPr="00B21584">
        <w:rPr>
          <w:spacing w:val="-15"/>
          <w:sz w:val="24"/>
          <w:szCs w:val="24"/>
          <w:lang w:val="pt-BR"/>
        </w:rPr>
        <w:t xml:space="preserve"> </w:t>
      </w:r>
      <w:r w:rsidRPr="00B21584">
        <w:rPr>
          <w:sz w:val="24"/>
          <w:szCs w:val="24"/>
          <w:lang w:val="pt-BR"/>
        </w:rPr>
        <w:t>a</w:t>
      </w:r>
      <w:r w:rsidRPr="00B21584">
        <w:rPr>
          <w:spacing w:val="-13"/>
          <w:sz w:val="24"/>
          <w:szCs w:val="24"/>
          <w:lang w:val="pt-BR"/>
        </w:rPr>
        <w:t xml:space="preserve"> </w:t>
      </w:r>
      <w:r w:rsidRPr="00B21584">
        <w:rPr>
          <w:sz w:val="24"/>
          <w:szCs w:val="24"/>
          <w:lang w:val="pt-BR"/>
        </w:rPr>
        <w:t>vigência da presente Ata de Registro de Preços, observado o consumo mínimo previsto no edital licitatório que parte integrante desta</w:t>
      </w:r>
      <w:r w:rsidRPr="00B21584">
        <w:rPr>
          <w:spacing w:val="-2"/>
          <w:sz w:val="24"/>
          <w:szCs w:val="24"/>
          <w:lang w:val="pt-BR"/>
        </w:rPr>
        <w:t xml:space="preserve"> </w:t>
      </w:r>
      <w:r w:rsidRPr="00B21584">
        <w:rPr>
          <w:sz w:val="24"/>
          <w:szCs w:val="24"/>
          <w:lang w:val="pt-BR"/>
        </w:rPr>
        <w:t>ata.</w:t>
      </w:r>
    </w:p>
    <w:p w14:paraId="636EDA48" w14:textId="77777777" w:rsidR="001F6CFE" w:rsidRPr="00B21584" w:rsidRDefault="001F6CFE">
      <w:pPr>
        <w:pStyle w:val="Corpodetexto"/>
        <w:spacing w:before="3"/>
        <w:rPr>
          <w:lang w:val="pt-BR"/>
        </w:rPr>
      </w:pPr>
    </w:p>
    <w:p w14:paraId="2C83118A" w14:textId="77777777" w:rsidR="001F6CFE" w:rsidRPr="00B21584" w:rsidRDefault="00EB31E2">
      <w:pPr>
        <w:pStyle w:val="Ttulo1"/>
        <w:ind w:left="3151"/>
        <w:rPr>
          <w:lang w:val="pt-BR"/>
        </w:rPr>
      </w:pPr>
      <w:r w:rsidRPr="00B21584">
        <w:rPr>
          <w:lang w:val="pt-BR"/>
        </w:rPr>
        <w:t>CLÁUSULA QUARTA - DOS PAGAMENTOS</w:t>
      </w:r>
    </w:p>
    <w:p w14:paraId="3B4494AE" w14:textId="77777777" w:rsidR="001F6CFE" w:rsidRPr="00B21584" w:rsidRDefault="001F6CFE">
      <w:pPr>
        <w:pStyle w:val="Corpodetexto"/>
        <w:rPr>
          <w:b/>
          <w:lang w:val="pt-BR"/>
        </w:rPr>
      </w:pPr>
    </w:p>
    <w:p w14:paraId="51089DDE" w14:textId="77777777" w:rsidR="001F6CFE" w:rsidRPr="00B21584" w:rsidRDefault="00EB31E2">
      <w:pPr>
        <w:pStyle w:val="Corpodetexto"/>
        <w:spacing w:line="249" w:lineRule="auto"/>
        <w:ind w:left="537" w:right="1035" w:firstLine="45"/>
        <w:rPr>
          <w:lang w:val="pt-BR"/>
        </w:rPr>
      </w:pPr>
      <w:r w:rsidRPr="00B21584">
        <w:rPr>
          <w:lang w:val="pt-BR"/>
        </w:rPr>
        <w:t>4.1 Os pagamentos serão efetuados em até 30 (trinta) dias após cada entrega de produtos, juntamente com a nota fiscal, devidamente atestada.</w:t>
      </w:r>
    </w:p>
    <w:p w14:paraId="529D3280" w14:textId="77777777" w:rsidR="001F6CFE" w:rsidRPr="00B21584" w:rsidRDefault="001F6CFE">
      <w:pPr>
        <w:pStyle w:val="Corpodetexto"/>
        <w:spacing w:before="1"/>
        <w:rPr>
          <w:lang w:val="pt-BR"/>
        </w:rPr>
      </w:pPr>
    </w:p>
    <w:p w14:paraId="73A74511" w14:textId="77777777" w:rsidR="001F6CFE" w:rsidRPr="00B21584" w:rsidRDefault="00EB31E2">
      <w:pPr>
        <w:pStyle w:val="Ttulo1"/>
        <w:ind w:left="3211"/>
        <w:rPr>
          <w:lang w:val="pt-BR"/>
        </w:rPr>
      </w:pPr>
      <w:r w:rsidRPr="00B21584">
        <w:rPr>
          <w:lang w:val="pt-BR"/>
        </w:rPr>
        <w:t>CLAÚSULA QUINTA – DO LOCAL DE ENTREGA</w:t>
      </w:r>
    </w:p>
    <w:p w14:paraId="7311A4F1" w14:textId="77777777" w:rsidR="001F6CFE" w:rsidRPr="00B21584" w:rsidRDefault="001F6CFE">
      <w:pPr>
        <w:pStyle w:val="Corpodetexto"/>
        <w:rPr>
          <w:b/>
          <w:lang w:val="pt-BR"/>
        </w:rPr>
      </w:pPr>
    </w:p>
    <w:p w14:paraId="06F1B6DA" w14:textId="77777777" w:rsidR="001F6CFE" w:rsidRPr="00B21584" w:rsidRDefault="00EB31E2" w:rsidP="00A77894">
      <w:pPr>
        <w:pStyle w:val="Corpodetexto"/>
        <w:spacing w:line="249" w:lineRule="auto"/>
        <w:ind w:left="537" w:right="948" w:firstLine="45"/>
        <w:jc w:val="both"/>
        <w:rPr>
          <w:lang w:val="pt-BR"/>
        </w:rPr>
      </w:pPr>
      <w:r w:rsidRPr="00B21584">
        <w:rPr>
          <w:lang w:val="pt-BR"/>
        </w:rPr>
        <w:t xml:space="preserve">5.1 Os materiais de </w:t>
      </w:r>
      <w:r w:rsidR="00082CD2" w:rsidRPr="00B21584">
        <w:rPr>
          <w:lang w:val="pt-BR"/>
        </w:rPr>
        <w:t xml:space="preserve">escritório </w:t>
      </w:r>
      <w:r w:rsidRPr="00B21584">
        <w:rPr>
          <w:lang w:val="pt-BR"/>
        </w:rPr>
        <w:t xml:space="preserve">objeto desta Ata de Registro de Preços deverão ser entregues no </w:t>
      </w:r>
      <w:r w:rsidR="00181901" w:rsidRPr="00B21584">
        <w:rPr>
          <w:lang w:val="pt-BR"/>
        </w:rPr>
        <w:t xml:space="preserve">ALMOXARIFADO CENTRAL localizado à Avenida Brasil, n. 2.945 – Vila </w:t>
      </w:r>
      <w:proofErr w:type="spellStart"/>
      <w:r w:rsidR="00181901" w:rsidRPr="00B21584">
        <w:rPr>
          <w:lang w:val="pt-BR"/>
        </w:rPr>
        <w:t>Romanópolis</w:t>
      </w:r>
      <w:proofErr w:type="spellEnd"/>
      <w:r w:rsidR="00181901" w:rsidRPr="00B21584">
        <w:rPr>
          <w:lang w:val="pt-BR"/>
        </w:rPr>
        <w:t xml:space="preserve"> – Ferraz de Vasconcelos –</w:t>
      </w:r>
      <w:r w:rsidR="00181901" w:rsidRPr="00B21584">
        <w:rPr>
          <w:spacing w:val="-12"/>
          <w:lang w:val="pt-BR"/>
        </w:rPr>
        <w:t xml:space="preserve"> </w:t>
      </w:r>
      <w:r w:rsidR="00181901" w:rsidRPr="00B21584">
        <w:rPr>
          <w:lang w:val="pt-BR"/>
        </w:rPr>
        <w:t xml:space="preserve">SP, no ALMOXARIFADO DA SECRETARIA DE EDUCAÇÃO Rua Euclides da Cunha, nº 70 – Vila </w:t>
      </w:r>
      <w:proofErr w:type="spellStart"/>
      <w:r w:rsidR="00181901" w:rsidRPr="00B21584">
        <w:rPr>
          <w:lang w:val="pt-BR"/>
        </w:rPr>
        <w:t>Romanópolis</w:t>
      </w:r>
      <w:proofErr w:type="spellEnd"/>
      <w:r w:rsidR="00181901" w:rsidRPr="00B21584">
        <w:rPr>
          <w:lang w:val="pt-BR"/>
        </w:rPr>
        <w:t xml:space="preserve"> – Ferraz de Vasconcelos –</w:t>
      </w:r>
      <w:r w:rsidR="00181901" w:rsidRPr="00B21584">
        <w:rPr>
          <w:spacing w:val="-8"/>
          <w:lang w:val="pt-BR"/>
        </w:rPr>
        <w:t xml:space="preserve"> </w:t>
      </w:r>
      <w:r w:rsidR="00181901" w:rsidRPr="00B21584">
        <w:rPr>
          <w:lang w:val="pt-BR"/>
        </w:rPr>
        <w:t>SP e no ALMOXARIFADO DA SECRETARIA DE SAÚDE Avenida Santos Dumont, 1.652, Bairro Tanquinho, Ferraz de Vasconcelos, SP</w:t>
      </w:r>
      <w:r w:rsidRPr="00B21584">
        <w:rPr>
          <w:lang w:val="pt-BR"/>
        </w:rPr>
        <w:t>.</w:t>
      </w:r>
    </w:p>
    <w:p w14:paraId="02008212" w14:textId="77777777" w:rsidR="001F6CFE" w:rsidRPr="00B21584" w:rsidRDefault="001F6CFE">
      <w:pPr>
        <w:pStyle w:val="Corpodetexto"/>
        <w:spacing w:before="9"/>
        <w:rPr>
          <w:lang w:val="pt-BR"/>
        </w:rPr>
      </w:pPr>
    </w:p>
    <w:p w14:paraId="688A9AD8" w14:textId="77777777" w:rsidR="001F6CFE" w:rsidRPr="00B21584" w:rsidRDefault="00EB31E2">
      <w:pPr>
        <w:pStyle w:val="Ttulo1"/>
        <w:spacing w:before="1"/>
        <w:ind w:left="3204"/>
        <w:rPr>
          <w:lang w:val="pt-BR"/>
        </w:rPr>
      </w:pPr>
      <w:r w:rsidRPr="00B21584">
        <w:rPr>
          <w:lang w:val="pt-BR"/>
        </w:rPr>
        <w:t>CLÁUSULA SEXTA – DO PRAZO DE ENTREGA</w:t>
      </w:r>
    </w:p>
    <w:p w14:paraId="2863340D" w14:textId="77777777" w:rsidR="001F6CFE" w:rsidRPr="00B21584" w:rsidRDefault="001F6CFE">
      <w:pPr>
        <w:pStyle w:val="Corpodetexto"/>
        <w:spacing w:before="2"/>
        <w:rPr>
          <w:b/>
          <w:lang w:val="pt-BR"/>
        </w:rPr>
      </w:pPr>
    </w:p>
    <w:p w14:paraId="00D0B091" w14:textId="77777777" w:rsidR="001F6CFE" w:rsidRPr="00B21584" w:rsidRDefault="00EB31E2">
      <w:pPr>
        <w:pStyle w:val="Corpodetexto"/>
        <w:spacing w:before="1" w:line="247" w:lineRule="auto"/>
        <w:ind w:left="537" w:right="961" w:firstLine="45"/>
        <w:rPr>
          <w:lang w:val="pt-BR"/>
        </w:rPr>
      </w:pPr>
      <w:r w:rsidRPr="00B21584">
        <w:rPr>
          <w:lang w:val="pt-BR"/>
        </w:rPr>
        <w:t xml:space="preserve">6.1 – Os materiais de </w:t>
      </w:r>
      <w:r w:rsidR="002C661A" w:rsidRPr="00B21584">
        <w:rPr>
          <w:lang w:val="pt-BR"/>
        </w:rPr>
        <w:t xml:space="preserve">escritório </w:t>
      </w:r>
      <w:r w:rsidRPr="00B21584">
        <w:rPr>
          <w:lang w:val="pt-BR"/>
        </w:rPr>
        <w:t>deverão ser entregues no prazo máximo de 05 (cinco) dias, contados a partir da assinatura do contrato.</w:t>
      </w:r>
    </w:p>
    <w:p w14:paraId="611255FC" w14:textId="77777777" w:rsidR="001F6CFE" w:rsidRPr="00B21584" w:rsidRDefault="001F6CFE">
      <w:pPr>
        <w:pStyle w:val="Corpodetexto"/>
        <w:spacing w:before="3"/>
        <w:rPr>
          <w:lang w:val="pt-BR"/>
        </w:rPr>
      </w:pPr>
    </w:p>
    <w:p w14:paraId="17797DF1" w14:textId="77777777" w:rsidR="001F6CFE" w:rsidRPr="00B21584" w:rsidRDefault="00EB31E2">
      <w:pPr>
        <w:pStyle w:val="Ttulo1"/>
        <w:spacing w:before="1"/>
        <w:ind w:left="1250"/>
        <w:rPr>
          <w:lang w:val="pt-BR"/>
        </w:rPr>
      </w:pPr>
      <w:r w:rsidRPr="00B21584">
        <w:rPr>
          <w:lang w:val="pt-BR"/>
        </w:rPr>
        <w:t>CLÁUSULA SETIMA – DAS OUTRAS OBRIGAÇÕES DA DETENTORA</w:t>
      </w:r>
    </w:p>
    <w:p w14:paraId="2AE139E1" w14:textId="77777777" w:rsidR="001F6CFE" w:rsidRPr="00B21584" w:rsidRDefault="001F6CFE">
      <w:pPr>
        <w:pStyle w:val="Corpodetexto"/>
        <w:spacing w:before="3"/>
        <w:rPr>
          <w:b/>
          <w:lang w:val="pt-BR"/>
        </w:rPr>
      </w:pPr>
    </w:p>
    <w:p w14:paraId="1D76307A" w14:textId="77777777" w:rsidR="001F6CFE" w:rsidRPr="00B21584" w:rsidRDefault="00EB31E2">
      <w:pPr>
        <w:pStyle w:val="PargrafodaLista"/>
        <w:numPr>
          <w:ilvl w:val="1"/>
          <w:numId w:val="18"/>
        </w:numPr>
        <w:tabs>
          <w:tab w:val="left" w:pos="948"/>
        </w:tabs>
        <w:spacing w:line="247" w:lineRule="auto"/>
        <w:ind w:right="1040" w:firstLine="45"/>
        <w:rPr>
          <w:sz w:val="24"/>
          <w:szCs w:val="24"/>
          <w:lang w:val="pt-BR"/>
        </w:rPr>
      </w:pPr>
      <w:r w:rsidRPr="00B21584">
        <w:rPr>
          <w:sz w:val="24"/>
          <w:szCs w:val="24"/>
          <w:lang w:val="pt-BR"/>
        </w:rPr>
        <w:t xml:space="preserve">– </w:t>
      </w:r>
      <w:r w:rsidRPr="00B21584">
        <w:rPr>
          <w:b/>
          <w:sz w:val="24"/>
          <w:szCs w:val="24"/>
          <w:lang w:val="pt-BR"/>
        </w:rPr>
        <w:t xml:space="preserve">A DETENTORA </w:t>
      </w:r>
      <w:r w:rsidRPr="00B21584">
        <w:rPr>
          <w:sz w:val="24"/>
          <w:szCs w:val="24"/>
          <w:lang w:val="pt-BR"/>
        </w:rPr>
        <w:t>será responsável pela segurança do trabalho de seus empregados, em especial durante o transporte e descarga dos</w:t>
      </w:r>
      <w:r w:rsidRPr="00B21584">
        <w:rPr>
          <w:spacing w:val="-7"/>
          <w:sz w:val="24"/>
          <w:szCs w:val="24"/>
          <w:lang w:val="pt-BR"/>
        </w:rPr>
        <w:t xml:space="preserve"> </w:t>
      </w:r>
      <w:r w:rsidRPr="00B21584">
        <w:rPr>
          <w:sz w:val="24"/>
          <w:szCs w:val="24"/>
          <w:lang w:val="pt-BR"/>
        </w:rPr>
        <w:t>materiais.</w:t>
      </w:r>
    </w:p>
    <w:p w14:paraId="5A2E7396" w14:textId="77777777" w:rsidR="001F6CFE" w:rsidRPr="00B21584" w:rsidRDefault="001F6CFE">
      <w:pPr>
        <w:pStyle w:val="Corpodetexto"/>
        <w:spacing w:before="3"/>
        <w:rPr>
          <w:lang w:val="pt-BR"/>
        </w:rPr>
      </w:pPr>
    </w:p>
    <w:p w14:paraId="43153555" w14:textId="77777777" w:rsidR="001F6CFE" w:rsidRPr="00B21584" w:rsidRDefault="00EB31E2">
      <w:pPr>
        <w:pStyle w:val="PargrafodaLista"/>
        <w:numPr>
          <w:ilvl w:val="1"/>
          <w:numId w:val="18"/>
        </w:numPr>
        <w:tabs>
          <w:tab w:val="left" w:pos="907"/>
        </w:tabs>
        <w:spacing w:line="247" w:lineRule="auto"/>
        <w:ind w:right="1040" w:firstLine="45"/>
        <w:rPr>
          <w:sz w:val="24"/>
          <w:szCs w:val="24"/>
          <w:lang w:val="pt-BR"/>
        </w:rPr>
      </w:pPr>
      <w:r w:rsidRPr="00B21584">
        <w:rPr>
          <w:sz w:val="24"/>
          <w:szCs w:val="24"/>
          <w:lang w:val="pt-BR"/>
        </w:rPr>
        <w:t>–</w:t>
      </w:r>
      <w:r w:rsidRPr="00B21584">
        <w:rPr>
          <w:spacing w:val="-8"/>
          <w:sz w:val="24"/>
          <w:szCs w:val="24"/>
          <w:lang w:val="pt-BR"/>
        </w:rPr>
        <w:t xml:space="preserve"> </w:t>
      </w:r>
      <w:r w:rsidRPr="00B21584">
        <w:rPr>
          <w:b/>
          <w:sz w:val="24"/>
          <w:szCs w:val="24"/>
          <w:lang w:val="pt-BR"/>
        </w:rPr>
        <w:t>A</w:t>
      </w:r>
      <w:r w:rsidRPr="00B21584">
        <w:rPr>
          <w:b/>
          <w:spacing w:val="-8"/>
          <w:sz w:val="24"/>
          <w:szCs w:val="24"/>
          <w:lang w:val="pt-BR"/>
        </w:rPr>
        <w:t xml:space="preserve"> </w:t>
      </w:r>
      <w:r w:rsidRPr="00B21584">
        <w:rPr>
          <w:b/>
          <w:sz w:val="24"/>
          <w:szCs w:val="24"/>
          <w:lang w:val="pt-BR"/>
        </w:rPr>
        <w:t>DETENTORA</w:t>
      </w:r>
      <w:r w:rsidRPr="00B21584">
        <w:rPr>
          <w:b/>
          <w:spacing w:val="-9"/>
          <w:sz w:val="24"/>
          <w:szCs w:val="24"/>
          <w:lang w:val="pt-BR"/>
        </w:rPr>
        <w:t xml:space="preserve"> </w:t>
      </w:r>
      <w:r w:rsidRPr="00B21584">
        <w:rPr>
          <w:sz w:val="24"/>
          <w:szCs w:val="24"/>
          <w:lang w:val="pt-BR"/>
        </w:rPr>
        <w:t>deverá</w:t>
      </w:r>
      <w:r w:rsidRPr="00B21584">
        <w:rPr>
          <w:spacing w:val="-8"/>
          <w:sz w:val="24"/>
          <w:szCs w:val="24"/>
          <w:lang w:val="pt-BR"/>
        </w:rPr>
        <w:t xml:space="preserve"> </w:t>
      </w:r>
      <w:r w:rsidRPr="00B21584">
        <w:rPr>
          <w:sz w:val="24"/>
          <w:szCs w:val="24"/>
          <w:lang w:val="pt-BR"/>
        </w:rPr>
        <w:t>arcar</w:t>
      </w:r>
      <w:r w:rsidRPr="00B21584">
        <w:rPr>
          <w:spacing w:val="-8"/>
          <w:sz w:val="24"/>
          <w:szCs w:val="24"/>
          <w:lang w:val="pt-BR"/>
        </w:rPr>
        <w:t xml:space="preserve"> </w:t>
      </w:r>
      <w:r w:rsidRPr="00B21584">
        <w:rPr>
          <w:sz w:val="24"/>
          <w:szCs w:val="24"/>
          <w:lang w:val="pt-BR"/>
        </w:rPr>
        <w:t>com</w:t>
      </w:r>
      <w:r w:rsidRPr="00B21584">
        <w:rPr>
          <w:spacing w:val="-9"/>
          <w:sz w:val="24"/>
          <w:szCs w:val="24"/>
          <w:lang w:val="pt-BR"/>
        </w:rPr>
        <w:t xml:space="preserve"> </w:t>
      </w:r>
      <w:r w:rsidRPr="00B21584">
        <w:rPr>
          <w:sz w:val="24"/>
          <w:szCs w:val="24"/>
          <w:lang w:val="pt-BR"/>
        </w:rPr>
        <w:t>todos</w:t>
      </w:r>
      <w:r w:rsidRPr="00B21584">
        <w:rPr>
          <w:spacing w:val="-8"/>
          <w:sz w:val="24"/>
          <w:szCs w:val="24"/>
          <w:lang w:val="pt-BR"/>
        </w:rPr>
        <w:t xml:space="preserve"> </w:t>
      </w:r>
      <w:r w:rsidRPr="00B21584">
        <w:rPr>
          <w:sz w:val="24"/>
          <w:szCs w:val="24"/>
          <w:lang w:val="pt-BR"/>
        </w:rPr>
        <w:t>os</w:t>
      </w:r>
      <w:r w:rsidRPr="00B21584">
        <w:rPr>
          <w:spacing w:val="-8"/>
          <w:sz w:val="24"/>
          <w:szCs w:val="24"/>
          <w:lang w:val="pt-BR"/>
        </w:rPr>
        <w:t xml:space="preserve"> </w:t>
      </w:r>
      <w:r w:rsidRPr="00B21584">
        <w:rPr>
          <w:sz w:val="24"/>
          <w:szCs w:val="24"/>
          <w:lang w:val="pt-BR"/>
        </w:rPr>
        <w:t>encargos</w:t>
      </w:r>
      <w:r w:rsidRPr="00B21584">
        <w:rPr>
          <w:spacing w:val="-8"/>
          <w:sz w:val="24"/>
          <w:szCs w:val="24"/>
          <w:lang w:val="pt-BR"/>
        </w:rPr>
        <w:t xml:space="preserve"> </w:t>
      </w:r>
      <w:r w:rsidRPr="00B21584">
        <w:rPr>
          <w:sz w:val="24"/>
          <w:szCs w:val="24"/>
          <w:lang w:val="pt-BR"/>
        </w:rPr>
        <w:t>de</w:t>
      </w:r>
      <w:r w:rsidRPr="00B21584">
        <w:rPr>
          <w:spacing w:val="-8"/>
          <w:sz w:val="24"/>
          <w:szCs w:val="24"/>
          <w:lang w:val="pt-BR"/>
        </w:rPr>
        <w:t xml:space="preserve"> </w:t>
      </w:r>
      <w:r w:rsidRPr="00B21584">
        <w:rPr>
          <w:sz w:val="24"/>
          <w:szCs w:val="24"/>
          <w:lang w:val="pt-BR"/>
        </w:rPr>
        <w:t>sua</w:t>
      </w:r>
      <w:r w:rsidRPr="00B21584">
        <w:rPr>
          <w:spacing w:val="-10"/>
          <w:sz w:val="24"/>
          <w:szCs w:val="24"/>
          <w:lang w:val="pt-BR"/>
        </w:rPr>
        <w:t xml:space="preserve"> </w:t>
      </w:r>
      <w:r w:rsidRPr="00B21584">
        <w:rPr>
          <w:sz w:val="24"/>
          <w:szCs w:val="24"/>
          <w:lang w:val="pt-BR"/>
        </w:rPr>
        <w:t>atividade,</w:t>
      </w:r>
      <w:r w:rsidRPr="00B21584">
        <w:rPr>
          <w:spacing w:val="-8"/>
          <w:sz w:val="24"/>
          <w:szCs w:val="24"/>
          <w:lang w:val="pt-BR"/>
        </w:rPr>
        <w:t xml:space="preserve"> </w:t>
      </w:r>
      <w:r w:rsidRPr="00B21584">
        <w:rPr>
          <w:sz w:val="24"/>
          <w:szCs w:val="24"/>
          <w:lang w:val="pt-BR"/>
        </w:rPr>
        <w:t>sejam</w:t>
      </w:r>
      <w:r w:rsidRPr="00B21584">
        <w:rPr>
          <w:spacing w:val="-8"/>
          <w:sz w:val="24"/>
          <w:szCs w:val="24"/>
          <w:lang w:val="pt-BR"/>
        </w:rPr>
        <w:t xml:space="preserve"> </w:t>
      </w:r>
      <w:r w:rsidRPr="00B21584">
        <w:rPr>
          <w:sz w:val="24"/>
          <w:szCs w:val="24"/>
          <w:lang w:val="pt-BR"/>
        </w:rPr>
        <w:t>eles</w:t>
      </w:r>
      <w:r w:rsidRPr="00B21584">
        <w:rPr>
          <w:spacing w:val="-8"/>
          <w:sz w:val="24"/>
          <w:szCs w:val="24"/>
          <w:lang w:val="pt-BR"/>
        </w:rPr>
        <w:t xml:space="preserve"> </w:t>
      </w:r>
      <w:r w:rsidRPr="00B21584">
        <w:rPr>
          <w:sz w:val="24"/>
          <w:szCs w:val="24"/>
          <w:lang w:val="pt-BR"/>
        </w:rPr>
        <w:t>trabalhistas,</w:t>
      </w:r>
      <w:r w:rsidRPr="00B21584">
        <w:rPr>
          <w:spacing w:val="-8"/>
          <w:sz w:val="24"/>
          <w:szCs w:val="24"/>
          <w:lang w:val="pt-BR"/>
        </w:rPr>
        <w:t xml:space="preserve"> </w:t>
      </w:r>
      <w:r w:rsidRPr="00B21584">
        <w:rPr>
          <w:sz w:val="24"/>
          <w:szCs w:val="24"/>
          <w:lang w:val="pt-BR"/>
        </w:rPr>
        <w:t>sociais, previdenciários, fiscais ou</w:t>
      </w:r>
      <w:r w:rsidRPr="00B21584">
        <w:rPr>
          <w:spacing w:val="-4"/>
          <w:sz w:val="24"/>
          <w:szCs w:val="24"/>
          <w:lang w:val="pt-BR"/>
        </w:rPr>
        <w:t xml:space="preserve"> </w:t>
      </w:r>
      <w:r w:rsidRPr="00B21584">
        <w:rPr>
          <w:sz w:val="24"/>
          <w:szCs w:val="24"/>
          <w:lang w:val="pt-BR"/>
        </w:rPr>
        <w:t>comerciais.</w:t>
      </w:r>
    </w:p>
    <w:p w14:paraId="1FABD0AD" w14:textId="77777777" w:rsidR="001F6CFE" w:rsidRPr="00B21584" w:rsidRDefault="001F6CFE">
      <w:pPr>
        <w:spacing w:line="247" w:lineRule="auto"/>
        <w:rPr>
          <w:sz w:val="24"/>
          <w:szCs w:val="24"/>
          <w:lang w:val="pt-BR"/>
        </w:rPr>
        <w:sectPr w:rsidR="001F6CFE" w:rsidRPr="00B21584">
          <w:pgSz w:w="12240" w:h="15840"/>
          <w:pgMar w:top="2240" w:right="0" w:bottom="1080" w:left="1160" w:header="353" w:footer="900" w:gutter="0"/>
          <w:cols w:space="720"/>
        </w:sectPr>
      </w:pPr>
    </w:p>
    <w:p w14:paraId="1D714BAD" w14:textId="77777777" w:rsidR="001F6CFE" w:rsidRPr="00B21584" w:rsidRDefault="001F6CFE">
      <w:pPr>
        <w:pStyle w:val="Corpodetexto"/>
        <w:spacing w:before="12"/>
        <w:rPr>
          <w:b/>
          <w:lang w:val="pt-BR"/>
        </w:rPr>
      </w:pPr>
    </w:p>
    <w:p w14:paraId="1E70E29F" w14:textId="77777777" w:rsidR="001F6CFE" w:rsidRPr="00B21584" w:rsidRDefault="00EB31E2">
      <w:pPr>
        <w:pStyle w:val="PargrafodaLista"/>
        <w:numPr>
          <w:ilvl w:val="1"/>
          <w:numId w:val="18"/>
        </w:numPr>
        <w:tabs>
          <w:tab w:val="left" w:pos="907"/>
        </w:tabs>
        <w:spacing w:before="99" w:line="247" w:lineRule="auto"/>
        <w:ind w:right="1035" w:firstLine="45"/>
        <w:jc w:val="both"/>
        <w:rPr>
          <w:sz w:val="24"/>
          <w:szCs w:val="24"/>
          <w:lang w:val="pt-BR"/>
        </w:rPr>
      </w:pPr>
      <w:r w:rsidRPr="00B21584">
        <w:rPr>
          <w:sz w:val="24"/>
          <w:szCs w:val="24"/>
          <w:lang w:val="pt-BR"/>
        </w:rPr>
        <w:t>–</w:t>
      </w:r>
      <w:r w:rsidRPr="00B21584">
        <w:rPr>
          <w:spacing w:val="-8"/>
          <w:sz w:val="24"/>
          <w:szCs w:val="24"/>
          <w:lang w:val="pt-BR"/>
        </w:rPr>
        <w:t xml:space="preserve"> </w:t>
      </w:r>
      <w:r w:rsidRPr="00B21584">
        <w:rPr>
          <w:b/>
          <w:sz w:val="24"/>
          <w:szCs w:val="24"/>
          <w:lang w:val="pt-BR"/>
        </w:rPr>
        <w:t>A</w:t>
      </w:r>
      <w:r w:rsidRPr="00B21584">
        <w:rPr>
          <w:b/>
          <w:spacing w:val="-10"/>
          <w:sz w:val="24"/>
          <w:szCs w:val="24"/>
          <w:lang w:val="pt-BR"/>
        </w:rPr>
        <w:t xml:space="preserve"> </w:t>
      </w:r>
      <w:r w:rsidRPr="00B21584">
        <w:rPr>
          <w:b/>
          <w:sz w:val="24"/>
          <w:szCs w:val="24"/>
          <w:lang w:val="pt-BR"/>
        </w:rPr>
        <w:t>DETENTORA</w:t>
      </w:r>
      <w:r w:rsidRPr="00B21584">
        <w:rPr>
          <w:b/>
          <w:spacing w:val="-10"/>
          <w:sz w:val="24"/>
          <w:szCs w:val="24"/>
          <w:lang w:val="pt-BR"/>
        </w:rPr>
        <w:t xml:space="preserve"> </w:t>
      </w:r>
      <w:r w:rsidRPr="00B21584">
        <w:rPr>
          <w:sz w:val="24"/>
          <w:szCs w:val="24"/>
          <w:lang w:val="pt-BR"/>
        </w:rPr>
        <w:t>deverá</w:t>
      </w:r>
      <w:r w:rsidRPr="00B21584">
        <w:rPr>
          <w:spacing w:val="-9"/>
          <w:sz w:val="24"/>
          <w:szCs w:val="24"/>
          <w:lang w:val="pt-BR"/>
        </w:rPr>
        <w:t xml:space="preserve"> </w:t>
      </w:r>
      <w:r w:rsidRPr="00B21584">
        <w:rPr>
          <w:sz w:val="24"/>
          <w:szCs w:val="24"/>
          <w:lang w:val="pt-BR"/>
        </w:rPr>
        <w:t>observar</w:t>
      </w:r>
      <w:r w:rsidRPr="00B21584">
        <w:rPr>
          <w:spacing w:val="-10"/>
          <w:sz w:val="24"/>
          <w:szCs w:val="24"/>
          <w:lang w:val="pt-BR"/>
        </w:rPr>
        <w:t xml:space="preserve"> </w:t>
      </w:r>
      <w:r w:rsidRPr="00B21584">
        <w:rPr>
          <w:sz w:val="24"/>
          <w:szCs w:val="24"/>
          <w:lang w:val="pt-BR"/>
        </w:rPr>
        <w:t>todas</w:t>
      </w:r>
      <w:r w:rsidRPr="00B21584">
        <w:rPr>
          <w:spacing w:val="-9"/>
          <w:sz w:val="24"/>
          <w:szCs w:val="24"/>
          <w:lang w:val="pt-BR"/>
        </w:rPr>
        <w:t xml:space="preserve"> </w:t>
      </w:r>
      <w:r w:rsidRPr="00B21584">
        <w:rPr>
          <w:sz w:val="24"/>
          <w:szCs w:val="24"/>
          <w:lang w:val="pt-BR"/>
        </w:rPr>
        <w:t>as</w:t>
      </w:r>
      <w:r w:rsidRPr="00B21584">
        <w:rPr>
          <w:spacing w:val="-9"/>
          <w:sz w:val="24"/>
          <w:szCs w:val="24"/>
          <w:lang w:val="pt-BR"/>
        </w:rPr>
        <w:t xml:space="preserve"> </w:t>
      </w:r>
      <w:r w:rsidRPr="00B21584">
        <w:rPr>
          <w:sz w:val="24"/>
          <w:szCs w:val="24"/>
          <w:lang w:val="pt-BR"/>
        </w:rPr>
        <w:t>normas</w:t>
      </w:r>
      <w:r w:rsidRPr="00B21584">
        <w:rPr>
          <w:spacing w:val="-9"/>
          <w:sz w:val="24"/>
          <w:szCs w:val="24"/>
          <w:lang w:val="pt-BR"/>
        </w:rPr>
        <w:t xml:space="preserve"> </w:t>
      </w:r>
      <w:r w:rsidRPr="00B21584">
        <w:rPr>
          <w:sz w:val="24"/>
          <w:szCs w:val="24"/>
          <w:lang w:val="pt-BR"/>
        </w:rPr>
        <w:t>legais</w:t>
      </w:r>
      <w:r w:rsidRPr="00B21584">
        <w:rPr>
          <w:spacing w:val="-10"/>
          <w:sz w:val="24"/>
          <w:szCs w:val="24"/>
          <w:lang w:val="pt-BR"/>
        </w:rPr>
        <w:t xml:space="preserve"> </w:t>
      </w:r>
      <w:r w:rsidRPr="00B21584">
        <w:rPr>
          <w:sz w:val="24"/>
          <w:szCs w:val="24"/>
          <w:lang w:val="pt-BR"/>
        </w:rPr>
        <w:t>vigentes,</w:t>
      </w:r>
      <w:r w:rsidRPr="00B21584">
        <w:rPr>
          <w:spacing w:val="-9"/>
          <w:sz w:val="24"/>
          <w:szCs w:val="24"/>
          <w:lang w:val="pt-BR"/>
        </w:rPr>
        <w:t xml:space="preserve"> </w:t>
      </w:r>
      <w:r w:rsidRPr="00B21584">
        <w:rPr>
          <w:sz w:val="24"/>
          <w:szCs w:val="24"/>
          <w:lang w:val="pt-BR"/>
        </w:rPr>
        <w:t>obrigando-se</w:t>
      </w:r>
      <w:r w:rsidRPr="00B21584">
        <w:rPr>
          <w:spacing w:val="-9"/>
          <w:sz w:val="24"/>
          <w:szCs w:val="24"/>
          <w:lang w:val="pt-BR"/>
        </w:rPr>
        <w:t xml:space="preserve"> </w:t>
      </w:r>
      <w:r w:rsidRPr="00B21584">
        <w:rPr>
          <w:sz w:val="24"/>
          <w:szCs w:val="24"/>
          <w:lang w:val="pt-BR"/>
        </w:rPr>
        <w:t>a</w:t>
      </w:r>
      <w:r w:rsidRPr="00B21584">
        <w:rPr>
          <w:spacing w:val="-9"/>
          <w:sz w:val="24"/>
          <w:szCs w:val="24"/>
          <w:lang w:val="pt-BR"/>
        </w:rPr>
        <w:t xml:space="preserve"> </w:t>
      </w:r>
      <w:r w:rsidRPr="00B21584">
        <w:rPr>
          <w:sz w:val="24"/>
          <w:szCs w:val="24"/>
          <w:lang w:val="pt-BR"/>
        </w:rPr>
        <w:t>manter</w:t>
      </w:r>
      <w:r w:rsidRPr="00B21584">
        <w:rPr>
          <w:spacing w:val="-10"/>
          <w:sz w:val="24"/>
          <w:szCs w:val="24"/>
          <w:lang w:val="pt-BR"/>
        </w:rPr>
        <w:t xml:space="preserve"> </w:t>
      </w:r>
      <w:r w:rsidRPr="00B21584">
        <w:rPr>
          <w:sz w:val="24"/>
          <w:szCs w:val="24"/>
          <w:lang w:val="pt-BR"/>
        </w:rPr>
        <w:t>as</w:t>
      </w:r>
      <w:r w:rsidRPr="00B21584">
        <w:rPr>
          <w:spacing w:val="-9"/>
          <w:sz w:val="24"/>
          <w:szCs w:val="24"/>
          <w:lang w:val="pt-BR"/>
        </w:rPr>
        <w:t xml:space="preserve"> </w:t>
      </w:r>
      <w:r w:rsidRPr="00B21584">
        <w:rPr>
          <w:sz w:val="24"/>
          <w:szCs w:val="24"/>
          <w:lang w:val="pt-BR"/>
        </w:rPr>
        <w:t>condições de</w:t>
      </w:r>
      <w:r w:rsidRPr="00B21584">
        <w:rPr>
          <w:spacing w:val="-8"/>
          <w:sz w:val="24"/>
          <w:szCs w:val="24"/>
          <w:lang w:val="pt-BR"/>
        </w:rPr>
        <w:t xml:space="preserve"> </w:t>
      </w:r>
      <w:r w:rsidRPr="00B21584">
        <w:rPr>
          <w:sz w:val="24"/>
          <w:szCs w:val="24"/>
          <w:lang w:val="pt-BR"/>
        </w:rPr>
        <w:t>habilitação</w:t>
      </w:r>
      <w:r w:rsidRPr="00B21584">
        <w:rPr>
          <w:spacing w:val="-11"/>
          <w:sz w:val="24"/>
          <w:szCs w:val="24"/>
          <w:lang w:val="pt-BR"/>
        </w:rPr>
        <w:t xml:space="preserve"> </w:t>
      </w:r>
      <w:r w:rsidRPr="00B21584">
        <w:rPr>
          <w:sz w:val="24"/>
          <w:szCs w:val="24"/>
          <w:lang w:val="pt-BR"/>
        </w:rPr>
        <w:t>exigidas</w:t>
      </w:r>
      <w:r w:rsidRPr="00B21584">
        <w:rPr>
          <w:spacing w:val="-11"/>
          <w:sz w:val="24"/>
          <w:szCs w:val="24"/>
          <w:lang w:val="pt-BR"/>
        </w:rPr>
        <w:t xml:space="preserve"> </w:t>
      </w:r>
      <w:r w:rsidRPr="00B21584">
        <w:rPr>
          <w:sz w:val="24"/>
          <w:szCs w:val="24"/>
          <w:lang w:val="pt-BR"/>
        </w:rPr>
        <w:t>no</w:t>
      </w:r>
      <w:r w:rsidRPr="00B21584">
        <w:rPr>
          <w:spacing w:val="-8"/>
          <w:sz w:val="24"/>
          <w:szCs w:val="24"/>
          <w:lang w:val="pt-BR"/>
        </w:rPr>
        <w:t xml:space="preserve"> </w:t>
      </w:r>
      <w:r w:rsidRPr="00B21584">
        <w:rPr>
          <w:sz w:val="24"/>
          <w:szCs w:val="24"/>
          <w:lang w:val="pt-BR"/>
        </w:rPr>
        <w:t>procedimento</w:t>
      </w:r>
      <w:r w:rsidRPr="00B21584">
        <w:rPr>
          <w:spacing w:val="-8"/>
          <w:sz w:val="24"/>
          <w:szCs w:val="24"/>
          <w:lang w:val="pt-BR"/>
        </w:rPr>
        <w:t xml:space="preserve"> </w:t>
      </w:r>
      <w:r w:rsidRPr="00B21584">
        <w:rPr>
          <w:sz w:val="24"/>
          <w:szCs w:val="24"/>
          <w:lang w:val="pt-BR"/>
        </w:rPr>
        <w:t>licitatório</w:t>
      </w:r>
      <w:r w:rsidRPr="00B21584">
        <w:rPr>
          <w:spacing w:val="-8"/>
          <w:sz w:val="24"/>
          <w:szCs w:val="24"/>
          <w:lang w:val="pt-BR"/>
        </w:rPr>
        <w:t xml:space="preserve"> </w:t>
      </w:r>
      <w:r w:rsidRPr="00B21584">
        <w:rPr>
          <w:sz w:val="24"/>
          <w:szCs w:val="24"/>
          <w:lang w:val="pt-BR"/>
        </w:rPr>
        <w:t>que</w:t>
      </w:r>
      <w:r w:rsidRPr="00B21584">
        <w:rPr>
          <w:spacing w:val="-8"/>
          <w:sz w:val="24"/>
          <w:szCs w:val="24"/>
          <w:lang w:val="pt-BR"/>
        </w:rPr>
        <w:t xml:space="preserve"> </w:t>
      </w:r>
      <w:r w:rsidRPr="00B21584">
        <w:rPr>
          <w:sz w:val="24"/>
          <w:szCs w:val="24"/>
          <w:lang w:val="pt-BR"/>
        </w:rPr>
        <w:t>precedeu</w:t>
      </w:r>
      <w:r w:rsidRPr="00B21584">
        <w:rPr>
          <w:spacing w:val="-8"/>
          <w:sz w:val="24"/>
          <w:szCs w:val="24"/>
          <w:lang w:val="pt-BR"/>
        </w:rPr>
        <w:t xml:space="preserve"> </w:t>
      </w:r>
      <w:r w:rsidRPr="00B21584">
        <w:rPr>
          <w:sz w:val="24"/>
          <w:szCs w:val="24"/>
          <w:lang w:val="pt-BR"/>
        </w:rPr>
        <w:t>a</w:t>
      </w:r>
      <w:r w:rsidRPr="00B21584">
        <w:rPr>
          <w:spacing w:val="-8"/>
          <w:sz w:val="24"/>
          <w:szCs w:val="24"/>
          <w:lang w:val="pt-BR"/>
        </w:rPr>
        <w:t xml:space="preserve"> </w:t>
      </w:r>
      <w:r w:rsidRPr="00B21584">
        <w:rPr>
          <w:sz w:val="24"/>
          <w:szCs w:val="24"/>
          <w:lang w:val="pt-BR"/>
        </w:rPr>
        <w:t>celebração</w:t>
      </w:r>
      <w:r w:rsidRPr="00B21584">
        <w:rPr>
          <w:spacing w:val="-8"/>
          <w:sz w:val="24"/>
          <w:szCs w:val="24"/>
          <w:lang w:val="pt-BR"/>
        </w:rPr>
        <w:t xml:space="preserve"> </w:t>
      </w:r>
      <w:r w:rsidRPr="00B21584">
        <w:rPr>
          <w:sz w:val="24"/>
          <w:szCs w:val="24"/>
          <w:lang w:val="pt-BR"/>
        </w:rPr>
        <w:t>da</w:t>
      </w:r>
      <w:r w:rsidRPr="00B21584">
        <w:rPr>
          <w:spacing w:val="-8"/>
          <w:sz w:val="24"/>
          <w:szCs w:val="24"/>
          <w:lang w:val="pt-BR"/>
        </w:rPr>
        <w:t xml:space="preserve"> </w:t>
      </w:r>
      <w:r w:rsidRPr="00B21584">
        <w:rPr>
          <w:sz w:val="24"/>
          <w:szCs w:val="24"/>
          <w:lang w:val="pt-BR"/>
        </w:rPr>
        <w:t>presente</w:t>
      </w:r>
      <w:r w:rsidRPr="00B21584">
        <w:rPr>
          <w:spacing w:val="-8"/>
          <w:sz w:val="24"/>
          <w:szCs w:val="24"/>
          <w:lang w:val="pt-BR"/>
        </w:rPr>
        <w:t xml:space="preserve"> </w:t>
      </w:r>
      <w:r w:rsidRPr="00B21584">
        <w:rPr>
          <w:sz w:val="24"/>
          <w:szCs w:val="24"/>
          <w:lang w:val="pt-BR"/>
        </w:rPr>
        <w:t>Ata</w:t>
      </w:r>
      <w:r w:rsidRPr="00B21584">
        <w:rPr>
          <w:spacing w:val="-10"/>
          <w:sz w:val="24"/>
          <w:szCs w:val="24"/>
          <w:lang w:val="pt-BR"/>
        </w:rPr>
        <w:t xml:space="preserve"> </w:t>
      </w:r>
      <w:r w:rsidRPr="00B21584">
        <w:rPr>
          <w:sz w:val="24"/>
          <w:szCs w:val="24"/>
          <w:lang w:val="pt-BR"/>
        </w:rPr>
        <w:t>de</w:t>
      </w:r>
      <w:r w:rsidRPr="00B21584">
        <w:rPr>
          <w:spacing w:val="-8"/>
          <w:sz w:val="24"/>
          <w:szCs w:val="24"/>
          <w:lang w:val="pt-BR"/>
        </w:rPr>
        <w:t xml:space="preserve"> </w:t>
      </w:r>
      <w:r w:rsidRPr="00B21584">
        <w:rPr>
          <w:sz w:val="24"/>
          <w:szCs w:val="24"/>
          <w:lang w:val="pt-BR"/>
        </w:rPr>
        <w:t>Registro</w:t>
      </w:r>
      <w:r w:rsidRPr="00B21584">
        <w:rPr>
          <w:spacing w:val="-9"/>
          <w:sz w:val="24"/>
          <w:szCs w:val="24"/>
          <w:lang w:val="pt-BR"/>
        </w:rPr>
        <w:t xml:space="preserve"> </w:t>
      </w:r>
      <w:r w:rsidRPr="00B21584">
        <w:rPr>
          <w:sz w:val="24"/>
          <w:szCs w:val="24"/>
          <w:lang w:val="pt-BR"/>
        </w:rPr>
        <w:t>de Preços.</w:t>
      </w:r>
    </w:p>
    <w:p w14:paraId="6BB2BF22" w14:textId="77777777" w:rsidR="001F6CFE" w:rsidRPr="00B21584" w:rsidRDefault="001F6CFE">
      <w:pPr>
        <w:pStyle w:val="Corpodetexto"/>
        <w:spacing w:before="2"/>
        <w:rPr>
          <w:lang w:val="pt-BR"/>
        </w:rPr>
      </w:pPr>
    </w:p>
    <w:p w14:paraId="435B5F3B" w14:textId="77777777" w:rsidR="001F6CFE" w:rsidRPr="00B21584" w:rsidRDefault="00EB31E2">
      <w:pPr>
        <w:pStyle w:val="Ttulo1"/>
        <w:spacing w:before="1"/>
        <w:ind w:left="3156"/>
      </w:pPr>
      <w:r w:rsidRPr="00B21584">
        <w:t>CLÁUSULA OITAVA – DAS PENALIDADES</w:t>
      </w:r>
    </w:p>
    <w:p w14:paraId="23613938" w14:textId="77777777" w:rsidR="001F6CFE" w:rsidRPr="00B21584" w:rsidRDefault="001F6CFE">
      <w:pPr>
        <w:pStyle w:val="Corpodetexto"/>
        <w:rPr>
          <w:b/>
        </w:rPr>
      </w:pPr>
    </w:p>
    <w:p w14:paraId="63DCEA90" w14:textId="77777777" w:rsidR="001F6CFE" w:rsidRPr="00B21584" w:rsidRDefault="00EB31E2">
      <w:pPr>
        <w:pStyle w:val="PargrafodaLista"/>
        <w:numPr>
          <w:ilvl w:val="1"/>
          <w:numId w:val="17"/>
        </w:numPr>
        <w:tabs>
          <w:tab w:val="left" w:pos="914"/>
        </w:tabs>
        <w:spacing w:line="247" w:lineRule="auto"/>
        <w:ind w:right="1040" w:firstLine="45"/>
        <w:jc w:val="both"/>
        <w:rPr>
          <w:sz w:val="24"/>
          <w:szCs w:val="24"/>
          <w:lang w:val="pt-BR"/>
        </w:rPr>
      </w:pPr>
      <w:r w:rsidRPr="00B21584">
        <w:rPr>
          <w:b/>
          <w:sz w:val="24"/>
          <w:szCs w:val="24"/>
          <w:lang w:val="pt-BR"/>
        </w:rPr>
        <w:t xml:space="preserve">- A DETENTORA </w:t>
      </w:r>
      <w:r w:rsidRPr="00B21584">
        <w:rPr>
          <w:sz w:val="24"/>
          <w:szCs w:val="24"/>
          <w:lang w:val="pt-BR"/>
        </w:rPr>
        <w:t>que falhar ou fraudar a entrega do objeto, ou, ainda, proceder de forma inidônea, será declarada</w:t>
      </w:r>
      <w:r w:rsidRPr="00B21584">
        <w:rPr>
          <w:spacing w:val="-9"/>
          <w:sz w:val="24"/>
          <w:szCs w:val="24"/>
          <w:lang w:val="pt-BR"/>
        </w:rPr>
        <w:t xml:space="preserve"> </w:t>
      </w:r>
      <w:r w:rsidRPr="00B21584">
        <w:rPr>
          <w:sz w:val="24"/>
          <w:szCs w:val="24"/>
          <w:lang w:val="pt-BR"/>
        </w:rPr>
        <w:t>inidônea,</w:t>
      </w:r>
      <w:r w:rsidRPr="00B21584">
        <w:rPr>
          <w:spacing w:val="-11"/>
          <w:sz w:val="24"/>
          <w:szCs w:val="24"/>
          <w:lang w:val="pt-BR"/>
        </w:rPr>
        <w:t xml:space="preserve"> </w:t>
      </w:r>
      <w:r w:rsidRPr="00B21584">
        <w:rPr>
          <w:sz w:val="24"/>
          <w:szCs w:val="24"/>
          <w:lang w:val="pt-BR"/>
        </w:rPr>
        <w:t>nos</w:t>
      </w:r>
      <w:r w:rsidRPr="00B21584">
        <w:rPr>
          <w:spacing w:val="-11"/>
          <w:sz w:val="24"/>
          <w:szCs w:val="24"/>
          <w:lang w:val="pt-BR"/>
        </w:rPr>
        <w:t xml:space="preserve"> </w:t>
      </w:r>
      <w:r w:rsidRPr="00B21584">
        <w:rPr>
          <w:sz w:val="24"/>
          <w:szCs w:val="24"/>
          <w:lang w:val="pt-BR"/>
        </w:rPr>
        <w:t>termos</w:t>
      </w:r>
      <w:r w:rsidRPr="00B21584">
        <w:rPr>
          <w:spacing w:val="-10"/>
          <w:sz w:val="24"/>
          <w:szCs w:val="24"/>
          <w:lang w:val="pt-BR"/>
        </w:rPr>
        <w:t xml:space="preserve"> </w:t>
      </w:r>
      <w:r w:rsidRPr="00B21584">
        <w:rPr>
          <w:sz w:val="24"/>
          <w:szCs w:val="24"/>
          <w:lang w:val="pt-BR"/>
        </w:rPr>
        <w:t>da</w:t>
      </w:r>
      <w:r w:rsidRPr="00B21584">
        <w:rPr>
          <w:spacing w:val="-10"/>
          <w:sz w:val="24"/>
          <w:szCs w:val="24"/>
          <w:lang w:val="pt-BR"/>
        </w:rPr>
        <w:t xml:space="preserve"> </w:t>
      </w:r>
      <w:r w:rsidRPr="00B21584">
        <w:rPr>
          <w:sz w:val="24"/>
          <w:szCs w:val="24"/>
          <w:lang w:val="pt-BR"/>
        </w:rPr>
        <w:t>Lei</w:t>
      </w:r>
      <w:r w:rsidRPr="00B21584">
        <w:rPr>
          <w:spacing w:val="-12"/>
          <w:sz w:val="24"/>
          <w:szCs w:val="24"/>
          <w:lang w:val="pt-BR"/>
        </w:rPr>
        <w:t xml:space="preserve"> </w:t>
      </w:r>
      <w:r w:rsidRPr="00B21584">
        <w:rPr>
          <w:sz w:val="24"/>
          <w:szCs w:val="24"/>
          <w:lang w:val="pt-BR"/>
        </w:rPr>
        <w:t>8.666/93,</w:t>
      </w:r>
      <w:r w:rsidRPr="00B21584">
        <w:rPr>
          <w:spacing w:val="-11"/>
          <w:sz w:val="24"/>
          <w:szCs w:val="24"/>
          <w:lang w:val="pt-BR"/>
        </w:rPr>
        <w:t xml:space="preserve"> </w:t>
      </w:r>
      <w:r w:rsidRPr="00B21584">
        <w:rPr>
          <w:sz w:val="24"/>
          <w:szCs w:val="24"/>
          <w:lang w:val="pt-BR"/>
        </w:rPr>
        <w:t>restando</w:t>
      </w:r>
      <w:r w:rsidRPr="00B21584">
        <w:rPr>
          <w:spacing w:val="-9"/>
          <w:sz w:val="24"/>
          <w:szCs w:val="24"/>
          <w:lang w:val="pt-BR"/>
        </w:rPr>
        <w:t xml:space="preserve"> </w:t>
      </w:r>
      <w:r w:rsidRPr="00B21584">
        <w:rPr>
          <w:sz w:val="24"/>
          <w:szCs w:val="24"/>
          <w:lang w:val="pt-BR"/>
        </w:rPr>
        <w:t>impedida</w:t>
      </w:r>
      <w:r w:rsidRPr="00B21584">
        <w:rPr>
          <w:spacing w:val="-11"/>
          <w:sz w:val="24"/>
          <w:szCs w:val="24"/>
          <w:lang w:val="pt-BR"/>
        </w:rPr>
        <w:t xml:space="preserve"> </w:t>
      </w:r>
      <w:r w:rsidRPr="00B21584">
        <w:rPr>
          <w:sz w:val="24"/>
          <w:szCs w:val="24"/>
          <w:lang w:val="pt-BR"/>
        </w:rPr>
        <w:t>de</w:t>
      </w:r>
      <w:r w:rsidRPr="00B21584">
        <w:rPr>
          <w:spacing w:val="-10"/>
          <w:sz w:val="24"/>
          <w:szCs w:val="24"/>
          <w:lang w:val="pt-BR"/>
        </w:rPr>
        <w:t xml:space="preserve"> </w:t>
      </w:r>
      <w:r w:rsidRPr="00B21584">
        <w:rPr>
          <w:sz w:val="24"/>
          <w:szCs w:val="24"/>
          <w:lang w:val="pt-BR"/>
        </w:rPr>
        <w:t>contratar</w:t>
      </w:r>
      <w:r w:rsidRPr="00B21584">
        <w:rPr>
          <w:spacing w:val="-10"/>
          <w:sz w:val="24"/>
          <w:szCs w:val="24"/>
          <w:lang w:val="pt-BR"/>
        </w:rPr>
        <w:t xml:space="preserve"> </w:t>
      </w:r>
      <w:r w:rsidRPr="00B21584">
        <w:rPr>
          <w:sz w:val="24"/>
          <w:szCs w:val="24"/>
          <w:lang w:val="pt-BR"/>
        </w:rPr>
        <w:t>com</w:t>
      </w:r>
      <w:r w:rsidRPr="00B21584">
        <w:rPr>
          <w:spacing w:val="-10"/>
          <w:sz w:val="24"/>
          <w:szCs w:val="24"/>
          <w:lang w:val="pt-BR"/>
        </w:rPr>
        <w:t xml:space="preserve"> </w:t>
      </w:r>
      <w:r w:rsidRPr="00B21584">
        <w:rPr>
          <w:sz w:val="24"/>
          <w:szCs w:val="24"/>
          <w:lang w:val="pt-BR"/>
        </w:rPr>
        <w:t>a</w:t>
      </w:r>
      <w:r w:rsidRPr="00B21584">
        <w:rPr>
          <w:spacing w:val="-11"/>
          <w:sz w:val="24"/>
          <w:szCs w:val="24"/>
          <w:lang w:val="pt-BR"/>
        </w:rPr>
        <w:t xml:space="preserve"> </w:t>
      </w:r>
      <w:r w:rsidRPr="00B21584">
        <w:rPr>
          <w:sz w:val="24"/>
          <w:szCs w:val="24"/>
          <w:lang w:val="pt-BR"/>
        </w:rPr>
        <w:t>Administração</w:t>
      </w:r>
      <w:r w:rsidRPr="00B21584">
        <w:rPr>
          <w:spacing w:val="-11"/>
          <w:sz w:val="24"/>
          <w:szCs w:val="24"/>
          <w:lang w:val="pt-BR"/>
        </w:rPr>
        <w:t xml:space="preserve"> </w:t>
      </w:r>
      <w:r w:rsidRPr="00B21584">
        <w:rPr>
          <w:sz w:val="24"/>
          <w:szCs w:val="24"/>
          <w:lang w:val="pt-BR"/>
        </w:rPr>
        <w:t>Pública em geral, enquanto perdurar os motivos determinantes da punição ou até que seja promovida a reabilitação perante a própria autoridade que aplicou a penalidade, garantida a prévia</w:t>
      </w:r>
      <w:r w:rsidRPr="00B21584">
        <w:rPr>
          <w:spacing w:val="-14"/>
          <w:sz w:val="24"/>
          <w:szCs w:val="24"/>
          <w:lang w:val="pt-BR"/>
        </w:rPr>
        <w:t xml:space="preserve"> </w:t>
      </w:r>
      <w:r w:rsidRPr="00B21584">
        <w:rPr>
          <w:sz w:val="24"/>
          <w:szCs w:val="24"/>
          <w:lang w:val="pt-BR"/>
        </w:rPr>
        <w:t>defesa.</w:t>
      </w:r>
    </w:p>
    <w:p w14:paraId="2D1F929F" w14:textId="77777777" w:rsidR="001F6CFE" w:rsidRPr="00B21584" w:rsidRDefault="001F6CFE">
      <w:pPr>
        <w:pStyle w:val="Corpodetexto"/>
        <w:spacing w:before="3"/>
        <w:rPr>
          <w:lang w:val="pt-BR"/>
        </w:rPr>
      </w:pPr>
    </w:p>
    <w:p w14:paraId="2F489E5A" w14:textId="77777777" w:rsidR="001F6CFE" w:rsidRPr="00B21584" w:rsidRDefault="00EB31E2">
      <w:pPr>
        <w:pStyle w:val="PargrafodaLista"/>
        <w:numPr>
          <w:ilvl w:val="1"/>
          <w:numId w:val="17"/>
        </w:numPr>
        <w:tabs>
          <w:tab w:val="left" w:pos="917"/>
        </w:tabs>
        <w:spacing w:line="247" w:lineRule="auto"/>
        <w:ind w:right="1041" w:firstLine="45"/>
        <w:jc w:val="both"/>
        <w:rPr>
          <w:sz w:val="24"/>
          <w:szCs w:val="24"/>
          <w:lang w:val="pt-BR"/>
        </w:rPr>
      </w:pPr>
      <w:r w:rsidRPr="00B21584">
        <w:rPr>
          <w:sz w:val="24"/>
          <w:szCs w:val="24"/>
          <w:lang w:val="pt-BR"/>
        </w:rPr>
        <w:t>- Havendo recusa injustificada da vencedora em assinar a Ata de Registro de Preços ou os contratos de fornecimento,</w:t>
      </w:r>
      <w:r w:rsidRPr="00B21584">
        <w:rPr>
          <w:spacing w:val="-5"/>
          <w:sz w:val="24"/>
          <w:szCs w:val="24"/>
          <w:lang w:val="pt-BR"/>
        </w:rPr>
        <w:t xml:space="preserve"> </w:t>
      </w:r>
      <w:r w:rsidRPr="00B21584">
        <w:rPr>
          <w:sz w:val="24"/>
          <w:szCs w:val="24"/>
          <w:lang w:val="pt-BR"/>
        </w:rPr>
        <w:t>dentro</w:t>
      </w:r>
      <w:r w:rsidRPr="00B21584">
        <w:rPr>
          <w:spacing w:val="-5"/>
          <w:sz w:val="24"/>
          <w:szCs w:val="24"/>
          <w:lang w:val="pt-BR"/>
        </w:rPr>
        <w:t xml:space="preserve"> </w:t>
      </w:r>
      <w:r w:rsidRPr="00B21584">
        <w:rPr>
          <w:sz w:val="24"/>
          <w:szCs w:val="24"/>
          <w:lang w:val="pt-BR"/>
        </w:rPr>
        <w:t>do</w:t>
      </w:r>
      <w:r w:rsidRPr="00B21584">
        <w:rPr>
          <w:spacing w:val="-5"/>
          <w:sz w:val="24"/>
          <w:szCs w:val="24"/>
          <w:lang w:val="pt-BR"/>
        </w:rPr>
        <w:t xml:space="preserve"> </w:t>
      </w:r>
      <w:r w:rsidRPr="00B21584">
        <w:rPr>
          <w:sz w:val="24"/>
          <w:szCs w:val="24"/>
          <w:lang w:val="pt-BR"/>
        </w:rPr>
        <w:t>prazo</w:t>
      </w:r>
      <w:r w:rsidRPr="00B21584">
        <w:rPr>
          <w:spacing w:val="-3"/>
          <w:sz w:val="24"/>
          <w:szCs w:val="24"/>
          <w:lang w:val="pt-BR"/>
        </w:rPr>
        <w:t xml:space="preserve"> </w:t>
      </w:r>
      <w:r w:rsidRPr="00B21584">
        <w:rPr>
          <w:sz w:val="24"/>
          <w:szCs w:val="24"/>
          <w:lang w:val="pt-BR"/>
        </w:rPr>
        <w:t>de</w:t>
      </w:r>
      <w:r w:rsidRPr="00B21584">
        <w:rPr>
          <w:spacing w:val="-5"/>
          <w:sz w:val="24"/>
          <w:szCs w:val="24"/>
          <w:lang w:val="pt-BR"/>
        </w:rPr>
        <w:t xml:space="preserve"> </w:t>
      </w:r>
      <w:r w:rsidRPr="00B21584">
        <w:rPr>
          <w:sz w:val="24"/>
          <w:szCs w:val="24"/>
          <w:lang w:val="pt-BR"/>
        </w:rPr>
        <w:t>05</w:t>
      </w:r>
      <w:r w:rsidRPr="00B21584">
        <w:rPr>
          <w:spacing w:val="-5"/>
          <w:sz w:val="24"/>
          <w:szCs w:val="24"/>
          <w:lang w:val="pt-BR"/>
        </w:rPr>
        <w:t xml:space="preserve"> </w:t>
      </w:r>
      <w:r w:rsidRPr="00B21584">
        <w:rPr>
          <w:sz w:val="24"/>
          <w:szCs w:val="24"/>
          <w:lang w:val="pt-BR"/>
        </w:rPr>
        <w:t>(cinco)</w:t>
      </w:r>
      <w:r w:rsidRPr="00B21584">
        <w:rPr>
          <w:spacing w:val="-6"/>
          <w:sz w:val="24"/>
          <w:szCs w:val="24"/>
          <w:lang w:val="pt-BR"/>
        </w:rPr>
        <w:t xml:space="preserve"> </w:t>
      </w:r>
      <w:r w:rsidRPr="00B21584">
        <w:rPr>
          <w:sz w:val="24"/>
          <w:szCs w:val="24"/>
          <w:lang w:val="pt-BR"/>
        </w:rPr>
        <w:t>dias,</w:t>
      </w:r>
      <w:r w:rsidRPr="00B21584">
        <w:rPr>
          <w:spacing w:val="-3"/>
          <w:sz w:val="24"/>
          <w:szCs w:val="24"/>
          <w:lang w:val="pt-BR"/>
        </w:rPr>
        <w:t xml:space="preserve"> </w:t>
      </w:r>
      <w:r w:rsidRPr="00B21584">
        <w:rPr>
          <w:sz w:val="24"/>
          <w:szCs w:val="24"/>
          <w:lang w:val="pt-BR"/>
        </w:rPr>
        <w:t>contados</w:t>
      </w:r>
      <w:r w:rsidRPr="00B21584">
        <w:rPr>
          <w:spacing w:val="-5"/>
          <w:sz w:val="24"/>
          <w:szCs w:val="24"/>
          <w:lang w:val="pt-BR"/>
        </w:rPr>
        <w:t xml:space="preserve"> </w:t>
      </w:r>
      <w:r w:rsidRPr="00B21584">
        <w:rPr>
          <w:sz w:val="24"/>
          <w:szCs w:val="24"/>
          <w:lang w:val="pt-BR"/>
        </w:rPr>
        <w:t>a</w:t>
      </w:r>
      <w:r w:rsidRPr="00B21584">
        <w:rPr>
          <w:spacing w:val="-5"/>
          <w:sz w:val="24"/>
          <w:szCs w:val="24"/>
          <w:lang w:val="pt-BR"/>
        </w:rPr>
        <w:t xml:space="preserve"> </w:t>
      </w:r>
      <w:r w:rsidRPr="00B21584">
        <w:rPr>
          <w:sz w:val="24"/>
          <w:szCs w:val="24"/>
          <w:lang w:val="pt-BR"/>
        </w:rPr>
        <w:t>partir</w:t>
      </w:r>
      <w:r w:rsidRPr="00B21584">
        <w:rPr>
          <w:spacing w:val="-5"/>
          <w:sz w:val="24"/>
          <w:szCs w:val="24"/>
          <w:lang w:val="pt-BR"/>
        </w:rPr>
        <w:t xml:space="preserve"> </w:t>
      </w:r>
      <w:r w:rsidRPr="00B21584">
        <w:rPr>
          <w:sz w:val="24"/>
          <w:szCs w:val="24"/>
          <w:lang w:val="pt-BR"/>
        </w:rPr>
        <w:t>da</w:t>
      </w:r>
      <w:r w:rsidRPr="00B21584">
        <w:rPr>
          <w:spacing w:val="-3"/>
          <w:sz w:val="24"/>
          <w:szCs w:val="24"/>
          <w:lang w:val="pt-BR"/>
        </w:rPr>
        <w:t xml:space="preserve"> </w:t>
      </w:r>
      <w:r w:rsidRPr="00B21584">
        <w:rPr>
          <w:sz w:val="24"/>
          <w:szCs w:val="24"/>
          <w:lang w:val="pt-BR"/>
        </w:rPr>
        <w:t>intimação,</w:t>
      </w:r>
      <w:r w:rsidRPr="00B21584">
        <w:rPr>
          <w:spacing w:val="-3"/>
          <w:sz w:val="24"/>
          <w:szCs w:val="24"/>
          <w:lang w:val="pt-BR"/>
        </w:rPr>
        <w:t xml:space="preserve"> </w:t>
      </w:r>
      <w:r w:rsidRPr="00B21584">
        <w:rPr>
          <w:sz w:val="24"/>
          <w:szCs w:val="24"/>
          <w:lang w:val="pt-BR"/>
        </w:rPr>
        <w:t>será</w:t>
      </w:r>
      <w:r w:rsidRPr="00B21584">
        <w:rPr>
          <w:spacing w:val="-3"/>
          <w:sz w:val="24"/>
          <w:szCs w:val="24"/>
          <w:lang w:val="pt-BR"/>
        </w:rPr>
        <w:t xml:space="preserve"> </w:t>
      </w:r>
      <w:r w:rsidRPr="00B21584">
        <w:rPr>
          <w:sz w:val="24"/>
          <w:szCs w:val="24"/>
          <w:lang w:val="pt-BR"/>
        </w:rPr>
        <w:t>aplicada</w:t>
      </w:r>
      <w:r w:rsidRPr="00B21584">
        <w:rPr>
          <w:spacing w:val="-3"/>
          <w:sz w:val="24"/>
          <w:szCs w:val="24"/>
          <w:lang w:val="pt-BR"/>
        </w:rPr>
        <w:t xml:space="preserve"> </w:t>
      </w:r>
      <w:r w:rsidRPr="00B21584">
        <w:rPr>
          <w:sz w:val="24"/>
          <w:szCs w:val="24"/>
          <w:lang w:val="pt-BR"/>
        </w:rPr>
        <w:t>multa</w:t>
      </w:r>
      <w:r w:rsidRPr="00B21584">
        <w:rPr>
          <w:spacing w:val="-5"/>
          <w:sz w:val="24"/>
          <w:szCs w:val="24"/>
          <w:lang w:val="pt-BR"/>
        </w:rPr>
        <w:t xml:space="preserve"> </w:t>
      </w:r>
      <w:r w:rsidRPr="00B21584">
        <w:rPr>
          <w:sz w:val="24"/>
          <w:szCs w:val="24"/>
          <w:lang w:val="pt-BR"/>
        </w:rPr>
        <w:t>de</w:t>
      </w:r>
      <w:r w:rsidRPr="00B21584">
        <w:rPr>
          <w:spacing w:val="-5"/>
          <w:sz w:val="24"/>
          <w:szCs w:val="24"/>
          <w:lang w:val="pt-BR"/>
        </w:rPr>
        <w:t xml:space="preserve"> </w:t>
      </w:r>
      <w:r w:rsidRPr="00B21584">
        <w:rPr>
          <w:sz w:val="24"/>
          <w:szCs w:val="24"/>
          <w:lang w:val="pt-BR"/>
        </w:rPr>
        <w:t>10% (dez por cento) do valor estipulado para a Ata de Registro de Preços ou do</w:t>
      </w:r>
      <w:r w:rsidRPr="00B21584">
        <w:rPr>
          <w:spacing w:val="-23"/>
          <w:sz w:val="24"/>
          <w:szCs w:val="24"/>
          <w:lang w:val="pt-BR"/>
        </w:rPr>
        <w:t xml:space="preserve"> </w:t>
      </w:r>
      <w:r w:rsidRPr="00B21584">
        <w:rPr>
          <w:sz w:val="24"/>
          <w:szCs w:val="24"/>
          <w:lang w:val="pt-BR"/>
        </w:rPr>
        <w:t>contrato.</w:t>
      </w:r>
    </w:p>
    <w:p w14:paraId="0FEFAC34" w14:textId="77777777" w:rsidR="001F6CFE" w:rsidRPr="00B21584" w:rsidRDefault="001F6CFE">
      <w:pPr>
        <w:pStyle w:val="Corpodetexto"/>
        <w:spacing w:before="3"/>
        <w:rPr>
          <w:lang w:val="pt-BR"/>
        </w:rPr>
      </w:pPr>
    </w:p>
    <w:p w14:paraId="78AE01A2" w14:textId="77777777" w:rsidR="001F6CFE" w:rsidRPr="00B21584" w:rsidRDefault="00EB31E2">
      <w:pPr>
        <w:pStyle w:val="PargrafodaLista"/>
        <w:numPr>
          <w:ilvl w:val="1"/>
          <w:numId w:val="17"/>
        </w:numPr>
        <w:tabs>
          <w:tab w:val="left" w:pos="4429"/>
        </w:tabs>
        <w:spacing w:line="249" w:lineRule="auto"/>
        <w:ind w:left="527" w:right="1034" w:firstLine="3572"/>
        <w:jc w:val="both"/>
        <w:rPr>
          <w:sz w:val="24"/>
          <w:szCs w:val="24"/>
          <w:lang w:val="pt-BR"/>
        </w:rPr>
      </w:pPr>
      <w:r w:rsidRPr="00B21584">
        <w:rPr>
          <w:sz w:val="24"/>
          <w:szCs w:val="24"/>
          <w:lang w:val="pt-BR"/>
        </w:rPr>
        <w:t>– O prazo de convocação para assinatura da Ata de Registro de Preços ou dos contratos que poderão advir, poderá ser prorrogado uma vez, por igual período, quando solicitado</w:t>
      </w:r>
      <w:r w:rsidRPr="00B21584">
        <w:rPr>
          <w:spacing w:val="-5"/>
          <w:sz w:val="24"/>
          <w:szCs w:val="24"/>
          <w:lang w:val="pt-BR"/>
        </w:rPr>
        <w:t xml:space="preserve"> </w:t>
      </w:r>
      <w:r w:rsidRPr="00B21584">
        <w:rPr>
          <w:sz w:val="24"/>
          <w:szCs w:val="24"/>
          <w:lang w:val="pt-BR"/>
        </w:rPr>
        <w:t>pela</w:t>
      </w:r>
      <w:r w:rsidRPr="00B21584">
        <w:rPr>
          <w:spacing w:val="-5"/>
          <w:sz w:val="24"/>
          <w:szCs w:val="24"/>
          <w:lang w:val="pt-BR"/>
        </w:rPr>
        <w:t xml:space="preserve"> </w:t>
      </w:r>
      <w:r w:rsidRPr="00B21584">
        <w:rPr>
          <w:sz w:val="24"/>
          <w:szCs w:val="24"/>
          <w:lang w:val="pt-BR"/>
        </w:rPr>
        <w:t>parte</w:t>
      </w:r>
      <w:r w:rsidRPr="00B21584">
        <w:rPr>
          <w:spacing w:val="-5"/>
          <w:sz w:val="24"/>
          <w:szCs w:val="24"/>
          <w:lang w:val="pt-BR"/>
        </w:rPr>
        <w:t xml:space="preserve"> </w:t>
      </w:r>
      <w:r w:rsidRPr="00B21584">
        <w:rPr>
          <w:sz w:val="24"/>
          <w:szCs w:val="24"/>
          <w:lang w:val="pt-BR"/>
        </w:rPr>
        <w:t>durante</w:t>
      </w:r>
      <w:r w:rsidRPr="00B21584">
        <w:rPr>
          <w:spacing w:val="-3"/>
          <w:sz w:val="24"/>
          <w:szCs w:val="24"/>
          <w:lang w:val="pt-BR"/>
        </w:rPr>
        <w:t xml:space="preserve"> </w:t>
      </w:r>
      <w:r w:rsidRPr="00B21584">
        <w:rPr>
          <w:sz w:val="24"/>
          <w:szCs w:val="24"/>
          <w:lang w:val="pt-BR"/>
        </w:rPr>
        <w:t>o</w:t>
      </w:r>
      <w:r w:rsidRPr="00B21584">
        <w:rPr>
          <w:spacing w:val="-2"/>
          <w:sz w:val="24"/>
          <w:szCs w:val="24"/>
          <w:lang w:val="pt-BR"/>
        </w:rPr>
        <w:t xml:space="preserve"> </w:t>
      </w:r>
      <w:r w:rsidRPr="00B21584">
        <w:rPr>
          <w:sz w:val="24"/>
          <w:szCs w:val="24"/>
          <w:lang w:val="pt-BR"/>
        </w:rPr>
        <w:t>seu</w:t>
      </w:r>
      <w:r w:rsidRPr="00B21584">
        <w:rPr>
          <w:spacing w:val="-3"/>
          <w:sz w:val="24"/>
          <w:szCs w:val="24"/>
          <w:lang w:val="pt-BR"/>
        </w:rPr>
        <w:t xml:space="preserve"> </w:t>
      </w:r>
      <w:r w:rsidRPr="00B21584">
        <w:rPr>
          <w:sz w:val="24"/>
          <w:szCs w:val="24"/>
          <w:lang w:val="pt-BR"/>
        </w:rPr>
        <w:t>transcurso</w:t>
      </w:r>
      <w:r w:rsidRPr="00B21584">
        <w:rPr>
          <w:spacing w:val="-5"/>
          <w:sz w:val="24"/>
          <w:szCs w:val="24"/>
          <w:lang w:val="pt-BR"/>
        </w:rPr>
        <w:t xml:space="preserve"> </w:t>
      </w:r>
      <w:r w:rsidRPr="00B21584">
        <w:rPr>
          <w:sz w:val="24"/>
          <w:szCs w:val="24"/>
          <w:lang w:val="pt-BR"/>
        </w:rPr>
        <w:t>e</w:t>
      </w:r>
      <w:r w:rsidRPr="00B21584">
        <w:rPr>
          <w:spacing w:val="-3"/>
          <w:sz w:val="24"/>
          <w:szCs w:val="24"/>
          <w:lang w:val="pt-BR"/>
        </w:rPr>
        <w:t xml:space="preserve"> </w:t>
      </w:r>
      <w:r w:rsidRPr="00B21584">
        <w:rPr>
          <w:sz w:val="24"/>
          <w:szCs w:val="24"/>
          <w:lang w:val="pt-BR"/>
        </w:rPr>
        <w:t>desde</w:t>
      </w:r>
      <w:r w:rsidRPr="00B21584">
        <w:rPr>
          <w:spacing w:val="-5"/>
          <w:sz w:val="24"/>
          <w:szCs w:val="24"/>
          <w:lang w:val="pt-BR"/>
        </w:rPr>
        <w:t xml:space="preserve"> </w:t>
      </w:r>
      <w:r w:rsidRPr="00B21584">
        <w:rPr>
          <w:sz w:val="24"/>
          <w:szCs w:val="24"/>
          <w:lang w:val="pt-BR"/>
        </w:rPr>
        <w:t>que</w:t>
      </w:r>
      <w:r w:rsidRPr="00B21584">
        <w:rPr>
          <w:spacing w:val="-5"/>
          <w:sz w:val="24"/>
          <w:szCs w:val="24"/>
          <w:lang w:val="pt-BR"/>
        </w:rPr>
        <w:t xml:space="preserve"> </w:t>
      </w:r>
      <w:r w:rsidRPr="00B21584">
        <w:rPr>
          <w:sz w:val="24"/>
          <w:szCs w:val="24"/>
          <w:lang w:val="pt-BR"/>
        </w:rPr>
        <w:t>ocorra</w:t>
      </w:r>
      <w:r w:rsidRPr="00B21584">
        <w:rPr>
          <w:spacing w:val="-3"/>
          <w:sz w:val="24"/>
          <w:szCs w:val="24"/>
          <w:lang w:val="pt-BR"/>
        </w:rPr>
        <w:t xml:space="preserve"> </w:t>
      </w:r>
      <w:r w:rsidRPr="00B21584">
        <w:rPr>
          <w:sz w:val="24"/>
          <w:szCs w:val="24"/>
          <w:lang w:val="pt-BR"/>
        </w:rPr>
        <w:t>motivo</w:t>
      </w:r>
      <w:r w:rsidRPr="00B21584">
        <w:rPr>
          <w:spacing w:val="-3"/>
          <w:sz w:val="24"/>
          <w:szCs w:val="24"/>
          <w:lang w:val="pt-BR"/>
        </w:rPr>
        <w:t xml:space="preserve"> </w:t>
      </w:r>
      <w:r w:rsidRPr="00B21584">
        <w:rPr>
          <w:sz w:val="24"/>
          <w:szCs w:val="24"/>
          <w:lang w:val="pt-BR"/>
        </w:rPr>
        <w:t>justificado</w:t>
      </w:r>
      <w:r w:rsidRPr="00B21584">
        <w:rPr>
          <w:spacing w:val="-3"/>
          <w:sz w:val="24"/>
          <w:szCs w:val="24"/>
          <w:lang w:val="pt-BR"/>
        </w:rPr>
        <w:t xml:space="preserve"> </w:t>
      </w:r>
      <w:r w:rsidRPr="00B21584">
        <w:rPr>
          <w:sz w:val="24"/>
          <w:szCs w:val="24"/>
          <w:lang w:val="pt-BR"/>
        </w:rPr>
        <w:t>aceito</w:t>
      </w:r>
      <w:r w:rsidRPr="00B21584">
        <w:rPr>
          <w:spacing w:val="-3"/>
          <w:sz w:val="24"/>
          <w:szCs w:val="24"/>
          <w:lang w:val="pt-BR"/>
        </w:rPr>
        <w:t xml:space="preserve"> </w:t>
      </w:r>
      <w:r w:rsidRPr="00B21584">
        <w:rPr>
          <w:sz w:val="24"/>
          <w:szCs w:val="24"/>
          <w:lang w:val="pt-BR"/>
        </w:rPr>
        <w:t>pela</w:t>
      </w:r>
      <w:r w:rsidRPr="00B21584">
        <w:rPr>
          <w:spacing w:val="-3"/>
          <w:sz w:val="24"/>
          <w:szCs w:val="24"/>
          <w:lang w:val="pt-BR"/>
        </w:rPr>
        <w:t xml:space="preserve"> </w:t>
      </w:r>
      <w:r w:rsidRPr="00B21584">
        <w:rPr>
          <w:sz w:val="24"/>
          <w:szCs w:val="24"/>
          <w:lang w:val="pt-BR"/>
        </w:rPr>
        <w:t>Prefeitura.</w:t>
      </w:r>
    </w:p>
    <w:p w14:paraId="46818D47" w14:textId="77777777" w:rsidR="001F6CFE" w:rsidRPr="00B21584" w:rsidRDefault="001F6CFE">
      <w:pPr>
        <w:pStyle w:val="Corpodetexto"/>
        <w:rPr>
          <w:lang w:val="pt-BR"/>
        </w:rPr>
      </w:pPr>
    </w:p>
    <w:p w14:paraId="7315A625" w14:textId="77777777" w:rsidR="001F6CFE" w:rsidRPr="00B21584" w:rsidRDefault="00EB31E2">
      <w:pPr>
        <w:pStyle w:val="PargrafodaLista"/>
        <w:numPr>
          <w:ilvl w:val="1"/>
          <w:numId w:val="17"/>
        </w:numPr>
        <w:tabs>
          <w:tab w:val="left" w:pos="924"/>
        </w:tabs>
        <w:spacing w:before="1" w:line="247" w:lineRule="auto"/>
        <w:ind w:right="1043" w:firstLine="45"/>
        <w:jc w:val="both"/>
        <w:rPr>
          <w:sz w:val="24"/>
          <w:szCs w:val="24"/>
          <w:lang w:val="pt-BR"/>
        </w:rPr>
      </w:pPr>
      <w:r w:rsidRPr="00B21584">
        <w:rPr>
          <w:sz w:val="24"/>
          <w:szCs w:val="24"/>
          <w:lang w:val="pt-BR"/>
        </w:rPr>
        <w:t>- De 1% (um por cento) do valor total do contrato, por dia de atraso na entrega dos produtos, segundo definido no</w:t>
      </w:r>
      <w:r w:rsidRPr="00B21584">
        <w:rPr>
          <w:spacing w:val="-1"/>
          <w:sz w:val="24"/>
          <w:szCs w:val="24"/>
          <w:lang w:val="pt-BR"/>
        </w:rPr>
        <w:t xml:space="preserve"> </w:t>
      </w:r>
      <w:r w:rsidRPr="00B21584">
        <w:rPr>
          <w:sz w:val="24"/>
          <w:szCs w:val="24"/>
          <w:lang w:val="pt-BR"/>
        </w:rPr>
        <w:t>contrato.</w:t>
      </w:r>
    </w:p>
    <w:p w14:paraId="2093D2FA" w14:textId="77777777" w:rsidR="001F6CFE" w:rsidRPr="00B21584" w:rsidRDefault="001F6CFE">
      <w:pPr>
        <w:pStyle w:val="Corpodetexto"/>
        <w:spacing w:before="3"/>
        <w:rPr>
          <w:lang w:val="pt-BR"/>
        </w:rPr>
      </w:pPr>
    </w:p>
    <w:p w14:paraId="62118C45" w14:textId="77777777" w:rsidR="001F6CFE" w:rsidRPr="00B21584" w:rsidRDefault="00EB31E2">
      <w:pPr>
        <w:pStyle w:val="PargrafodaLista"/>
        <w:numPr>
          <w:ilvl w:val="1"/>
          <w:numId w:val="17"/>
        </w:numPr>
        <w:tabs>
          <w:tab w:val="left" w:pos="902"/>
        </w:tabs>
        <w:spacing w:line="247" w:lineRule="auto"/>
        <w:ind w:right="1043" w:firstLine="45"/>
        <w:jc w:val="both"/>
        <w:rPr>
          <w:sz w:val="24"/>
          <w:szCs w:val="24"/>
          <w:lang w:val="pt-BR"/>
        </w:rPr>
      </w:pPr>
      <w:r w:rsidRPr="00B21584">
        <w:rPr>
          <w:sz w:val="24"/>
          <w:szCs w:val="24"/>
          <w:lang w:val="pt-BR"/>
        </w:rPr>
        <w:t>-</w:t>
      </w:r>
      <w:r w:rsidRPr="00B21584">
        <w:rPr>
          <w:spacing w:val="-13"/>
          <w:sz w:val="24"/>
          <w:szCs w:val="24"/>
          <w:lang w:val="pt-BR"/>
        </w:rPr>
        <w:t xml:space="preserve"> </w:t>
      </w:r>
      <w:r w:rsidRPr="00B21584">
        <w:rPr>
          <w:sz w:val="24"/>
          <w:szCs w:val="24"/>
          <w:lang w:val="pt-BR"/>
        </w:rPr>
        <w:t>De</w:t>
      </w:r>
      <w:r w:rsidRPr="00B21584">
        <w:rPr>
          <w:spacing w:val="-14"/>
          <w:sz w:val="24"/>
          <w:szCs w:val="24"/>
          <w:lang w:val="pt-BR"/>
        </w:rPr>
        <w:t xml:space="preserve"> </w:t>
      </w:r>
      <w:r w:rsidRPr="00B21584">
        <w:rPr>
          <w:sz w:val="24"/>
          <w:szCs w:val="24"/>
          <w:lang w:val="pt-BR"/>
        </w:rPr>
        <w:t>10%</w:t>
      </w:r>
      <w:r w:rsidRPr="00B21584">
        <w:rPr>
          <w:spacing w:val="-15"/>
          <w:sz w:val="24"/>
          <w:szCs w:val="24"/>
          <w:lang w:val="pt-BR"/>
        </w:rPr>
        <w:t xml:space="preserve"> </w:t>
      </w:r>
      <w:r w:rsidRPr="00B21584">
        <w:rPr>
          <w:sz w:val="24"/>
          <w:szCs w:val="24"/>
          <w:lang w:val="pt-BR"/>
        </w:rPr>
        <w:t>(dez</w:t>
      </w:r>
      <w:r w:rsidRPr="00B21584">
        <w:rPr>
          <w:spacing w:val="-15"/>
          <w:sz w:val="24"/>
          <w:szCs w:val="24"/>
          <w:lang w:val="pt-BR"/>
        </w:rPr>
        <w:t xml:space="preserve"> </w:t>
      </w:r>
      <w:r w:rsidRPr="00B21584">
        <w:rPr>
          <w:sz w:val="24"/>
          <w:szCs w:val="24"/>
          <w:lang w:val="pt-BR"/>
        </w:rPr>
        <w:t>por</w:t>
      </w:r>
      <w:r w:rsidRPr="00B21584">
        <w:rPr>
          <w:spacing w:val="-13"/>
          <w:sz w:val="24"/>
          <w:szCs w:val="24"/>
          <w:lang w:val="pt-BR"/>
        </w:rPr>
        <w:t xml:space="preserve"> </w:t>
      </w:r>
      <w:r w:rsidRPr="00B21584">
        <w:rPr>
          <w:sz w:val="24"/>
          <w:szCs w:val="24"/>
          <w:lang w:val="pt-BR"/>
        </w:rPr>
        <w:t>cento)</w:t>
      </w:r>
      <w:r w:rsidRPr="00B21584">
        <w:rPr>
          <w:spacing w:val="-13"/>
          <w:sz w:val="24"/>
          <w:szCs w:val="24"/>
          <w:lang w:val="pt-BR"/>
        </w:rPr>
        <w:t xml:space="preserve"> </w:t>
      </w:r>
      <w:r w:rsidRPr="00B21584">
        <w:rPr>
          <w:sz w:val="24"/>
          <w:szCs w:val="24"/>
          <w:lang w:val="pt-BR"/>
        </w:rPr>
        <w:t>do</w:t>
      </w:r>
      <w:r w:rsidRPr="00B21584">
        <w:rPr>
          <w:spacing w:val="-12"/>
          <w:sz w:val="24"/>
          <w:szCs w:val="24"/>
          <w:lang w:val="pt-BR"/>
        </w:rPr>
        <w:t xml:space="preserve"> </w:t>
      </w:r>
      <w:r w:rsidRPr="00B21584">
        <w:rPr>
          <w:sz w:val="24"/>
          <w:szCs w:val="24"/>
          <w:lang w:val="pt-BR"/>
        </w:rPr>
        <w:t>valor</w:t>
      </w:r>
      <w:r w:rsidRPr="00B21584">
        <w:rPr>
          <w:spacing w:val="-13"/>
          <w:sz w:val="24"/>
          <w:szCs w:val="24"/>
          <w:lang w:val="pt-BR"/>
        </w:rPr>
        <w:t xml:space="preserve"> </w:t>
      </w:r>
      <w:r w:rsidRPr="00B21584">
        <w:rPr>
          <w:sz w:val="24"/>
          <w:szCs w:val="24"/>
          <w:lang w:val="pt-BR"/>
        </w:rPr>
        <w:t>do</w:t>
      </w:r>
      <w:r w:rsidRPr="00B21584">
        <w:rPr>
          <w:spacing w:val="-12"/>
          <w:sz w:val="24"/>
          <w:szCs w:val="24"/>
          <w:lang w:val="pt-BR"/>
        </w:rPr>
        <w:t xml:space="preserve"> </w:t>
      </w:r>
      <w:r w:rsidRPr="00B21584">
        <w:rPr>
          <w:sz w:val="24"/>
          <w:szCs w:val="24"/>
          <w:lang w:val="pt-BR"/>
        </w:rPr>
        <w:t>contrato,</w:t>
      </w:r>
      <w:r w:rsidRPr="00B21584">
        <w:rPr>
          <w:spacing w:val="-15"/>
          <w:sz w:val="24"/>
          <w:szCs w:val="24"/>
          <w:lang w:val="pt-BR"/>
        </w:rPr>
        <w:t xml:space="preserve"> </w:t>
      </w:r>
      <w:r w:rsidRPr="00B21584">
        <w:rPr>
          <w:sz w:val="24"/>
          <w:szCs w:val="24"/>
          <w:lang w:val="pt-BR"/>
        </w:rPr>
        <w:t>pela</w:t>
      </w:r>
      <w:r w:rsidRPr="00B21584">
        <w:rPr>
          <w:spacing w:val="-15"/>
          <w:sz w:val="24"/>
          <w:szCs w:val="24"/>
          <w:lang w:val="pt-BR"/>
        </w:rPr>
        <w:t xml:space="preserve"> </w:t>
      </w:r>
      <w:r w:rsidRPr="00B21584">
        <w:rPr>
          <w:sz w:val="24"/>
          <w:szCs w:val="24"/>
          <w:lang w:val="pt-BR"/>
        </w:rPr>
        <w:t>inexecução</w:t>
      </w:r>
      <w:r w:rsidRPr="00B21584">
        <w:rPr>
          <w:spacing w:val="-14"/>
          <w:sz w:val="24"/>
          <w:szCs w:val="24"/>
          <w:lang w:val="pt-BR"/>
        </w:rPr>
        <w:t xml:space="preserve"> </w:t>
      </w:r>
      <w:r w:rsidRPr="00B21584">
        <w:rPr>
          <w:sz w:val="24"/>
          <w:szCs w:val="24"/>
          <w:lang w:val="pt-BR"/>
        </w:rPr>
        <w:t>total</w:t>
      </w:r>
      <w:r w:rsidRPr="00B21584">
        <w:rPr>
          <w:spacing w:val="-13"/>
          <w:sz w:val="24"/>
          <w:szCs w:val="24"/>
          <w:lang w:val="pt-BR"/>
        </w:rPr>
        <w:t xml:space="preserve"> </w:t>
      </w:r>
      <w:r w:rsidRPr="00B21584">
        <w:rPr>
          <w:sz w:val="24"/>
          <w:szCs w:val="24"/>
          <w:lang w:val="pt-BR"/>
        </w:rPr>
        <w:t>ou</w:t>
      </w:r>
      <w:r w:rsidRPr="00B21584">
        <w:rPr>
          <w:spacing w:val="-14"/>
          <w:sz w:val="24"/>
          <w:szCs w:val="24"/>
          <w:lang w:val="pt-BR"/>
        </w:rPr>
        <w:t xml:space="preserve"> </w:t>
      </w:r>
      <w:r w:rsidRPr="00B21584">
        <w:rPr>
          <w:sz w:val="24"/>
          <w:szCs w:val="24"/>
          <w:lang w:val="pt-BR"/>
        </w:rPr>
        <w:t>parcial</w:t>
      </w:r>
      <w:r w:rsidRPr="00B21584">
        <w:rPr>
          <w:spacing w:val="-13"/>
          <w:sz w:val="24"/>
          <w:szCs w:val="24"/>
          <w:lang w:val="pt-BR"/>
        </w:rPr>
        <w:t xml:space="preserve"> </w:t>
      </w:r>
      <w:r w:rsidRPr="00B21584">
        <w:rPr>
          <w:sz w:val="24"/>
          <w:szCs w:val="24"/>
          <w:lang w:val="pt-BR"/>
        </w:rPr>
        <w:t>de</w:t>
      </w:r>
      <w:r w:rsidRPr="00B21584">
        <w:rPr>
          <w:spacing w:val="-12"/>
          <w:sz w:val="24"/>
          <w:szCs w:val="24"/>
          <w:lang w:val="pt-BR"/>
        </w:rPr>
        <w:t xml:space="preserve"> </w:t>
      </w:r>
      <w:r w:rsidRPr="00B21584">
        <w:rPr>
          <w:sz w:val="24"/>
          <w:szCs w:val="24"/>
          <w:lang w:val="pt-BR"/>
        </w:rPr>
        <w:t>seu</w:t>
      </w:r>
      <w:r w:rsidRPr="00B21584">
        <w:rPr>
          <w:spacing w:val="-12"/>
          <w:sz w:val="24"/>
          <w:szCs w:val="24"/>
          <w:lang w:val="pt-BR"/>
        </w:rPr>
        <w:t xml:space="preserve"> </w:t>
      </w:r>
      <w:r w:rsidRPr="00B21584">
        <w:rPr>
          <w:sz w:val="24"/>
          <w:szCs w:val="24"/>
          <w:lang w:val="pt-BR"/>
        </w:rPr>
        <w:t>objeto,</w:t>
      </w:r>
      <w:r w:rsidRPr="00B21584">
        <w:rPr>
          <w:spacing w:val="-12"/>
          <w:sz w:val="24"/>
          <w:szCs w:val="24"/>
          <w:lang w:val="pt-BR"/>
        </w:rPr>
        <w:t xml:space="preserve"> </w:t>
      </w:r>
      <w:r w:rsidRPr="00B21584">
        <w:rPr>
          <w:sz w:val="24"/>
          <w:szCs w:val="24"/>
          <w:lang w:val="pt-BR"/>
        </w:rPr>
        <w:t>sem</w:t>
      </w:r>
      <w:r w:rsidRPr="00B21584">
        <w:rPr>
          <w:spacing w:val="-16"/>
          <w:sz w:val="24"/>
          <w:szCs w:val="24"/>
          <w:lang w:val="pt-BR"/>
        </w:rPr>
        <w:t xml:space="preserve"> </w:t>
      </w:r>
      <w:r w:rsidRPr="00B21584">
        <w:rPr>
          <w:sz w:val="24"/>
          <w:szCs w:val="24"/>
          <w:lang w:val="pt-BR"/>
        </w:rPr>
        <w:t>prejuízo das</w:t>
      </w:r>
      <w:r w:rsidRPr="00B21584">
        <w:rPr>
          <w:spacing w:val="-3"/>
          <w:sz w:val="24"/>
          <w:szCs w:val="24"/>
          <w:lang w:val="pt-BR"/>
        </w:rPr>
        <w:t xml:space="preserve"> </w:t>
      </w:r>
      <w:r w:rsidRPr="00B21584">
        <w:rPr>
          <w:sz w:val="24"/>
          <w:szCs w:val="24"/>
          <w:lang w:val="pt-BR"/>
        </w:rPr>
        <w:t>demais</w:t>
      </w:r>
      <w:r w:rsidRPr="00B21584">
        <w:rPr>
          <w:spacing w:val="-3"/>
          <w:sz w:val="24"/>
          <w:szCs w:val="24"/>
          <w:lang w:val="pt-BR"/>
        </w:rPr>
        <w:t xml:space="preserve"> </w:t>
      </w:r>
      <w:r w:rsidRPr="00B21584">
        <w:rPr>
          <w:sz w:val="24"/>
          <w:szCs w:val="24"/>
          <w:lang w:val="pt-BR"/>
        </w:rPr>
        <w:t>medidas</w:t>
      </w:r>
      <w:r w:rsidRPr="00B21584">
        <w:rPr>
          <w:spacing w:val="-3"/>
          <w:sz w:val="24"/>
          <w:szCs w:val="24"/>
          <w:lang w:val="pt-BR"/>
        </w:rPr>
        <w:t xml:space="preserve"> </w:t>
      </w:r>
      <w:r w:rsidRPr="00B21584">
        <w:rPr>
          <w:sz w:val="24"/>
          <w:szCs w:val="24"/>
          <w:lang w:val="pt-BR"/>
        </w:rPr>
        <w:t>e</w:t>
      </w:r>
      <w:r w:rsidRPr="00B21584">
        <w:rPr>
          <w:spacing w:val="-3"/>
          <w:sz w:val="24"/>
          <w:szCs w:val="24"/>
          <w:lang w:val="pt-BR"/>
        </w:rPr>
        <w:t xml:space="preserve"> </w:t>
      </w:r>
      <w:r w:rsidRPr="00B21584">
        <w:rPr>
          <w:sz w:val="24"/>
          <w:szCs w:val="24"/>
          <w:lang w:val="pt-BR"/>
        </w:rPr>
        <w:t>penalidades</w:t>
      </w:r>
      <w:r w:rsidRPr="00B21584">
        <w:rPr>
          <w:spacing w:val="-3"/>
          <w:sz w:val="24"/>
          <w:szCs w:val="24"/>
          <w:lang w:val="pt-BR"/>
        </w:rPr>
        <w:t xml:space="preserve"> </w:t>
      </w:r>
      <w:r w:rsidRPr="00B21584">
        <w:rPr>
          <w:sz w:val="24"/>
          <w:szCs w:val="24"/>
          <w:lang w:val="pt-BR"/>
        </w:rPr>
        <w:t>previstas</w:t>
      </w:r>
      <w:r w:rsidRPr="00B21584">
        <w:rPr>
          <w:spacing w:val="-3"/>
          <w:sz w:val="24"/>
          <w:szCs w:val="24"/>
          <w:lang w:val="pt-BR"/>
        </w:rPr>
        <w:t xml:space="preserve"> </w:t>
      </w:r>
      <w:r w:rsidRPr="00B21584">
        <w:rPr>
          <w:sz w:val="24"/>
          <w:szCs w:val="24"/>
          <w:lang w:val="pt-BR"/>
        </w:rPr>
        <w:t>nos</w:t>
      </w:r>
      <w:r w:rsidRPr="00B21584">
        <w:rPr>
          <w:spacing w:val="-5"/>
          <w:sz w:val="24"/>
          <w:szCs w:val="24"/>
          <w:lang w:val="pt-BR"/>
        </w:rPr>
        <w:t xml:space="preserve"> </w:t>
      </w:r>
      <w:r w:rsidRPr="00B21584">
        <w:rPr>
          <w:sz w:val="24"/>
          <w:szCs w:val="24"/>
          <w:lang w:val="pt-BR"/>
        </w:rPr>
        <w:t>artigos</w:t>
      </w:r>
      <w:r w:rsidRPr="00B21584">
        <w:rPr>
          <w:spacing w:val="-3"/>
          <w:sz w:val="24"/>
          <w:szCs w:val="24"/>
          <w:lang w:val="pt-BR"/>
        </w:rPr>
        <w:t xml:space="preserve"> </w:t>
      </w:r>
      <w:r w:rsidRPr="00B21584">
        <w:rPr>
          <w:sz w:val="24"/>
          <w:szCs w:val="24"/>
          <w:lang w:val="pt-BR"/>
        </w:rPr>
        <w:t>87</w:t>
      </w:r>
      <w:r w:rsidRPr="00B21584">
        <w:rPr>
          <w:spacing w:val="-4"/>
          <w:sz w:val="24"/>
          <w:szCs w:val="24"/>
          <w:lang w:val="pt-BR"/>
        </w:rPr>
        <w:t xml:space="preserve"> </w:t>
      </w:r>
      <w:r w:rsidRPr="00B21584">
        <w:rPr>
          <w:sz w:val="24"/>
          <w:szCs w:val="24"/>
          <w:lang w:val="pt-BR"/>
        </w:rPr>
        <w:t>e</w:t>
      </w:r>
      <w:r w:rsidRPr="00B21584">
        <w:rPr>
          <w:spacing w:val="-3"/>
          <w:sz w:val="24"/>
          <w:szCs w:val="24"/>
          <w:lang w:val="pt-BR"/>
        </w:rPr>
        <w:t xml:space="preserve"> </w:t>
      </w:r>
      <w:r w:rsidRPr="00B21584">
        <w:rPr>
          <w:sz w:val="24"/>
          <w:szCs w:val="24"/>
          <w:lang w:val="pt-BR"/>
        </w:rPr>
        <w:t>88</w:t>
      </w:r>
      <w:r w:rsidRPr="00B21584">
        <w:rPr>
          <w:spacing w:val="-2"/>
          <w:sz w:val="24"/>
          <w:szCs w:val="24"/>
          <w:lang w:val="pt-BR"/>
        </w:rPr>
        <w:t xml:space="preserve"> </w:t>
      </w:r>
      <w:r w:rsidRPr="00B21584">
        <w:rPr>
          <w:sz w:val="24"/>
          <w:szCs w:val="24"/>
          <w:lang w:val="pt-BR"/>
        </w:rPr>
        <w:t>da</w:t>
      </w:r>
      <w:r w:rsidRPr="00B21584">
        <w:rPr>
          <w:spacing w:val="-2"/>
          <w:sz w:val="24"/>
          <w:szCs w:val="24"/>
          <w:lang w:val="pt-BR"/>
        </w:rPr>
        <w:t xml:space="preserve"> </w:t>
      </w:r>
      <w:r w:rsidRPr="00B21584">
        <w:rPr>
          <w:sz w:val="24"/>
          <w:szCs w:val="24"/>
          <w:lang w:val="pt-BR"/>
        </w:rPr>
        <w:t>Lei</w:t>
      </w:r>
      <w:r w:rsidRPr="00B21584">
        <w:rPr>
          <w:spacing w:val="-3"/>
          <w:sz w:val="24"/>
          <w:szCs w:val="24"/>
          <w:lang w:val="pt-BR"/>
        </w:rPr>
        <w:t xml:space="preserve"> </w:t>
      </w:r>
      <w:r w:rsidRPr="00B21584">
        <w:rPr>
          <w:sz w:val="24"/>
          <w:szCs w:val="24"/>
          <w:lang w:val="pt-BR"/>
        </w:rPr>
        <w:t>8.666/93</w:t>
      </w:r>
      <w:r w:rsidRPr="00B21584">
        <w:rPr>
          <w:spacing w:val="-4"/>
          <w:sz w:val="24"/>
          <w:szCs w:val="24"/>
          <w:lang w:val="pt-BR"/>
        </w:rPr>
        <w:t xml:space="preserve"> </w:t>
      </w:r>
      <w:r w:rsidRPr="00B21584">
        <w:rPr>
          <w:sz w:val="24"/>
          <w:szCs w:val="24"/>
          <w:lang w:val="pt-BR"/>
        </w:rPr>
        <w:t>e</w:t>
      </w:r>
      <w:r w:rsidRPr="00B21584">
        <w:rPr>
          <w:spacing w:val="-2"/>
          <w:sz w:val="24"/>
          <w:szCs w:val="24"/>
          <w:lang w:val="pt-BR"/>
        </w:rPr>
        <w:t xml:space="preserve"> </w:t>
      </w:r>
      <w:r w:rsidRPr="00B21584">
        <w:rPr>
          <w:sz w:val="24"/>
          <w:szCs w:val="24"/>
          <w:lang w:val="pt-BR"/>
        </w:rPr>
        <w:t>alterações</w:t>
      </w:r>
      <w:r w:rsidRPr="00B21584">
        <w:rPr>
          <w:spacing w:val="-4"/>
          <w:sz w:val="24"/>
          <w:szCs w:val="24"/>
          <w:lang w:val="pt-BR"/>
        </w:rPr>
        <w:t xml:space="preserve"> </w:t>
      </w:r>
      <w:r w:rsidRPr="00B21584">
        <w:rPr>
          <w:sz w:val="24"/>
          <w:szCs w:val="24"/>
          <w:lang w:val="pt-BR"/>
        </w:rPr>
        <w:t>posteriores.</w:t>
      </w:r>
    </w:p>
    <w:p w14:paraId="563F2FE5" w14:textId="77777777" w:rsidR="001F6CFE" w:rsidRPr="00B21584" w:rsidRDefault="001F6CFE">
      <w:pPr>
        <w:pStyle w:val="Corpodetexto"/>
        <w:spacing w:before="2"/>
        <w:rPr>
          <w:lang w:val="pt-BR"/>
        </w:rPr>
      </w:pPr>
    </w:p>
    <w:p w14:paraId="511D558F" w14:textId="77777777" w:rsidR="001F6CFE" w:rsidRPr="00B21584" w:rsidRDefault="00EB31E2">
      <w:pPr>
        <w:pStyle w:val="Ttulo1"/>
        <w:spacing w:before="1"/>
        <w:ind w:left="3321"/>
        <w:rPr>
          <w:lang w:val="pt-BR"/>
        </w:rPr>
      </w:pPr>
      <w:r w:rsidRPr="00B21584">
        <w:rPr>
          <w:lang w:val="pt-BR"/>
        </w:rPr>
        <w:t>CLÁUSULA NONA – DO CANCELAMENTO DA PRESENTE ATA</w:t>
      </w:r>
    </w:p>
    <w:p w14:paraId="6D6821F8" w14:textId="77777777" w:rsidR="001F6CFE" w:rsidRPr="00B21584" w:rsidRDefault="001F6CFE">
      <w:pPr>
        <w:pStyle w:val="Corpodetexto"/>
        <w:rPr>
          <w:b/>
          <w:lang w:val="pt-BR"/>
        </w:rPr>
      </w:pPr>
    </w:p>
    <w:p w14:paraId="4EEC0AD3" w14:textId="77777777" w:rsidR="001F6CFE" w:rsidRPr="00B21584" w:rsidRDefault="00EB31E2">
      <w:pPr>
        <w:pStyle w:val="PargrafodaLista"/>
        <w:numPr>
          <w:ilvl w:val="1"/>
          <w:numId w:val="16"/>
        </w:numPr>
        <w:tabs>
          <w:tab w:val="left" w:pos="958"/>
        </w:tabs>
        <w:spacing w:line="249" w:lineRule="auto"/>
        <w:ind w:right="1045" w:firstLine="45"/>
        <w:jc w:val="both"/>
        <w:rPr>
          <w:sz w:val="24"/>
          <w:szCs w:val="24"/>
          <w:lang w:val="pt-BR"/>
        </w:rPr>
      </w:pPr>
      <w:r w:rsidRPr="00B21584">
        <w:rPr>
          <w:sz w:val="24"/>
          <w:szCs w:val="24"/>
          <w:lang w:val="pt-BR"/>
        </w:rPr>
        <w:t xml:space="preserve">– A presente Ata de Registro de Preços poderá ser cancelada pela Administração, assegurado o contraditório e a ampla defesa, quando a </w:t>
      </w:r>
      <w:r w:rsidRPr="00B21584">
        <w:rPr>
          <w:b/>
          <w:sz w:val="24"/>
          <w:szCs w:val="24"/>
          <w:lang w:val="pt-BR"/>
        </w:rPr>
        <w:t>DETENTORA</w:t>
      </w:r>
      <w:r w:rsidRPr="00B21584">
        <w:rPr>
          <w:sz w:val="24"/>
          <w:szCs w:val="24"/>
          <w:lang w:val="pt-BR"/>
        </w:rPr>
        <w:t>:</w:t>
      </w:r>
    </w:p>
    <w:p w14:paraId="50681180" w14:textId="77777777" w:rsidR="00181901" w:rsidRPr="00B21584" w:rsidRDefault="00181901" w:rsidP="00181901">
      <w:pPr>
        <w:pStyle w:val="PargrafodaLista"/>
        <w:tabs>
          <w:tab w:val="left" w:pos="958"/>
        </w:tabs>
        <w:spacing w:line="249" w:lineRule="auto"/>
        <w:ind w:left="582" w:right="1045" w:firstLine="0"/>
        <w:rPr>
          <w:sz w:val="24"/>
          <w:szCs w:val="24"/>
          <w:lang w:val="pt-BR"/>
        </w:rPr>
      </w:pPr>
    </w:p>
    <w:p w14:paraId="437434F7" w14:textId="77777777" w:rsidR="001F6CFE" w:rsidRPr="00B21584" w:rsidRDefault="00EB31E2">
      <w:pPr>
        <w:pStyle w:val="PargrafodaLista"/>
        <w:numPr>
          <w:ilvl w:val="2"/>
          <w:numId w:val="16"/>
        </w:numPr>
        <w:tabs>
          <w:tab w:val="left" w:pos="1752"/>
        </w:tabs>
        <w:spacing w:before="1" w:line="247" w:lineRule="auto"/>
        <w:ind w:right="1038" w:firstLine="713"/>
        <w:jc w:val="left"/>
        <w:rPr>
          <w:sz w:val="24"/>
          <w:szCs w:val="24"/>
          <w:lang w:val="pt-BR"/>
        </w:rPr>
      </w:pPr>
      <w:r w:rsidRPr="00B21584">
        <w:rPr>
          <w:sz w:val="24"/>
          <w:szCs w:val="24"/>
          <w:lang w:val="pt-BR"/>
        </w:rPr>
        <w:t xml:space="preserve">- </w:t>
      </w:r>
      <w:proofErr w:type="gramStart"/>
      <w:r w:rsidRPr="00B21584">
        <w:rPr>
          <w:sz w:val="24"/>
          <w:szCs w:val="24"/>
          <w:lang w:val="pt-BR"/>
        </w:rPr>
        <w:t>descumprir</w:t>
      </w:r>
      <w:proofErr w:type="gramEnd"/>
      <w:r w:rsidRPr="00B21584">
        <w:rPr>
          <w:sz w:val="24"/>
          <w:szCs w:val="24"/>
          <w:lang w:val="pt-BR"/>
        </w:rPr>
        <w:t xml:space="preserve"> as condições estabelecidas no presente instrumento ou normas legais aplicáveis à</w:t>
      </w:r>
      <w:r w:rsidRPr="00B21584">
        <w:rPr>
          <w:spacing w:val="-1"/>
          <w:sz w:val="24"/>
          <w:szCs w:val="24"/>
          <w:lang w:val="pt-BR"/>
        </w:rPr>
        <w:t xml:space="preserve"> </w:t>
      </w:r>
      <w:r w:rsidRPr="00B21584">
        <w:rPr>
          <w:sz w:val="24"/>
          <w:szCs w:val="24"/>
          <w:lang w:val="pt-BR"/>
        </w:rPr>
        <w:t>espécie;</w:t>
      </w:r>
    </w:p>
    <w:p w14:paraId="5C20BCEC" w14:textId="77777777" w:rsidR="001F6CFE" w:rsidRPr="00B21584" w:rsidRDefault="001F6CFE">
      <w:pPr>
        <w:pStyle w:val="Corpodetexto"/>
        <w:spacing w:before="4"/>
        <w:rPr>
          <w:lang w:val="pt-BR"/>
        </w:rPr>
      </w:pPr>
    </w:p>
    <w:p w14:paraId="6EFC97BA" w14:textId="77777777" w:rsidR="001F6CFE" w:rsidRPr="00B21584" w:rsidRDefault="00EB31E2">
      <w:pPr>
        <w:pStyle w:val="PargrafodaLista"/>
        <w:numPr>
          <w:ilvl w:val="2"/>
          <w:numId w:val="16"/>
        </w:numPr>
        <w:tabs>
          <w:tab w:val="left" w:pos="3790"/>
        </w:tabs>
        <w:ind w:left="3789" w:hanging="494"/>
        <w:jc w:val="left"/>
        <w:rPr>
          <w:sz w:val="24"/>
          <w:szCs w:val="24"/>
          <w:lang w:val="pt-BR"/>
        </w:rPr>
      </w:pPr>
      <w:r w:rsidRPr="00B21584">
        <w:rPr>
          <w:sz w:val="24"/>
          <w:szCs w:val="24"/>
          <w:lang w:val="pt-BR"/>
        </w:rPr>
        <w:t xml:space="preserve">- </w:t>
      </w:r>
      <w:proofErr w:type="gramStart"/>
      <w:r w:rsidRPr="00B21584">
        <w:rPr>
          <w:sz w:val="24"/>
          <w:szCs w:val="24"/>
          <w:lang w:val="pt-BR"/>
        </w:rPr>
        <w:t>não</w:t>
      </w:r>
      <w:proofErr w:type="gramEnd"/>
      <w:r w:rsidRPr="00B21584">
        <w:rPr>
          <w:sz w:val="24"/>
          <w:szCs w:val="24"/>
          <w:lang w:val="pt-BR"/>
        </w:rPr>
        <w:t xml:space="preserve"> firmar contratos de</w:t>
      </w:r>
      <w:r w:rsidRPr="00B21584">
        <w:rPr>
          <w:spacing w:val="-5"/>
          <w:sz w:val="24"/>
          <w:szCs w:val="24"/>
          <w:lang w:val="pt-BR"/>
        </w:rPr>
        <w:t xml:space="preserve"> </w:t>
      </w:r>
      <w:r w:rsidRPr="00B21584">
        <w:rPr>
          <w:sz w:val="24"/>
          <w:szCs w:val="24"/>
          <w:lang w:val="pt-BR"/>
        </w:rPr>
        <w:t>fornecimento;</w:t>
      </w:r>
    </w:p>
    <w:p w14:paraId="6B55AD49" w14:textId="77777777" w:rsidR="001F6CFE" w:rsidRPr="00B21584" w:rsidRDefault="001F6CFE">
      <w:pPr>
        <w:pStyle w:val="Corpodetexto"/>
        <w:spacing w:before="9"/>
        <w:rPr>
          <w:lang w:val="pt-BR"/>
        </w:rPr>
      </w:pPr>
    </w:p>
    <w:p w14:paraId="50E5A6F4" w14:textId="77777777" w:rsidR="001F6CFE" w:rsidRPr="00B21584" w:rsidRDefault="00EB31E2">
      <w:pPr>
        <w:pStyle w:val="PargrafodaLista"/>
        <w:numPr>
          <w:ilvl w:val="1"/>
          <w:numId w:val="16"/>
        </w:numPr>
        <w:tabs>
          <w:tab w:val="left" w:pos="1582"/>
        </w:tabs>
        <w:ind w:left="527" w:right="1352" w:firstLine="723"/>
        <w:jc w:val="left"/>
        <w:rPr>
          <w:b/>
          <w:sz w:val="24"/>
          <w:szCs w:val="24"/>
          <w:lang w:val="pt-BR"/>
        </w:rPr>
      </w:pPr>
      <w:r w:rsidRPr="00B21584">
        <w:rPr>
          <w:sz w:val="24"/>
          <w:szCs w:val="24"/>
          <w:lang w:val="pt-BR"/>
        </w:rPr>
        <w:t>-</w:t>
      </w:r>
      <w:r w:rsidRPr="00B21584">
        <w:rPr>
          <w:spacing w:val="-4"/>
          <w:sz w:val="24"/>
          <w:szCs w:val="24"/>
          <w:lang w:val="pt-BR"/>
        </w:rPr>
        <w:t xml:space="preserve"> </w:t>
      </w:r>
      <w:r w:rsidRPr="00B21584">
        <w:rPr>
          <w:sz w:val="24"/>
          <w:szCs w:val="24"/>
          <w:lang w:val="pt-BR"/>
        </w:rPr>
        <w:t>Sempre</w:t>
      </w:r>
      <w:r w:rsidRPr="00B21584">
        <w:rPr>
          <w:spacing w:val="-5"/>
          <w:sz w:val="24"/>
          <w:szCs w:val="24"/>
          <w:lang w:val="pt-BR"/>
        </w:rPr>
        <w:t xml:space="preserve"> </w:t>
      </w:r>
      <w:r w:rsidRPr="00B21584">
        <w:rPr>
          <w:sz w:val="24"/>
          <w:szCs w:val="24"/>
          <w:lang w:val="pt-BR"/>
        </w:rPr>
        <w:t>assegurado</w:t>
      </w:r>
      <w:r w:rsidRPr="00B21584">
        <w:rPr>
          <w:spacing w:val="-3"/>
          <w:sz w:val="24"/>
          <w:szCs w:val="24"/>
          <w:lang w:val="pt-BR"/>
        </w:rPr>
        <w:t xml:space="preserve"> </w:t>
      </w:r>
      <w:r w:rsidRPr="00B21584">
        <w:rPr>
          <w:sz w:val="24"/>
          <w:szCs w:val="24"/>
          <w:lang w:val="pt-BR"/>
        </w:rPr>
        <w:t>o</w:t>
      </w:r>
      <w:r w:rsidRPr="00B21584">
        <w:rPr>
          <w:spacing w:val="-4"/>
          <w:sz w:val="24"/>
          <w:szCs w:val="24"/>
          <w:lang w:val="pt-BR"/>
        </w:rPr>
        <w:t xml:space="preserve"> </w:t>
      </w:r>
      <w:r w:rsidRPr="00B21584">
        <w:rPr>
          <w:sz w:val="24"/>
          <w:szCs w:val="24"/>
          <w:lang w:val="pt-BR"/>
        </w:rPr>
        <w:t>contraditório</w:t>
      </w:r>
      <w:r w:rsidRPr="00B21584">
        <w:rPr>
          <w:spacing w:val="-3"/>
          <w:sz w:val="24"/>
          <w:szCs w:val="24"/>
          <w:lang w:val="pt-BR"/>
        </w:rPr>
        <w:t xml:space="preserve"> </w:t>
      </w:r>
      <w:r w:rsidRPr="00B21584">
        <w:rPr>
          <w:sz w:val="24"/>
          <w:szCs w:val="24"/>
          <w:lang w:val="pt-BR"/>
        </w:rPr>
        <w:t>e</w:t>
      </w:r>
      <w:r w:rsidRPr="00B21584">
        <w:rPr>
          <w:spacing w:val="-4"/>
          <w:sz w:val="24"/>
          <w:szCs w:val="24"/>
          <w:lang w:val="pt-BR"/>
        </w:rPr>
        <w:t xml:space="preserve"> </w:t>
      </w:r>
      <w:r w:rsidRPr="00B21584">
        <w:rPr>
          <w:sz w:val="24"/>
          <w:szCs w:val="24"/>
          <w:lang w:val="pt-BR"/>
        </w:rPr>
        <w:t>a</w:t>
      </w:r>
      <w:r w:rsidRPr="00B21584">
        <w:rPr>
          <w:spacing w:val="-3"/>
          <w:sz w:val="24"/>
          <w:szCs w:val="24"/>
          <w:lang w:val="pt-BR"/>
        </w:rPr>
        <w:t xml:space="preserve"> </w:t>
      </w:r>
      <w:r w:rsidRPr="00B21584">
        <w:rPr>
          <w:sz w:val="24"/>
          <w:szCs w:val="24"/>
          <w:lang w:val="pt-BR"/>
        </w:rPr>
        <w:t>ampla</w:t>
      </w:r>
      <w:r w:rsidRPr="00B21584">
        <w:rPr>
          <w:spacing w:val="-3"/>
          <w:sz w:val="24"/>
          <w:szCs w:val="24"/>
          <w:lang w:val="pt-BR"/>
        </w:rPr>
        <w:t xml:space="preserve"> </w:t>
      </w:r>
      <w:r w:rsidRPr="00B21584">
        <w:rPr>
          <w:sz w:val="24"/>
          <w:szCs w:val="24"/>
          <w:lang w:val="pt-BR"/>
        </w:rPr>
        <w:t>defesa,</w:t>
      </w:r>
      <w:r w:rsidRPr="00B21584">
        <w:rPr>
          <w:spacing w:val="-3"/>
          <w:sz w:val="24"/>
          <w:szCs w:val="24"/>
          <w:lang w:val="pt-BR"/>
        </w:rPr>
        <w:t xml:space="preserve"> </w:t>
      </w:r>
      <w:r w:rsidRPr="00B21584">
        <w:rPr>
          <w:sz w:val="24"/>
          <w:szCs w:val="24"/>
          <w:lang w:val="pt-BR"/>
        </w:rPr>
        <w:t>a</w:t>
      </w:r>
      <w:r w:rsidRPr="00B21584">
        <w:rPr>
          <w:spacing w:val="-5"/>
          <w:sz w:val="24"/>
          <w:szCs w:val="24"/>
          <w:lang w:val="pt-BR"/>
        </w:rPr>
        <w:t xml:space="preserve"> </w:t>
      </w:r>
      <w:r w:rsidRPr="00B21584">
        <w:rPr>
          <w:sz w:val="24"/>
          <w:szCs w:val="24"/>
          <w:lang w:val="pt-BR"/>
        </w:rPr>
        <w:t>presente</w:t>
      </w:r>
      <w:r w:rsidRPr="00B21584">
        <w:rPr>
          <w:spacing w:val="-4"/>
          <w:sz w:val="24"/>
          <w:szCs w:val="24"/>
          <w:lang w:val="pt-BR"/>
        </w:rPr>
        <w:t xml:space="preserve"> </w:t>
      </w:r>
      <w:r w:rsidRPr="00B21584">
        <w:rPr>
          <w:sz w:val="24"/>
          <w:szCs w:val="24"/>
          <w:lang w:val="pt-BR"/>
        </w:rPr>
        <w:t>Ata</w:t>
      </w:r>
      <w:r w:rsidRPr="00B21584">
        <w:rPr>
          <w:spacing w:val="-4"/>
          <w:sz w:val="24"/>
          <w:szCs w:val="24"/>
          <w:lang w:val="pt-BR"/>
        </w:rPr>
        <w:t xml:space="preserve"> </w:t>
      </w:r>
      <w:r w:rsidRPr="00B21584">
        <w:rPr>
          <w:sz w:val="24"/>
          <w:szCs w:val="24"/>
          <w:lang w:val="pt-BR"/>
        </w:rPr>
        <w:t>de</w:t>
      </w:r>
      <w:r w:rsidRPr="00B21584">
        <w:rPr>
          <w:spacing w:val="-3"/>
          <w:sz w:val="24"/>
          <w:szCs w:val="24"/>
          <w:lang w:val="pt-BR"/>
        </w:rPr>
        <w:t xml:space="preserve"> </w:t>
      </w:r>
      <w:r w:rsidRPr="00B21584">
        <w:rPr>
          <w:sz w:val="24"/>
          <w:szCs w:val="24"/>
          <w:lang w:val="pt-BR"/>
        </w:rPr>
        <w:t>Registro</w:t>
      </w:r>
      <w:r w:rsidRPr="00B21584">
        <w:rPr>
          <w:spacing w:val="-3"/>
          <w:sz w:val="24"/>
          <w:szCs w:val="24"/>
          <w:lang w:val="pt-BR"/>
        </w:rPr>
        <w:t xml:space="preserve"> </w:t>
      </w:r>
      <w:r w:rsidRPr="00B21584">
        <w:rPr>
          <w:sz w:val="24"/>
          <w:szCs w:val="24"/>
          <w:lang w:val="pt-BR"/>
        </w:rPr>
        <w:t>de</w:t>
      </w:r>
      <w:r w:rsidRPr="00B21584">
        <w:rPr>
          <w:spacing w:val="-5"/>
          <w:sz w:val="24"/>
          <w:szCs w:val="24"/>
          <w:lang w:val="pt-BR"/>
        </w:rPr>
        <w:t xml:space="preserve"> </w:t>
      </w:r>
      <w:r w:rsidRPr="00B21584">
        <w:rPr>
          <w:sz w:val="24"/>
          <w:szCs w:val="24"/>
          <w:lang w:val="pt-BR"/>
        </w:rPr>
        <w:t>Preços poderá ser cancelada por razões de interesse</w:t>
      </w:r>
      <w:r w:rsidRPr="00B21584">
        <w:rPr>
          <w:spacing w:val="-6"/>
          <w:sz w:val="24"/>
          <w:szCs w:val="24"/>
          <w:lang w:val="pt-BR"/>
        </w:rPr>
        <w:t xml:space="preserve"> </w:t>
      </w:r>
      <w:r w:rsidRPr="00B21584">
        <w:rPr>
          <w:sz w:val="24"/>
          <w:szCs w:val="24"/>
          <w:lang w:val="pt-BR"/>
        </w:rPr>
        <w:t>público</w:t>
      </w:r>
      <w:r w:rsidRPr="00B21584">
        <w:rPr>
          <w:b/>
          <w:sz w:val="24"/>
          <w:szCs w:val="24"/>
          <w:lang w:val="pt-BR"/>
        </w:rPr>
        <w:t>.</w:t>
      </w:r>
    </w:p>
    <w:p w14:paraId="1542CBF7" w14:textId="77777777" w:rsidR="001F6CFE" w:rsidRPr="00B21584" w:rsidRDefault="001F6CFE">
      <w:pPr>
        <w:rPr>
          <w:sz w:val="24"/>
          <w:szCs w:val="24"/>
          <w:lang w:val="pt-BR"/>
        </w:rPr>
        <w:sectPr w:rsidR="001F6CFE" w:rsidRPr="00B21584">
          <w:pgSz w:w="12240" w:h="15840"/>
          <w:pgMar w:top="2240" w:right="0" w:bottom="1080" w:left="1160" w:header="353" w:footer="900" w:gutter="0"/>
          <w:cols w:space="720"/>
        </w:sectPr>
      </w:pPr>
    </w:p>
    <w:p w14:paraId="3E9776BB" w14:textId="77777777" w:rsidR="001F6CFE" w:rsidRPr="00B21584" w:rsidRDefault="001F6CFE">
      <w:pPr>
        <w:pStyle w:val="Corpodetexto"/>
        <w:spacing w:before="12"/>
        <w:rPr>
          <w:b/>
          <w:lang w:val="pt-BR"/>
        </w:rPr>
      </w:pPr>
    </w:p>
    <w:p w14:paraId="53B2C005" w14:textId="77777777" w:rsidR="001F6CFE" w:rsidRPr="00B21584" w:rsidRDefault="00EB31E2">
      <w:pPr>
        <w:spacing w:before="99"/>
        <w:ind w:left="3125"/>
        <w:rPr>
          <w:b/>
          <w:sz w:val="24"/>
          <w:szCs w:val="24"/>
          <w:lang w:val="pt-BR"/>
        </w:rPr>
      </w:pPr>
      <w:r w:rsidRPr="00B21584">
        <w:rPr>
          <w:b/>
          <w:sz w:val="24"/>
          <w:szCs w:val="24"/>
          <w:lang w:val="pt-BR"/>
        </w:rPr>
        <w:t>CLÁUSULA DÉCIMA – DA RESCISÃO</w:t>
      </w:r>
    </w:p>
    <w:p w14:paraId="0B7D62BA" w14:textId="77777777" w:rsidR="001F6CFE" w:rsidRPr="00B21584" w:rsidRDefault="001F6CFE">
      <w:pPr>
        <w:pStyle w:val="Corpodetexto"/>
        <w:spacing w:before="2"/>
        <w:rPr>
          <w:b/>
          <w:lang w:val="pt-BR"/>
        </w:rPr>
      </w:pPr>
    </w:p>
    <w:p w14:paraId="6441240E" w14:textId="77777777" w:rsidR="001F6CFE" w:rsidRPr="00B21584" w:rsidRDefault="00EB31E2">
      <w:pPr>
        <w:pStyle w:val="Corpodetexto"/>
        <w:spacing w:line="247" w:lineRule="auto"/>
        <w:ind w:left="537" w:right="961" w:firstLine="45"/>
        <w:rPr>
          <w:lang w:val="pt-BR"/>
        </w:rPr>
      </w:pPr>
      <w:r w:rsidRPr="00B21584">
        <w:rPr>
          <w:lang w:val="pt-BR"/>
        </w:rPr>
        <w:t xml:space="preserve">10.1 – A presente Ata de Registro de Preços poderá ser rescindida nas hipóteses de rescisão de contratos em geral, com as </w:t>
      </w:r>
      <w:proofErr w:type="spellStart"/>
      <w:r w:rsidRPr="00B21584">
        <w:rPr>
          <w:lang w:val="pt-BR"/>
        </w:rPr>
        <w:t>conseqüências</w:t>
      </w:r>
      <w:proofErr w:type="spellEnd"/>
      <w:r w:rsidRPr="00B21584">
        <w:rPr>
          <w:lang w:val="pt-BR"/>
        </w:rPr>
        <w:t xml:space="preserve"> legalmente previstas.</w:t>
      </w:r>
    </w:p>
    <w:p w14:paraId="3211068D" w14:textId="77777777" w:rsidR="001F6CFE" w:rsidRPr="00B21584" w:rsidRDefault="001F6CFE">
      <w:pPr>
        <w:pStyle w:val="Corpodetexto"/>
        <w:spacing w:before="3"/>
        <w:rPr>
          <w:lang w:val="pt-BR"/>
        </w:rPr>
      </w:pPr>
    </w:p>
    <w:p w14:paraId="5235246A" w14:textId="77777777" w:rsidR="001F6CFE" w:rsidRPr="00B21584" w:rsidRDefault="00EB31E2">
      <w:pPr>
        <w:pStyle w:val="Ttulo1"/>
        <w:ind w:left="3149"/>
        <w:rPr>
          <w:b w:val="0"/>
          <w:lang w:val="pt-BR"/>
        </w:rPr>
      </w:pPr>
      <w:r w:rsidRPr="00B21584">
        <w:rPr>
          <w:lang w:val="pt-BR"/>
        </w:rPr>
        <w:t xml:space="preserve">CLÁUSULA DÉCIMA PRIMEIRA - DAS DISPOSIÇÕES GERAIS </w:t>
      </w:r>
      <w:r w:rsidRPr="00B21584">
        <w:rPr>
          <w:b w:val="0"/>
          <w:lang w:val="pt-BR"/>
        </w:rPr>
        <w:t>–</w:t>
      </w:r>
    </w:p>
    <w:p w14:paraId="5BC2E480" w14:textId="77777777" w:rsidR="001F6CFE" w:rsidRPr="00B21584" w:rsidRDefault="001F6CFE">
      <w:pPr>
        <w:pStyle w:val="Corpodetexto"/>
        <w:rPr>
          <w:lang w:val="pt-BR"/>
        </w:rPr>
      </w:pPr>
    </w:p>
    <w:p w14:paraId="5EC4F537" w14:textId="77777777" w:rsidR="001F6CFE" w:rsidRPr="00B21584" w:rsidRDefault="00EB31E2">
      <w:pPr>
        <w:pStyle w:val="Corpodetexto"/>
        <w:ind w:left="582"/>
        <w:rPr>
          <w:lang w:val="pt-BR"/>
        </w:rPr>
      </w:pPr>
      <w:r w:rsidRPr="00B21584">
        <w:rPr>
          <w:lang w:val="pt-BR"/>
        </w:rPr>
        <w:t>11.1 – Integram a presente Ata de Registro de Preços, para todos os fins o edital, a proposta da empresa</w:t>
      </w:r>
    </w:p>
    <w:p w14:paraId="45001C57" w14:textId="77777777" w:rsidR="001F6CFE" w:rsidRPr="00B21584" w:rsidRDefault="00EB31E2">
      <w:pPr>
        <w:pStyle w:val="Corpodetexto"/>
        <w:tabs>
          <w:tab w:val="left" w:pos="3100"/>
        </w:tabs>
        <w:spacing w:before="10"/>
        <w:ind w:left="537"/>
        <w:rPr>
          <w:lang w:val="pt-BR"/>
        </w:rPr>
      </w:pPr>
      <w:r w:rsidRPr="00B21584">
        <w:rPr>
          <w:u w:val="single"/>
          <w:lang w:val="pt-BR"/>
        </w:rPr>
        <w:t xml:space="preserve"> </w:t>
      </w:r>
      <w:r w:rsidRPr="00B21584">
        <w:rPr>
          <w:u w:val="single"/>
          <w:lang w:val="pt-BR"/>
        </w:rPr>
        <w:tab/>
      </w:r>
      <w:r w:rsidRPr="00B21584">
        <w:rPr>
          <w:lang w:val="pt-BR"/>
        </w:rPr>
        <w:t>e a Ata da sessão pública da</w:t>
      </w:r>
      <w:r w:rsidRPr="00B21584">
        <w:rPr>
          <w:spacing w:val="-7"/>
          <w:lang w:val="pt-BR"/>
        </w:rPr>
        <w:t xml:space="preserve"> </w:t>
      </w:r>
      <w:r w:rsidRPr="00B21584">
        <w:rPr>
          <w:lang w:val="pt-BR"/>
        </w:rPr>
        <w:t>licitação.</w:t>
      </w:r>
    </w:p>
    <w:p w14:paraId="304C1BE2" w14:textId="77777777" w:rsidR="001F6CFE" w:rsidRPr="00B21584" w:rsidRDefault="001F6CFE">
      <w:pPr>
        <w:pStyle w:val="Corpodetexto"/>
        <w:rPr>
          <w:lang w:val="pt-BR"/>
        </w:rPr>
      </w:pPr>
    </w:p>
    <w:p w14:paraId="72D6849D" w14:textId="77777777" w:rsidR="001F6CFE" w:rsidRPr="00B21584" w:rsidRDefault="00EB31E2">
      <w:pPr>
        <w:pStyle w:val="Corpodetexto"/>
        <w:spacing w:line="247" w:lineRule="auto"/>
        <w:ind w:left="537" w:right="961" w:firstLine="45"/>
        <w:rPr>
          <w:lang w:val="pt-BR"/>
        </w:rPr>
      </w:pPr>
      <w:r w:rsidRPr="00B21584">
        <w:rPr>
          <w:lang w:val="pt-BR"/>
        </w:rPr>
        <w:t>Por estarem de acordo, firmam este instrumento em 05 (cinco) vias de igual teor e forma, na presença das testemunhas abaixo que também o assinam.</w:t>
      </w:r>
    </w:p>
    <w:p w14:paraId="2AAA813C" w14:textId="77777777" w:rsidR="001F6CFE" w:rsidRPr="00B21584" w:rsidRDefault="001F6CFE">
      <w:pPr>
        <w:pStyle w:val="Corpodetexto"/>
        <w:spacing w:before="3"/>
        <w:rPr>
          <w:lang w:val="pt-BR"/>
        </w:rPr>
      </w:pPr>
    </w:p>
    <w:p w14:paraId="6A2C9A8F" w14:textId="77777777" w:rsidR="001F6CFE" w:rsidRPr="00B21584" w:rsidRDefault="00EB31E2">
      <w:pPr>
        <w:tabs>
          <w:tab w:val="left" w:pos="6670"/>
          <w:tab w:val="left" w:pos="8309"/>
        </w:tabs>
        <w:ind w:left="582"/>
        <w:rPr>
          <w:sz w:val="24"/>
          <w:szCs w:val="24"/>
          <w:lang w:val="pt-BR"/>
        </w:rPr>
      </w:pPr>
      <w:r w:rsidRPr="00B21584">
        <w:rPr>
          <w:b/>
          <w:sz w:val="24"/>
          <w:szCs w:val="24"/>
          <w:lang w:val="pt-BR"/>
        </w:rPr>
        <w:t>PREFEITURA MUNICIPAL DE FERRAZ</w:t>
      </w:r>
      <w:r w:rsidRPr="00B21584">
        <w:rPr>
          <w:b/>
          <w:spacing w:val="-7"/>
          <w:sz w:val="24"/>
          <w:szCs w:val="24"/>
          <w:lang w:val="pt-BR"/>
        </w:rPr>
        <w:t xml:space="preserve"> </w:t>
      </w:r>
      <w:r w:rsidRPr="00B21584">
        <w:rPr>
          <w:b/>
          <w:sz w:val="24"/>
          <w:szCs w:val="24"/>
          <w:lang w:val="pt-BR"/>
        </w:rPr>
        <w:t>DE</w:t>
      </w:r>
      <w:r w:rsidRPr="00B21584">
        <w:rPr>
          <w:b/>
          <w:spacing w:val="-2"/>
          <w:sz w:val="24"/>
          <w:szCs w:val="24"/>
          <w:lang w:val="pt-BR"/>
        </w:rPr>
        <w:t xml:space="preserve"> </w:t>
      </w:r>
      <w:r w:rsidRPr="00B21584">
        <w:rPr>
          <w:b/>
          <w:sz w:val="24"/>
          <w:szCs w:val="24"/>
          <w:lang w:val="pt-BR"/>
        </w:rPr>
        <w:t>VASCONCELOS</w:t>
      </w:r>
      <w:r w:rsidRPr="00B21584">
        <w:rPr>
          <w:sz w:val="24"/>
          <w:szCs w:val="24"/>
          <w:lang w:val="pt-BR"/>
        </w:rPr>
        <w:t>,</w:t>
      </w:r>
      <w:r w:rsidRPr="00B21584">
        <w:rPr>
          <w:sz w:val="24"/>
          <w:szCs w:val="24"/>
          <w:u w:val="single"/>
          <w:lang w:val="pt-BR"/>
        </w:rPr>
        <w:t xml:space="preserve"> </w:t>
      </w:r>
      <w:r w:rsidRPr="00B21584">
        <w:rPr>
          <w:sz w:val="24"/>
          <w:szCs w:val="24"/>
          <w:u w:val="single"/>
          <w:lang w:val="pt-BR"/>
        </w:rPr>
        <w:tab/>
      </w:r>
      <w:r w:rsidRPr="00B21584">
        <w:rPr>
          <w:sz w:val="24"/>
          <w:szCs w:val="24"/>
          <w:lang w:val="pt-BR"/>
        </w:rPr>
        <w:t>de</w:t>
      </w:r>
      <w:r w:rsidRPr="00B21584">
        <w:rPr>
          <w:sz w:val="24"/>
          <w:szCs w:val="24"/>
          <w:u w:val="single"/>
          <w:lang w:val="pt-BR"/>
        </w:rPr>
        <w:t xml:space="preserve"> </w:t>
      </w:r>
      <w:r w:rsidRPr="00B21584">
        <w:rPr>
          <w:sz w:val="24"/>
          <w:szCs w:val="24"/>
          <w:u w:val="single"/>
          <w:lang w:val="pt-BR"/>
        </w:rPr>
        <w:tab/>
      </w:r>
      <w:proofErr w:type="spellStart"/>
      <w:r w:rsidRPr="00B21584">
        <w:rPr>
          <w:sz w:val="24"/>
          <w:szCs w:val="24"/>
          <w:lang w:val="pt-BR"/>
        </w:rPr>
        <w:t>de</w:t>
      </w:r>
      <w:proofErr w:type="spellEnd"/>
      <w:r w:rsidRPr="00B21584">
        <w:rPr>
          <w:spacing w:val="-2"/>
          <w:sz w:val="24"/>
          <w:szCs w:val="24"/>
          <w:lang w:val="pt-BR"/>
        </w:rPr>
        <w:t xml:space="preserve"> </w:t>
      </w:r>
      <w:r w:rsidRPr="00B21584">
        <w:rPr>
          <w:sz w:val="24"/>
          <w:szCs w:val="24"/>
          <w:lang w:val="pt-BR"/>
        </w:rPr>
        <w:t>2.01</w:t>
      </w:r>
      <w:r w:rsidR="00C02B5E" w:rsidRPr="00B21584">
        <w:rPr>
          <w:sz w:val="24"/>
          <w:szCs w:val="24"/>
          <w:lang w:val="pt-BR"/>
        </w:rPr>
        <w:t>8</w:t>
      </w:r>
      <w:r w:rsidRPr="00B21584">
        <w:rPr>
          <w:sz w:val="24"/>
          <w:szCs w:val="24"/>
          <w:lang w:val="pt-BR"/>
        </w:rPr>
        <w:t>.</w:t>
      </w:r>
    </w:p>
    <w:p w14:paraId="4C324FE4" w14:textId="77777777" w:rsidR="001F6CFE" w:rsidRPr="00B21584" w:rsidRDefault="001F6CFE">
      <w:pPr>
        <w:pStyle w:val="Corpodetexto"/>
        <w:rPr>
          <w:lang w:val="pt-BR"/>
        </w:rPr>
      </w:pPr>
    </w:p>
    <w:p w14:paraId="412FC5E7" w14:textId="77777777" w:rsidR="001F6CFE" w:rsidRPr="00B21584" w:rsidRDefault="001F6CFE">
      <w:pPr>
        <w:pStyle w:val="Corpodetexto"/>
        <w:spacing w:before="1"/>
        <w:rPr>
          <w:lang w:val="pt-BR"/>
        </w:rPr>
      </w:pPr>
    </w:p>
    <w:p w14:paraId="60C81438" w14:textId="77777777" w:rsidR="001F6CFE" w:rsidRPr="00B21584" w:rsidRDefault="00EB31E2">
      <w:pPr>
        <w:pStyle w:val="Ttulo1"/>
        <w:spacing w:before="1"/>
        <w:ind w:left="3487"/>
        <w:rPr>
          <w:lang w:val="pt-BR"/>
        </w:rPr>
      </w:pPr>
      <w:r w:rsidRPr="00B21584">
        <w:rPr>
          <w:lang w:val="pt-BR"/>
        </w:rPr>
        <w:t>JOSÉ CARLOS FERNANDES CHACON</w:t>
      </w:r>
    </w:p>
    <w:p w14:paraId="76BC985C" w14:textId="77777777" w:rsidR="001F6CFE" w:rsidRPr="00B21584" w:rsidRDefault="00EB31E2">
      <w:pPr>
        <w:spacing w:before="15"/>
        <w:ind w:left="4281"/>
        <w:rPr>
          <w:b/>
          <w:sz w:val="24"/>
          <w:szCs w:val="24"/>
          <w:lang w:val="pt-BR"/>
        </w:rPr>
      </w:pPr>
      <w:r w:rsidRPr="00B21584">
        <w:rPr>
          <w:b/>
          <w:sz w:val="24"/>
          <w:szCs w:val="24"/>
          <w:lang w:val="pt-BR"/>
        </w:rPr>
        <w:t>- Prefeito Municipal –</w:t>
      </w:r>
    </w:p>
    <w:p w14:paraId="3C2DF077" w14:textId="77777777" w:rsidR="001F6CFE" w:rsidRPr="00B21584" w:rsidRDefault="001F6CFE">
      <w:pPr>
        <w:pStyle w:val="Corpodetexto"/>
        <w:rPr>
          <w:b/>
          <w:lang w:val="pt-BR"/>
        </w:rPr>
      </w:pPr>
    </w:p>
    <w:p w14:paraId="496EE690" w14:textId="77777777" w:rsidR="001F6CFE" w:rsidRPr="00B21584" w:rsidRDefault="001F6CFE">
      <w:pPr>
        <w:pStyle w:val="Corpodetexto"/>
        <w:rPr>
          <w:b/>
          <w:lang w:val="pt-BR"/>
        </w:rPr>
      </w:pPr>
    </w:p>
    <w:p w14:paraId="3E8FFA47" w14:textId="77777777" w:rsidR="001F6CFE" w:rsidRPr="00B21584" w:rsidRDefault="00683142">
      <w:pPr>
        <w:pStyle w:val="Corpodetexto"/>
        <w:spacing w:before="10"/>
        <w:rPr>
          <w:b/>
          <w:lang w:val="pt-BR"/>
        </w:rPr>
      </w:pPr>
      <w:r w:rsidRPr="00B21584">
        <w:rPr>
          <w:noProof/>
          <w:lang w:val="pt-BR" w:eastAsia="pt-BR"/>
        </w:rPr>
        <mc:AlternateContent>
          <mc:Choice Requires="wps">
            <w:drawing>
              <wp:anchor distT="0" distB="0" distL="0" distR="0" simplePos="0" relativeHeight="251678720" behindDoc="0" locked="0" layoutInCell="1" allowOverlap="1" wp14:anchorId="6626B632" wp14:editId="7628971E">
                <wp:simplePos x="0" y="0"/>
                <wp:positionH relativeFrom="page">
                  <wp:posOffset>2914650</wp:posOffset>
                </wp:positionH>
                <wp:positionV relativeFrom="paragraph">
                  <wp:posOffset>246380</wp:posOffset>
                </wp:positionV>
                <wp:extent cx="2359660" cy="0"/>
                <wp:effectExtent l="9525" t="5080" r="12065" b="13970"/>
                <wp:wrapTopAndBottom/>
                <wp:docPr id="1756" name="Line 16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966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40231" id="Line 1678" o:spid="_x0000_s1026" style="position:absolute;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29.5pt,19.4pt" to="415.3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" strokeweight=".6pt">
                <w10:wrap type="topAndBottom" anchorx="page"/>
              </v:line>
            </w:pict>
          </mc:Fallback>
        </mc:AlternateContent>
      </w:r>
    </w:p>
    <w:p w14:paraId="34815913" w14:textId="77777777" w:rsidR="001F6CFE" w:rsidRPr="00B21584" w:rsidRDefault="00EB31E2">
      <w:pPr>
        <w:spacing w:before="4"/>
        <w:ind w:left="1196" w:right="1565"/>
        <w:jc w:val="center"/>
        <w:rPr>
          <w:b/>
          <w:sz w:val="24"/>
          <w:szCs w:val="24"/>
          <w:lang w:val="pt-BR"/>
        </w:rPr>
      </w:pPr>
      <w:r w:rsidRPr="00B21584">
        <w:rPr>
          <w:b/>
          <w:sz w:val="24"/>
          <w:szCs w:val="24"/>
          <w:lang w:val="pt-BR"/>
        </w:rPr>
        <w:t>Secretário(a) solicitante</w:t>
      </w:r>
    </w:p>
    <w:p w14:paraId="6142FB3A" w14:textId="77777777" w:rsidR="001F6CFE" w:rsidRPr="00B21584" w:rsidRDefault="001F6CFE">
      <w:pPr>
        <w:pStyle w:val="Corpodetexto"/>
        <w:rPr>
          <w:b/>
          <w:lang w:val="pt-BR"/>
        </w:rPr>
      </w:pPr>
    </w:p>
    <w:p w14:paraId="61ACCB4A" w14:textId="77777777" w:rsidR="001F6CFE" w:rsidRPr="00B21584" w:rsidRDefault="001F6CFE">
      <w:pPr>
        <w:pStyle w:val="Corpodetexto"/>
        <w:rPr>
          <w:b/>
          <w:lang w:val="pt-BR"/>
        </w:rPr>
      </w:pPr>
    </w:p>
    <w:p w14:paraId="3CFFD350" w14:textId="77777777" w:rsidR="001F6CFE" w:rsidRPr="00B21584" w:rsidRDefault="001F6CFE">
      <w:pPr>
        <w:pStyle w:val="Corpodetexto"/>
        <w:spacing w:before="1"/>
        <w:rPr>
          <w:b/>
          <w:lang w:val="pt-BR"/>
        </w:rPr>
      </w:pPr>
    </w:p>
    <w:p w14:paraId="3D5A8073" w14:textId="77777777" w:rsidR="001F6CFE" w:rsidRPr="00B21584" w:rsidRDefault="00EB31E2">
      <w:pPr>
        <w:ind w:left="3276"/>
        <w:rPr>
          <w:b/>
          <w:sz w:val="24"/>
          <w:szCs w:val="24"/>
          <w:lang w:val="pt-BR"/>
        </w:rPr>
      </w:pPr>
      <w:r w:rsidRPr="00B21584">
        <w:rPr>
          <w:b/>
          <w:sz w:val="24"/>
          <w:szCs w:val="24"/>
          <w:lang w:val="pt-BR"/>
        </w:rPr>
        <w:t>- Detentora da Ata de Registro de Preços –</w:t>
      </w:r>
    </w:p>
    <w:p w14:paraId="53FE9431" w14:textId="77777777" w:rsidR="001F6CFE" w:rsidRPr="00B21584" w:rsidRDefault="001F6CFE">
      <w:pPr>
        <w:pStyle w:val="Corpodetexto"/>
        <w:spacing w:before="3"/>
        <w:rPr>
          <w:b/>
          <w:lang w:val="pt-BR"/>
        </w:rPr>
      </w:pPr>
    </w:p>
    <w:p w14:paraId="68880286" w14:textId="77777777" w:rsidR="001F6CFE" w:rsidRPr="00B21584" w:rsidRDefault="00EB31E2">
      <w:pPr>
        <w:pStyle w:val="Corpodetexto"/>
        <w:spacing w:before="100"/>
        <w:ind w:left="527"/>
        <w:rPr>
          <w:lang w:val="pt-BR"/>
        </w:rPr>
      </w:pPr>
      <w:r w:rsidRPr="00B21584">
        <w:rPr>
          <w:lang w:val="pt-BR"/>
        </w:rPr>
        <w:t>TESTEMUNHAS:</w:t>
      </w:r>
    </w:p>
    <w:p w14:paraId="44D5D002" w14:textId="77777777" w:rsidR="001F6CFE" w:rsidRPr="00B21584" w:rsidRDefault="001F6CFE">
      <w:pPr>
        <w:pStyle w:val="Corpodetexto"/>
        <w:rPr>
          <w:lang w:val="pt-BR"/>
        </w:rPr>
      </w:pPr>
    </w:p>
    <w:p w14:paraId="5999A3D5" w14:textId="77777777" w:rsidR="001F6CFE" w:rsidRPr="00B21584" w:rsidRDefault="00683142">
      <w:pPr>
        <w:pStyle w:val="Corpodetexto"/>
        <w:spacing w:before="9"/>
        <w:rPr>
          <w:lang w:val="pt-BR"/>
        </w:rPr>
      </w:pPr>
      <w:r w:rsidRPr="00B21584">
        <w:rPr>
          <w:noProof/>
          <w:lang w:val="pt-BR" w:eastAsia="pt-BR"/>
        </w:rPr>
        <mc:AlternateContent>
          <mc:Choice Requires="wps">
            <w:drawing>
              <wp:anchor distT="0" distB="0" distL="0" distR="0" simplePos="0" relativeHeight="251679744" behindDoc="0" locked="0" layoutInCell="1" allowOverlap="1" wp14:anchorId="0E3A5CE0" wp14:editId="7009C454">
                <wp:simplePos x="0" y="0"/>
                <wp:positionH relativeFrom="page">
                  <wp:posOffset>1071880</wp:posOffset>
                </wp:positionH>
                <wp:positionV relativeFrom="paragraph">
                  <wp:posOffset>208915</wp:posOffset>
                </wp:positionV>
                <wp:extent cx="2151380" cy="0"/>
                <wp:effectExtent l="5080" t="13335" r="5715" b="5715"/>
                <wp:wrapTopAndBottom/>
                <wp:docPr id="1755" name="Line 16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F9C45" id="Line 1677" o:spid="_x0000_s1026" style="position:absolute;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16.45pt" to="253.8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" strokeweight=".6pt">
                <w10:wrap type="topAndBottom" anchorx="page"/>
              </v:line>
            </w:pict>
          </mc:Fallback>
        </mc:AlternateContent>
      </w:r>
    </w:p>
    <w:p w14:paraId="762F0AAD" w14:textId="77777777" w:rsidR="001F6CFE" w:rsidRPr="00B21584" w:rsidRDefault="00EB31E2">
      <w:pPr>
        <w:pStyle w:val="Corpodetexto"/>
        <w:spacing w:before="4" w:line="252" w:lineRule="auto"/>
        <w:ind w:left="527" w:right="9969"/>
        <w:rPr>
          <w:lang w:val="pt-BR"/>
        </w:rPr>
      </w:pPr>
      <w:r w:rsidRPr="00B21584">
        <w:rPr>
          <w:lang w:val="pt-BR"/>
        </w:rPr>
        <w:t>Nome RG Nº</w:t>
      </w:r>
    </w:p>
    <w:p w14:paraId="05B9890F" w14:textId="77777777" w:rsidR="001F6CFE" w:rsidRPr="00B21584" w:rsidRDefault="001F6CFE">
      <w:pPr>
        <w:pStyle w:val="Corpodetexto"/>
        <w:rPr>
          <w:lang w:val="pt-BR"/>
        </w:rPr>
      </w:pPr>
    </w:p>
    <w:p w14:paraId="39CBC1D1" w14:textId="77777777" w:rsidR="001F6CFE" w:rsidRPr="00B21584" w:rsidRDefault="00683142">
      <w:pPr>
        <w:pStyle w:val="Corpodetexto"/>
        <w:spacing w:before="4"/>
        <w:rPr>
          <w:lang w:val="pt-BR"/>
        </w:rPr>
      </w:pPr>
      <w:r w:rsidRPr="00B21584">
        <w:rPr>
          <w:noProof/>
          <w:lang w:val="pt-BR" w:eastAsia="pt-BR"/>
        </w:rPr>
        <mc:AlternateContent>
          <mc:Choice Requires="wps">
            <w:drawing>
              <wp:anchor distT="0" distB="0" distL="0" distR="0" simplePos="0" relativeHeight="251680768" behindDoc="0" locked="0" layoutInCell="1" allowOverlap="1" wp14:anchorId="41BDCB3E" wp14:editId="292AE5C3">
                <wp:simplePos x="0" y="0"/>
                <wp:positionH relativeFrom="page">
                  <wp:posOffset>1071880</wp:posOffset>
                </wp:positionH>
                <wp:positionV relativeFrom="paragraph">
                  <wp:posOffset>198755</wp:posOffset>
                </wp:positionV>
                <wp:extent cx="2151380" cy="0"/>
                <wp:effectExtent l="5080" t="13970" r="5715" b="5080"/>
                <wp:wrapTopAndBottom/>
                <wp:docPr id="1754" name="Line 16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0D40E" id="Line 1676" o:spid="_x0000_s1026" style="position:absolute;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15.65pt" to="253.8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" strokeweight=".6pt">
                <w10:wrap type="topAndBottom" anchorx="page"/>
              </v:line>
            </w:pict>
          </mc:Fallback>
        </mc:AlternateContent>
      </w:r>
    </w:p>
    <w:p w14:paraId="58D73FB3" w14:textId="77777777" w:rsidR="001F6CFE" w:rsidRPr="00B21584" w:rsidRDefault="00EB31E2">
      <w:pPr>
        <w:pStyle w:val="Corpodetexto"/>
        <w:spacing w:before="4" w:line="252" w:lineRule="auto"/>
        <w:ind w:left="527" w:right="9969"/>
        <w:rPr>
          <w:lang w:val="pt-BR"/>
        </w:rPr>
      </w:pPr>
      <w:r w:rsidRPr="00B21584">
        <w:rPr>
          <w:lang w:val="pt-BR"/>
        </w:rPr>
        <w:t>Nome RG Nº</w:t>
      </w:r>
    </w:p>
    <w:p w14:paraId="54B38886" w14:textId="77777777" w:rsidR="001F6CFE" w:rsidRPr="00B21584" w:rsidRDefault="001F6CFE">
      <w:pPr>
        <w:spacing w:line="252" w:lineRule="auto"/>
        <w:rPr>
          <w:sz w:val="24"/>
          <w:szCs w:val="24"/>
          <w:lang w:val="pt-BR"/>
        </w:rPr>
        <w:sectPr w:rsidR="001F6CFE" w:rsidRPr="00B21584">
          <w:pgSz w:w="12240" w:h="15840"/>
          <w:pgMar w:top="2240" w:right="0" w:bottom="1080" w:left="1160" w:header="353" w:footer="900" w:gutter="0"/>
          <w:cols w:space="720"/>
        </w:sectPr>
      </w:pPr>
    </w:p>
    <w:p w14:paraId="068955FF" w14:textId="77777777" w:rsidR="001F6CFE" w:rsidRPr="00B21584" w:rsidRDefault="001F6CFE">
      <w:pPr>
        <w:pStyle w:val="Corpodetexto"/>
        <w:spacing w:before="2"/>
        <w:rPr>
          <w:b/>
          <w:lang w:val="pt-BR"/>
        </w:rPr>
      </w:pPr>
    </w:p>
    <w:p w14:paraId="5DB4DEE4" w14:textId="77777777" w:rsidR="001F6CFE" w:rsidRPr="00B21584" w:rsidRDefault="00EB31E2">
      <w:pPr>
        <w:spacing w:before="100"/>
        <w:ind w:left="4845"/>
        <w:rPr>
          <w:b/>
          <w:sz w:val="24"/>
          <w:szCs w:val="24"/>
          <w:lang w:val="pt-BR"/>
        </w:rPr>
      </w:pPr>
      <w:r w:rsidRPr="00B21584">
        <w:rPr>
          <w:b/>
          <w:sz w:val="24"/>
          <w:szCs w:val="24"/>
          <w:lang w:val="pt-BR"/>
        </w:rPr>
        <w:t>ANEXO V</w:t>
      </w:r>
    </w:p>
    <w:p w14:paraId="7ED7C710" w14:textId="77777777" w:rsidR="001F6CFE" w:rsidRPr="00B21584" w:rsidRDefault="001F6CFE">
      <w:pPr>
        <w:pStyle w:val="Corpodetexto"/>
        <w:rPr>
          <w:b/>
          <w:lang w:val="pt-BR"/>
        </w:rPr>
      </w:pPr>
    </w:p>
    <w:p w14:paraId="36FCA2C8" w14:textId="77777777" w:rsidR="001F6CFE" w:rsidRPr="00B21584" w:rsidRDefault="001F6CFE">
      <w:pPr>
        <w:pStyle w:val="Corpodetexto"/>
        <w:spacing w:before="11"/>
        <w:rPr>
          <w:b/>
          <w:lang w:val="pt-BR"/>
        </w:rPr>
      </w:pPr>
    </w:p>
    <w:p w14:paraId="14FD90C6" w14:textId="77777777" w:rsidR="001F6CFE" w:rsidRPr="00B21584" w:rsidRDefault="00EB31E2" w:rsidP="00810540">
      <w:pPr>
        <w:tabs>
          <w:tab w:val="left" w:pos="7483"/>
          <w:tab w:val="left" w:pos="8345"/>
          <w:tab w:val="left" w:pos="9761"/>
          <w:tab w:val="left" w:pos="9986"/>
        </w:tabs>
        <w:spacing w:line="254" w:lineRule="auto"/>
        <w:ind w:left="4785" w:right="1032"/>
        <w:jc w:val="both"/>
        <w:rPr>
          <w:b/>
          <w:sz w:val="24"/>
          <w:szCs w:val="24"/>
          <w:lang w:val="pt-BR"/>
        </w:rPr>
      </w:pPr>
      <w:r w:rsidRPr="00B21584">
        <w:rPr>
          <w:b/>
          <w:sz w:val="24"/>
          <w:szCs w:val="24"/>
          <w:lang w:val="pt-BR"/>
        </w:rPr>
        <w:t>TERMO CONTRATUAL QUE, ENTRE SI CELEBRAM A PREFEITURA</w:t>
      </w:r>
      <w:r w:rsidRPr="00B21584">
        <w:rPr>
          <w:b/>
          <w:spacing w:val="-3"/>
          <w:sz w:val="24"/>
          <w:szCs w:val="24"/>
          <w:lang w:val="pt-BR"/>
        </w:rPr>
        <w:t xml:space="preserve"> </w:t>
      </w:r>
      <w:r w:rsidRPr="00B21584">
        <w:rPr>
          <w:b/>
          <w:sz w:val="24"/>
          <w:szCs w:val="24"/>
          <w:lang w:val="pt-BR"/>
        </w:rPr>
        <w:t>MUNICIPAL</w:t>
      </w:r>
      <w:r w:rsidRPr="00B21584">
        <w:rPr>
          <w:b/>
          <w:sz w:val="24"/>
          <w:szCs w:val="24"/>
          <w:lang w:val="pt-BR"/>
        </w:rPr>
        <w:tab/>
        <w:t>DE</w:t>
      </w:r>
      <w:r w:rsidRPr="00B21584">
        <w:rPr>
          <w:b/>
          <w:sz w:val="24"/>
          <w:szCs w:val="24"/>
          <w:lang w:val="pt-BR"/>
        </w:rPr>
        <w:tab/>
        <w:t>FERRAZ</w:t>
      </w:r>
      <w:r w:rsidRPr="00B21584">
        <w:rPr>
          <w:b/>
          <w:sz w:val="24"/>
          <w:szCs w:val="24"/>
          <w:lang w:val="pt-BR"/>
        </w:rPr>
        <w:tab/>
        <w:t xml:space="preserve">DE </w:t>
      </w:r>
      <w:proofErr w:type="gramStart"/>
      <w:r w:rsidRPr="00B21584">
        <w:rPr>
          <w:b/>
          <w:sz w:val="24"/>
          <w:szCs w:val="24"/>
          <w:lang w:val="pt-BR"/>
        </w:rPr>
        <w:t>VASCONCELOS  E</w:t>
      </w:r>
      <w:proofErr w:type="gramEnd"/>
      <w:r w:rsidRPr="00B21584">
        <w:rPr>
          <w:b/>
          <w:spacing w:val="12"/>
          <w:sz w:val="24"/>
          <w:szCs w:val="24"/>
          <w:lang w:val="pt-BR"/>
        </w:rPr>
        <w:t xml:space="preserve"> </w:t>
      </w:r>
      <w:r w:rsidRPr="00B21584">
        <w:rPr>
          <w:b/>
          <w:sz w:val="24"/>
          <w:szCs w:val="24"/>
          <w:lang w:val="pt-BR"/>
        </w:rPr>
        <w:t>A</w:t>
      </w:r>
      <w:r w:rsidRPr="00B21584">
        <w:rPr>
          <w:b/>
          <w:spacing w:val="30"/>
          <w:sz w:val="24"/>
          <w:szCs w:val="24"/>
          <w:lang w:val="pt-BR"/>
        </w:rPr>
        <w:t xml:space="preserve"> </w:t>
      </w:r>
      <w:r w:rsidRPr="00B21584">
        <w:rPr>
          <w:b/>
          <w:sz w:val="24"/>
          <w:szCs w:val="24"/>
          <w:lang w:val="pt-BR"/>
        </w:rPr>
        <w:t>EMPRESA</w:t>
      </w:r>
      <w:r w:rsidRPr="00B21584">
        <w:rPr>
          <w:b/>
          <w:sz w:val="24"/>
          <w:szCs w:val="24"/>
          <w:u w:val="single"/>
          <w:lang w:val="pt-BR"/>
        </w:rPr>
        <w:t xml:space="preserve"> </w:t>
      </w:r>
      <w:r w:rsidRPr="00B21584">
        <w:rPr>
          <w:b/>
          <w:sz w:val="24"/>
          <w:szCs w:val="24"/>
          <w:u w:val="single"/>
          <w:lang w:val="pt-BR"/>
        </w:rPr>
        <w:tab/>
      </w:r>
      <w:r w:rsidRPr="00B21584">
        <w:rPr>
          <w:b/>
          <w:sz w:val="24"/>
          <w:szCs w:val="24"/>
          <w:u w:val="single"/>
          <w:lang w:val="pt-BR"/>
        </w:rPr>
        <w:tab/>
      </w:r>
      <w:r w:rsidRPr="00B21584">
        <w:rPr>
          <w:b/>
          <w:sz w:val="24"/>
          <w:szCs w:val="24"/>
          <w:u w:val="single"/>
          <w:lang w:val="pt-BR"/>
        </w:rPr>
        <w:tab/>
      </w:r>
      <w:r w:rsidRPr="00B21584">
        <w:rPr>
          <w:b/>
          <w:sz w:val="24"/>
          <w:szCs w:val="24"/>
          <w:lang w:val="pt-BR"/>
        </w:rPr>
        <w:t xml:space="preserve">, TENDO POR </w:t>
      </w:r>
      <w:r w:rsidR="002C661A" w:rsidRPr="00B21584">
        <w:rPr>
          <w:b/>
          <w:sz w:val="24"/>
          <w:szCs w:val="24"/>
          <w:lang w:val="pt-BR"/>
        </w:rPr>
        <w:t>OBJETO A AQUISIÇÃO DE MATERIAS DE ESCRITÓRIO, PARA ATENDER AS NECESSIDADES DE DIVERSAS SECRETARIAS MUNICIPAIS, CONFORME DESCRITO NO TERMO DE REFERÊNCIA EM ANEXO.</w:t>
      </w:r>
      <w:r w:rsidRPr="00B21584">
        <w:rPr>
          <w:b/>
          <w:sz w:val="24"/>
          <w:szCs w:val="24"/>
          <w:lang w:val="pt-BR"/>
        </w:rPr>
        <w:t>.</w:t>
      </w:r>
    </w:p>
    <w:p w14:paraId="5EA7C5A8" w14:textId="77777777" w:rsidR="001F6CFE" w:rsidRPr="00B21584" w:rsidRDefault="001F6CFE">
      <w:pPr>
        <w:pStyle w:val="Corpodetexto"/>
        <w:spacing w:before="6"/>
        <w:rPr>
          <w:b/>
          <w:lang w:val="pt-BR"/>
        </w:rPr>
      </w:pPr>
    </w:p>
    <w:p w14:paraId="6556B40B" w14:textId="479ADE62" w:rsidR="001F6CFE" w:rsidRPr="00B21584" w:rsidRDefault="00EB31E2">
      <w:pPr>
        <w:ind w:left="527"/>
        <w:rPr>
          <w:b/>
          <w:sz w:val="24"/>
          <w:szCs w:val="24"/>
          <w:lang w:val="pt-BR"/>
        </w:rPr>
      </w:pPr>
      <w:r w:rsidRPr="00B21584">
        <w:rPr>
          <w:b/>
          <w:sz w:val="24"/>
          <w:szCs w:val="24"/>
          <w:lang w:val="pt-BR"/>
        </w:rPr>
        <w:t xml:space="preserve">Pregão Presencial nº </w:t>
      </w:r>
      <w:r w:rsidR="002C215C">
        <w:rPr>
          <w:b/>
          <w:sz w:val="24"/>
          <w:szCs w:val="24"/>
          <w:lang w:val="pt-BR"/>
        </w:rPr>
        <w:t>012</w:t>
      </w:r>
      <w:r w:rsidRPr="00B21584">
        <w:rPr>
          <w:b/>
          <w:sz w:val="24"/>
          <w:szCs w:val="24"/>
          <w:lang w:val="pt-BR"/>
        </w:rPr>
        <w:t>/</w:t>
      </w:r>
      <w:r w:rsidR="002C215C">
        <w:rPr>
          <w:b/>
          <w:sz w:val="24"/>
          <w:szCs w:val="24"/>
          <w:lang w:val="pt-BR"/>
        </w:rPr>
        <w:t>2020</w:t>
      </w:r>
    </w:p>
    <w:p w14:paraId="4A45E70F" w14:textId="77777777" w:rsidR="001F6CFE" w:rsidRPr="00B21584" w:rsidRDefault="003B4070">
      <w:pPr>
        <w:spacing w:before="14"/>
        <w:ind w:left="527"/>
        <w:rPr>
          <w:b/>
          <w:sz w:val="24"/>
          <w:szCs w:val="24"/>
          <w:lang w:val="pt-BR"/>
        </w:rPr>
      </w:pPr>
      <w:r w:rsidRPr="00B21584">
        <w:rPr>
          <w:b/>
          <w:sz w:val="24"/>
          <w:szCs w:val="24"/>
          <w:lang w:val="pt-BR"/>
        </w:rPr>
        <w:t xml:space="preserve">Processo nº </w:t>
      </w:r>
      <w:r w:rsidR="00360697" w:rsidRPr="00B21584">
        <w:rPr>
          <w:b/>
          <w:sz w:val="24"/>
          <w:szCs w:val="24"/>
          <w:lang w:val="pt-BR"/>
        </w:rPr>
        <w:t>14</w:t>
      </w:r>
      <w:r w:rsidRPr="00B21584">
        <w:rPr>
          <w:b/>
          <w:sz w:val="24"/>
          <w:szCs w:val="24"/>
          <w:lang w:val="pt-BR"/>
        </w:rPr>
        <w:t>.</w:t>
      </w:r>
      <w:r w:rsidR="00360697" w:rsidRPr="00B21584">
        <w:rPr>
          <w:b/>
          <w:sz w:val="24"/>
          <w:szCs w:val="24"/>
          <w:lang w:val="pt-BR"/>
        </w:rPr>
        <w:t>935</w:t>
      </w:r>
      <w:r w:rsidRPr="00B21584">
        <w:rPr>
          <w:b/>
          <w:sz w:val="24"/>
          <w:szCs w:val="24"/>
          <w:lang w:val="pt-BR"/>
        </w:rPr>
        <w:t>/2018</w:t>
      </w:r>
      <w:r w:rsidR="00360697" w:rsidRPr="00B21584">
        <w:rPr>
          <w:b/>
          <w:sz w:val="24"/>
          <w:szCs w:val="24"/>
          <w:lang w:val="pt-BR"/>
        </w:rPr>
        <w:t xml:space="preserve"> e apensos</w:t>
      </w:r>
      <w:r w:rsidR="00EB31E2" w:rsidRPr="00B21584">
        <w:rPr>
          <w:b/>
          <w:sz w:val="24"/>
          <w:szCs w:val="24"/>
          <w:lang w:val="pt-BR"/>
        </w:rPr>
        <w:t>.</w:t>
      </w:r>
    </w:p>
    <w:p w14:paraId="76BDF4DA" w14:textId="77777777" w:rsidR="001F6CFE" w:rsidRPr="00B21584" w:rsidRDefault="00EB31E2">
      <w:pPr>
        <w:spacing w:before="12"/>
        <w:ind w:left="527"/>
        <w:rPr>
          <w:b/>
          <w:sz w:val="24"/>
          <w:szCs w:val="24"/>
          <w:lang w:val="pt-BR"/>
        </w:rPr>
      </w:pPr>
      <w:r w:rsidRPr="00B21584">
        <w:rPr>
          <w:b/>
          <w:sz w:val="24"/>
          <w:szCs w:val="24"/>
          <w:lang w:val="pt-BR"/>
        </w:rPr>
        <w:t>Contrato nº</w:t>
      </w:r>
      <w:r w:rsidRPr="00B21584">
        <w:rPr>
          <w:b/>
          <w:sz w:val="24"/>
          <w:szCs w:val="24"/>
          <w:u w:val="single"/>
          <w:lang w:val="pt-BR"/>
        </w:rPr>
        <w:t xml:space="preserve"> </w:t>
      </w:r>
      <w:r w:rsidRPr="00B21584">
        <w:rPr>
          <w:b/>
          <w:sz w:val="24"/>
          <w:szCs w:val="24"/>
          <w:lang w:val="pt-BR"/>
        </w:rPr>
        <w:t>/</w:t>
      </w:r>
      <w:r w:rsidR="00360697" w:rsidRPr="00B21584">
        <w:rPr>
          <w:b/>
          <w:sz w:val="24"/>
          <w:szCs w:val="24"/>
          <w:lang w:val="pt-BR"/>
        </w:rPr>
        <w:t>20</w:t>
      </w:r>
    </w:p>
    <w:p w14:paraId="70673731" w14:textId="77777777" w:rsidR="001F6CFE" w:rsidRPr="00B21584" w:rsidRDefault="001F6CFE">
      <w:pPr>
        <w:pStyle w:val="Corpodetexto"/>
        <w:spacing w:before="2"/>
        <w:rPr>
          <w:b/>
          <w:lang w:val="pt-BR"/>
        </w:rPr>
      </w:pPr>
    </w:p>
    <w:p w14:paraId="42BD5780" w14:textId="77777777" w:rsidR="001F6CFE" w:rsidRPr="00B21584" w:rsidRDefault="00EB31E2">
      <w:pPr>
        <w:pStyle w:val="Corpodetexto"/>
        <w:spacing w:line="249" w:lineRule="auto"/>
        <w:ind w:left="527" w:right="1033" w:firstLine="4142"/>
        <w:jc w:val="both"/>
        <w:rPr>
          <w:lang w:val="pt-BR"/>
        </w:rPr>
      </w:pPr>
      <w:r w:rsidRPr="00B21584">
        <w:rPr>
          <w:lang w:val="pt-BR"/>
        </w:rPr>
        <w:t xml:space="preserve">Pelo presente instrumento contratual, de um lado a Prefeitura Municipal Ferraz de Vasconcelos, entidade jurídica de direito público, inscrita no C.N.P.J. do Ministério da Fazenda sob n.º 46.523.197/0001-44, situada à </w:t>
      </w:r>
      <w:proofErr w:type="spellStart"/>
      <w:r w:rsidRPr="00B21584">
        <w:rPr>
          <w:lang w:val="pt-BR"/>
        </w:rPr>
        <w:t>Av</w:t>
      </w:r>
      <w:proofErr w:type="spellEnd"/>
      <w:r w:rsidRPr="00B21584">
        <w:rPr>
          <w:lang w:val="pt-BR"/>
        </w:rPr>
        <w:t xml:space="preserve">: Rui Barbosa, n°. 315 – </w:t>
      </w:r>
      <w:proofErr w:type="spellStart"/>
      <w:r w:rsidRPr="00B21584">
        <w:rPr>
          <w:lang w:val="pt-BR"/>
        </w:rPr>
        <w:t>Romanópolis</w:t>
      </w:r>
      <w:proofErr w:type="spellEnd"/>
      <w:r w:rsidRPr="00B21584">
        <w:rPr>
          <w:lang w:val="pt-BR"/>
        </w:rPr>
        <w:t xml:space="preserve"> – CEP: 08529-200</w:t>
      </w:r>
    </w:p>
    <w:p w14:paraId="74D29759" w14:textId="77777777" w:rsidR="001F6CFE" w:rsidRPr="00B21584" w:rsidRDefault="00EB31E2">
      <w:pPr>
        <w:pStyle w:val="Corpodetexto"/>
        <w:tabs>
          <w:tab w:val="left" w:pos="4479"/>
          <w:tab w:val="left" w:pos="7206"/>
        </w:tabs>
        <w:spacing w:line="247" w:lineRule="auto"/>
        <w:ind w:left="537" w:right="1033"/>
        <w:jc w:val="both"/>
        <w:rPr>
          <w:lang w:val="pt-BR"/>
        </w:rPr>
      </w:pPr>
      <w:r w:rsidRPr="00B21584">
        <w:rPr>
          <w:lang w:val="pt-BR"/>
        </w:rPr>
        <w:t xml:space="preserve">– Fone: 11 – 4674-7800 – Ferraz de Vasconcelos, doravante denominada simplesmente </w:t>
      </w:r>
      <w:r w:rsidRPr="00B21584">
        <w:rPr>
          <w:b/>
          <w:lang w:val="pt-BR"/>
        </w:rPr>
        <w:t>CONTRATANTE</w:t>
      </w:r>
      <w:r w:rsidRPr="00B21584">
        <w:rPr>
          <w:lang w:val="pt-BR"/>
        </w:rPr>
        <w:t xml:space="preserve">, neste ato representada pelo Prefeito Municipal, Sr. </w:t>
      </w:r>
      <w:r w:rsidRPr="00B21584">
        <w:rPr>
          <w:b/>
          <w:lang w:val="pt-BR"/>
        </w:rPr>
        <w:t>JOSÉ CARLOS FERNANDES CHACON</w:t>
      </w:r>
      <w:r w:rsidRPr="00B21584">
        <w:rPr>
          <w:lang w:val="pt-BR"/>
        </w:rPr>
        <w:t>, portador da Cédula   de   Identidade</w:t>
      </w:r>
      <w:r w:rsidRPr="00B21584">
        <w:rPr>
          <w:spacing w:val="15"/>
          <w:lang w:val="pt-BR"/>
        </w:rPr>
        <w:t xml:space="preserve"> </w:t>
      </w:r>
      <w:r w:rsidRPr="00B21584">
        <w:rPr>
          <w:lang w:val="pt-BR"/>
        </w:rPr>
        <w:t xml:space="preserve">R.G. </w:t>
      </w:r>
      <w:r w:rsidRPr="00B21584">
        <w:rPr>
          <w:spacing w:val="23"/>
          <w:lang w:val="pt-BR"/>
        </w:rPr>
        <w:t xml:space="preserve"> </w:t>
      </w:r>
      <w:r w:rsidRPr="00B21584">
        <w:rPr>
          <w:lang w:val="pt-BR"/>
        </w:rPr>
        <w:t>nº</w:t>
      </w:r>
      <w:r w:rsidRPr="00B21584">
        <w:rPr>
          <w:u w:val="single"/>
          <w:lang w:val="pt-BR"/>
        </w:rPr>
        <w:tab/>
      </w:r>
      <w:r w:rsidRPr="00B21584">
        <w:rPr>
          <w:lang w:val="pt-BR"/>
        </w:rPr>
        <w:t>e   do</w:t>
      </w:r>
      <w:r w:rsidRPr="00B21584">
        <w:rPr>
          <w:spacing w:val="45"/>
          <w:lang w:val="pt-BR"/>
        </w:rPr>
        <w:t xml:space="preserve"> </w:t>
      </w:r>
      <w:proofErr w:type="gramStart"/>
      <w:r w:rsidRPr="00B21584">
        <w:rPr>
          <w:lang w:val="pt-BR"/>
        </w:rPr>
        <w:t xml:space="preserve">CPF </w:t>
      </w:r>
      <w:r w:rsidRPr="00B21584">
        <w:rPr>
          <w:spacing w:val="22"/>
          <w:lang w:val="pt-BR"/>
        </w:rPr>
        <w:t xml:space="preserve"> </w:t>
      </w:r>
      <w:r w:rsidRPr="00B21584">
        <w:rPr>
          <w:lang w:val="pt-BR"/>
        </w:rPr>
        <w:t>n.º</w:t>
      </w:r>
      <w:proofErr w:type="gramEnd"/>
      <w:r w:rsidRPr="00B21584">
        <w:rPr>
          <w:u w:val="single"/>
          <w:lang w:val="pt-BR"/>
        </w:rPr>
        <w:tab/>
      </w:r>
      <w:r w:rsidRPr="00B21584">
        <w:rPr>
          <w:lang w:val="pt-BR"/>
        </w:rPr>
        <w:t xml:space="preserve">e  de  outro   lado   a </w:t>
      </w:r>
      <w:r w:rsidRPr="00B21584">
        <w:rPr>
          <w:spacing w:val="5"/>
          <w:lang w:val="pt-BR"/>
        </w:rPr>
        <w:t xml:space="preserve"> </w:t>
      </w:r>
      <w:r w:rsidRPr="00B21584">
        <w:rPr>
          <w:lang w:val="pt-BR"/>
        </w:rPr>
        <w:t>empresa:</w:t>
      </w:r>
    </w:p>
    <w:p w14:paraId="4E0526F8" w14:textId="77777777" w:rsidR="001F6CFE" w:rsidRPr="00B21584" w:rsidRDefault="00EB31E2">
      <w:pPr>
        <w:pStyle w:val="Corpodetexto"/>
        <w:tabs>
          <w:tab w:val="left" w:pos="3489"/>
          <w:tab w:val="left" w:pos="5129"/>
          <w:tab w:val="left" w:pos="7509"/>
        </w:tabs>
        <w:spacing w:before="3" w:line="247" w:lineRule="auto"/>
        <w:ind w:left="537" w:right="1047"/>
        <w:rPr>
          <w:lang w:val="pt-BR"/>
        </w:rPr>
      </w:pPr>
      <w:r w:rsidRPr="00B21584">
        <w:rPr>
          <w:u w:val="single"/>
          <w:lang w:val="pt-BR"/>
        </w:rPr>
        <w:t xml:space="preserve"> </w:t>
      </w:r>
      <w:r w:rsidRPr="00B21584">
        <w:rPr>
          <w:u w:val="single"/>
          <w:lang w:val="pt-BR"/>
        </w:rPr>
        <w:tab/>
      </w:r>
      <w:proofErr w:type="gramStart"/>
      <w:r w:rsidRPr="00B21584">
        <w:rPr>
          <w:lang w:val="pt-BR"/>
        </w:rPr>
        <w:t>,  inscrita</w:t>
      </w:r>
      <w:proofErr w:type="gramEnd"/>
      <w:r w:rsidRPr="00B21584">
        <w:rPr>
          <w:lang w:val="pt-BR"/>
        </w:rPr>
        <w:t xml:space="preserve"> no</w:t>
      </w:r>
      <w:r w:rsidRPr="00B21584">
        <w:rPr>
          <w:spacing w:val="16"/>
          <w:lang w:val="pt-BR"/>
        </w:rPr>
        <w:t xml:space="preserve"> </w:t>
      </w:r>
      <w:r w:rsidRPr="00B21584">
        <w:rPr>
          <w:lang w:val="pt-BR"/>
        </w:rPr>
        <w:t>C.N.P.J.</w:t>
      </w:r>
      <w:r w:rsidRPr="00B21584">
        <w:rPr>
          <w:spacing w:val="21"/>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lang w:val="pt-BR"/>
        </w:rPr>
        <w:t>, entidade jurídica de direito privado,</w:t>
      </w:r>
      <w:r w:rsidRPr="00B21584">
        <w:rPr>
          <w:spacing w:val="30"/>
          <w:lang w:val="pt-BR"/>
        </w:rPr>
        <w:t xml:space="preserve"> </w:t>
      </w:r>
      <w:r w:rsidRPr="00B21584">
        <w:rPr>
          <w:lang w:val="pt-BR"/>
        </w:rPr>
        <w:t>estabelecida</w:t>
      </w:r>
      <w:r w:rsidRPr="00B21584">
        <w:rPr>
          <w:spacing w:val="32"/>
          <w:lang w:val="pt-BR"/>
        </w:rPr>
        <w:t xml:space="preserve"> </w:t>
      </w:r>
      <w:r w:rsidRPr="00B21584">
        <w:rPr>
          <w:lang w:val="pt-BR"/>
        </w:rPr>
        <w:t>à</w:t>
      </w:r>
      <w:r w:rsidRPr="00B21584">
        <w:rPr>
          <w:u w:val="single"/>
          <w:lang w:val="pt-BR"/>
        </w:rPr>
        <w:t xml:space="preserve"> </w:t>
      </w:r>
      <w:r w:rsidRPr="00B21584">
        <w:rPr>
          <w:u w:val="single"/>
          <w:lang w:val="pt-BR"/>
        </w:rPr>
        <w:tab/>
      </w:r>
      <w:r w:rsidRPr="00B21584">
        <w:rPr>
          <w:u w:val="single"/>
          <w:lang w:val="pt-BR"/>
        </w:rPr>
        <w:tab/>
      </w:r>
      <w:r w:rsidRPr="00B21584">
        <w:rPr>
          <w:lang w:val="pt-BR"/>
        </w:rPr>
        <w:t>,</w:t>
      </w:r>
      <w:r w:rsidRPr="00B21584">
        <w:rPr>
          <w:spacing w:val="32"/>
          <w:lang w:val="pt-BR"/>
        </w:rPr>
        <w:t xml:space="preserve"> </w:t>
      </w:r>
      <w:r w:rsidRPr="00B21584">
        <w:rPr>
          <w:lang w:val="pt-BR"/>
        </w:rPr>
        <w:t>neste</w:t>
      </w:r>
      <w:r w:rsidRPr="00B21584">
        <w:rPr>
          <w:spacing w:val="32"/>
          <w:lang w:val="pt-BR"/>
        </w:rPr>
        <w:t xml:space="preserve"> </w:t>
      </w:r>
      <w:r w:rsidRPr="00B21584">
        <w:rPr>
          <w:lang w:val="pt-BR"/>
        </w:rPr>
        <w:t>ato</w:t>
      </w:r>
      <w:r w:rsidRPr="00B21584">
        <w:rPr>
          <w:spacing w:val="32"/>
          <w:lang w:val="pt-BR"/>
        </w:rPr>
        <w:t xml:space="preserve"> </w:t>
      </w:r>
      <w:r w:rsidRPr="00B21584">
        <w:rPr>
          <w:lang w:val="pt-BR"/>
        </w:rPr>
        <w:t>representado</w:t>
      </w:r>
      <w:r w:rsidRPr="00B21584">
        <w:rPr>
          <w:spacing w:val="30"/>
          <w:lang w:val="pt-BR"/>
        </w:rPr>
        <w:t xml:space="preserve"> </w:t>
      </w:r>
      <w:r w:rsidRPr="00B21584">
        <w:rPr>
          <w:lang w:val="pt-BR"/>
        </w:rPr>
        <w:t>pelo(a)</w:t>
      </w:r>
      <w:r w:rsidRPr="00B21584">
        <w:rPr>
          <w:spacing w:val="32"/>
          <w:lang w:val="pt-BR"/>
        </w:rPr>
        <w:t xml:space="preserve"> </w:t>
      </w:r>
      <w:proofErr w:type="spellStart"/>
      <w:r w:rsidRPr="00B21584">
        <w:rPr>
          <w:lang w:val="pt-BR"/>
        </w:rPr>
        <w:t>Sr</w:t>
      </w:r>
      <w:proofErr w:type="spellEnd"/>
      <w:r w:rsidRPr="00B21584">
        <w:rPr>
          <w:lang w:val="pt-BR"/>
        </w:rPr>
        <w:t>(a),</w:t>
      </w:r>
      <w:r w:rsidRPr="00B21584">
        <w:rPr>
          <w:spacing w:val="32"/>
          <w:lang w:val="pt-BR"/>
        </w:rPr>
        <w:t xml:space="preserve"> </w:t>
      </w:r>
      <w:r w:rsidRPr="00B21584">
        <w:rPr>
          <w:lang w:val="pt-BR"/>
        </w:rPr>
        <w:t>portador(a)</w:t>
      </w:r>
      <w:r w:rsidRPr="00B21584">
        <w:rPr>
          <w:spacing w:val="31"/>
          <w:lang w:val="pt-BR"/>
        </w:rPr>
        <w:t xml:space="preserve"> </w:t>
      </w:r>
      <w:r w:rsidRPr="00B21584">
        <w:rPr>
          <w:lang w:val="pt-BR"/>
        </w:rPr>
        <w:t>da</w:t>
      </w:r>
    </w:p>
    <w:p w14:paraId="36B4D8D4" w14:textId="77777777" w:rsidR="001F6CFE" w:rsidRPr="00B21584" w:rsidRDefault="00EB31E2">
      <w:pPr>
        <w:pStyle w:val="Corpodetexto"/>
        <w:tabs>
          <w:tab w:val="left" w:pos="2702"/>
          <w:tab w:val="left" w:pos="4798"/>
          <w:tab w:val="left" w:pos="7949"/>
        </w:tabs>
        <w:spacing w:before="1"/>
        <w:ind w:left="537"/>
        <w:rPr>
          <w:lang w:val="pt-BR"/>
        </w:rPr>
      </w:pPr>
      <w:r w:rsidRPr="00B21584">
        <w:rPr>
          <w:lang w:val="pt-BR"/>
        </w:rPr>
        <w:t>Cédula</w:t>
      </w:r>
      <w:r w:rsidRPr="00B21584">
        <w:rPr>
          <w:spacing w:val="41"/>
          <w:lang w:val="pt-BR"/>
        </w:rPr>
        <w:t xml:space="preserve"> </w:t>
      </w:r>
      <w:r w:rsidRPr="00B21584">
        <w:rPr>
          <w:lang w:val="pt-BR"/>
        </w:rPr>
        <w:t>de</w:t>
      </w:r>
      <w:r w:rsidRPr="00B21584">
        <w:rPr>
          <w:spacing w:val="42"/>
          <w:lang w:val="pt-BR"/>
        </w:rPr>
        <w:t xml:space="preserve"> </w:t>
      </w:r>
      <w:r w:rsidRPr="00B21584">
        <w:rPr>
          <w:lang w:val="pt-BR"/>
        </w:rPr>
        <w:t>Identidade</w:t>
      </w:r>
      <w:r w:rsidRPr="00B21584">
        <w:rPr>
          <w:lang w:val="pt-BR"/>
        </w:rPr>
        <w:tab/>
        <w:t>RG</w:t>
      </w:r>
      <w:r w:rsidRPr="00B21584">
        <w:rPr>
          <w:spacing w:val="45"/>
          <w:lang w:val="pt-BR"/>
        </w:rPr>
        <w:t xml:space="preserve"> </w:t>
      </w:r>
      <w:r w:rsidRPr="00B21584">
        <w:rPr>
          <w:lang w:val="pt-BR"/>
        </w:rPr>
        <w:t>n.º</w:t>
      </w:r>
      <w:r w:rsidRPr="00B21584">
        <w:rPr>
          <w:u w:val="single"/>
          <w:lang w:val="pt-BR"/>
        </w:rPr>
        <w:tab/>
      </w:r>
      <w:proofErr w:type="gramStart"/>
      <w:r w:rsidRPr="00B21584">
        <w:rPr>
          <w:lang w:val="pt-BR"/>
        </w:rPr>
        <w:t>e  do</w:t>
      </w:r>
      <w:proofErr w:type="gramEnd"/>
      <w:r w:rsidRPr="00B21584">
        <w:rPr>
          <w:spacing w:val="35"/>
          <w:lang w:val="pt-BR"/>
        </w:rPr>
        <w:t xml:space="preserve"> </w:t>
      </w:r>
      <w:r w:rsidRPr="00B21584">
        <w:rPr>
          <w:lang w:val="pt-BR"/>
        </w:rPr>
        <w:t>CPF</w:t>
      </w:r>
      <w:r w:rsidRPr="00B21584">
        <w:rPr>
          <w:spacing w:val="45"/>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lang w:val="pt-BR"/>
        </w:rPr>
        <w:t>,  a  seguir</w:t>
      </w:r>
      <w:r w:rsidRPr="00B21584">
        <w:rPr>
          <w:spacing w:val="12"/>
          <w:lang w:val="pt-BR"/>
        </w:rPr>
        <w:t xml:space="preserve"> </w:t>
      </w:r>
      <w:r w:rsidRPr="00B21584">
        <w:rPr>
          <w:lang w:val="pt-BR"/>
        </w:rPr>
        <w:t>denominada</w:t>
      </w:r>
    </w:p>
    <w:p w14:paraId="52EF0399" w14:textId="77777777" w:rsidR="001F6CFE" w:rsidRPr="00B21584" w:rsidRDefault="00EB31E2">
      <w:pPr>
        <w:pStyle w:val="Corpodetexto"/>
        <w:spacing w:before="7" w:line="249" w:lineRule="auto"/>
        <w:ind w:left="537" w:right="1040"/>
        <w:jc w:val="both"/>
        <w:rPr>
          <w:lang w:val="pt-BR"/>
        </w:rPr>
      </w:pPr>
      <w:r w:rsidRPr="00B21584">
        <w:rPr>
          <w:lang w:val="pt-BR"/>
        </w:rPr>
        <w:t>simplesmente</w:t>
      </w:r>
      <w:r w:rsidRPr="00B21584">
        <w:rPr>
          <w:spacing w:val="-3"/>
          <w:lang w:val="pt-BR"/>
        </w:rPr>
        <w:t xml:space="preserve"> </w:t>
      </w:r>
      <w:r w:rsidRPr="00B21584">
        <w:rPr>
          <w:b/>
          <w:lang w:val="pt-BR"/>
        </w:rPr>
        <w:t>CONTRATADA</w:t>
      </w:r>
      <w:r w:rsidRPr="00B21584">
        <w:rPr>
          <w:lang w:val="pt-BR"/>
        </w:rPr>
        <w:t>,</w:t>
      </w:r>
      <w:r w:rsidRPr="00B21584">
        <w:rPr>
          <w:spacing w:val="-5"/>
          <w:lang w:val="pt-BR"/>
        </w:rPr>
        <w:t xml:space="preserve"> </w:t>
      </w:r>
      <w:r w:rsidRPr="00B21584">
        <w:rPr>
          <w:lang w:val="pt-BR"/>
        </w:rPr>
        <w:t>tem</w:t>
      </w:r>
      <w:r w:rsidRPr="00B21584">
        <w:rPr>
          <w:spacing w:val="-6"/>
          <w:lang w:val="pt-BR"/>
        </w:rPr>
        <w:t xml:space="preserve"> </w:t>
      </w:r>
      <w:r w:rsidRPr="00B21584">
        <w:rPr>
          <w:lang w:val="pt-BR"/>
        </w:rPr>
        <w:t>entre</w:t>
      </w:r>
      <w:r w:rsidRPr="00B21584">
        <w:rPr>
          <w:spacing w:val="-7"/>
          <w:lang w:val="pt-BR"/>
        </w:rPr>
        <w:t xml:space="preserve"> </w:t>
      </w:r>
      <w:r w:rsidRPr="00B21584">
        <w:rPr>
          <w:lang w:val="pt-BR"/>
        </w:rPr>
        <w:t>si</w:t>
      </w:r>
      <w:r w:rsidRPr="00B21584">
        <w:rPr>
          <w:spacing w:val="-6"/>
          <w:lang w:val="pt-BR"/>
        </w:rPr>
        <w:t xml:space="preserve"> </w:t>
      </w:r>
      <w:r w:rsidRPr="00B21584">
        <w:rPr>
          <w:lang w:val="pt-BR"/>
        </w:rPr>
        <w:t>justo</w:t>
      </w:r>
      <w:r w:rsidRPr="00B21584">
        <w:rPr>
          <w:spacing w:val="-7"/>
          <w:lang w:val="pt-BR"/>
        </w:rPr>
        <w:t xml:space="preserve"> </w:t>
      </w:r>
      <w:r w:rsidRPr="00B21584">
        <w:rPr>
          <w:lang w:val="pt-BR"/>
        </w:rPr>
        <w:t>e</w:t>
      </w:r>
      <w:r w:rsidRPr="00B21584">
        <w:rPr>
          <w:spacing w:val="-5"/>
          <w:lang w:val="pt-BR"/>
        </w:rPr>
        <w:t xml:space="preserve"> </w:t>
      </w:r>
      <w:r w:rsidRPr="00B21584">
        <w:rPr>
          <w:lang w:val="pt-BR"/>
        </w:rPr>
        <w:t>avençado</w:t>
      </w:r>
      <w:r w:rsidRPr="00B21584">
        <w:rPr>
          <w:spacing w:val="-5"/>
          <w:lang w:val="pt-BR"/>
        </w:rPr>
        <w:t xml:space="preserve"> </w:t>
      </w:r>
      <w:r w:rsidRPr="00B21584">
        <w:rPr>
          <w:lang w:val="pt-BR"/>
        </w:rPr>
        <w:t>e</w:t>
      </w:r>
      <w:r w:rsidRPr="00B21584">
        <w:rPr>
          <w:spacing w:val="-5"/>
          <w:lang w:val="pt-BR"/>
        </w:rPr>
        <w:t xml:space="preserve"> </w:t>
      </w:r>
      <w:r w:rsidRPr="00B21584">
        <w:rPr>
          <w:lang w:val="pt-BR"/>
        </w:rPr>
        <w:t>celebram</w:t>
      </w:r>
      <w:r w:rsidRPr="00B21584">
        <w:rPr>
          <w:spacing w:val="-8"/>
          <w:lang w:val="pt-BR"/>
        </w:rPr>
        <w:t xml:space="preserve"> </w:t>
      </w:r>
      <w:r w:rsidRPr="00B21584">
        <w:rPr>
          <w:lang w:val="pt-BR"/>
        </w:rPr>
        <w:t>por</w:t>
      </w:r>
      <w:r w:rsidRPr="00B21584">
        <w:rPr>
          <w:spacing w:val="-6"/>
          <w:lang w:val="pt-BR"/>
        </w:rPr>
        <w:t xml:space="preserve"> </w:t>
      </w:r>
      <w:r w:rsidRPr="00B21584">
        <w:rPr>
          <w:lang w:val="pt-BR"/>
        </w:rPr>
        <w:t>força</w:t>
      </w:r>
      <w:r w:rsidRPr="00B21584">
        <w:rPr>
          <w:spacing w:val="-10"/>
          <w:lang w:val="pt-BR"/>
        </w:rPr>
        <w:t xml:space="preserve"> </w:t>
      </w:r>
      <w:r w:rsidRPr="00B21584">
        <w:rPr>
          <w:lang w:val="pt-BR"/>
        </w:rPr>
        <w:t>do</w:t>
      </w:r>
      <w:r w:rsidRPr="00B21584">
        <w:rPr>
          <w:spacing w:val="-5"/>
          <w:lang w:val="pt-BR"/>
        </w:rPr>
        <w:t xml:space="preserve"> </w:t>
      </w:r>
      <w:r w:rsidRPr="00B21584">
        <w:rPr>
          <w:lang w:val="pt-BR"/>
        </w:rPr>
        <w:t>presente</w:t>
      </w:r>
      <w:r w:rsidRPr="00B21584">
        <w:rPr>
          <w:spacing w:val="-5"/>
          <w:lang w:val="pt-BR"/>
        </w:rPr>
        <w:t xml:space="preserve"> </w:t>
      </w:r>
      <w:r w:rsidRPr="00B21584">
        <w:rPr>
          <w:lang w:val="pt-BR"/>
        </w:rPr>
        <w:t>instrumento</w:t>
      </w:r>
      <w:r w:rsidRPr="00B21584">
        <w:rPr>
          <w:spacing w:val="-6"/>
          <w:lang w:val="pt-BR"/>
        </w:rPr>
        <w:t xml:space="preserve"> </w:t>
      </w:r>
      <w:r w:rsidRPr="00B21584">
        <w:rPr>
          <w:lang w:val="pt-BR"/>
        </w:rPr>
        <w:t xml:space="preserve">o fornecimento de materiais de </w:t>
      </w:r>
      <w:r w:rsidR="002C661A" w:rsidRPr="00B21584">
        <w:rPr>
          <w:lang w:val="pt-BR"/>
        </w:rPr>
        <w:t>escritório</w:t>
      </w:r>
      <w:r w:rsidRPr="00B21584">
        <w:rPr>
          <w:lang w:val="pt-BR"/>
        </w:rPr>
        <w:t>, mediante as seguintes cláusulas e</w:t>
      </w:r>
      <w:r w:rsidRPr="00B21584">
        <w:rPr>
          <w:spacing w:val="-28"/>
          <w:lang w:val="pt-BR"/>
        </w:rPr>
        <w:t xml:space="preserve"> </w:t>
      </w:r>
      <w:r w:rsidRPr="00B21584">
        <w:rPr>
          <w:lang w:val="pt-BR"/>
        </w:rPr>
        <w:t>condições:</w:t>
      </w:r>
    </w:p>
    <w:p w14:paraId="3669E278" w14:textId="77777777" w:rsidR="001F6CFE" w:rsidRPr="00B21584" w:rsidRDefault="001F6CFE">
      <w:pPr>
        <w:pStyle w:val="Corpodetexto"/>
        <w:rPr>
          <w:lang w:val="pt-BR"/>
        </w:rPr>
      </w:pPr>
    </w:p>
    <w:p w14:paraId="1721DFED" w14:textId="2F2C4501" w:rsidR="001F6CFE" w:rsidRPr="00B21584" w:rsidRDefault="00EB31E2">
      <w:pPr>
        <w:pStyle w:val="Corpodetexto"/>
        <w:spacing w:line="247" w:lineRule="auto"/>
        <w:ind w:left="537" w:right="1037" w:hanging="10"/>
        <w:jc w:val="both"/>
        <w:rPr>
          <w:lang w:val="pt-BR"/>
        </w:rPr>
      </w:pPr>
      <w:r w:rsidRPr="00B21584">
        <w:rPr>
          <w:b/>
          <w:lang w:val="pt-BR"/>
        </w:rPr>
        <w:t xml:space="preserve">CLÁUSULA PRIMEIRA </w:t>
      </w:r>
      <w:r w:rsidRPr="00B21584">
        <w:rPr>
          <w:lang w:val="pt-BR"/>
        </w:rPr>
        <w:t xml:space="preserve">- Obriga-se a </w:t>
      </w:r>
      <w:r w:rsidRPr="00B21584">
        <w:rPr>
          <w:b/>
          <w:lang w:val="pt-BR"/>
        </w:rPr>
        <w:t>CONTRATADA</w:t>
      </w:r>
      <w:r w:rsidRPr="00B21584">
        <w:rPr>
          <w:lang w:val="pt-BR"/>
        </w:rPr>
        <w:t xml:space="preserve">, na forma deste contrato a entregar os materiais de </w:t>
      </w:r>
      <w:r w:rsidR="002C661A" w:rsidRPr="00B21584">
        <w:rPr>
          <w:lang w:val="pt-BR"/>
        </w:rPr>
        <w:t>escritório</w:t>
      </w:r>
      <w:r w:rsidRPr="00B21584">
        <w:rPr>
          <w:lang w:val="pt-BR"/>
        </w:rPr>
        <w:t>,</w:t>
      </w:r>
      <w:r w:rsidRPr="00B21584">
        <w:rPr>
          <w:spacing w:val="-11"/>
          <w:lang w:val="pt-BR"/>
        </w:rPr>
        <w:t xml:space="preserve"> </w:t>
      </w:r>
      <w:r w:rsidRPr="00B21584">
        <w:rPr>
          <w:lang w:val="pt-BR"/>
        </w:rPr>
        <w:t>na</w:t>
      </w:r>
      <w:r w:rsidRPr="00B21584">
        <w:rPr>
          <w:spacing w:val="-12"/>
          <w:lang w:val="pt-BR"/>
        </w:rPr>
        <w:t xml:space="preserve"> </w:t>
      </w:r>
      <w:r w:rsidRPr="00B21584">
        <w:rPr>
          <w:lang w:val="pt-BR"/>
        </w:rPr>
        <w:t>conformidade</w:t>
      </w:r>
      <w:r w:rsidRPr="00B21584">
        <w:rPr>
          <w:spacing w:val="-12"/>
          <w:lang w:val="pt-BR"/>
        </w:rPr>
        <w:t xml:space="preserve"> </w:t>
      </w:r>
      <w:r w:rsidRPr="00B21584">
        <w:rPr>
          <w:lang w:val="pt-BR"/>
        </w:rPr>
        <w:t>do</w:t>
      </w:r>
      <w:r w:rsidRPr="00B21584">
        <w:rPr>
          <w:spacing w:val="-11"/>
          <w:lang w:val="pt-BR"/>
        </w:rPr>
        <w:t xml:space="preserve"> </w:t>
      </w:r>
      <w:r w:rsidRPr="00B21584">
        <w:rPr>
          <w:lang w:val="pt-BR"/>
        </w:rPr>
        <w:t>Pregão</w:t>
      </w:r>
      <w:r w:rsidRPr="00B21584">
        <w:rPr>
          <w:spacing w:val="-11"/>
          <w:lang w:val="pt-BR"/>
        </w:rPr>
        <w:t xml:space="preserve"> </w:t>
      </w:r>
      <w:r w:rsidRPr="00B21584">
        <w:rPr>
          <w:lang w:val="pt-BR"/>
        </w:rPr>
        <w:t>Presencial</w:t>
      </w:r>
      <w:r w:rsidRPr="00B21584">
        <w:rPr>
          <w:spacing w:val="-13"/>
          <w:lang w:val="pt-BR"/>
        </w:rPr>
        <w:t xml:space="preserve"> </w:t>
      </w:r>
      <w:r w:rsidRPr="00B21584">
        <w:rPr>
          <w:lang w:val="pt-BR"/>
        </w:rPr>
        <w:t>nº</w:t>
      </w:r>
      <w:r w:rsidRPr="00B21584">
        <w:rPr>
          <w:spacing w:val="-4"/>
          <w:lang w:val="pt-BR"/>
        </w:rPr>
        <w:t xml:space="preserve"> </w:t>
      </w:r>
      <w:r w:rsidR="002C215C">
        <w:rPr>
          <w:lang w:val="pt-BR"/>
        </w:rPr>
        <w:t>012</w:t>
      </w:r>
      <w:r w:rsidRPr="00B21584">
        <w:rPr>
          <w:lang w:val="pt-BR"/>
        </w:rPr>
        <w:t>/</w:t>
      </w:r>
      <w:r w:rsidR="002C215C">
        <w:rPr>
          <w:lang w:val="pt-BR"/>
        </w:rPr>
        <w:t>2020</w:t>
      </w:r>
      <w:r w:rsidRPr="00B21584">
        <w:rPr>
          <w:lang w:val="pt-BR"/>
        </w:rPr>
        <w:t>,</w:t>
      </w:r>
      <w:r w:rsidRPr="00B21584">
        <w:rPr>
          <w:spacing w:val="-11"/>
          <w:lang w:val="pt-BR"/>
        </w:rPr>
        <w:t xml:space="preserve"> </w:t>
      </w:r>
      <w:r w:rsidRPr="00B21584">
        <w:rPr>
          <w:lang w:val="pt-BR"/>
        </w:rPr>
        <w:t>a</w:t>
      </w:r>
      <w:r w:rsidRPr="00B21584">
        <w:rPr>
          <w:spacing w:val="-11"/>
          <w:lang w:val="pt-BR"/>
        </w:rPr>
        <w:t xml:space="preserve"> </w:t>
      </w:r>
      <w:r w:rsidRPr="00B21584">
        <w:rPr>
          <w:lang w:val="pt-BR"/>
        </w:rPr>
        <w:t>qual</w:t>
      </w:r>
      <w:r w:rsidRPr="00B21584">
        <w:rPr>
          <w:spacing w:val="-12"/>
          <w:lang w:val="pt-BR"/>
        </w:rPr>
        <w:t xml:space="preserve"> </w:t>
      </w:r>
      <w:r w:rsidRPr="00B21584">
        <w:rPr>
          <w:lang w:val="pt-BR"/>
        </w:rPr>
        <w:t>doravante</w:t>
      </w:r>
      <w:r w:rsidRPr="00B21584">
        <w:rPr>
          <w:spacing w:val="-11"/>
          <w:lang w:val="pt-BR"/>
        </w:rPr>
        <w:t xml:space="preserve"> </w:t>
      </w:r>
      <w:r w:rsidRPr="00B21584">
        <w:rPr>
          <w:lang w:val="pt-BR"/>
        </w:rPr>
        <w:t>passa</w:t>
      </w:r>
      <w:r w:rsidRPr="00B21584">
        <w:rPr>
          <w:spacing w:val="-11"/>
          <w:lang w:val="pt-BR"/>
        </w:rPr>
        <w:t xml:space="preserve"> </w:t>
      </w:r>
      <w:r w:rsidRPr="00B21584">
        <w:rPr>
          <w:lang w:val="pt-BR"/>
        </w:rPr>
        <w:t>a</w:t>
      </w:r>
      <w:r w:rsidRPr="00B21584">
        <w:rPr>
          <w:spacing w:val="-12"/>
          <w:lang w:val="pt-BR"/>
        </w:rPr>
        <w:t xml:space="preserve"> </w:t>
      </w:r>
      <w:r w:rsidRPr="00B21584">
        <w:rPr>
          <w:lang w:val="pt-BR"/>
        </w:rPr>
        <w:t>fazer</w:t>
      </w:r>
      <w:r w:rsidRPr="00B21584">
        <w:rPr>
          <w:spacing w:val="-12"/>
          <w:lang w:val="pt-BR"/>
        </w:rPr>
        <w:t xml:space="preserve"> </w:t>
      </w:r>
      <w:r w:rsidRPr="00B21584">
        <w:rPr>
          <w:lang w:val="pt-BR"/>
        </w:rPr>
        <w:t>parte integrante deste Termo Contratual, complementando-o em tudo quanto não conflitar com as normas legais que regem a matéria (Lei Federal nº 10.520/02, Lei Federal nº 8666 de 21 de junho de 1993, com alterações posteriores, e demais normas legais atinentes à</w:t>
      </w:r>
      <w:r w:rsidRPr="00B21584">
        <w:rPr>
          <w:spacing w:val="-9"/>
          <w:lang w:val="pt-BR"/>
        </w:rPr>
        <w:t xml:space="preserve"> </w:t>
      </w:r>
      <w:r w:rsidRPr="00B21584">
        <w:rPr>
          <w:lang w:val="pt-BR"/>
        </w:rPr>
        <w:t>matéria).</w:t>
      </w:r>
    </w:p>
    <w:p w14:paraId="099841C5" w14:textId="77777777" w:rsidR="001F6CFE" w:rsidRPr="00B21584" w:rsidRDefault="001F6CFE">
      <w:pPr>
        <w:pStyle w:val="Corpodetexto"/>
        <w:spacing w:before="3"/>
        <w:rPr>
          <w:lang w:val="pt-BR"/>
        </w:rPr>
      </w:pPr>
    </w:p>
    <w:p w14:paraId="311FDEA9" w14:textId="77777777" w:rsidR="001F6CFE" w:rsidRPr="00B21584" w:rsidRDefault="00EB31E2">
      <w:pPr>
        <w:pStyle w:val="Corpodetexto"/>
        <w:spacing w:line="247" w:lineRule="auto"/>
        <w:ind w:left="537" w:right="1045" w:hanging="10"/>
        <w:jc w:val="both"/>
        <w:rPr>
          <w:lang w:val="pt-BR"/>
        </w:rPr>
      </w:pPr>
      <w:r w:rsidRPr="00B21584">
        <w:rPr>
          <w:b/>
          <w:lang w:val="pt-BR"/>
        </w:rPr>
        <w:t xml:space="preserve">CLÁUSULA SEGUNDA - </w:t>
      </w:r>
      <w:r w:rsidRPr="00B21584">
        <w:rPr>
          <w:lang w:val="pt-BR"/>
        </w:rPr>
        <w:t xml:space="preserve">A aquisição de que trata a cláusula anterior será de aquisição de materiais de </w:t>
      </w:r>
      <w:r w:rsidR="002C661A" w:rsidRPr="00B21584">
        <w:rPr>
          <w:lang w:val="pt-BR"/>
        </w:rPr>
        <w:t>escritório</w:t>
      </w:r>
      <w:r w:rsidRPr="00B21584">
        <w:rPr>
          <w:lang w:val="pt-BR"/>
        </w:rPr>
        <w:t>, conforme segue:</w:t>
      </w:r>
    </w:p>
    <w:p w14:paraId="2EADC6CC" w14:textId="77777777" w:rsidR="001F6CFE" w:rsidRPr="00B21584" w:rsidRDefault="001F6CFE">
      <w:pPr>
        <w:pStyle w:val="Corpodetexto"/>
        <w:spacing w:before="3"/>
        <w:rPr>
          <w:lang w:val="pt-BR"/>
        </w:rPr>
      </w:pPr>
    </w:p>
    <w:p w14:paraId="5BB04BEF" w14:textId="77777777" w:rsidR="001F6CFE" w:rsidRPr="00B21584" w:rsidRDefault="00EB31E2">
      <w:pPr>
        <w:spacing w:line="247" w:lineRule="auto"/>
        <w:ind w:left="537" w:right="1036" w:hanging="10"/>
        <w:jc w:val="both"/>
        <w:rPr>
          <w:sz w:val="24"/>
          <w:szCs w:val="24"/>
          <w:lang w:val="pt-BR"/>
        </w:rPr>
      </w:pPr>
      <w:r w:rsidRPr="00B21584">
        <w:rPr>
          <w:b/>
          <w:sz w:val="24"/>
          <w:szCs w:val="24"/>
          <w:lang w:val="pt-BR"/>
        </w:rPr>
        <w:t xml:space="preserve">CLÁUSULA TERCEIRA - </w:t>
      </w:r>
      <w:r w:rsidRPr="00B21584">
        <w:rPr>
          <w:sz w:val="24"/>
          <w:szCs w:val="24"/>
          <w:lang w:val="pt-BR"/>
        </w:rPr>
        <w:t xml:space="preserve">Pagará a </w:t>
      </w:r>
      <w:r w:rsidRPr="00B21584">
        <w:rPr>
          <w:b/>
          <w:sz w:val="24"/>
          <w:szCs w:val="24"/>
          <w:lang w:val="pt-BR"/>
        </w:rPr>
        <w:t xml:space="preserve">CONTRATANTE </w:t>
      </w:r>
      <w:r w:rsidRPr="00B21584">
        <w:rPr>
          <w:sz w:val="24"/>
          <w:szCs w:val="24"/>
          <w:lang w:val="pt-BR"/>
        </w:rPr>
        <w:t xml:space="preserve">à </w:t>
      </w:r>
      <w:r w:rsidRPr="00B21584">
        <w:rPr>
          <w:b/>
          <w:sz w:val="24"/>
          <w:szCs w:val="24"/>
          <w:lang w:val="pt-BR"/>
        </w:rPr>
        <w:t xml:space="preserve">CONTRATADA </w:t>
      </w:r>
      <w:r w:rsidRPr="00B21584">
        <w:rPr>
          <w:sz w:val="24"/>
          <w:szCs w:val="24"/>
          <w:lang w:val="pt-BR"/>
        </w:rPr>
        <w:t>pelo efetivo fornecimento os preços abaixo (especificar os valores unitários e totais do item da licitante vencedora):</w:t>
      </w:r>
    </w:p>
    <w:p w14:paraId="155E0923" w14:textId="77777777" w:rsidR="001F6CFE" w:rsidRPr="00B21584" w:rsidRDefault="001F6CFE">
      <w:pPr>
        <w:spacing w:line="247" w:lineRule="auto"/>
        <w:jc w:val="both"/>
        <w:rPr>
          <w:sz w:val="24"/>
          <w:szCs w:val="24"/>
          <w:lang w:val="pt-BR"/>
        </w:rPr>
        <w:sectPr w:rsidR="001F6CFE" w:rsidRPr="00B21584">
          <w:pgSz w:w="12240" w:h="15840"/>
          <w:pgMar w:top="2240" w:right="0" w:bottom="1080" w:left="1160" w:header="353" w:footer="900" w:gutter="0"/>
          <w:cols w:space="720"/>
        </w:sectPr>
      </w:pPr>
    </w:p>
    <w:p w14:paraId="53913A1D" w14:textId="77777777" w:rsidR="001F6CFE" w:rsidRPr="00B21584" w:rsidRDefault="001F6CFE">
      <w:pPr>
        <w:pStyle w:val="Corpodetexto"/>
        <w:spacing w:before="12"/>
        <w:rPr>
          <w:b/>
          <w:lang w:val="pt-BR"/>
        </w:rPr>
      </w:pPr>
    </w:p>
    <w:p w14:paraId="056F3F6F" w14:textId="77777777" w:rsidR="001F6CFE" w:rsidRPr="00B21584" w:rsidRDefault="00EB31E2">
      <w:pPr>
        <w:pStyle w:val="Corpodetexto"/>
        <w:spacing w:before="99" w:line="247" w:lineRule="auto"/>
        <w:ind w:left="537" w:right="1036" w:hanging="10"/>
        <w:jc w:val="both"/>
        <w:rPr>
          <w:lang w:val="pt-BR"/>
        </w:rPr>
      </w:pPr>
      <w:r w:rsidRPr="00B21584">
        <w:rPr>
          <w:b/>
          <w:lang w:val="pt-BR"/>
        </w:rPr>
        <w:t xml:space="preserve">CLÁUSULA QUARTA - </w:t>
      </w:r>
      <w:r w:rsidRPr="00B21584">
        <w:rPr>
          <w:lang w:val="pt-BR"/>
        </w:rPr>
        <w:t xml:space="preserve">O pagamento será efetuado </w:t>
      </w:r>
      <w:r w:rsidRPr="00B21584">
        <w:rPr>
          <w:b/>
          <w:lang w:val="pt-BR"/>
        </w:rPr>
        <w:t xml:space="preserve">A CONTRATADA </w:t>
      </w:r>
      <w:r w:rsidRPr="00B21584">
        <w:rPr>
          <w:lang w:val="pt-BR"/>
        </w:rPr>
        <w:t xml:space="preserve">em até 30 (trinta) dias, contados da entrega dos materiais de </w:t>
      </w:r>
      <w:r w:rsidR="002C661A" w:rsidRPr="00B21584">
        <w:rPr>
          <w:lang w:val="pt-BR"/>
        </w:rPr>
        <w:t>escritório</w:t>
      </w:r>
      <w:r w:rsidRPr="00B21584">
        <w:rPr>
          <w:lang w:val="pt-BR"/>
        </w:rPr>
        <w:t>, através de crédito em conta corrente da contratada, juntamente</w:t>
      </w:r>
      <w:r w:rsidRPr="00B21584">
        <w:rPr>
          <w:spacing w:val="-5"/>
          <w:lang w:val="pt-BR"/>
        </w:rPr>
        <w:t xml:space="preserve"> </w:t>
      </w:r>
      <w:r w:rsidRPr="00B21584">
        <w:rPr>
          <w:lang w:val="pt-BR"/>
        </w:rPr>
        <w:t>com</w:t>
      </w:r>
      <w:r w:rsidRPr="00B21584">
        <w:rPr>
          <w:spacing w:val="-7"/>
          <w:lang w:val="pt-BR"/>
        </w:rPr>
        <w:t xml:space="preserve"> </w:t>
      </w:r>
      <w:r w:rsidRPr="00B21584">
        <w:rPr>
          <w:lang w:val="pt-BR"/>
        </w:rPr>
        <w:t>a</w:t>
      </w:r>
      <w:r w:rsidRPr="00B21584">
        <w:rPr>
          <w:spacing w:val="-6"/>
          <w:lang w:val="pt-BR"/>
        </w:rPr>
        <w:t xml:space="preserve"> </w:t>
      </w:r>
      <w:r w:rsidRPr="00B21584">
        <w:rPr>
          <w:lang w:val="pt-BR"/>
        </w:rPr>
        <w:t>nota</w:t>
      </w:r>
      <w:r w:rsidRPr="00B21584">
        <w:rPr>
          <w:spacing w:val="-5"/>
          <w:lang w:val="pt-BR"/>
        </w:rPr>
        <w:t xml:space="preserve"> </w:t>
      </w:r>
      <w:r w:rsidRPr="00B21584">
        <w:rPr>
          <w:lang w:val="pt-BR"/>
        </w:rPr>
        <w:t>fiscal/fatura,</w:t>
      </w:r>
      <w:r w:rsidRPr="00B21584">
        <w:rPr>
          <w:spacing w:val="-8"/>
          <w:lang w:val="pt-BR"/>
        </w:rPr>
        <w:t xml:space="preserve"> </w:t>
      </w:r>
      <w:r w:rsidRPr="00B21584">
        <w:rPr>
          <w:lang w:val="pt-BR"/>
        </w:rPr>
        <w:t>devendo</w:t>
      </w:r>
      <w:r w:rsidRPr="00B21584">
        <w:rPr>
          <w:spacing w:val="-6"/>
          <w:lang w:val="pt-BR"/>
        </w:rPr>
        <w:t xml:space="preserve"> </w:t>
      </w:r>
      <w:r w:rsidRPr="00B21584">
        <w:rPr>
          <w:lang w:val="pt-BR"/>
        </w:rPr>
        <w:t>ainda</w:t>
      </w:r>
      <w:r w:rsidRPr="00B21584">
        <w:rPr>
          <w:spacing w:val="-6"/>
          <w:lang w:val="pt-BR"/>
        </w:rPr>
        <w:t xml:space="preserve"> </w:t>
      </w:r>
      <w:r w:rsidRPr="00B21584">
        <w:rPr>
          <w:lang w:val="pt-BR"/>
        </w:rPr>
        <w:t>apresentar</w:t>
      </w:r>
      <w:r w:rsidRPr="00B21584">
        <w:rPr>
          <w:spacing w:val="-7"/>
          <w:lang w:val="pt-BR"/>
        </w:rPr>
        <w:t xml:space="preserve"> </w:t>
      </w:r>
      <w:r w:rsidRPr="00B21584">
        <w:rPr>
          <w:lang w:val="pt-BR"/>
        </w:rPr>
        <w:t>a</w:t>
      </w:r>
      <w:r w:rsidRPr="00B21584">
        <w:rPr>
          <w:spacing w:val="-8"/>
          <w:lang w:val="pt-BR"/>
        </w:rPr>
        <w:t xml:space="preserve"> </w:t>
      </w:r>
      <w:r w:rsidRPr="00B21584">
        <w:rPr>
          <w:lang w:val="pt-BR"/>
        </w:rPr>
        <w:t>Prova</w:t>
      </w:r>
      <w:r w:rsidRPr="00B21584">
        <w:rPr>
          <w:spacing w:val="-8"/>
          <w:lang w:val="pt-BR"/>
        </w:rPr>
        <w:t xml:space="preserve"> </w:t>
      </w:r>
      <w:r w:rsidRPr="00B21584">
        <w:rPr>
          <w:lang w:val="pt-BR"/>
        </w:rPr>
        <w:t>de</w:t>
      </w:r>
      <w:r w:rsidRPr="00B21584">
        <w:rPr>
          <w:spacing w:val="-6"/>
          <w:lang w:val="pt-BR"/>
        </w:rPr>
        <w:t xml:space="preserve"> </w:t>
      </w:r>
      <w:r w:rsidRPr="00B21584">
        <w:rPr>
          <w:lang w:val="pt-BR"/>
        </w:rPr>
        <w:t>regularidade</w:t>
      </w:r>
      <w:r w:rsidRPr="00B21584">
        <w:rPr>
          <w:spacing w:val="-6"/>
          <w:lang w:val="pt-BR"/>
        </w:rPr>
        <w:t xml:space="preserve"> </w:t>
      </w:r>
      <w:r w:rsidRPr="00B21584">
        <w:rPr>
          <w:lang w:val="pt-BR"/>
        </w:rPr>
        <w:t>relativa</w:t>
      </w:r>
      <w:r w:rsidRPr="00B21584">
        <w:rPr>
          <w:spacing w:val="-6"/>
          <w:lang w:val="pt-BR"/>
        </w:rPr>
        <w:t xml:space="preserve"> </w:t>
      </w:r>
      <w:r w:rsidRPr="00B21584">
        <w:rPr>
          <w:lang w:val="pt-BR"/>
        </w:rPr>
        <w:t>à</w:t>
      </w:r>
      <w:r w:rsidRPr="00B21584">
        <w:rPr>
          <w:spacing w:val="-6"/>
          <w:lang w:val="pt-BR"/>
        </w:rPr>
        <w:t xml:space="preserve"> </w:t>
      </w:r>
      <w:r w:rsidRPr="00B21584">
        <w:rPr>
          <w:lang w:val="pt-BR"/>
        </w:rPr>
        <w:t>Seguridade Social (INSS) e ao Fundo de Garantia por Tempo de Serviço (FGTS), demonstrando situação regular no cumprimento dos encargos sociais instituídos por</w:t>
      </w:r>
      <w:r w:rsidRPr="00B21584">
        <w:rPr>
          <w:spacing w:val="-10"/>
          <w:lang w:val="pt-BR"/>
        </w:rPr>
        <w:t xml:space="preserve"> </w:t>
      </w:r>
      <w:r w:rsidRPr="00B21584">
        <w:rPr>
          <w:lang w:val="pt-BR"/>
        </w:rPr>
        <w:t>lei.</w:t>
      </w:r>
    </w:p>
    <w:p w14:paraId="17E13116" w14:textId="77777777" w:rsidR="001F6CFE" w:rsidRPr="00B21584" w:rsidRDefault="001F6CFE">
      <w:pPr>
        <w:pStyle w:val="Corpodetexto"/>
        <w:spacing w:before="2"/>
        <w:rPr>
          <w:lang w:val="pt-BR"/>
        </w:rPr>
      </w:pPr>
    </w:p>
    <w:p w14:paraId="3524CF77" w14:textId="77777777" w:rsidR="001F6CFE" w:rsidRPr="00B21584" w:rsidRDefault="00EB31E2">
      <w:pPr>
        <w:pStyle w:val="Corpodetexto"/>
        <w:spacing w:before="1" w:line="249" w:lineRule="auto"/>
        <w:ind w:left="537" w:right="1045" w:hanging="10"/>
        <w:jc w:val="both"/>
        <w:rPr>
          <w:lang w:val="pt-BR"/>
        </w:rPr>
      </w:pPr>
      <w:r w:rsidRPr="00B21584">
        <w:rPr>
          <w:b/>
          <w:lang w:val="pt-BR"/>
        </w:rPr>
        <w:t xml:space="preserve">CLÁUSULA QUINTA – </w:t>
      </w:r>
      <w:r w:rsidRPr="00B21584">
        <w:rPr>
          <w:lang w:val="pt-BR"/>
        </w:rPr>
        <w:t xml:space="preserve">Os materiais de </w:t>
      </w:r>
      <w:r w:rsidR="002C661A" w:rsidRPr="00B21584">
        <w:rPr>
          <w:lang w:val="pt-BR"/>
        </w:rPr>
        <w:t xml:space="preserve">escritório </w:t>
      </w:r>
      <w:r w:rsidRPr="00B21584">
        <w:rPr>
          <w:lang w:val="pt-BR"/>
        </w:rPr>
        <w:t>deverão ser entregues até 05 (cinco) dias, contados da assinatura deste contrato e do Recebimento da Nota de Empenho.</w:t>
      </w:r>
    </w:p>
    <w:p w14:paraId="6037E417" w14:textId="77777777" w:rsidR="001F6CFE" w:rsidRPr="00B21584" w:rsidRDefault="001F6CFE">
      <w:pPr>
        <w:pStyle w:val="Corpodetexto"/>
        <w:spacing w:before="10"/>
        <w:rPr>
          <w:lang w:val="pt-BR"/>
        </w:rPr>
      </w:pPr>
    </w:p>
    <w:p w14:paraId="5B363AB8" w14:textId="77777777" w:rsidR="001F6CFE" w:rsidRPr="00B21584" w:rsidRDefault="00EB31E2">
      <w:pPr>
        <w:pStyle w:val="Ttulo1"/>
        <w:spacing w:line="247" w:lineRule="auto"/>
        <w:ind w:left="537" w:right="1031" w:hanging="10"/>
        <w:jc w:val="both"/>
        <w:rPr>
          <w:lang w:val="pt-BR"/>
        </w:rPr>
      </w:pPr>
      <w:r w:rsidRPr="00B21584">
        <w:rPr>
          <w:u w:val="single"/>
          <w:lang w:val="pt-BR"/>
        </w:rPr>
        <w:t xml:space="preserve">Parágrafo Único </w:t>
      </w:r>
      <w:r w:rsidRPr="00B21584">
        <w:rPr>
          <w:lang w:val="pt-BR"/>
        </w:rPr>
        <w:t xml:space="preserve">– Os materiais de </w:t>
      </w:r>
      <w:r w:rsidR="00996F81">
        <w:rPr>
          <w:lang w:val="pt-BR"/>
        </w:rPr>
        <w:t xml:space="preserve">escritório </w:t>
      </w:r>
      <w:r w:rsidRPr="00B21584">
        <w:rPr>
          <w:lang w:val="pt-BR"/>
        </w:rPr>
        <w:t xml:space="preserve">objeto do presente ajuste deverão ser entregues no </w:t>
      </w:r>
      <w:r w:rsidR="00181901" w:rsidRPr="00B21584">
        <w:rPr>
          <w:lang w:val="pt-BR"/>
        </w:rPr>
        <w:t xml:space="preserve">ALMOXARIFADO CENTRAL localizado à Avenida Brasil, n. 2.945 – Vila </w:t>
      </w:r>
      <w:proofErr w:type="spellStart"/>
      <w:r w:rsidR="00181901" w:rsidRPr="00B21584">
        <w:rPr>
          <w:lang w:val="pt-BR"/>
        </w:rPr>
        <w:t>Romanópolis</w:t>
      </w:r>
      <w:proofErr w:type="spellEnd"/>
      <w:r w:rsidR="00181901" w:rsidRPr="00B21584">
        <w:rPr>
          <w:lang w:val="pt-BR"/>
        </w:rPr>
        <w:t xml:space="preserve"> – Ferraz de Vasconcelos –</w:t>
      </w:r>
      <w:r w:rsidR="00181901" w:rsidRPr="00B21584">
        <w:rPr>
          <w:spacing w:val="-12"/>
          <w:lang w:val="pt-BR"/>
        </w:rPr>
        <w:t xml:space="preserve"> </w:t>
      </w:r>
      <w:r w:rsidR="00181901" w:rsidRPr="00B21584">
        <w:rPr>
          <w:lang w:val="pt-BR"/>
        </w:rPr>
        <w:t xml:space="preserve">SP, no ALMOXARIFADO DA SECRETARIA DE EDUCAÇÃO Rua Euclides da Cunha, nº 70 – Vila </w:t>
      </w:r>
      <w:proofErr w:type="spellStart"/>
      <w:r w:rsidR="00181901" w:rsidRPr="00B21584">
        <w:rPr>
          <w:lang w:val="pt-BR"/>
        </w:rPr>
        <w:t>Romanópolis</w:t>
      </w:r>
      <w:proofErr w:type="spellEnd"/>
      <w:r w:rsidR="00181901" w:rsidRPr="00B21584">
        <w:rPr>
          <w:lang w:val="pt-BR"/>
        </w:rPr>
        <w:t xml:space="preserve"> – Ferraz de Vasconcelos –</w:t>
      </w:r>
      <w:r w:rsidR="00181901" w:rsidRPr="00B21584">
        <w:rPr>
          <w:spacing w:val="-8"/>
          <w:lang w:val="pt-BR"/>
        </w:rPr>
        <w:t xml:space="preserve"> </w:t>
      </w:r>
      <w:r w:rsidR="00181901" w:rsidRPr="00B21584">
        <w:rPr>
          <w:lang w:val="pt-BR"/>
        </w:rPr>
        <w:t>SP e no ALMOXARIFADO DA SECRETARIA DE SAÚDE Avenida Santos Dumont, 1.652, Bairro Tanquinho, Ferraz de Vasconcelos, SP</w:t>
      </w:r>
      <w:r w:rsidRPr="00B21584">
        <w:rPr>
          <w:lang w:val="pt-BR"/>
        </w:rPr>
        <w:t>.</w:t>
      </w:r>
    </w:p>
    <w:p w14:paraId="4A77820E" w14:textId="77777777" w:rsidR="001F6CFE" w:rsidRPr="00B21584" w:rsidRDefault="001F6CFE">
      <w:pPr>
        <w:pStyle w:val="Corpodetexto"/>
        <w:spacing w:before="5"/>
        <w:rPr>
          <w:b/>
          <w:lang w:val="pt-BR"/>
        </w:rPr>
      </w:pPr>
    </w:p>
    <w:p w14:paraId="65C52B6D" w14:textId="77777777" w:rsidR="001F6CFE" w:rsidRPr="00B21584" w:rsidRDefault="00EB31E2">
      <w:pPr>
        <w:pStyle w:val="Corpodetexto"/>
        <w:spacing w:before="1" w:line="247" w:lineRule="auto"/>
        <w:ind w:left="537" w:right="1037" w:hanging="10"/>
        <w:jc w:val="both"/>
        <w:rPr>
          <w:lang w:val="pt-BR"/>
        </w:rPr>
      </w:pPr>
      <w:r w:rsidRPr="00B21584">
        <w:rPr>
          <w:b/>
          <w:lang w:val="pt-BR"/>
        </w:rPr>
        <w:t xml:space="preserve">CLÁUSULA SEXTA - </w:t>
      </w:r>
      <w:r w:rsidRPr="00B21584">
        <w:rPr>
          <w:lang w:val="pt-BR"/>
        </w:rPr>
        <w:t>A fiscalização do fornecimento oriundo do presente contrato em nenhuma hipótese eximirá</w:t>
      </w:r>
      <w:r w:rsidRPr="00B21584">
        <w:rPr>
          <w:spacing w:val="-11"/>
          <w:lang w:val="pt-BR"/>
        </w:rPr>
        <w:t xml:space="preserve"> </w:t>
      </w:r>
      <w:r w:rsidRPr="00B21584">
        <w:rPr>
          <w:lang w:val="pt-BR"/>
        </w:rPr>
        <w:t>a</w:t>
      </w:r>
      <w:r w:rsidRPr="00B21584">
        <w:rPr>
          <w:spacing w:val="-11"/>
          <w:lang w:val="pt-BR"/>
        </w:rPr>
        <w:t xml:space="preserve"> </w:t>
      </w:r>
      <w:r w:rsidRPr="00B21584">
        <w:rPr>
          <w:lang w:val="pt-BR"/>
        </w:rPr>
        <w:t>contratada</w:t>
      </w:r>
      <w:r w:rsidRPr="00B21584">
        <w:rPr>
          <w:spacing w:val="-11"/>
          <w:lang w:val="pt-BR"/>
        </w:rPr>
        <w:t xml:space="preserve"> </w:t>
      </w:r>
      <w:r w:rsidRPr="00B21584">
        <w:rPr>
          <w:lang w:val="pt-BR"/>
        </w:rPr>
        <w:t>às</w:t>
      </w:r>
      <w:r w:rsidRPr="00B21584">
        <w:rPr>
          <w:spacing w:val="-11"/>
          <w:lang w:val="pt-BR"/>
        </w:rPr>
        <w:t xml:space="preserve"> </w:t>
      </w:r>
      <w:r w:rsidRPr="00B21584">
        <w:rPr>
          <w:lang w:val="pt-BR"/>
        </w:rPr>
        <w:t>responsabilidades</w:t>
      </w:r>
      <w:r w:rsidRPr="00B21584">
        <w:rPr>
          <w:spacing w:val="-11"/>
          <w:lang w:val="pt-BR"/>
        </w:rPr>
        <w:t xml:space="preserve"> </w:t>
      </w:r>
      <w:r w:rsidRPr="00B21584">
        <w:rPr>
          <w:lang w:val="pt-BR"/>
        </w:rPr>
        <w:t>contratuais</w:t>
      </w:r>
      <w:r w:rsidRPr="00B21584">
        <w:rPr>
          <w:spacing w:val="-12"/>
          <w:lang w:val="pt-BR"/>
        </w:rPr>
        <w:t xml:space="preserve"> </w:t>
      </w:r>
      <w:r w:rsidRPr="00B21584">
        <w:rPr>
          <w:lang w:val="pt-BR"/>
        </w:rPr>
        <w:t>e</w:t>
      </w:r>
      <w:r w:rsidRPr="00B21584">
        <w:rPr>
          <w:spacing w:val="-13"/>
          <w:lang w:val="pt-BR"/>
        </w:rPr>
        <w:t xml:space="preserve"> </w:t>
      </w:r>
      <w:r w:rsidRPr="00B21584">
        <w:rPr>
          <w:lang w:val="pt-BR"/>
        </w:rPr>
        <w:t>legais</w:t>
      </w:r>
      <w:r w:rsidRPr="00B21584">
        <w:rPr>
          <w:spacing w:val="-12"/>
          <w:lang w:val="pt-BR"/>
        </w:rPr>
        <w:t xml:space="preserve"> </w:t>
      </w:r>
      <w:r w:rsidRPr="00B21584">
        <w:rPr>
          <w:lang w:val="pt-BR"/>
        </w:rPr>
        <w:t>bem</w:t>
      </w:r>
      <w:r w:rsidRPr="00B21584">
        <w:rPr>
          <w:spacing w:val="-12"/>
          <w:lang w:val="pt-BR"/>
        </w:rPr>
        <w:t xml:space="preserve"> </w:t>
      </w:r>
      <w:r w:rsidRPr="00B21584">
        <w:rPr>
          <w:lang w:val="pt-BR"/>
        </w:rPr>
        <w:t>como</w:t>
      </w:r>
      <w:r w:rsidRPr="00B21584">
        <w:rPr>
          <w:spacing w:val="-11"/>
          <w:lang w:val="pt-BR"/>
        </w:rPr>
        <w:t xml:space="preserve"> </w:t>
      </w:r>
      <w:r w:rsidRPr="00B21584">
        <w:rPr>
          <w:lang w:val="pt-BR"/>
        </w:rPr>
        <w:t>os</w:t>
      </w:r>
      <w:r w:rsidRPr="00B21584">
        <w:rPr>
          <w:spacing w:val="-14"/>
          <w:lang w:val="pt-BR"/>
        </w:rPr>
        <w:t xml:space="preserve"> </w:t>
      </w:r>
      <w:r w:rsidRPr="00B21584">
        <w:rPr>
          <w:lang w:val="pt-BR"/>
        </w:rPr>
        <w:t>danos</w:t>
      </w:r>
      <w:r w:rsidRPr="00B21584">
        <w:rPr>
          <w:spacing w:val="-14"/>
          <w:lang w:val="pt-BR"/>
        </w:rPr>
        <w:t xml:space="preserve"> </w:t>
      </w:r>
      <w:r w:rsidRPr="00B21584">
        <w:rPr>
          <w:lang w:val="pt-BR"/>
        </w:rPr>
        <w:t>materiais</w:t>
      </w:r>
      <w:r w:rsidRPr="00B21584">
        <w:rPr>
          <w:spacing w:val="-12"/>
          <w:lang w:val="pt-BR"/>
        </w:rPr>
        <w:t xml:space="preserve"> </w:t>
      </w:r>
      <w:r w:rsidRPr="00B21584">
        <w:rPr>
          <w:lang w:val="pt-BR"/>
        </w:rPr>
        <w:t>ou</w:t>
      </w:r>
      <w:r w:rsidRPr="00B21584">
        <w:rPr>
          <w:spacing w:val="-13"/>
          <w:lang w:val="pt-BR"/>
        </w:rPr>
        <w:t xml:space="preserve"> </w:t>
      </w:r>
      <w:r w:rsidRPr="00B21584">
        <w:rPr>
          <w:lang w:val="pt-BR"/>
        </w:rPr>
        <w:t>pessoais</w:t>
      </w:r>
      <w:r w:rsidRPr="00B21584">
        <w:rPr>
          <w:spacing w:val="-12"/>
          <w:lang w:val="pt-BR"/>
        </w:rPr>
        <w:t xml:space="preserve"> </w:t>
      </w:r>
      <w:r w:rsidRPr="00B21584">
        <w:rPr>
          <w:lang w:val="pt-BR"/>
        </w:rPr>
        <w:t>que forem causados a terceiros, seja pôr atos próprios ou de</w:t>
      </w:r>
      <w:r w:rsidRPr="00B21584">
        <w:rPr>
          <w:spacing w:val="-10"/>
          <w:lang w:val="pt-BR"/>
        </w:rPr>
        <w:t xml:space="preserve"> </w:t>
      </w:r>
      <w:r w:rsidRPr="00B21584">
        <w:rPr>
          <w:lang w:val="pt-BR"/>
        </w:rPr>
        <w:t>terceiros.</w:t>
      </w:r>
    </w:p>
    <w:p w14:paraId="581FD45B" w14:textId="77777777" w:rsidR="001F6CFE" w:rsidRPr="00B21584" w:rsidRDefault="001F6CFE">
      <w:pPr>
        <w:pStyle w:val="Corpodetexto"/>
        <w:spacing w:before="3"/>
        <w:rPr>
          <w:lang w:val="pt-BR"/>
        </w:rPr>
      </w:pPr>
    </w:p>
    <w:p w14:paraId="58228624" w14:textId="77777777" w:rsidR="001F6CFE" w:rsidRPr="00B21584" w:rsidRDefault="00EB31E2">
      <w:pPr>
        <w:pStyle w:val="Corpodetexto"/>
        <w:spacing w:line="247" w:lineRule="auto"/>
        <w:ind w:left="537" w:right="1042" w:hanging="10"/>
        <w:jc w:val="both"/>
        <w:rPr>
          <w:lang w:val="pt-BR"/>
        </w:rPr>
      </w:pPr>
      <w:r w:rsidRPr="00B21584">
        <w:rPr>
          <w:b/>
          <w:lang w:val="pt-BR"/>
        </w:rPr>
        <w:t>CLÁUSULA</w:t>
      </w:r>
      <w:r w:rsidRPr="00B21584">
        <w:rPr>
          <w:b/>
          <w:spacing w:val="-9"/>
          <w:lang w:val="pt-BR"/>
        </w:rPr>
        <w:t xml:space="preserve"> </w:t>
      </w:r>
      <w:r w:rsidRPr="00B21584">
        <w:rPr>
          <w:b/>
          <w:lang w:val="pt-BR"/>
        </w:rPr>
        <w:t>SÉTIMA</w:t>
      </w:r>
      <w:r w:rsidRPr="00B21584">
        <w:rPr>
          <w:b/>
          <w:spacing w:val="-8"/>
          <w:lang w:val="pt-BR"/>
        </w:rPr>
        <w:t xml:space="preserve"> </w:t>
      </w:r>
      <w:r w:rsidRPr="00B21584">
        <w:rPr>
          <w:b/>
          <w:lang w:val="pt-BR"/>
        </w:rPr>
        <w:t>–</w:t>
      </w:r>
      <w:r w:rsidRPr="00B21584">
        <w:rPr>
          <w:b/>
          <w:spacing w:val="-7"/>
          <w:lang w:val="pt-BR"/>
        </w:rPr>
        <w:t xml:space="preserve"> </w:t>
      </w:r>
      <w:r w:rsidRPr="00B21584">
        <w:rPr>
          <w:lang w:val="pt-BR"/>
        </w:rPr>
        <w:t>A</w:t>
      </w:r>
      <w:r w:rsidRPr="00B21584">
        <w:rPr>
          <w:spacing w:val="-7"/>
          <w:lang w:val="pt-BR"/>
        </w:rPr>
        <w:t xml:space="preserve"> </w:t>
      </w:r>
      <w:r w:rsidRPr="00B21584">
        <w:rPr>
          <w:lang w:val="pt-BR"/>
        </w:rPr>
        <w:t>despesa</w:t>
      </w:r>
      <w:r w:rsidRPr="00B21584">
        <w:rPr>
          <w:spacing w:val="-7"/>
          <w:lang w:val="pt-BR"/>
        </w:rPr>
        <w:t xml:space="preserve"> </w:t>
      </w:r>
      <w:r w:rsidRPr="00B21584">
        <w:rPr>
          <w:lang w:val="pt-BR"/>
        </w:rPr>
        <w:t>decorrente</w:t>
      </w:r>
      <w:r w:rsidRPr="00B21584">
        <w:rPr>
          <w:spacing w:val="-7"/>
          <w:lang w:val="pt-BR"/>
        </w:rPr>
        <w:t xml:space="preserve"> </w:t>
      </w:r>
      <w:r w:rsidRPr="00B21584">
        <w:rPr>
          <w:lang w:val="pt-BR"/>
        </w:rPr>
        <w:t>deste</w:t>
      </w:r>
      <w:r w:rsidRPr="00B21584">
        <w:rPr>
          <w:spacing w:val="-9"/>
          <w:lang w:val="pt-BR"/>
        </w:rPr>
        <w:t xml:space="preserve"> </w:t>
      </w:r>
      <w:r w:rsidRPr="00B21584">
        <w:rPr>
          <w:lang w:val="pt-BR"/>
        </w:rPr>
        <w:t>ajuste</w:t>
      </w:r>
      <w:r w:rsidRPr="00B21584">
        <w:rPr>
          <w:spacing w:val="-7"/>
          <w:lang w:val="pt-BR"/>
        </w:rPr>
        <w:t xml:space="preserve"> </w:t>
      </w:r>
      <w:r w:rsidRPr="00B21584">
        <w:rPr>
          <w:lang w:val="pt-BR"/>
        </w:rPr>
        <w:t>correrá</w:t>
      </w:r>
      <w:r w:rsidRPr="00B21584">
        <w:rPr>
          <w:spacing w:val="-8"/>
          <w:lang w:val="pt-BR"/>
        </w:rPr>
        <w:t xml:space="preserve"> </w:t>
      </w:r>
      <w:r w:rsidRPr="00B21584">
        <w:rPr>
          <w:lang w:val="pt-BR"/>
        </w:rPr>
        <w:t>a</w:t>
      </w:r>
      <w:r w:rsidRPr="00B21584">
        <w:rPr>
          <w:spacing w:val="-7"/>
          <w:lang w:val="pt-BR"/>
        </w:rPr>
        <w:t xml:space="preserve"> </w:t>
      </w:r>
      <w:r w:rsidRPr="00B21584">
        <w:rPr>
          <w:lang w:val="pt-BR"/>
        </w:rPr>
        <w:t>conta</w:t>
      </w:r>
      <w:r w:rsidRPr="00B21584">
        <w:rPr>
          <w:spacing w:val="-9"/>
          <w:lang w:val="pt-BR"/>
        </w:rPr>
        <w:t xml:space="preserve"> </w:t>
      </w:r>
      <w:r w:rsidRPr="00B21584">
        <w:rPr>
          <w:lang w:val="pt-BR"/>
        </w:rPr>
        <w:t>de</w:t>
      </w:r>
      <w:r w:rsidRPr="00B21584">
        <w:rPr>
          <w:spacing w:val="-7"/>
          <w:lang w:val="pt-BR"/>
        </w:rPr>
        <w:t xml:space="preserve"> </w:t>
      </w:r>
      <w:r w:rsidRPr="00B21584">
        <w:rPr>
          <w:lang w:val="pt-BR"/>
        </w:rPr>
        <w:t>recurso</w:t>
      </w:r>
      <w:r w:rsidRPr="00B21584">
        <w:rPr>
          <w:spacing w:val="-8"/>
          <w:lang w:val="pt-BR"/>
        </w:rPr>
        <w:t xml:space="preserve"> </w:t>
      </w:r>
      <w:r w:rsidRPr="00B21584">
        <w:rPr>
          <w:lang w:val="pt-BR"/>
        </w:rPr>
        <w:t>proveniente</w:t>
      </w:r>
      <w:r w:rsidRPr="00B21584">
        <w:rPr>
          <w:spacing w:val="-7"/>
          <w:lang w:val="pt-BR"/>
        </w:rPr>
        <w:t xml:space="preserve"> </w:t>
      </w:r>
      <w:r w:rsidRPr="00B21584">
        <w:rPr>
          <w:lang w:val="pt-BR"/>
        </w:rPr>
        <w:t>de</w:t>
      </w:r>
      <w:r w:rsidRPr="00B21584">
        <w:rPr>
          <w:spacing w:val="-7"/>
          <w:lang w:val="pt-BR"/>
        </w:rPr>
        <w:t xml:space="preserve"> </w:t>
      </w:r>
      <w:r w:rsidRPr="00B21584">
        <w:rPr>
          <w:lang w:val="pt-BR"/>
        </w:rPr>
        <w:t>recurso próprio, cuja dotação orçamentária consignada no</w:t>
      </w:r>
      <w:r w:rsidRPr="00B21584">
        <w:rPr>
          <w:spacing w:val="-6"/>
          <w:lang w:val="pt-BR"/>
        </w:rPr>
        <w:t xml:space="preserve"> </w:t>
      </w:r>
      <w:r w:rsidRPr="00B21584">
        <w:rPr>
          <w:lang w:val="pt-BR"/>
        </w:rPr>
        <w:t>Orçamento</w:t>
      </w:r>
    </w:p>
    <w:p w14:paraId="3F81002D" w14:textId="77777777" w:rsidR="001F6CFE" w:rsidRPr="00636B82" w:rsidRDefault="00EB31E2">
      <w:pPr>
        <w:pStyle w:val="Corpodetexto"/>
        <w:spacing w:before="4"/>
        <w:ind w:left="527"/>
        <w:jc w:val="both"/>
        <w:rPr>
          <w:lang w:val="pt-BR"/>
        </w:rPr>
      </w:pPr>
      <w:r w:rsidRPr="00636B82">
        <w:rPr>
          <w:lang w:val="pt-BR"/>
        </w:rPr>
        <w:t>Municipal é:</w:t>
      </w:r>
    </w:p>
    <w:p w14:paraId="52F083CE" w14:textId="77777777" w:rsidR="001F6CFE" w:rsidRPr="00636B82" w:rsidRDefault="001F6CFE">
      <w:pPr>
        <w:pStyle w:val="Corpodetexto"/>
        <w:rPr>
          <w:lang w:val="pt-BR"/>
        </w:rPr>
      </w:pPr>
    </w:p>
    <w:p w14:paraId="6FFD5E49" w14:textId="3D37AEA2" w:rsidR="001F6CFE" w:rsidRPr="00B21584" w:rsidRDefault="00EB31E2">
      <w:pPr>
        <w:pStyle w:val="Corpodetexto"/>
        <w:spacing w:line="247" w:lineRule="auto"/>
        <w:ind w:left="537" w:right="1034" w:hanging="10"/>
        <w:jc w:val="both"/>
        <w:rPr>
          <w:lang w:val="pt-BR"/>
        </w:rPr>
      </w:pPr>
      <w:r w:rsidRPr="00B21584">
        <w:rPr>
          <w:b/>
          <w:lang w:val="pt-BR"/>
        </w:rPr>
        <w:t>CLÁUSULA OITAVA – VIG</w:t>
      </w:r>
      <w:r w:rsidR="003A0B17">
        <w:rPr>
          <w:b/>
          <w:lang w:val="pt-BR"/>
        </w:rPr>
        <w:t>Ê</w:t>
      </w:r>
      <w:r w:rsidRPr="00B21584">
        <w:rPr>
          <w:b/>
          <w:lang w:val="pt-BR"/>
        </w:rPr>
        <w:t xml:space="preserve">NCIA </w:t>
      </w:r>
      <w:r w:rsidRPr="00B21584">
        <w:rPr>
          <w:lang w:val="pt-BR"/>
        </w:rPr>
        <w:t>- Prazo de validade do presente contrato será de</w:t>
      </w:r>
      <w:r w:rsidRPr="00B21584">
        <w:rPr>
          <w:u w:val="single"/>
          <w:lang w:val="pt-BR"/>
        </w:rPr>
        <w:t xml:space="preserve"> </w:t>
      </w:r>
      <w:proofErr w:type="gramStart"/>
      <w:r w:rsidRPr="00B21584">
        <w:rPr>
          <w:lang w:val="pt-BR"/>
        </w:rPr>
        <w:t>(</w:t>
      </w:r>
      <w:r w:rsidRPr="00B21584">
        <w:rPr>
          <w:u w:val="single"/>
          <w:lang w:val="pt-BR"/>
        </w:rPr>
        <w:t xml:space="preserve"> </w:t>
      </w:r>
      <w:r w:rsidRPr="00B21584">
        <w:rPr>
          <w:lang w:val="pt-BR"/>
        </w:rPr>
        <w:t>)</w:t>
      </w:r>
      <w:proofErr w:type="gramEnd"/>
      <w:r w:rsidRPr="00B21584">
        <w:rPr>
          <w:lang w:val="pt-BR"/>
        </w:rPr>
        <w:t xml:space="preserve"> meses e as alterações às cláusulas ora convencionadas</w:t>
      </w:r>
      <w:r w:rsidR="00636B82">
        <w:rPr>
          <w:lang w:val="pt-BR"/>
        </w:rPr>
        <w:t xml:space="preserve">, inclusive as prorrogações, </w:t>
      </w:r>
      <w:r w:rsidRPr="00B21584">
        <w:rPr>
          <w:lang w:val="pt-BR"/>
        </w:rPr>
        <w:t>serão procedidas através de aditamentos de comum acordo com a Lei nº 8666/93, devidamente justificada e sempre por escrito.</w:t>
      </w:r>
    </w:p>
    <w:p w14:paraId="6616F84D" w14:textId="77777777" w:rsidR="00181901" w:rsidRPr="00B21584" w:rsidRDefault="00181901">
      <w:pPr>
        <w:pStyle w:val="Corpodetexto"/>
        <w:spacing w:line="247" w:lineRule="auto"/>
        <w:ind w:left="537" w:right="1034" w:hanging="10"/>
        <w:jc w:val="both"/>
        <w:rPr>
          <w:lang w:val="pt-BR"/>
        </w:rPr>
      </w:pPr>
    </w:p>
    <w:p w14:paraId="1A407D76" w14:textId="77777777" w:rsidR="00181901" w:rsidRPr="00B21584" w:rsidRDefault="00181901">
      <w:pPr>
        <w:pStyle w:val="Corpodetexto"/>
        <w:spacing w:line="247" w:lineRule="auto"/>
        <w:ind w:left="537" w:right="1034" w:hanging="10"/>
        <w:jc w:val="both"/>
        <w:rPr>
          <w:lang w:val="pt-BR"/>
        </w:rPr>
      </w:pPr>
      <w:r w:rsidRPr="00B21584">
        <w:rPr>
          <w:b/>
          <w:bCs/>
          <w:u w:val="single"/>
          <w:lang w:val="pt-BR"/>
        </w:rPr>
        <w:t>Parágrafo Primeiro</w:t>
      </w:r>
      <w:r w:rsidRPr="00B21584">
        <w:rPr>
          <w:lang w:val="pt-BR"/>
        </w:rPr>
        <w:t xml:space="preserve"> - A Contratante fica obrigada a aceitar, nas mesmas condições contratuais, os acréscimos ou </w:t>
      </w:r>
      <w:proofErr w:type="gramStart"/>
      <w:r w:rsidRPr="00B21584">
        <w:rPr>
          <w:lang w:val="pt-BR"/>
        </w:rPr>
        <w:t>supressões</w:t>
      </w:r>
      <w:r w:rsidRPr="00B21584">
        <w:rPr>
          <w:spacing w:val="-10"/>
          <w:lang w:val="pt-BR"/>
        </w:rPr>
        <w:t xml:space="preserve"> </w:t>
      </w:r>
      <w:r w:rsidRPr="00B21584">
        <w:rPr>
          <w:lang w:val="pt-BR"/>
        </w:rPr>
        <w:t>propostos</w:t>
      </w:r>
      <w:proofErr w:type="gramEnd"/>
      <w:r w:rsidRPr="00B21584">
        <w:rPr>
          <w:spacing w:val="-10"/>
          <w:lang w:val="pt-BR"/>
        </w:rPr>
        <w:t xml:space="preserve"> </w:t>
      </w:r>
      <w:r w:rsidRPr="00B21584">
        <w:rPr>
          <w:lang w:val="pt-BR"/>
        </w:rPr>
        <w:t>pela</w:t>
      </w:r>
      <w:r w:rsidRPr="00B21584">
        <w:rPr>
          <w:spacing w:val="-12"/>
          <w:lang w:val="pt-BR"/>
        </w:rPr>
        <w:t xml:space="preserve"> </w:t>
      </w:r>
      <w:r w:rsidRPr="00B21584">
        <w:rPr>
          <w:lang w:val="pt-BR"/>
        </w:rPr>
        <w:t>Administração,</w:t>
      </w:r>
      <w:r w:rsidRPr="00B21584">
        <w:rPr>
          <w:spacing w:val="-10"/>
          <w:lang w:val="pt-BR"/>
        </w:rPr>
        <w:t xml:space="preserve"> </w:t>
      </w:r>
      <w:r w:rsidRPr="00B21584">
        <w:rPr>
          <w:lang w:val="pt-BR"/>
        </w:rPr>
        <w:t>nos</w:t>
      </w:r>
      <w:r w:rsidRPr="00B21584">
        <w:rPr>
          <w:spacing w:val="-10"/>
          <w:lang w:val="pt-BR"/>
        </w:rPr>
        <w:t xml:space="preserve"> </w:t>
      </w:r>
      <w:r w:rsidRPr="00B21584">
        <w:rPr>
          <w:lang w:val="pt-BR"/>
        </w:rPr>
        <w:t>termos</w:t>
      </w:r>
      <w:r w:rsidRPr="00B21584">
        <w:rPr>
          <w:spacing w:val="-10"/>
          <w:lang w:val="pt-BR"/>
        </w:rPr>
        <w:t xml:space="preserve"> </w:t>
      </w:r>
      <w:r w:rsidRPr="00B21584">
        <w:rPr>
          <w:lang w:val="pt-BR"/>
        </w:rPr>
        <w:t>do</w:t>
      </w:r>
      <w:r w:rsidRPr="00B21584">
        <w:rPr>
          <w:spacing w:val="-10"/>
          <w:lang w:val="pt-BR"/>
        </w:rPr>
        <w:t xml:space="preserve"> </w:t>
      </w:r>
      <w:r w:rsidRPr="00B21584">
        <w:rPr>
          <w:lang w:val="pt-BR"/>
        </w:rPr>
        <w:t>disposto</w:t>
      </w:r>
      <w:r w:rsidRPr="00B21584">
        <w:rPr>
          <w:spacing w:val="-9"/>
          <w:lang w:val="pt-BR"/>
        </w:rPr>
        <w:t xml:space="preserve"> </w:t>
      </w:r>
      <w:r w:rsidRPr="00B21584">
        <w:rPr>
          <w:lang w:val="pt-BR"/>
        </w:rPr>
        <w:t>no</w:t>
      </w:r>
      <w:r w:rsidRPr="00B21584">
        <w:rPr>
          <w:spacing w:val="-10"/>
          <w:lang w:val="pt-BR"/>
        </w:rPr>
        <w:t xml:space="preserve"> </w:t>
      </w:r>
      <w:r w:rsidRPr="00B21584">
        <w:rPr>
          <w:lang w:val="pt-BR"/>
        </w:rPr>
        <w:t>artigo</w:t>
      </w:r>
      <w:r w:rsidRPr="00B21584">
        <w:rPr>
          <w:spacing w:val="-12"/>
          <w:lang w:val="pt-BR"/>
        </w:rPr>
        <w:t xml:space="preserve"> </w:t>
      </w:r>
      <w:r w:rsidRPr="00B21584">
        <w:rPr>
          <w:lang w:val="pt-BR"/>
        </w:rPr>
        <w:t>65,</w:t>
      </w:r>
      <w:r w:rsidRPr="00B21584">
        <w:rPr>
          <w:spacing w:val="-10"/>
          <w:lang w:val="pt-BR"/>
        </w:rPr>
        <w:t xml:space="preserve"> </w:t>
      </w:r>
      <w:r w:rsidRPr="00B21584">
        <w:rPr>
          <w:lang w:val="pt-BR"/>
        </w:rPr>
        <w:t>parágrafo</w:t>
      </w:r>
      <w:r w:rsidRPr="00B21584">
        <w:rPr>
          <w:spacing w:val="-10"/>
          <w:lang w:val="pt-BR"/>
        </w:rPr>
        <w:t xml:space="preserve"> </w:t>
      </w:r>
      <w:r w:rsidRPr="00B21584">
        <w:rPr>
          <w:lang w:val="pt-BR"/>
        </w:rPr>
        <w:t>1°,</w:t>
      </w:r>
      <w:r w:rsidRPr="00B21584">
        <w:rPr>
          <w:spacing w:val="-10"/>
          <w:lang w:val="pt-BR"/>
        </w:rPr>
        <w:t xml:space="preserve"> </w:t>
      </w:r>
      <w:r w:rsidRPr="00B21584">
        <w:rPr>
          <w:lang w:val="pt-BR"/>
        </w:rPr>
        <w:t>da</w:t>
      </w:r>
      <w:r w:rsidRPr="00B21584">
        <w:rPr>
          <w:spacing w:val="-10"/>
          <w:lang w:val="pt-BR"/>
        </w:rPr>
        <w:t xml:space="preserve"> </w:t>
      </w:r>
      <w:r w:rsidRPr="00B21584">
        <w:rPr>
          <w:lang w:val="pt-BR"/>
        </w:rPr>
        <w:t>Lei 8.666/93, com alterações</w:t>
      </w:r>
      <w:r w:rsidRPr="00B21584">
        <w:rPr>
          <w:spacing w:val="-6"/>
          <w:lang w:val="pt-BR"/>
        </w:rPr>
        <w:t xml:space="preserve"> </w:t>
      </w:r>
      <w:r w:rsidRPr="00B21584">
        <w:rPr>
          <w:lang w:val="pt-BR"/>
        </w:rPr>
        <w:t>posteriores.</w:t>
      </w:r>
    </w:p>
    <w:p w14:paraId="3719E964" w14:textId="77777777" w:rsidR="001F6CFE" w:rsidRPr="00B21584" w:rsidRDefault="001F6CFE">
      <w:pPr>
        <w:pStyle w:val="Corpodetexto"/>
        <w:spacing w:before="3"/>
        <w:rPr>
          <w:lang w:val="pt-BR"/>
        </w:rPr>
      </w:pPr>
    </w:p>
    <w:p w14:paraId="781B6CC7" w14:textId="77777777" w:rsidR="001F6CFE" w:rsidRPr="00B21584" w:rsidRDefault="00EB31E2">
      <w:pPr>
        <w:pStyle w:val="Corpodetexto"/>
        <w:spacing w:line="247" w:lineRule="auto"/>
        <w:ind w:left="537" w:right="1033" w:hanging="10"/>
        <w:jc w:val="both"/>
        <w:rPr>
          <w:lang w:val="pt-BR"/>
        </w:rPr>
      </w:pPr>
      <w:r w:rsidRPr="00B21584">
        <w:rPr>
          <w:b/>
          <w:u w:val="single"/>
          <w:lang w:val="pt-BR"/>
        </w:rPr>
        <w:t xml:space="preserve">Parágrafo </w:t>
      </w:r>
      <w:r w:rsidR="00181901" w:rsidRPr="00B21584">
        <w:rPr>
          <w:b/>
          <w:u w:val="single"/>
          <w:lang w:val="pt-BR"/>
        </w:rPr>
        <w:t>Segundo</w:t>
      </w:r>
      <w:r w:rsidR="00181901" w:rsidRPr="00B21584">
        <w:rPr>
          <w:bCs/>
          <w:lang w:val="pt-BR"/>
        </w:rPr>
        <w:t xml:space="preserve"> </w:t>
      </w:r>
      <w:r w:rsidRPr="00B21584">
        <w:rPr>
          <w:bCs/>
          <w:lang w:val="pt-BR"/>
        </w:rPr>
        <w:t xml:space="preserve"> </w:t>
      </w:r>
      <w:r w:rsidRPr="00B21584">
        <w:rPr>
          <w:lang w:val="pt-BR"/>
        </w:rPr>
        <w:t>- A execução do contrato será acompanhada e fiscalizada, pela Secretaria (solicitante),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4F290B1F" w14:textId="77777777" w:rsidR="001F6CFE" w:rsidRPr="00B21584" w:rsidRDefault="00EB31E2">
      <w:pPr>
        <w:pStyle w:val="Corpodetexto"/>
        <w:spacing w:before="220" w:line="249" w:lineRule="auto"/>
        <w:ind w:left="537" w:right="1040" w:hanging="10"/>
        <w:jc w:val="both"/>
        <w:rPr>
          <w:lang w:val="pt-BR"/>
        </w:rPr>
      </w:pPr>
      <w:r w:rsidRPr="00B21584">
        <w:rPr>
          <w:b/>
          <w:lang w:val="pt-BR"/>
        </w:rPr>
        <w:t xml:space="preserve">CLÁUSULA NONA - </w:t>
      </w:r>
      <w:r w:rsidRPr="00B21584">
        <w:rPr>
          <w:lang w:val="pt-BR"/>
        </w:rPr>
        <w:t>A Contratada está sujeita as seguintes multas, sem prejuízo do ressarcimento de eventuais</w:t>
      </w:r>
      <w:r w:rsidRPr="00B21584">
        <w:rPr>
          <w:spacing w:val="-11"/>
          <w:lang w:val="pt-BR"/>
        </w:rPr>
        <w:t xml:space="preserve"> </w:t>
      </w:r>
      <w:r w:rsidRPr="00B21584">
        <w:rPr>
          <w:lang w:val="pt-BR"/>
        </w:rPr>
        <w:t>danos</w:t>
      </w:r>
      <w:r w:rsidRPr="00B21584">
        <w:rPr>
          <w:spacing w:val="-10"/>
          <w:lang w:val="pt-BR"/>
        </w:rPr>
        <w:t xml:space="preserve"> </w:t>
      </w:r>
      <w:r w:rsidRPr="00B21584">
        <w:rPr>
          <w:lang w:val="pt-BR"/>
        </w:rPr>
        <w:t>causados</w:t>
      </w:r>
      <w:r w:rsidRPr="00B21584">
        <w:rPr>
          <w:spacing w:val="-13"/>
          <w:lang w:val="pt-BR"/>
        </w:rPr>
        <w:t xml:space="preserve"> </w:t>
      </w:r>
      <w:r w:rsidRPr="00B21584">
        <w:rPr>
          <w:lang w:val="pt-BR"/>
        </w:rPr>
        <w:t>à</w:t>
      </w:r>
      <w:r w:rsidRPr="00B21584">
        <w:rPr>
          <w:spacing w:val="-10"/>
          <w:lang w:val="pt-BR"/>
        </w:rPr>
        <w:t xml:space="preserve"> </w:t>
      </w:r>
      <w:r w:rsidRPr="00B21584">
        <w:rPr>
          <w:lang w:val="pt-BR"/>
        </w:rPr>
        <w:t>Prefeitura</w:t>
      </w:r>
      <w:r w:rsidRPr="00B21584">
        <w:rPr>
          <w:spacing w:val="-10"/>
          <w:lang w:val="pt-BR"/>
        </w:rPr>
        <w:t xml:space="preserve"> </w:t>
      </w:r>
      <w:r w:rsidRPr="00B21584">
        <w:rPr>
          <w:lang w:val="pt-BR"/>
        </w:rPr>
        <w:t>ou</w:t>
      </w:r>
      <w:r w:rsidRPr="00B21584">
        <w:rPr>
          <w:spacing w:val="-12"/>
          <w:lang w:val="pt-BR"/>
        </w:rPr>
        <w:t xml:space="preserve"> </w:t>
      </w:r>
      <w:r w:rsidRPr="00B21584">
        <w:rPr>
          <w:lang w:val="pt-BR"/>
        </w:rPr>
        <w:t>a</w:t>
      </w:r>
      <w:r w:rsidRPr="00B21584">
        <w:rPr>
          <w:spacing w:val="-4"/>
          <w:lang w:val="pt-BR"/>
        </w:rPr>
        <w:t xml:space="preserve"> </w:t>
      </w:r>
      <w:r w:rsidRPr="00B21584">
        <w:rPr>
          <w:lang w:val="pt-BR"/>
        </w:rPr>
        <w:t>terceiros,</w:t>
      </w:r>
      <w:r w:rsidRPr="00B21584">
        <w:rPr>
          <w:spacing w:val="-12"/>
          <w:lang w:val="pt-BR"/>
        </w:rPr>
        <w:t xml:space="preserve"> </w:t>
      </w:r>
      <w:r w:rsidRPr="00B21584">
        <w:rPr>
          <w:lang w:val="pt-BR"/>
        </w:rPr>
        <w:t>podendo</w:t>
      </w:r>
      <w:r w:rsidRPr="00B21584">
        <w:rPr>
          <w:spacing w:val="-10"/>
          <w:lang w:val="pt-BR"/>
        </w:rPr>
        <w:t xml:space="preserve"> </w:t>
      </w:r>
      <w:r w:rsidRPr="00B21584">
        <w:rPr>
          <w:lang w:val="pt-BR"/>
        </w:rPr>
        <w:t>ser</w:t>
      </w:r>
      <w:r w:rsidRPr="00B21584">
        <w:rPr>
          <w:spacing w:val="-11"/>
          <w:lang w:val="pt-BR"/>
        </w:rPr>
        <w:t xml:space="preserve"> </w:t>
      </w:r>
      <w:r w:rsidRPr="00B21584">
        <w:rPr>
          <w:lang w:val="pt-BR"/>
        </w:rPr>
        <w:t>descontado</w:t>
      </w:r>
      <w:r w:rsidRPr="00B21584">
        <w:rPr>
          <w:spacing w:val="-10"/>
          <w:lang w:val="pt-BR"/>
        </w:rPr>
        <w:t xml:space="preserve"> </w:t>
      </w:r>
      <w:r w:rsidRPr="00B21584">
        <w:rPr>
          <w:lang w:val="pt-BR"/>
        </w:rPr>
        <w:t>do</w:t>
      </w:r>
      <w:r w:rsidRPr="00B21584">
        <w:rPr>
          <w:spacing w:val="-12"/>
          <w:lang w:val="pt-BR"/>
        </w:rPr>
        <w:t xml:space="preserve"> </w:t>
      </w:r>
      <w:r w:rsidRPr="00B21584">
        <w:rPr>
          <w:lang w:val="pt-BR"/>
        </w:rPr>
        <w:t>crédito</w:t>
      </w:r>
      <w:r w:rsidRPr="00B21584">
        <w:rPr>
          <w:spacing w:val="-10"/>
          <w:lang w:val="pt-BR"/>
        </w:rPr>
        <w:t xml:space="preserve"> </w:t>
      </w:r>
      <w:r w:rsidRPr="00B21584">
        <w:rPr>
          <w:lang w:val="pt-BR"/>
        </w:rPr>
        <w:t>a</w:t>
      </w:r>
      <w:r w:rsidRPr="00B21584">
        <w:rPr>
          <w:spacing w:val="-10"/>
          <w:lang w:val="pt-BR"/>
        </w:rPr>
        <w:t xml:space="preserve"> </w:t>
      </w:r>
      <w:r w:rsidRPr="00B21584">
        <w:rPr>
          <w:lang w:val="pt-BR"/>
        </w:rPr>
        <w:t>receber,</w:t>
      </w:r>
      <w:r w:rsidRPr="00B21584">
        <w:rPr>
          <w:spacing w:val="-10"/>
          <w:lang w:val="pt-BR"/>
        </w:rPr>
        <w:t xml:space="preserve"> </w:t>
      </w:r>
      <w:r w:rsidRPr="00B21584">
        <w:rPr>
          <w:lang w:val="pt-BR"/>
        </w:rPr>
        <w:t>em</w:t>
      </w:r>
      <w:r w:rsidRPr="00B21584">
        <w:rPr>
          <w:spacing w:val="-11"/>
          <w:lang w:val="pt-BR"/>
        </w:rPr>
        <w:t xml:space="preserve"> </w:t>
      </w:r>
      <w:r w:rsidRPr="00B21584">
        <w:rPr>
          <w:lang w:val="pt-BR"/>
        </w:rPr>
        <w:t>favor da</w:t>
      </w:r>
      <w:r w:rsidRPr="00B21584">
        <w:rPr>
          <w:spacing w:val="-1"/>
          <w:lang w:val="pt-BR"/>
        </w:rPr>
        <w:t xml:space="preserve"> </w:t>
      </w:r>
      <w:r w:rsidRPr="00B21584">
        <w:rPr>
          <w:lang w:val="pt-BR"/>
        </w:rPr>
        <w:t>Contratante:</w:t>
      </w:r>
    </w:p>
    <w:p w14:paraId="749C95C6" w14:textId="77777777" w:rsidR="001F6CFE" w:rsidRPr="00B21584" w:rsidRDefault="001F6CFE">
      <w:pPr>
        <w:pStyle w:val="Corpodetexto"/>
        <w:spacing w:before="9"/>
        <w:rPr>
          <w:lang w:val="pt-BR"/>
        </w:rPr>
      </w:pPr>
    </w:p>
    <w:p w14:paraId="362AD440" w14:textId="77777777" w:rsidR="001F6CFE" w:rsidRPr="00B21584" w:rsidRDefault="00EB31E2" w:rsidP="000A7703">
      <w:pPr>
        <w:pStyle w:val="PargrafodaLista"/>
        <w:numPr>
          <w:ilvl w:val="0"/>
          <w:numId w:val="15"/>
        </w:numPr>
        <w:tabs>
          <w:tab w:val="left" w:pos="1250"/>
        </w:tabs>
        <w:spacing w:before="4" w:line="247" w:lineRule="auto"/>
        <w:ind w:right="1035" w:hanging="9"/>
        <w:jc w:val="both"/>
        <w:rPr>
          <w:b/>
          <w:sz w:val="24"/>
          <w:szCs w:val="24"/>
          <w:lang w:val="pt-BR"/>
        </w:rPr>
      </w:pPr>
      <w:r w:rsidRPr="00B21584">
        <w:rPr>
          <w:sz w:val="24"/>
          <w:szCs w:val="24"/>
          <w:lang w:val="pt-BR"/>
        </w:rPr>
        <w:t xml:space="preserve">- A recusa da Adjudicatária em assinar o Termo de Contrato, dentro do prazo de 05 (cinco) dias, </w:t>
      </w:r>
      <w:r w:rsidRPr="00B21584">
        <w:rPr>
          <w:sz w:val="24"/>
          <w:szCs w:val="24"/>
          <w:lang w:val="pt-BR"/>
        </w:rPr>
        <w:lastRenderedPageBreak/>
        <w:t>contados</w:t>
      </w:r>
      <w:r w:rsidRPr="00B21584">
        <w:rPr>
          <w:spacing w:val="-10"/>
          <w:sz w:val="24"/>
          <w:szCs w:val="24"/>
          <w:lang w:val="pt-BR"/>
        </w:rPr>
        <w:t xml:space="preserve"> </w:t>
      </w:r>
      <w:r w:rsidRPr="00B21584">
        <w:rPr>
          <w:sz w:val="24"/>
          <w:szCs w:val="24"/>
          <w:lang w:val="pt-BR"/>
        </w:rPr>
        <w:t>a</w:t>
      </w:r>
      <w:r w:rsidRPr="00B21584">
        <w:rPr>
          <w:spacing w:val="-10"/>
          <w:sz w:val="24"/>
          <w:szCs w:val="24"/>
          <w:lang w:val="pt-BR"/>
        </w:rPr>
        <w:t xml:space="preserve"> </w:t>
      </w:r>
      <w:r w:rsidRPr="00B21584">
        <w:rPr>
          <w:sz w:val="24"/>
          <w:szCs w:val="24"/>
          <w:lang w:val="pt-BR"/>
        </w:rPr>
        <w:t>partir</w:t>
      </w:r>
      <w:r w:rsidRPr="00B21584">
        <w:rPr>
          <w:spacing w:val="-9"/>
          <w:sz w:val="24"/>
          <w:szCs w:val="24"/>
          <w:lang w:val="pt-BR"/>
        </w:rPr>
        <w:t xml:space="preserve"> </w:t>
      </w:r>
      <w:r w:rsidRPr="00B21584">
        <w:rPr>
          <w:sz w:val="24"/>
          <w:szCs w:val="24"/>
          <w:lang w:val="pt-BR"/>
        </w:rPr>
        <w:t>da</w:t>
      </w:r>
      <w:r w:rsidRPr="00B21584">
        <w:rPr>
          <w:spacing w:val="-7"/>
          <w:sz w:val="24"/>
          <w:szCs w:val="24"/>
          <w:lang w:val="pt-BR"/>
        </w:rPr>
        <w:t xml:space="preserve"> </w:t>
      </w:r>
      <w:r w:rsidRPr="00B21584">
        <w:rPr>
          <w:sz w:val="24"/>
          <w:szCs w:val="24"/>
          <w:lang w:val="pt-BR"/>
        </w:rPr>
        <w:t>intimação,</w:t>
      </w:r>
      <w:r w:rsidRPr="00B21584">
        <w:rPr>
          <w:spacing w:val="-7"/>
          <w:sz w:val="24"/>
          <w:szCs w:val="24"/>
          <w:lang w:val="pt-BR"/>
        </w:rPr>
        <w:t xml:space="preserve"> </w:t>
      </w:r>
      <w:r w:rsidRPr="00B21584">
        <w:rPr>
          <w:sz w:val="24"/>
          <w:szCs w:val="24"/>
          <w:lang w:val="pt-BR"/>
        </w:rPr>
        <w:t>sujeita-a</w:t>
      </w:r>
      <w:r w:rsidRPr="00B21584">
        <w:rPr>
          <w:spacing w:val="-9"/>
          <w:sz w:val="24"/>
          <w:szCs w:val="24"/>
          <w:lang w:val="pt-BR"/>
        </w:rPr>
        <w:t xml:space="preserve"> </w:t>
      </w:r>
      <w:r w:rsidRPr="00B21584">
        <w:rPr>
          <w:sz w:val="24"/>
          <w:szCs w:val="24"/>
          <w:lang w:val="pt-BR"/>
        </w:rPr>
        <w:t>a</w:t>
      </w:r>
      <w:r w:rsidRPr="00B21584">
        <w:rPr>
          <w:spacing w:val="-9"/>
          <w:sz w:val="24"/>
          <w:szCs w:val="24"/>
          <w:lang w:val="pt-BR"/>
        </w:rPr>
        <w:t xml:space="preserve"> </w:t>
      </w:r>
      <w:r w:rsidRPr="00B21584">
        <w:rPr>
          <w:sz w:val="24"/>
          <w:szCs w:val="24"/>
          <w:lang w:val="pt-BR"/>
        </w:rPr>
        <w:t>penalidade</w:t>
      </w:r>
      <w:r w:rsidRPr="00B21584">
        <w:rPr>
          <w:spacing w:val="-9"/>
          <w:sz w:val="24"/>
          <w:szCs w:val="24"/>
          <w:lang w:val="pt-BR"/>
        </w:rPr>
        <w:t xml:space="preserve"> </w:t>
      </w:r>
      <w:r w:rsidRPr="00B21584">
        <w:rPr>
          <w:sz w:val="24"/>
          <w:szCs w:val="24"/>
          <w:lang w:val="pt-BR"/>
        </w:rPr>
        <w:t>de</w:t>
      </w:r>
      <w:r w:rsidRPr="00B21584">
        <w:rPr>
          <w:spacing w:val="-7"/>
          <w:sz w:val="24"/>
          <w:szCs w:val="24"/>
          <w:lang w:val="pt-BR"/>
        </w:rPr>
        <w:t xml:space="preserve"> </w:t>
      </w:r>
      <w:r w:rsidRPr="00B21584">
        <w:rPr>
          <w:sz w:val="24"/>
          <w:szCs w:val="24"/>
          <w:lang w:val="pt-BR"/>
        </w:rPr>
        <w:t>multa</w:t>
      </w:r>
      <w:r w:rsidRPr="00B21584">
        <w:rPr>
          <w:spacing w:val="-9"/>
          <w:sz w:val="24"/>
          <w:szCs w:val="24"/>
          <w:lang w:val="pt-BR"/>
        </w:rPr>
        <w:t xml:space="preserve"> </w:t>
      </w:r>
      <w:r w:rsidRPr="00B21584">
        <w:rPr>
          <w:sz w:val="24"/>
          <w:szCs w:val="24"/>
          <w:lang w:val="pt-BR"/>
        </w:rPr>
        <w:t>no</w:t>
      </w:r>
      <w:r w:rsidRPr="00B21584">
        <w:rPr>
          <w:spacing w:val="-9"/>
          <w:sz w:val="24"/>
          <w:szCs w:val="24"/>
          <w:lang w:val="pt-BR"/>
        </w:rPr>
        <w:t xml:space="preserve"> </w:t>
      </w:r>
      <w:r w:rsidRPr="00B21584">
        <w:rPr>
          <w:sz w:val="24"/>
          <w:szCs w:val="24"/>
          <w:lang w:val="pt-BR"/>
        </w:rPr>
        <w:t>percentual</w:t>
      </w:r>
      <w:r w:rsidRPr="00B21584">
        <w:rPr>
          <w:spacing w:val="-11"/>
          <w:sz w:val="24"/>
          <w:szCs w:val="24"/>
          <w:lang w:val="pt-BR"/>
        </w:rPr>
        <w:t xml:space="preserve"> </w:t>
      </w:r>
      <w:r w:rsidRPr="00B21584">
        <w:rPr>
          <w:sz w:val="24"/>
          <w:szCs w:val="24"/>
          <w:lang w:val="pt-BR"/>
        </w:rPr>
        <w:t>de</w:t>
      </w:r>
      <w:r w:rsidRPr="00B21584">
        <w:rPr>
          <w:spacing w:val="-10"/>
          <w:sz w:val="24"/>
          <w:szCs w:val="24"/>
          <w:lang w:val="pt-BR"/>
        </w:rPr>
        <w:t xml:space="preserve"> </w:t>
      </w:r>
      <w:r w:rsidRPr="00B21584">
        <w:rPr>
          <w:sz w:val="24"/>
          <w:szCs w:val="24"/>
          <w:lang w:val="pt-BR"/>
        </w:rPr>
        <w:t>10%</w:t>
      </w:r>
      <w:r w:rsidRPr="00B21584">
        <w:rPr>
          <w:spacing w:val="-10"/>
          <w:sz w:val="24"/>
          <w:szCs w:val="24"/>
          <w:lang w:val="pt-BR"/>
        </w:rPr>
        <w:t xml:space="preserve"> </w:t>
      </w:r>
      <w:r w:rsidRPr="00B21584">
        <w:rPr>
          <w:sz w:val="24"/>
          <w:szCs w:val="24"/>
          <w:lang w:val="pt-BR"/>
        </w:rPr>
        <w:t>(dez</w:t>
      </w:r>
      <w:r w:rsidRPr="00B21584">
        <w:rPr>
          <w:spacing w:val="-8"/>
          <w:sz w:val="24"/>
          <w:szCs w:val="24"/>
          <w:lang w:val="pt-BR"/>
        </w:rPr>
        <w:t xml:space="preserve"> </w:t>
      </w:r>
      <w:r w:rsidRPr="00B21584">
        <w:rPr>
          <w:sz w:val="24"/>
          <w:szCs w:val="24"/>
          <w:lang w:val="pt-BR"/>
        </w:rPr>
        <w:t>por</w:t>
      </w:r>
      <w:r w:rsidRPr="00B21584">
        <w:rPr>
          <w:spacing w:val="-9"/>
          <w:sz w:val="24"/>
          <w:szCs w:val="24"/>
          <w:lang w:val="pt-BR"/>
        </w:rPr>
        <w:t xml:space="preserve"> </w:t>
      </w:r>
      <w:r w:rsidRPr="00B21584">
        <w:rPr>
          <w:sz w:val="24"/>
          <w:szCs w:val="24"/>
          <w:lang w:val="pt-BR"/>
        </w:rPr>
        <w:t>cento)</w:t>
      </w:r>
      <w:r w:rsidRPr="00B21584">
        <w:rPr>
          <w:spacing w:val="-9"/>
          <w:sz w:val="24"/>
          <w:szCs w:val="24"/>
          <w:lang w:val="pt-BR"/>
        </w:rPr>
        <w:t xml:space="preserve"> </w:t>
      </w:r>
      <w:r w:rsidRPr="00B21584">
        <w:rPr>
          <w:sz w:val="24"/>
          <w:szCs w:val="24"/>
          <w:lang w:val="pt-BR"/>
        </w:rPr>
        <w:t>do</w:t>
      </w:r>
      <w:r w:rsidRPr="00B21584">
        <w:rPr>
          <w:spacing w:val="-7"/>
          <w:sz w:val="24"/>
          <w:szCs w:val="24"/>
          <w:lang w:val="pt-BR"/>
        </w:rPr>
        <w:t xml:space="preserve"> </w:t>
      </w:r>
      <w:r w:rsidRPr="00B21584">
        <w:rPr>
          <w:sz w:val="24"/>
          <w:szCs w:val="24"/>
          <w:lang w:val="pt-BR"/>
        </w:rPr>
        <w:t>valor do contrato, sem prejuízo das medidas e penalidades previstas nos artigos 87 e 88 da Lei nº 8.666/93 com alterações</w:t>
      </w:r>
      <w:r w:rsidRPr="00B21584">
        <w:rPr>
          <w:spacing w:val="-2"/>
          <w:sz w:val="24"/>
          <w:szCs w:val="24"/>
          <w:lang w:val="pt-BR"/>
        </w:rPr>
        <w:t xml:space="preserve"> </w:t>
      </w:r>
      <w:r w:rsidRPr="00B21584">
        <w:rPr>
          <w:sz w:val="24"/>
          <w:szCs w:val="24"/>
          <w:lang w:val="pt-BR"/>
        </w:rPr>
        <w:t>posteriores.</w:t>
      </w:r>
    </w:p>
    <w:p w14:paraId="241D76E4" w14:textId="77777777" w:rsidR="001F6CFE" w:rsidRPr="00B21584" w:rsidRDefault="00EB31E2">
      <w:pPr>
        <w:pStyle w:val="PargrafodaLista"/>
        <w:numPr>
          <w:ilvl w:val="0"/>
          <w:numId w:val="15"/>
        </w:numPr>
        <w:tabs>
          <w:tab w:val="left" w:pos="1250"/>
        </w:tabs>
        <w:spacing w:before="100" w:line="247" w:lineRule="auto"/>
        <w:ind w:right="1033" w:hanging="9"/>
        <w:jc w:val="both"/>
        <w:rPr>
          <w:sz w:val="24"/>
          <w:szCs w:val="24"/>
          <w:lang w:val="pt-BR"/>
        </w:rPr>
      </w:pPr>
      <w:r w:rsidRPr="00B21584">
        <w:rPr>
          <w:sz w:val="24"/>
          <w:szCs w:val="24"/>
          <w:lang w:val="pt-BR"/>
        </w:rPr>
        <w:t>-</w:t>
      </w:r>
      <w:r w:rsidRPr="00B21584">
        <w:rPr>
          <w:spacing w:val="-5"/>
          <w:sz w:val="24"/>
          <w:szCs w:val="24"/>
          <w:lang w:val="pt-BR"/>
        </w:rPr>
        <w:t xml:space="preserve"> </w:t>
      </w:r>
      <w:r w:rsidRPr="00B21584">
        <w:rPr>
          <w:b/>
          <w:sz w:val="24"/>
          <w:szCs w:val="24"/>
          <w:lang w:val="pt-BR"/>
        </w:rPr>
        <w:t>A</w:t>
      </w:r>
      <w:r w:rsidRPr="00B21584">
        <w:rPr>
          <w:b/>
          <w:spacing w:val="-5"/>
          <w:sz w:val="24"/>
          <w:szCs w:val="24"/>
          <w:lang w:val="pt-BR"/>
        </w:rPr>
        <w:t xml:space="preserve"> </w:t>
      </w:r>
      <w:r w:rsidRPr="00B21584">
        <w:rPr>
          <w:b/>
          <w:sz w:val="24"/>
          <w:szCs w:val="24"/>
          <w:lang w:val="pt-BR"/>
        </w:rPr>
        <w:t>CONTRATADA</w:t>
      </w:r>
      <w:r w:rsidRPr="00B21584">
        <w:rPr>
          <w:b/>
          <w:spacing w:val="-5"/>
          <w:sz w:val="24"/>
          <w:szCs w:val="24"/>
          <w:lang w:val="pt-BR"/>
        </w:rPr>
        <w:t xml:space="preserve"> </w:t>
      </w:r>
      <w:r w:rsidRPr="00B21584">
        <w:rPr>
          <w:sz w:val="24"/>
          <w:szCs w:val="24"/>
          <w:lang w:val="pt-BR"/>
        </w:rPr>
        <w:t>que</w:t>
      </w:r>
      <w:r w:rsidRPr="00B21584">
        <w:rPr>
          <w:spacing w:val="-4"/>
          <w:sz w:val="24"/>
          <w:szCs w:val="24"/>
          <w:lang w:val="pt-BR"/>
        </w:rPr>
        <w:t xml:space="preserve"> </w:t>
      </w:r>
      <w:r w:rsidRPr="00B21584">
        <w:rPr>
          <w:sz w:val="24"/>
          <w:szCs w:val="24"/>
          <w:lang w:val="pt-BR"/>
        </w:rPr>
        <w:t>falhar</w:t>
      </w:r>
      <w:r w:rsidRPr="00B21584">
        <w:rPr>
          <w:spacing w:val="-5"/>
          <w:sz w:val="24"/>
          <w:szCs w:val="24"/>
          <w:lang w:val="pt-BR"/>
        </w:rPr>
        <w:t xml:space="preserve"> </w:t>
      </w:r>
      <w:r w:rsidRPr="00B21584">
        <w:rPr>
          <w:sz w:val="24"/>
          <w:szCs w:val="24"/>
          <w:lang w:val="pt-BR"/>
        </w:rPr>
        <w:t>ou</w:t>
      </w:r>
      <w:r w:rsidRPr="00B21584">
        <w:rPr>
          <w:spacing w:val="-4"/>
          <w:sz w:val="24"/>
          <w:szCs w:val="24"/>
          <w:lang w:val="pt-BR"/>
        </w:rPr>
        <w:t xml:space="preserve"> </w:t>
      </w:r>
      <w:r w:rsidRPr="00B21584">
        <w:rPr>
          <w:sz w:val="24"/>
          <w:szCs w:val="24"/>
          <w:lang w:val="pt-BR"/>
        </w:rPr>
        <w:t>fraudar</w:t>
      </w:r>
      <w:r w:rsidRPr="00B21584">
        <w:rPr>
          <w:spacing w:val="-5"/>
          <w:sz w:val="24"/>
          <w:szCs w:val="24"/>
          <w:lang w:val="pt-BR"/>
        </w:rPr>
        <w:t xml:space="preserve"> </w:t>
      </w:r>
      <w:r w:rsidRPr="00B21584">
        <w:rPr>
          <w:sz w:val="24"/>
          <w:szCs w:val="24"/>
          <w:lang w:val="pt-BR"/>
        </w:rPr>
        <w:t>a</w:t>
      </w:r>
      <w:r w:rsidRPr="00B21584">
        <w:rPr>
          <w:spacing w:val="-6"/>
          <w:sz w:val="24"/>
          <w:szCs w:val="24"/>
          <w:lang w:val="pt-BR"/>
        </w:rPr>
        <w:t xml:space="preserve"> </w:t>
      </w:r>
      <w:r w:rsidRPr="00B21584">
        <w:rPr>
          <w:sz w:val="24"/>
          <w:szCs w:val="24"/>
          <w:lang w:val="pt-BR"/>
        </w:rPr>
        <w:t>entrega</w:t>
      </w:r>
      <w:r w:rsidRPr="00B21584">
        <w:rPr>
          <w:spacing w:val="-6"/>
          <w:sz w:val="24"/>
          <w:szCs w:val="24"/>
          <w:lang w:val="pt-BR"/>
        </w:rPr>
        <w:t xml:space="preserve"> </w:t>
      </w:r>
      <w:r w:rsidRPr="00B21584">
        <w:rPr>
          <w:sz w:val="24"/>
          <w:szCs w:val="24"/>
          <w:lang w:val="pt-BR"/>
        </w:rPr>
        <w:t>do</w:t>
      </w:r>
      <w:r w:rsidRPr="00B21584">
        <w:rPr>
          <w:spacing w:val="-4"/>
          <w:sz w:val="24"/>
          <w:szCs w:val="24"/>
          <w:lang w:val="pt-BR"/>
        </w:rPr>
        <w:t xml:space="preserve"> </w:t>
      </w:r>
      <w:r w:rsidRPr="00B21584">
        <w:rPr>
          <w:sz w:val="24"/>
          <w:szCs w:val="24"/>
          <w:lang w:val="pt-BR"/>
        </w:rPr>
        <w:t>objeto,</w:t>
      </w:r>
      <w:r w:rsidRPr="00B21584">
        <w:rPr>
          <w:spacing w:val="-6"/>
          <w:sz w:val="24"/>
          <w:szCs w:val="24"/>
          <w:lang w:val="pt-BR"/>
        </w:rPr>
        <w:t xml:space="preserve"> </w:t>
      </w:r>
      <w:r w:rsidRPr="00B21584">
        <w:rPr>
          <w:sz w:val="24"/>
          <w:szCs w:val="24"/>
          <w:lang w:val="pt-BR"/>
        </w:rPr>
        <w:t>ou,</w:t>
      </w:r>
      <w:r w:rsidRPr="00B21584">
        <w:rPr>
          <w:spacing w:val="-6"/>
          <w:sz w:val="24"/>
          <w:szCs w:val="24"/>
          <w:lang w:val="pt-BR"/>
        </w:rPr>
        <w:t xml:space="preserve"> </w:t>
      </w:r>
      <w:r w:rsidRPr="00B21584">
        <w:rPr>
          <w:sz w:val="24"/>
          <w:szCs w:val="24"/>
          <w:lang w:val="pt-BR"/>
        </w:rPr>
        <w:t>ainda,</w:t>
      </w:r>
      <w:r w:rsidRPr="00B21584">
        <w:rPr>
          <w:spacing w:val="-6"/>
          <w:sz w:val="24"/>
          <w:szCs w:val="24"/>
          <w:lang w:val="pt-BR"/>
        </w:rPr>
        <w:t xml:space="preserve"> </w:t>
      </w:r>
      <w:r w:rsidRPr="00B21584">
        <w:rPr>
          <w:sz w:val="24"/>
          <w:szCs w:val="24"/>
          <w:lang w:val="pt-BR"/>
        </w:rPr>
        <w:t>proceder</w:t>
      </w:r>
      <w:r w:rsidRPr="00B21584">
        <w:rPr>
          <w:spacing w:val="-5"/>
          <w:sz w:val="24"/>
          <w:szCs w:val="24"/>
          <w:lang w:val="pt-BR"/>
        </w:rPr>
        <w:t xml:space="preserve"> </w:t>
      </w:r>
      <w:r w:rsidRPr="00B21584">
        <w:rPr>
          <w:sz w:val="24"/>
          <w:szCs w:val="24"/>
          <w:lang w:val="pt-BR"/>
        </w:rPr>
        <w:t>de</w:t>
      </w:r>
      <w:r w:rsidRPr="00B21584">
        <w:rPr>
          <w:spacing w:val="-4"/>
          <w:sz w:val="24"/>
          <w:szCs w:val="24"/>
          <w:lang w:val="pt-BR"/>
        </w:rPr>
        <w:t xml:space="preserve"> </w:t>
      </w:r>
      <w:r w:rsidRPr="00B21584">
        <w:rPr>
          <w:sz w:val="24"/>
          <w:szCs w:val="24"/>
          <w:lang w:val="pt-BR"/>
        </w:rPr>
        <w:t>forma</w:t>
      </w:r>
      <w:r w:rsidRPr="00B21584">
        <w:rPr>
          <w:spacing w:val="-4"/>
          <w:sz w:val="24"/>
          <w:szCs w:val="24"/>
          <w:lang w:val="pt-BR"/>
        </w:rPr>
        <w:t xml:space="preserve"> </w:t>
      </w:r>
      <w:r w:rsidRPr="00B21584">
        <w:rPr>
          <w:sz w:val="24"/>
          <w:szCs w:val="24"/>
          <w:lang w:val="pt-BR"/>
        </w:rPr>
        <w:t>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B21584">
        <w:rPr>
          <w:spacing w:val="-17"/>
          <w:sz w:val="24"/>
          <w:szCs w:val="24"/>
          <w:lang w:val="pt-BR"/>
        </w:rPr>
        <w:t xml:space="preserve"> </w:t>
      </w:r>
      <w:r w:rsidRPr="00B21584">
        <w:rPr>
          <w:sz w:val="24"/>
          <w:szCs w:val="24"/>
          <w:lang w:val="pt-BR"/>
        </w:rPr>
        <w:t>defesa.</w:t>
      </w:r>
    </w:p>
    <w:p w14:paraId="1966C1ED" w14:textId="77777777" w:rsidR="001F6CFE" w:rsidRPr="00B21584" w:rsidRDefault="001F6CFE">
      <w:pPr>
        <w:pStyle w:val="Corpodetexto"/>
        <w:spacing w:before="1"/>
        <w:rPr>
          <w:lang w:val="pt-BR"/>
        </w:rPr>
      </w:pPr>
    </w:p>
    <w:p w14:paraId="162A6450" w14:textId="77777777" w:rsidR="001F6CFE" w:rsidRPr="00B21584" w:rsidRDefault="00EB31E2">
      <w:pPr>
        <w:pStyle w:val="PargrafodaLista"/>
        <w:numPr>
          <w:ilvl w:val="0"/>
          <w:numId w:val="15"/>
        </w:numPr>
        <w:tabs>
          <w:tab w:val="left" w:pos="1250"/>
        </w:tabs>
        <w:spacing w:line="249" w:lineRule="auto"/>
        <w:ind w:right="1047" w:hanging="9"/>
        <w:jc w:val="both"/>
        <w:rPr>
          <w:sz w:val="24"/>
          <w:szCs w:val="24"/>
          <w:lang w:val="pt-BR"/>
        </w:rPr>
      </w:pPr>
      <w:r w:rsidRPr="00B21584">
        <w:rPr>
          <w:sz w:val="24"/>
          <w:szCs w:val="24"/>
          <w:lang w:val="pt-BR"/>
        </w:rPr>
        <w:t>- Pela inexecução total ou parcial da obrigação objeto do presente contrato será aplicada multa equivalente a 10% (dez por cento) do valor do</w:t>
      </w:r>
      <w:r w:rsidRPr="00B21584">
        <w:rPr>
          <w:spacing w:val="-17"/>
          <w:sz w:val="24"/>
          <w:szCs w:val="24"/>
          <w:lang w:val="pt-BR"/>
        </w:rPr>
        <w:t xml:space="preserve"> </w:t>
      </w:r>
      <w:r w:rsidRPr="00B21584">
        <w:rPr>
          <w:sz w:val="24"/>
          <w:szCs w:val="24"/>
          <w:lang w:val="pt-BR"/>
        </w:rPr>
        <w:t>ajuste;</w:t>
      </w:r>
    </w:p>
    <w:p w14:paraId="735701EA" w14:textId="77777777" w:rsidR="001F6CFE" w:rsidRPr="00B21584" w:rsidRDefault="001F6CFE">
      <w:pPr>
        <w:pStyle w:val="Corpodetexto"/>
        <w:rPr>
          <w:lang w:val="pt-BR"/>
        </w:rPr>
      </w:pPr>
    </w:p>
    <w:p w14:paraId="6BF15854" w14:textId="77777777" w:rsidR="001F6CFE" w:rsidRPr="00B21584" w:rsidRDefault="00EB31E2">
      <w:pPr>
        <w:pStyle w:val="PargrafodaLista"/>
        <w:numPr>
          <w:ilvl w:val="0"/>
          <w:numId w:val="15"/>
        </w:numPr>
        <w:tabs>
          <w:tab w:val="left" w:pos="1250"/>
        </w:tabs>
        <w:spacing w:before="1" w:line="247" w:lineRule="auto"/>
        <w:ind w:right="1038" w:hanging="9"/>
        <w:jc w:val="both"/>
        <w:rPr>
          <w:sz w:val="24"/>
          <w:szCs w:val="24"/>
          <w:lang w:val="pt-BR"/>
        </w:rPr>
      </w:pPr>
      <w:r w:rsidRPr="00B21584">
        <w:rPr>
          <w:sz w:val="24"/>
          <w:szCs w:val="24"/>
          <w:lang w:val="pt-BR"/>
        </w:rPr>
        <w:t xml:space="preserve">- O atraso na entrega do objeto sujeitará a </w:t>
      </w:r>
      <w:r w:rsidRPr="00B21584">
        <w:rPr>
          <w:b/>
          <w:sz w:val="24"/>
          <w:szCs w:val="24"/>
          <w:lang w:val="pt-BR"/>
        </w:rPr>
        <w:t xml:space="preserve">CONTRATADA </w:t>
      </w:r>
      <w:r w:rsidRPr="00B21584">
        <w:rPr>
          <w:sz w:val="24"/>
          <w:szCs w:val="24"/>
          <w:lang w:val="pt-BR"/>
        </w:rPr>
        <w:t>à multa de 1,0% (um por cento) do valor do Contrato, por dia de atraso, até o 15° (décimo quinto) dia de atraso, após será considerado inexecução total do</w:t>
      </w:r>
      <w:r w:rsidRPr="00B21584">
        <w:rPr>
          <w:spacing w:val="-4"/>
          <w:sz w:val="24"/>
          <w:szCs w:val="24"/>
          <w:lang w:val="pt-BR"/>
        </w:rPr>
        <w:t xml:space="preserve"> </w:t>
      </w:r>
      <w:r w:rsidRPr="00B21584">
        <w:rPr>
          <w:sz w:val="24"/>
          <w:szCs w:val="24"/>
          <w:lang w:val="pt-BR"/>
        </w:rPr>
        <w:t>contrato.</w:t>
      </w:r>
    </w:p>
    <w:p w14:paraId="24D68521" w14:textId="77777777" w:rsidR="001F6CFE" w:rsidRPr="00B21584" w:rsidRDefault="001F6CFE">
      <w:pPr>
        <w:pStyle w:val="Corpodetexto"/>
        <w:spacing w:before="1"/>
        <w:rPr>
          <w:lang w:val="pt-BR"/>
        </w:rPr>
      </w:pPr>
    </w:p>
    <w:p w14:paraId="54BE0B25" w14:textId="77777777" w:rsidR="001F6CFE" w:rsidRPr="00B21584" w:rsidRDefault="00EB31E2">
      <w:pPr>
        <w:pStyle w:val="PargrafodaLista"/>
        <w:numPr>
          <w:ilvl w:val="0"/>
          <w:numId w:val="15"/>
        </w:numPr>
        <w:tabs>
          <w:tab w:val="left" w:pos="1250"/>
        </w:tabs>
        <w:spacing w:line="247" w:lineRule="auto"/>
        <w:ind w:right="1034" w:hanging="9"/>
        <w:jc w:val="both"/>
        <w:rPr>
          <w:sz w:val="24"/>
          <w:szCs w:val="24"/>
          <w:lang w:val="pt-BR"/>
        </w:rPr>
      </w:pPr>
      <w:r w:rsidRPr="00B21584">
        <w:rPr>
          <w:sz w:val="24"/>
          <w:szCs w:val="24"/>
          <w:lang w:val="pt-BR"/>
        </w:rPr>
        <w:t>- O descumprimento do prazo de 24 (vinte e quatro) horas para reposição da mercadoria entregue em desacordo com as especificações constantes do objeto deste ajuste ou para substituição da Nota Fiscal/Fatura</w:t>
      </w:r>
      <w:r w:rsidRPr="00B21584">
        <w:rPr>
          <w:spacing w:val="-15"/>
          <w:sz w:val="24"/>
          <w:szCs w:val="24"/>
          <w:lang w:val="pt-BR"/>
        </w:rPr>
        <w:t xml:space="preserve"> </w:t>
      </w:r>
      <w:r w:rsidRPr="00B21584">
        <w:rPr>
          <w:sz w:val="24"/>
          <w:szCs w:val="24"/>
          <w:lang w:val="pt-BR"/>
        </w:rPr>
        <w:t>emitida</w:t>
      </w:r>
      <w:r w:rsidRPr="00B21584">
        <w:rPr>
          <w:spacing w:val="-12"/>
          <w:sz w:val="24"/>
          <w:szCs w:val="24"/>
          <w:lang w:val="pt-BR"/>
        </w:rPr>
        <w:t xml:space="preserve"> </w:t>
      </w:r>
      <w:r w:rsidRPr="00B21584">
        <w:rPr>
          <w:sz w:val="24"/>
          <w:szCs w:val="24"/>
          <w:lang w:val="pt-BR"/>
        </w:rPr>
        <w:t>com</w:t>
      </w:r>
      <w:r w:rsidRPr="00B21584">
        <w:rPr>
          <w:spacing w:val="-13"/>
          <w:sz w:val="24"/>
          <w:szCs w:val="24"/>
          <w:lang w:val="pt-BR"/>
        </w:rPr>
        <w:t xml:space="preserve"> </w:t>
      </w:r>
      <w:r w:rsidRPr="00B21584">
        <w:rPr>
          <w:sz w:val="24"/>
          <w:szCs w:val="24"/>
          <w:lang w:val="pt-BR"/>
        </w:rPr>
        <w:t>falhas,</w:t>
      </w:r>
      <w:r w:rsidRPr="00B21584">
        <w:rPr>
          <w:spacing w:val="-15"/>
          <w:sz w:val="24"/>
          <w:szCs w:val="24"/>
          <w:lang w:val="pt-BR"/>
        </w:rPr>
        <w:t xml:space="preserve"> </w:t>
      </w:r>
      <w:r w:rsidRPr="00B21584">
        <w:rPr>
          <w:sz w:val="24"/>
          <w:szCs w:val="24"/>
          <w:lang w:val="pt-BR"/>
        </w:rPr>
        <w:t>acarretará</w:t>
      </w:r>
      <w:r w:rsidRPr="00B21584">
        <w:rPr>
          <w:spacing w:val="-15"/>
          <w:sz w:val="24"/>
          <w:szCs w:val="24"/>
          <w:lang w:val="pt-BR"/>
        </w:rPr>
        <w:t xml:space="preserve"> </w:t>
      </w:r>
      <w:r w:rsidRPr="00B21584">
        <w:rPr>
          <w:sz w:val="24"/>
          <w:szCs w:val="24"/>
          <w:lang w:val="pt-BR"/>
        </w:rPr>
        <w:t>a</w:t>
      </w:r>
      <w:r w:rsidRPr="00B21584">
        <w:rPr>
          <w:spacing w:val="-14"/>
          <w:sz w:val="24"/>
          <w:szCs w:val="24"/>
          <w:lang w:val="pt-BR"/>
        </w:rPr>
        <w:t xml:space="preserve"> </w:t>
      </w:r>
      <w:r w:rsidRPr="00B21584">
        <w:rPr>
          <w:sz w:val="24"/>
          <w:szCs w:val="24"/>
          <w:lang w:val="pt-BR"/>
        </w:rPr>
        <w:t>aplicação</w:t>
      </w:r>
      <w:r w:rsidRPr="00B21584">
        <w:rPr>
          <w:spacing w:val="-14"/>
          <w:sz w:val="24"/>
          <w:szCs w:val="24"/>
          <w:lang w:val="pt-BR"/>
        </w:rPr>
        <w:t xml:space="preserve"> </w:t>
      </w:r>
      <w:r w:rsidRPr="00B21584">
        <w:rPr>
          <w:sz w:val="24"/>
          <w:szCs w:val="24"/>
          <w:lang w:val="pt-BR"/>
        </w:rPr>
        <w:t>de</w:t>
      </w:r>
      <w:r w:rsidRPr="00B21584">
        <w:rPr>
          <w:spacing w:val="-12"/>
          <w:sz w:val="24"/>
          <w:szCs w:val="24"/>
          <w:lang w:val="pt-BR"/>
        </w:rPr>
        <w:t xml:space="preserve"> </w:t>
      </w:r>
      <w:r w:rsidRPr="00B21584">
        <w:rPr>
          <w:sz w:val="24"/>
          <w:szCs w:val="24"/>
          <w:lang w:val="pt-BR"/>
        </w:rPr>
        <w:t>multa</w:t>
      </w:r>
      <w:r w:rsidRPr="00B21584">
        <w:rPr>
          <w:spacing w:val="-12"/>
          <w:sz w:val="24"/>
          <w:szCs w:val="24"/>
          <w:lang w:val="pt-BR"/>
        </w:rPr>
        <w:t xml:space="preserve"> </w:t>
      </w:r>
      <w:r w:rsidRPr="00B21584">
        <w:rPr>
          <w:sz w:val="24"/>
          <w:szCs w:val="24"/>
          <w:lang w:val="pt-BR"/>
        </w:rPr>
        <w:t>diária</w:t>
      </w:r>
      <w:r w:rsidRPr="00B21584">
        <w:rPr>
          <w:spacing w:val="-12"/>
          <w:sz w:val="24"/>
          <w:szCs w:val="24"/>
          <w:lang w:val="pt-BR"/>
        </w:rPr>
        <w:t xml:space="preserve"> </w:t>
      </w:r>
      <w:r w:rsidRPr="00B21584">
        <w:rPr>
          <w:sz w:val="24"/>
          <w:szCs w:val="24"/>
          <w:lang w:val="pt-BR"/>
        </w:rPr>
        <w:t>equivalente</w:t>
      </w:r>
      <w:r w:rsidRPr="00B21584">
        <w:rPr>
          <w:spacing w:val="-16"/>
          <w:sz w:val="24"/>
          <w:szCs w:val="24"/>
          <w:lang w:val="pt-BR"/>
        </w:rPr>
        <w:t xml:space="preserve"> </w:t>
      </w:r>
      <w:r w:rsidRPr="00B21584">
        <w:rPr>
          <w:sz w:val="24"/>
          <w:szCs w:val="24"/>
          <w:lang w:val="pt-BR"/>
        </w:rPr>
        <w:t>a</w:t>
      </w:r>
      <w:r w:rsidRPr="00B21584">
        <w:rPr>
          <w:spacing w:val="-12"/>
          <w:sz w:val="24"/>
          <w:szCs w:val="24"/>
          <w:lang w:val="pt-BR"/>
        </w:rPr>
        <w:t xml:space="preserve"> </w:t>
      </w:r>
      <w:r w:rsidRPr="00B21584">
        <w:rPr>
          <w:sz w:val="24"/>
          <w:szCs w:val="24"/>
          <w:lang w:val="pt-BR"/>
        </w:rPr>
        <w:t>1%</w:t>
      </w:r>
      <w:r w:rsidRPr="00B21584">
        <w:rPr>
          <w:spacing w:val="-15"/>
          <w:sz w:val="24"/>
          <w:szCs w:val="24"/>
          <w:lang w:val="pt-BR"/>
        </w:rPr>
        <w:t xml:space="preserve"> </w:t>
      </w:r>
      <w:r w:rsidRPr="00B21584">
        <w:rPr>
          <w:sz w:val="24"/>
          <w:szCs w:val="24"/>
          <w:lang w:val="pt-BR"/>
        </w:rPr>
        <w:t>do</w:t>
      </w:r>
      <w:r w:rsidRPr="00B21584">
        <w:rPr>
          <w:spacing w:val="-14"/>
          <w:sz w:val="24"/>
          <w:szCs w:val="24"/>
          <w:lang w:val="pt-BR"/>
        </w:rPr>
        <w:t xml:space="preserve"> </w:t>
      </w:r>
      <w:r w:rsidRPr="00B21584">
        <w:rPr>
          <w:sz w:val="24"/>
          <w:szCs w:val="24"/>
          <w:lang w:val="pt-BR"/>
        </w:rPr>
        <w:t>valor</w:t>
      </w:r>
      <w:r w:rsidRPr="00B21584">
        <w:rPr>
          <w:spacing w:val="-15"/>
          <w:sz w:val="24"/>
          <w:szCs w:val="24"/>
          <w:lang w:val="pt-BR"/>
        </w:rPr>
        <w:t xml:space="preserve"> </w:t>
      </w:r>
      <w:r w:rsidRPr="00B21584">
        <w:rPr>
          <w:sz w:val="24"/>
          <w:szCs w:val="24"/>
          <w:lang w:val="pt-BR"/>
        </w:rPr>
        <w:t>do</w:t>
      </w:r>
      <w:r w:rsidRPr="00B21584">
        <w:rPr>
          <w:spacing w:val="-14"/>
          <w:sz w:val="24"/>
          <w:szCs w:val="24"/>
          <w:lang w:val="pt-BR"/>
        </w:rPr>
        <w:t xml:space="preserve"> </w:t>
      </w:r>
      <w:r w:rsidRPr="00B21584">
        <w:rPr>
          <w:sz w:val="24"/>
          <w:szCs w:val="24"/>
          <w:lang w:val="pt-BR"/>
        </w:rPr>
        <w:t>contrato.</w:t>
      </w:r>
    </w:p>
    <w:p w14:paraId="19BE6136" w14:textId="77777777" w:rsidR="001F6CFE" w:rsidRPr="00B21584" w:rsidRDefault="001F6CFE">
      <w:pPr>
        <w:pStyle w:val="Corpodetexto"/>
        <w:spacing w:before="3"/>
        <w:rPr>
          <w:lang w:val="pt-BR"/>
        </w:rPr>
      </w:pPr>
    </w:p>
    <w:p w14:paraId="37A41522" w14:textId="77777777" w:rsidR="001F6CFE" w:rsidRPr="00B21584" w:rsidRDefault="00EB31E2">
      <w:pPr>
        <w:pStyle w:val="PargrafodaLista"/>
        <w:numPr>
          <w:ilvl w:val="0"/>
          <w:numId w:val="15"/>
        </w:numPr>
        <w:tabs>
          <w:tab w:val="left" w:pos="1250"/>
        </w:tabs>
        <w:spacing w:line="247" w:lineRule="auto"/>
        <w:ind w:right="1039" w:hanging="9"/>
        <w:jc w:val="both"/>
        <w:rPr>
          <w:sz w:val="24"/>
          <w:szCs w:val="24"/>
          <w:lang w:val="pt-BR"/>
        </w:rPr>
      </w:pPr>
      <w:r w:rsidRPr="00B21584">
        <w:rPr>
          <w:sz w:val="24"/>
          <w:szCs w:val="24"/>
          <w:lang w:val="pt-BR"/>
        </w:rPr>
        <w:t>-</w:t>
      </w:r>
      <w:r w:rsidRPr="00B21584">
        <w:rPr>
          <w:spacing w:val="-13"/>
          <w:sz w:val="24"/>
          <w:szCs w:val="24"/>
          <w:lang w:val="pt-BR"/>
        </w:rPr>
        <w:t xml:space="preserve"> </w:t>
      </w:r>
      <w:r w:rsidRPr="00B21584">
        <w:rPr>
          <w:sz w:val="24"/>
          <w:szCs w:val="24"/>
          <w:lang w:val="pt-BR"/>
        </w:rPr>
        <w:t>O</w:t>
      </w:r>
      <w:r w:rsidRPr="00B21584">
        <w:rPr>
          <w:spacing w:val="-12"/>
          <w:sz w:val="24"/>
          <w:szCs w:val="24"/>
          <w:lang w:val="pt-BR"/>
        </w:rPr>
        <w:t xml:space="preserve"> </w:t>
      </w:r>
      <w:r w:rsidRPr="00B21584">
        <w:rPr>
          <w:sz w:val="24"/>
          <w:szCs w:val="24"/>
          <w:lang w:val="pt-BR"/>
        </w:rPr>
        <w:t>fornecimento</w:t>
      </w:r>
      <w:r w:rsidRPr="00B21584">
        <w:rPr>
          <w:spacing w:val="-14"/>
          <w:sz w:val="24"/>
          <w:szCs w:val="24"/>
          <w:lang w:val="pt-BR"/>
        </w:rPr>
        <w:t xml:space="preserve"> </w:t>
      </w:r>
      <w:r w:rsidRPr="00B21584">
        <w:rPr>
          <w:sz w:val="24"/>
          <w:szCs w:val="24"/>
          <w:lang w:val="pt-BR"/>
        </w:rPr>
        <w:t>do</w:t>
      </w:r>
      <w:r w:rsidRPr="00B21584">
        <w:rPr>
          <w:spacing w:val="-14"/>
          <w:sz w:val="24"/>
          <w:szCs w:val="24"/>
          <w:lang w:val="pt-BR"/>
        </w:rPr>
        <w:t xml:space="preserve"> </w:t>
      </w:r>
      <w:r w:rsidRPr="00B21584">
        <w:rPr>
          <w:sz w:val="24"/>
          <w:szCs w:val="24"/>
          <w:lang w:val="pt-BR"/>
        </w:rPr>
        <w:t>objeto</w:t>
      </w:r>
      <w:r w:rsidRPr="00B21584">
        <w:rPr>
          <w:spacing w:val="-14"/>
          <w:sz w:val="24"/>
          <w:szCs w:val="24"/>
          <w:lang w:val="pt-BR"/>
        </w:rPr>
        <w:t xml:space="preserve"> </w:t>
      </w:r>
      <w:r w:rsidRPr="00B21584">
        <w:rPr>
          <w:sz w:val="24"/>
          <w:szCs w:val="24"/>
          <w:lang w:val="pt-BR"/>
        </w:rPr>
        <w:t>em</w:t>
      </w:r>
      <w:r w:rsidRPr="00B21584">
        <w:rPr>
          <w:spacing w:val="-13"/>
          <w:sz w:val="24"/>
          <w:szCs w:val="24"/>
          <w:lang w:val="pt-BR"/>
        </w:rPr>
        <w:t xml:space="preserve"> </w:t>
      </w:r>
      <w:r w:rsidRPr="00B21584">
        <w:rPr>
          <w:sz w:val="24"/>
          <w:szCs w:val="24"/>
          <w:lang w:val="pt-BR"/>
        </w:rPr>
        <w:t>desacordo</w:t>
      </w:r>
      <w:r w:rsidRPr="00B21584">
        <w:rPr>
          <w:spacing w:val="-12"/>
          <w:sz w:val="24"/>
          <w:szCs w:val="24"/>
          <w:lang w:val="pt-BR"/>
        </w:rPr>
        <w:t xml:space="preserve"> </w:t>
      </w:r>
      <w:r w:rsidRPr="00B21584">
        <w:rPr>
          <w:sz w:val="24"/>
          <w:szCs w:val="24"/>
          <w:lang w:val="pt-BR"/>
        </w:rPr>
        <w:t>com</w:t>
      </w:r>
      <w:r w:rsidRPr="00B21584">
        <w:rPr>
          <w:spacing w:val="-13"/>
          <w:sz w:val="24"/>
          <w:szCs w:val="24"/>
          <w:lang w:val="pt-BR"/>
        </w:rPr>
        <w:t xml:space="preserve"> </w:t>
      </w:r>
      <w:r w:rsidRPr="00B21584">
        <w:rPr>
          <w:sz w:val="24"/>
          <w:szCs w:val="24"/>
          <w:lang w:val="pt-BR"/>
        </w:rPr>
        <w:t>as</w:t>
      </w:r>
      <w:r w:rsidRPr="00B21584">
        <w:rPr>
          <w:spacing w:val="-15"/>
          <w:sz w:val="24"/>
          <w:szCs w:val="24"/>
          <w:lang w:val="pt-BR"/>
        </w:rPr>
        <w:t xml:space="preserve"> </w:t>
      </w:r>
      <w:r w:rsidRPr="00B21584">
        <w:rPr>
          <w:sz w:val="24"/>
          <w:szCs w:val="24"/>
          <w:lang w:val="pt-BR"/>
        </w:rPr>
        <w:t>especificações</w:t>
      </w:r>
      <w:r w:rsidRPr="00B21584">
        <w:rPr>
          <w:spacing w:val="-13"/>
          <w:sz w:val="24"/>
          <w:szCs w:val="24"/>
          <w:lang w:val="pt-BR"/>
        </w:rPr>
        <w:t xml:space="preserve"> </w:t>
      </w:r>
      <w:r w:rsidRPr="00B21584">
        <w:rPr>
          <w:sz w:val="24"/>
          <w:szCs w:val="24"/>
          <w:lang w:val="pt-BR"/>
        </w:rPr>
        <w:t>constantes</w:t>
      </w:r>
      <w:r w:rsidRPr="00B21584">
        <w:rPr>
          <w:spacing w:val="-13"/>
          <w:sz w:val="24"/>
          <w:szCs w:val="24"/>
          <w:lang w:val="pt-BR"/>
        </w:rPr>
        <w:t xml:space="preserve"> </w:t>
      </w:r>
      <w:r w:rsidRPr="00B21584">
        <w:rPr>
          <w:sz w:val="24"/>
          <w:szCs w:val="24"/>
          <w:lang w:val="pt-BR"/>
        </w:rPr>
        <w:t>do</w:t>
      </w:r>
      <w:r w:rsidRPr="00B21584">
        <w:rPr>
          <w:spacing w:val="-12"/>
          <w:sz w:val="24"/>
          <w:szCs w:val="24"/>
          <w:lang w:val="pt-BR"/>
        </w:rPr>
        <w:t xml:space="preserve"> </w:t>
      </w:r>
      <w:r w:rsidRPr="00B21584">
        <w:rPr>
          <w:sz w:val="24"/>
          <w:szCs w:val="24"/>
          <w:lang w:val="pt-BR"/>
        </w:rPr>
        <w:t>contrato,</w:t>
      </w:r>
      <w:r w:rsidRPr="00B21584">
        <w:rPr>
          <w:spacing w:val="-15"/>
          <w:sz w:val="24"/>
          <w:szCs w:val="24"/>
          <w:lang w:val="pt-BR"/>
        </w:rPr>
        <w:t xml:space="preserve"> </w:t>
      </w:r>
      <w:r w:rsidRPr="00B21584">
        <w:rPr>
          <w:sz w:val="24"/>
          <w:szCs w:val="24"/>
          <w:lang w:val="pt-BR"/>
        </w:rPr>
        <w:t>ou</w:t>
      </w:r>
      <w:r w:rsidRPr="00B21584">
        <w:rPr>
          <w:spacing w:val="-14"/>
          <w:sz w:val="24"/>
          <w:szCs w:val="24"/>
          <w:lang w:val="pt-BR"/>
        </w:rPr>
        <w:t xml:space="preserve"> </w:t>
      </w:r>
      <w:r w:rsidRPr="00B21584">
        <w:rPr>
          <w:sz w:val="24"/>
          <w:szCs w:val="24"/>
          <w:lang w:val="pt-BR"/>
        </w:rPr>
        <w:t>em</w:t>
      </w:r>
      <w:r w:rsidRPr="00B21584">
        <w:rPr>
          <w:spacing w:val="-13"/>
          <w:sz w:val="24"/>
          <w:szCs w:val="24"/>
          <w:lang w:val="pt-BR"/>
        </w:rPr>
        <w:t xml:space="preserve"> </w:t>
      </w:r>
      <w:r w:rsidRPr="00B21584">
        <w:rPr>
          <w:sz w:val="24"/>
          <w:szCs w:val="24"/>
          <w:lang w:val="pt-BR"/>
        </w:rPr>
        <w:t>níveis de</w:t>
      </w:r>
      <w:r w:rsidRPr="00B21584">
        <w:rPr>
          <w:spacing w:val="-15"/>
          <w:sz w:val="24"/>
          <w:szCs w:val="24"/>
          <w:lang w:val="pt-BR"/>
        </w:rPr>
        <w:t xml:space="preserve"> </w:t>
      </w:r>
      <w:r w:rsidRPr="00B21584">
        <w:rPr>
          <w:sz w:val="24"/>
          <w:szCs w:val="24"/>
          <w:lang w:val="pt-BR"/>
        </w:rPr>
        <w:t>qualidade</w:t>
      </w:r>
      <w:r w:rsidRPr="00B21584">
        <w:rPr>
          <w:spacing w:val="-13"/>
          <w:sz w:val="24"/>
          <w:szCs w:val="24"/>
          <w:lang w:val="pt-BR"/>
        </w:rPr>
        <w:t xml:space="preserve"> </w:t>
      </w:r>
      <w:r w:rsidRPr="00B21584">
        <w:rPr>
          <w:sz w:val="24"/>
          <w:szCs w:val="24"/>
          <w:lang w:val="pt-BR"/>
        </w:rPr>
        <w:t>inferior</w:t>
      </w:r>
      <w:r w:rsidRPr="00B21584">
        <w:rPr>
          <w:spacing w:val="-17"/>
          <w:sz w:val="24"/>
          <w:szCs w:val="24"/>
          <w:lang w:val="pt-BR"/>
        </w:rPr>
        <w:t xml:space="preserve"> </w:t>
      </w:r>
      <w:r w:rsidRPr="00B21584">
        <w:rPr>
          <w:sz w:val="24"/>
          <w:szCs w:val="24"/>
          <w:lang w:val="pt-BR"/>
        </w:rPr>
        <w:t>ao</w:t>
      </w:r>
      <w:r w:rsidRPr="00B21584">
        <w:rPr>
          <w:spacing w:val="-15"/>
          <w:sz w:val="24"/>
          <w:szCs w:val="24"/>
          <w:lang w:val="pt-BR"/>
        </w:rPr>
        <w:t xml:space="preserve"> </w:t>
      </w:r>
      <w:r w:rsidRPr="00B21584">
        <w:rPr>
          <w:sz w:val="24"/>
          <w:szCs w:val="24"/>
          <w:lang w:val="pt-BR"/>
        </w:rPr>
        <w:t>especificado</w:t>
      </w:r>
      <w:r w:rsidRPr="00B21584">
        <w:rPr>
          <w:spacing w:val="-15"/>
          <w:sz w:val="24"/>
          <w:szCs w:val="24"/>
          <w:lang w:val="pt-BR"/>
        </w:rPr>
        <w:t xml:space="preserve"> </w:t>
      </w:r>
      <w:r w:rsidRPr="00B21584">
        <w:rPr>
          <w:sz w:val="24"/>
          <w:szCs w:val="24"/>
          <w:lang w:val="pt-BR"/>
        </w:rPr>
        <w:t>no</w:t>
      </w:r>
      <w:r w:rsidRPr="00B21584">
        <w:rPr>
          <w:spacing w:val="-15"/>
          <w:sz w:val="24"/>
          <w:szCs w:val="24"/>
          <w:lang w:val="pt-BR"/>
        </w:rPr>
        <w:t xml:space="preserve"> </w:t>
      </w:r>
      <w:r w:rsidRPr="00B21584">
        <w:rPr>
          <w:sz w:val="24"/>
          <w:szCs w:val="24"/>
          <w:lang w:val="pt-BR"/>
        </w:rPr>
        <w:t>presente</w:t>
      </w:r>
      <w:r w:rsidRPr="00B21584">
        <w:rPr>
          <w:spacing w:val="-15"/>
          <w:sz w:val="24"/>
          <w:szCs w:val="24"/>
          <w:lang w:val="pt-BR"/>
        </w:rPr>
        <w:t xml:space="preserve"> </w:t>
      </w:r>
      <w:r w:rsidRPr="00B21584">
        <w:rPr>
          <w:sz w:val="24"/>
          <w:szCs w:val="24"/>
          <w:lang w:val="pt-BR"/>
        </w:rPr>
        <w:t>ajuste</w:t>
      </w:r>
      <w:r w:rsidRPr="00B21584">
        <w:rPr>
          <w:spacing w:val="-15"/>
          <w:sz w:val="24"/>
          <w:szCs w:val="24"/>
          <w:lang w:val="pt-BR"/>
        </w:rPr>
        <w:t xml:space="preserve"> </w:t>
      </w:r>
      <w:r w:rsidRPr="00B21584">
        <w:rPr>
          <w:sz w:val="24"/>
          <w:szCs w:val="24"/>
          <w:lang w:val="pt-BR"/>
        </w:rPr>
        <w:t>sujeitará</w:t>
      </w:r>
      <w:r w:rsidRPr="00B21584">
        <w:rPr>
          <w:spacing w:val="-16"/>
          <w:sz w:val="24"/>
          <w:szCs w:val="24"/>
          <w:lang w:val="pt-BR"/>
        </w:rPr>
        <w:t xml:space="preserve"> </w:t>
      </w:r>
      <w:r w:rsidRPr="00B21584">
        <w:rPr>
          <w:sz w:val="24"/>
          <w:szCs w:val="24"/>
          <w:lang w:val="pt-BR"/>
        </w:rPr>
        <w:t>a</w:t>
      </w:r>
      <w:r w:rsidRPr="00B21584">
        <w:rPr>
          <w:spacing w:val="-13"/>
          <w:sz w:val="24"/>
          <w:szCs w:val="24"/>
          <w:lang w:val="pt-BR"/>
        </w:rPr>
        <w:t xml:space="preserve"> </w:t>
      </w:r>
      <w:r w:rsidRPr="00B21584">
        <w:rPr>
          <w:sz w:val="24"/>
          <w:szCs w:val="24"/>
          <w:lang w:val="pt-BR"/>
        </w:rPr>
        <w:t>Contratada</w:t>
      </w:r>
      <w:r w:rsidRPr="00B21584">
        <w:rPr>
          <w:spacing w:val="-15"/>
          <w:sz w:val="24"/>
          <w:szCs w:val="24"/>
          <w:lang w:val="pt-BR"/>
        </w:rPr>
        <w:t xml:space="preserve"> </w:t>
      </w:r>
      <w:r w:rsidRPr="00B21584">
        <w:rPr>
          <w:sz w:val="24"/>
          <w:szCs w:val="24"/>
          <w:lang w:val="pt-BR"/>
        </w:rPr>
        <w:t>à</w:t>
      </w:r>
      <w:r w:rsidRPr="00B21584">
        <w:rPr>
          <w:spacing w:val="-15"/>
          <w:sz w:val="24"/>
          <w:szCs w:val="24"/>
          <w:lang w:val="pt-BR"/>
        </w:rPr>
        <w:t xml:space="preserve"> </w:t>
      </w:r>
      <w:r w:rsidRPr="00B21584">
        <w:rPr>
          <w:sz w:val="24"/>
          <w:szCs w:val="24"/>
          <w:lang w:val="pt-BR"/>
        </w:rPr>
        <w:t>multa</w:t>
      </w:r>
      <w:r w:rsidRPr="00B21584">
        <w:rPr>
          <w:spacing w:val="-13"/>
          <w:sz w:val="24"/>
          <w:szCs w:val="24"/>
          <w:lang w:val="pt-BR"/>
        </w:rPr>
        <w:t xml:space="preserve"> </w:t>
      </w:r>
      <w:r w:rsidRPr="00B21584">
        <w:rPr>
          <w:sz w:val="24"/>
          <w:szCs w:val="24"/>
          <w:lang w:val="pt-BR"/>
        </w:rPr>
        <w:t>de</w:t>
      </w:r>
      <w:r w:rsidRPr="00B21584">
        <w:rPr>
          <w:spacing w:val="-15"/>
          <w:sz w:val="24"/>
          <w:szCs w:val="24"/>
          <w:lang w:val="pt-BR"/>
        </w:rPr>
        <w:t xml:space="preserve"> </w:t>
      </w:r>
      <w:r w:rsidRPr="00B21584">
        <w:rPr>
          <w:sz w:val="24"/>
          <w:szCs w:val="24"/>
          <w:lang w:val="pt-BR"/>
        </w:rPr>
        <w:t>10%</w:t>
      </w:r>
      <w:r w:rsidRPr="00B21584">
        <w:rPr>
          <w:spacing w:val="-16"/>
          <w:sz w:val="24"/>
          <w:szCs w:val="24"/>
          <w:lang w:val="pt-BR"/>
        </w:rPr>
        <w:t xml:space="preserve"> </w:t>
      </w:r>
      <w:r w:rsidRPr="00B21584">
        <w:rPr>
          <w:sz w:val="24"/>
          <w:szCs w:val="24"/>
          <w:lang w:val="pt-BR"/>
        </w:rPr>
        <w:t>(dez</w:t>
      </w:r>
      <w:r w:rsidRPr="00B21584">
        <w:rPr>
          <w:spacing w:val="-16"/>
          <w:sz w:val="24"/>
          <w:szCs w:val="24"/>
          <w:lang w:val="pt-BR"/>
        </w:rPr>
        <w:t xml:space="preserve"> </w:t>
      </w:r>
      <w:r w:rsidRPr="00B21584">
        <w:rPr>
          <w:sz w:val="24"/>
          <w:szCs w:val="24"/>
          <w:lang w:val="pt-BR"/>
        </w:rPr>
        <w:t>por</w:t>
      </w:r>
      <w:r w:rsidRPr="00B21584">
        <w:rPr>
          <w:spacing w:val="-14"/>
          <w:sz w:val="24"/>
          <w:szCs w:val="24"/>
          <w:lang w:val="pt-BR"/>
        </w:rPr>
        <w:t xml:space="preserve"> </w:t>
      </w:r>
      <w:r w:rsidRPr="00B21584">
        <w:rPr>
          <w:sz w:val="24"/>
          <w:szCs w:val="24"/>
          <w:lang w:val="pt-BR"/>
        </w:rPr>
        <w:t>cento) do valor do contrato, sem prejuízo da substituição do objeto, e demais sanções</w:t>
      </w:r>
      <w:r w:rsidRPr="00B21584">
        <w:rPr>
          <w:spacing w:val="-23"/>
          <w:sz w:val="24"/>
          <w:szCs w:val="24"/>
          <w:lang w:val="pt-BR"/>
        </w:rPr>
        <w:t xml:space="preserve"> </w:t>
      </w:r>
      <w:r w:rsidRPr="00B21584">
        <w:rPr>
          <w:sz w:val="24"/>
          <w:szCs w:val="24"/>
          <w:lang w:val="pt-BR"/>
        </w:rPr>
        <w:t>aplicáveis.</w:t>
      </w:r>
    </w:p>
    <w:p w14:paraId="2CCB7BE4" w14:textId="77777777" w:rsidR="001F6CFE" w:rsidRPr="00B21584" w:rsidRDefault="001F6CFE">
      <w:pPr>
        <w:pStyle w:val="Corpodetexto"/>
        <w:spacing w:before="3"/>
        <w:rPr>
          <w:lang w:val="pt-BR"/>
        </w:rPr>
      </w:pPr>
    </w:p>
    <w:p w14:paraId="155C98B2" w14:textId="77777777" w:rsidR="001F6CFE" w:rsidRPr="00B21584" w:rsidRDefault="00EB31E2">
      <w:pPr>
        <w:pStyle w:val="PargrafodaLista"/>
        <w:numPr>
          <w:ilvl w:val="0"/>
          <w:numId w:val="15"/>
        </w:numPr>
        <w:tabs>
          <w:tab w:val="left" w:pos="1250"/>
        </w:tabs>
        <w:spacing w:line="247" w:lineRule="auto"/>
        <w:ind w:right="1044" w:hanging="9"/>
        <w:jc w:val="both"/>
        <w:rPr>
          <w:sz w:val="24"/>
          <w:szCs w:val="24"/>
          <w:lang w:val="pt-BR"/>
        </w:rPr>
      </w:pPr>
      <w:r w:rsidRPr="00B21584">
        <w:rPr>
          <w:sz w:val="24"/>
          <w:szCs w:val="24"/>
          <w:lang w:val="pt-BR"/>
        </w:rPr>
        <w:t>- Para aplicação das penalidades descritas acima será instaurado procedimento administrativo específico, sendo assegurado à Contratada o direito ao contraditório e ampla defesa, com todos os meios a ela</w:t>
      </w:r>
      <w:r w:rsidRPr="00B21584">
        <w:rPr>
          <w:spacing w:val="-1"/>
          <w:sz w:val="24"/>
          <w:szCs w:val="24"/>
          <w:lang w:val="pt-BR"/>
        </w:rPr>
        <w:t xml:space="preserve"> </w:t>
      </w:r>
      <w:r w:rsidRPr="00B21584">
        <w:rPr>
          <w:sz w:val="24"/>
          <w:szCs w:val="24"/>
          <w:lang w:val="pt-BR"/>
        </w:rPr>
        <w:t>inerentes.</w:t>
      </w:r>
    </w:p>
    <w:p w14:paraId="1C5AA75A" w14:textId="77777777" w:rsidR="001F6CFE" w:rsidRPr="00B21584" w:rsidRDefault="001F6CFE">
      <w:pPr>
        <w:pStyle w:val="Corpodetexto"/>
        <w:spacing w:before="3"/>
        <w:rPr>
          <w:lang w:val="pt-BR"/>
        </w:rPr>
      </w:pPr>
    </w:p>
    <w:p w14:paraId="5CD2F47F" w14:textId="77777777" w:rsidR="001F6CFE" w:rsidRPr="00B21584" w:rsidRDefault="00EB31E2">
      <w:pPr>
        <w:pStyle w:val="PargrafodaLista"/>
        <w:numPr>
          <w:ilvl w:val="0"/>
          <w:numId w:val="15"/>
        </w:numPr>
        <w:tabs>
          <w:tab w:val="left" w:pos="1250"/>
        </w:tabs>
        <w:ind w:hanging="9"/>
        <w:jc w:val="both"/>
        <w:rPr>
          <w:sz w:val="24"/>
          <w:szCs w:val="24"/>
          <w:lang w:val="pt-BR"/>
        </w:rPr>
      </w:pPr>
      <w:r w:rsidRPr="00B21584">
        <w:rPr>
          <w:sz w:val="24"/>
          <w:szCs w:val="24"/>
          <w:lang w:val="pt-BR"/>
        </w:rPr>
        <w:t>-</w:t>
      </w:r>
      <w:r w:rsidRPr="00B21584">
        <w:rPr>
          <w:spacing w:val="-10"/>
          <w:sz w:val="24"/>
          <w:szCs w:val="24"/>
          <w:lang w:val="pt-BR"/>
        </w:rPr>
        <w:t xml:space="preserve"> </w:t>
      </w:r>
      <w:r w:rsidRPr="00B21584">
        <w:rPr>
          <w:sz w:val="24"/>
          <w:szCs w:val="24"/>
          <w:lang w:val="pt-BR"/>
        </w:rPr>
        <w:t>As</w:t>
      </w:r>
      <w:r w:rsidRPr="00B21584">
        <w:rPr>
          <w:spacing w:val="-9"/>
          <w:sz w:val="24"/>
          <w:szCs w:val="24"/>
          <w:lang w:val="pt-BR"/>
        </w:rPr>
        <w:t xml:space="preserve"> </w:t>
      </w:r>
      <w:r w:rsidRPr="00B21584">
        <w:rPr>
          <w:sz w:val="24"/>
          <w:szCs w:val="24"/>
          <w:lang w:val="pt-BR"/>
        </w:rPr>
        <w:t>multas</w:t>
      </w:r>
      <w:r w:rsidRPr="00B21584">
        <w:rPr>
          <w:spacing w:val="-9"/>
          <w:sz w:val="24"/>
          <w:szCs w:val="24"/>
          <w:lang w:val="pt-BR"/>
        </w:rPr>
        <w:t xml:space="preserve"> </w:t>
      </w:r>
      <w:r w:rsidRPr="00B21584">
        <w:rPr>
          <w:sz w:val="24"/>
          <w:szCs w:val="24"/>
          <w:lang w:val="pt-BR"/>
        </w:rPr>
        <w:t>são</w:t>
      </w:r>
      <w:r w:rsidRPr="00B21584">
        <w:rPr>
          <w:spacing w:val="-9"/>
          <w:sz w:val="24"/>
          <w:szCs w:val="24"/>
          <w:lang w:val="pt-BR"/>
        </w:rPr>
        <w:t xml:space="preserve"> </w:t>
      </w:r>
      <w:r w:rsidRPr="00B21584">
        <w:rPr>
          <w:sz w:val="24"/>
          <w:szCs w:val="24"/>
          <w:lang w:val="pt-BR"/>
        </w:rPr>
        <w:t>independentes</w:t>
      </w:r>
      <w:r w:rsidRPr="00B21584">
        <w:rPr>
          <w:spacing w:val="-9"/>
          <w:sz w:val="24"/>
          <w:szCs w:val="24"/>
          <w:lang w:val="pt-BR"/>
        </w:rPr>
        <w:t xml:space="preserve"> </w:t>
      </w:r>
      <w:r w:rsidRPr="00B21584">
        <w:rPr>
          <w:sz w:val="24"/>
          <w:szCs w:val="24"/>
          <w:lang w:val="pt-BR"/>
        </w:rPr>
        <w:t>e</w:t>
      </w:r>
      <w:r w:rsidRPr="00B21584">
        <w:rPr>
          <w:spacing w:val="-9"/>
          <w:sz w:val="24"/>
          <w:szCs w:val="24"/>
          <w:lang w:val="pt-BR"/>
        </w:rPr>
        <w:t xml:space="preserve"> </w:t>
      </w:r>
      <w:r w:rsidRPr="00B21584">
        <w:rPr>
          <w:sz w:val="24"/>
          <w:szCs w:val="24"/>
          <w:lang w:val="pt-BR"/>
        </w:rPr>
        <w:t>não</w:t>
      </w:r>
      <w:r w:rsidRPr="00B21584">
        <w:rPr>
          <w:spacing w:val="-9"/>
          <w:sz w:val="24"/>
          <w:szCs w:val="24"/>
          <w:lang w:val="pt-BR"/>
        </w:rPr>
        <w:t xml:space="preserve"> </w:t>
      </w:r>
      <w:r w:rsidRPr="00B21584">
        <w:rPr>
          <w:sz w:val="24"/>
          <w:szCs w:val="24"/>
          <w:lang w:val="pt-BR"/>
        </w:rPr>
        <w:t>eximem</w:t>
      </w:r>
      <w:r w:rsidRPr="00B21584">
        <w:rPr>
          <w:spacing w:val="-10"/>
          <w:sz w:val="24"/>
          <w:szCs w:val="24"/>
          <w:lang w:val="pt-BR"/>
        </w:rPr>
        <w:t xml:space="preserve"> </w:t>
      </w:r>
      <w:r w:rsidRPr="00B21584">
        <w:rPr>
          <w:sz w:val="24"/>
          <w:szCs w:val="24"/>
          <w:lang w:val="pt-BR"/>
        </w:rPr>
        <w:t>a</w:t>
      </w:r>
      <w:r w:rsidRPr="00B21584">
        <w:rPr>
          <w:spacing w:val="-9"/>
          <w:sz w:val="24"/>
          <w:szCs w:val="24"/>
          <w:lang w:val="pt-BR"/>
        </w:rPr>
        <w:t xml:space="preserve"> </w:t>
      </w:r>
      <w:r w:rsidRPr="00B21584">
        <w:rPr>
          <w:sz w:val="24"/>
          <w:szCs w:val="24"/>
          <w:lang w:val="pt-BR"/>
        </w:rPr>
        <w:t>Contratada</w:t>
      </w:r>
      <w:r w:rsidRPr="00B21584">
        <w:rPr>
          <w:spacing w:val="-9"/>
          <w:sz w:val="24"/>
          <w:szCs w:val="24"/>
          <w:lang w:val="pt-BR"/>
        </w:rPr>
        <w:t xml:space="preserve"> </w:t>
      </w:r>
      <w:r w:rsidRPr="00B21584">
        <w:rPr>
          <w:sz w:val="24"/>
          <w:szCs w:val="24"/>
          <w:lang w:val="pt-BR"/>
        </w:rPr>
        <w:t>da</w:t>
      </w:r>
      <w:r w:rsidRPr="00B21584">
        <w:rPr>
          <w:spacing w:val="-9"/>
          <w:sz w:val="24"/>
          <w:szCs w:val="24"/>
          <w:lang w:val="pt-BR"/>
        </w:rPr>
        <w:t xml:space="preserve"> </w:t>
      </w:r>
      <w:r w:rsidRPr="00B21584">
        <w:rPr>
          <w:sz w:val="24"/>
          <w:szCs w:val="24"/>
          <w:lang w:val="pt-BR"/>
        </w:rPr>
        <w:t>plena</w:t>
      </w:r>
      <w:r w:rsidRPr="00B21584">
        <w:rPr>
          <w:spacing w:val="-9"/>
          <w:sz w:val="24"/>
          <w:szCs w:val="24"/>
          <w:lang w:val="pt-BR"/>
        </w:rPr>
        <w:t xml:space="preserve"> </w:t>
      </w:r>
      <w:r w:rsidRPr="00B21584">
        <w:rPr>
          <w:sz w:val="24"/>
          <w:szCs w:val="24"/>
          <w:lang w:val="pt-BR"/>
        </w:rPr>
        <w:t>execução</w:t>
      </w:r>
      <w:r w:rsidRPr="00B21584">
        <w:rPr>
          <w:spacing w:val="-9"/>
          <w:sz w:val="24"/>
          <w:szCs w:val="24"/>
          <w:lang w:val="pt-BR"/>
        </w:rPr>
        <w:t xml:space="preserve"> </w:t>
      </w:r>
      <w:r w:rsidRPr="00B21584">
        <w:rPr>
          <w:sz w:val="24"/>
          <w:szCs w:val="24"/>
          <w:lang w:val="pt-BR"/>
        </w:rPr>
        <w:t>do</w:t>
      </w:r>
      <w:r w:rsidRPr="00B21584">
        <w:rPr>
          <w:spacing w:val="-9"/>
          <w:sz w:val="24"/>
          <w:szCs w:val="24"/>
          <w:lang w:val="pt-BR"/>
        </w:rPr>
        <w:t xml:space="preserve"> </w:t>
      </w:r>
      <w:r w:rsidRPr="00B21584">
        <w:rPr>
          <w:sz w:val="24"/>
          <w:szCs w:val="24"/>
          <w:lang w:val="pt-BR"/>
        </w:rPr>
        <w:t>objeto</w:t>
      </w:r>
      <w:r w:rsidRPr="00B21584">
        <w:rPr>
          <w:spacing w:val="-9"/>
          <w:sz w:val="24"/>
          <w:szCs w:val="24"/>
          <w:lang w:val="pt-BR"/>
        </w:rPr>
        <w:t xml:space="preserve"> </w:t>
      </w:r>
      <w:r w:rsidRPr="00B21584">
        <w:rPr>
          <w:sz w:val="24"/>
          <w:szCs w:val="24"/>
          <w:lang w:val="pt-BR"/>
        </w:rPr>
        <w:t>do</w:t>
      </w:r>
      <w:r w:rsidRPr="00B21584">
        <w:rPr>
          <w:spacing w:val="-9"/>
          <w:sz w:val="24"/>
          <w:szCs w:val="24"/>
          <w:lang w:val="pt-BR"/>
        </w:rPr>
        <w:t xml:space="preserve"> </w:t>
      </w:r>
      <w:r w:rsidRPr="00B21584">
        <w:rPr>
          <w:sz w:val="24"/>
          <w:szCs w:val="24"/>
          <w:lang w:val="pt-BR"/>
        </w:rPr>
        <w:t>Contrato.</w:t>
      </w:r>
    </w:p>
    <w:p w14:paraId="23FA8CF2" w14:textId="77777777" w:rsidR="001F6CFE" w:rsidRPr="00B21584" w:rsidRDefault="001F6CFE">
      <w:pPr>
        <w:pStyle w:val="Corpodetexto"/>
        <w:spacing w:before="8"/>
        <w:rPr>
          <w:lang w:val="pt-BR"/>
        </w:rPr>
      </w:pPr>
    </w:p>
    <w:p w14:paraId="5DFDED77" w14:textId="77777777" w:rsidR="001F6CFE" w:rsidRPr="00B21584" w:rsidRDefault="00EB31E2">
      <w:pPr>
        <w:pStyle w:val="Corpodetexto"/>
        <w:spacing w:before="1" w:line="247" w:lineRule="auto"/>
        <w:ind w:left="537" w:right="1039" w:hanging="10"/>
        <w:jc w:val="both"/>
        <w:rPr>
          <w:lang w:val="pt-BR"/>
        </w:rPr>
      </w:pPr>
      <w:r w:rsidRPr="00B21584">
        <w:rPr>
          <w:b/>
          <w:lang w:val="pt-BR"/>
        </w:rPr>
        <w:t xml:space="preserve">CLÁUSULA DÉCIMA - </w:t>
      </w:r>
      <w:r w:rsidRPr="00B21584">
        <w:rPr>
          <w:lang w:val="pt-BR"/>
        </w:rPr>
        <w:t>A contratada obriga-se a manter, durante toda a execução do contrato, em compatibilidade com as obrigações por ela assumidas, todas as condições de habilitação e qualificação exigidas na licitação.</w:t>
      </w:r>
    </w:p>
    <w:p w14:paraId="718BC7FE" w14:textId="77777777" w:rsidR="001F6CFE" w:rsidRPr="00B21584" w:rsidRDefault="001F6CFE">
      <w:pPr>
        <w:pStyle w:val="Corpodetexto"/>
        <w:spacing w:before="4"/>
        <w:rPr>
          <w:lang w:val="pt-BR"/>
        </w:rPr>
      </w:pPr>
    </w:p>
    <w:p w14:paraId="1A844C58" w14:textId="77777777" w:rsidR="001F6CFE" w:rsidRPr="00B21584" w:rsidRDefault="00EB31E2">
      <w:pPr>
        <w:pStyle w:val="Corpodetexto"/>
        <w:spacing w:line="247" w:lineRule="auto"/>
        <w:ind w:left="537" w:right="1037" w:hanging="10"/>
        <w:jc w:val="both"/>
        <w:rPr>
          <w:lang w:val="pt-BR"/>
        </w:rPr>
      </w:pPr>
      <w:r w:rsidRPr="00B21584">
        <w:rPr>
          <w:b/>
          <w:lang w:val="pt-BR"/>
        </w:rPr>
        <w:t xml:space="preserve">CLÁUSULA DÉCIMA-PRIMEIRA - </w:t>
      </w:r>
      <w:r w:rsidRPr="00B21584">
        <w:rPr>
          <w:lang w:val="pt-BR"/>
        </w:rPr>
        <w:t xml:space="preserve">A inadimplência das cláusulas e condições estabelecidas neste contrato, por parte da </w:t>
      </w:r>
      <w:r w:rsidRPr="00B21584">
        <w:rPr>
          <w:b/>
          <w:lang w:val="pt-BR"/>
        </w:rPr>
        <w:t xml:space="preserve">CONTRATADA </w:t>
      </w:r>
      <w:r w:rsidRPr="00B21584">
        <w:rPr>
          <w:lang w:val="pt-BR"/>
        </w:rPr>
        <w:t xml:space="preserve">assegurará a </w:t>
      </w:r>
      <w:r w:rsidRPr="00B21584">
        <w:rPr>
          <w:b/>
          <w:lang w:val="pt-BR"/>
        </w:rPr>
        <w:t xml:space="preserve">CONTRATANTE </w:t>
      </w:r>
      <w:r w:rsidRPr="00B21584">
        <w:rPr>
          <w:lang w:val="pt-BR"/>
        </w:rPr>
        <w:t xml:space="preserve">o direito de dá-lo por rescindido, mediante notificação através de memorando, entregue diretamente, ou pôr via postal, com prova de recebimento. Fica a critério da </w:t>
      </w:r>
      <w:r w:rsidRPr="00B21584">
        <w:rPr>
          <w:b/>
          <w:lang w:val="pt-BR"/>
        </w:rPr>
        <w:t xml:space="preserve">CONTRATANTE, </w:t>
      </w:r>
      <w:r w:rsidRPr="00B21584">
        <w:rPr>
          <w:lang w:val="pt-BR"/>
        </w:rPr>
        <w:t>declarar rescindido o contrato, nos termos desta cláusula ou aplicar as multas respectivas de que trata a cláusula nona.</w:t>
      </w:r>
    </w:p>
    <w:p w14:paraId="60718330" w14:textId="77777777" w:rsidR="001F6CFE" w:rsidRPr="00B21584" w:rsidRDefault="001F6CFE">
      <w:pPr>
        <w:pStyle w:val="Corpodetexto"/>
        <w:spacing w:before="12"/>
        <w:rPr>
          <w:b/>
          <w:lang w:val="pt-BR"/>
        </w:rPr>
      </w:pPr>
    </w:p>
    <w:p w14:paraId="7DC2C39E" w14:textId="77777777" w:rsidR="001F6CFE" w:rsidRPr="00B21584" w:rsidRDefault="00EB31E2">
      <w:pPr>
        <w:spacing w:before="99" w:line="249" w:lineRule="auto"/>
        <w:ind w:left="537" w:hanging="10"/>
        <w:rPr>
          <w:sz w:val="24"/>
          <w:szCs w:val="24"/>
          <w:lang w:val="pt-BR"/>
        </w:rPr>
      </w:pPr>
      <w:r w:rsidRPr="00B21584">
        <w:rPr>
          <w:b/>
          <w:sz w:val="24"/>
          <w:szCs w:val="24"/>
          <w:u w:val="single"/>
          <w:lang w:val="pt-BR"/>
        </w:rPr>
        <w:t>Parágrafo</w:t>
      </w:r>
      <w:r w:rsidRPr="00B21584">
        <w:rPr>
          <w:b/>
          <w:spacing w:val="-15"/>
          <w:sz w:val="24"/>
          <w:szCs w:val="24"/>
          <w:u w:val="single"/>
          <w:lang w:val="pt-BR"/>
        </w:rPr>
        <w:t xml:space="preserve"> </w:t>
      </w:r>
      <w:r w:rsidRPr="00B21584">
        <w:rPr>
          <w:b/>
          <w:sz w:val="24"/>
          <w:szCs w:val="24"/>
          <w:u w:val="single"/>
          <w:lang w:val="pt-BR"/>
        </w:rPr>
        <w:t>Único</w:t>
      </w:r>
      <w:r w:rsidRPr="00B21584">
        <w:rPr>
          <w:b/>
          <w:spacing w:val="-13"/>
          <w:sz w:val="24"/>
          <w:szCs w:val="24"/>
          <w:lang w:val="pt-BR"/>
        </w:rPr>
        <w:t xml:space="preserve"> </w:t>
      </w:r>
      <w:r w:rsidRPr="00B21584">
        <w:rPr>
          <w:sz w:val="24"/>
          <w:szCs w:val="24"/>
          <w:lang w:val="pt-BR"/>
        </w:rPr>
        <w:t>-</w:t>
      </w:r>
      <w:r w:rsidRPr="00B21584">
        <w:rPr>
          <w:spacing w:val="-15"/>
          <w:sz w:val="24"/>
          <w:szCs w:val="24"/>
          <w:lang w:val="pt-BR"/>
        </w:rPr>
        <w:t xml:space="preserve"> </w:t>
      </w:r>
      <w:r w:rsidRPr="00B21584">
        <w:rPr>
          <w:b/>
          <w:sz w:val="24"/>
          <w:szCs w:val="24"/>
          <w:lang w:val="pt-BR"/>
        </w:rPr>
        <w:t>A</w:t>
      </w:r>
      <w:r w:rsidRPr="00B21584">
        <w:rPr>
          <w:b/>
          <w:spacing w:val="-14"/>
          <w:sz w:val="24"/>
          <w:szCs w:val="24"/>
          <w:lang w:val="pt-BR"/>
        </w:rPr>
        <w:t xml:space="preserve"> </w:t>
      </w:r>
      <w:r w:rsidRPr="00B21584">
        <w:rPr>
          <w:b/>
          <w:sz w:val="24"/>
          <w:szCs w:val="24"/>
          <w:lang w:val="pt-BR"/>
        </w:rPr>
        <w:t>CONTRATADA</w:t>
      </w:r>
      <w:r w:rsidRPr="00B21584">
        <w:rPr>
          <w:b/>
          <w:spacing w:val="-15"/>
          <w:sz w:val="24"/>
          <w:szCs w:val="24"/>
          <w:lang w:val="pt-BR"/>
        </w:rPr>
        <w:t xml:space="preserve"> </w:t>
      </w:r>
      <w:r w:rsidRPr="00B21584">
        <w:rPr>
          <w:sz w:val="24"/>
          <w:szCs w:val="24"/>
          <w:lang w:val="pt-BR"/>
        </w:rPr>
        <w:t>reconhece</w:t>
      </w:r>
      <w:r w:rsidRPr="00B21584">
        <w:rPr>
          <w:spacing w:val="-16"/>
          <w:sz w:val="24"/>
          <w:szCs w:val="24"/>
          <w:lang w:val="pt-BR"/>
        </w:rPr>
        <w:t xml:space="preserve"> </w:t>
      </w:r>
      <w:r w:rsidRPr="00B21584">
        <w:rPr>
          <w:sz w:val="24"/>
          <w:szCs w:val="24"/>
          <w:lang w:val="pt-BR"/>
        </w:rPr>
        <w:t>desde</w:t>
      </w:r>
      <w:r w:rsidRPr="00B21584">
        <w:rPr>
          <w:spacing w:val="-16"/>
          <w:sz w:val="24"/>
          <w:szCs w:val="24"/>
          <w:lang w:val="pt-BR"/>
        </w:rPr>
        <w:t xml:space="preserve"> </w:t>
      </w:r>
      <w:r w:rsidRPr="00B21584">
        <w:rPr>
          <w:sz w:val="24"/>
          <w:szCs w:val="24"/>
          <w:lang w:val="pt-BR"/>
        </w:rPr>
        <w:t>já</w:t>
      </w:r>
      <w:r w:rsidRPr="00B21584">
        <w:rPr>
          <w:spacing w:val="-14"/>
          <w:sz w:val="24"/>
          <w:szCs w:val="24"/>
          <w:lang w:val="pt-BR"/>
        </w:rPr>
        <w:t xml:space="preserve"> </w:t>
      </w:r>
      <w:r w:rsidRPr="00B21584">
        <w:rPr>
          <w:sz w:val="24"/>
          <w:szCs w:val="24"/>
          <w:lang w:val="pt-BR"/>
        </w:rPr>
        <w:t>os</w:t>
      </w:r>
      <w:r w:rsidRPr="00B21584">
        <w:rPr>
          <w:spacing w:val="-14"/>
          <w:sz w:val="24"/>
          <w:szCs w:val="24"/>
          <w:lang w:val="pt-BR"/>
        </w:rPr>
        <w:t xml:space="preserve"> </w:t>
      </w:r>
      <w:r w:rsidRPr="00B21584">
        <w:rPr>
          <w:sz w:val="24"/>
          <w:szCs w:val="24"/>
          <w:lang w:val="pt-BR"/>
        </w:rPr>
        <w:t>direitos</w:t>
      </w:r>
      <w:r w:rsidRPr="00B21584">
        <w:rPr>
          <w:spacing w:val="-16"/>
          <w:sz w:val="24"/>
          <w:szCs w:val="24"/>
          <w:lang w:val="pt-BR"/>
        </w:rPr>
        <w:t xml:space="preserve"> </w:t>
      </w:r>
      <w:r w:rsidRPr="00B21584">
        <w:rPr>
          <w:sz w:val="24"/>
          <w:szCs w:val="24"/>
          <w:lang w:val="pt-BR"/>
        </w:rPr>
        <w:t>da</w:t>
      </w:r>
      <w:r w:rsidRPr="00B21584">
        <w:rPr>
          <w:spacing w:val="-9"/>
          <w:sz w:val="24"/>
          <w:szCs w:val="24"/>
          <w:lang w:val="pt-BR"/>
        </w:rPr>
        <w:t xml:space="preserve"> </w:t>
      </w:r>
      <w:r w:rsidRPr="00B21584">
        <w:rPr>
          <w:b/>
          <w:sz w:val="24"/>
          <w:szCs w:val="24"/>
          <w:lang w:val="pt-BR"/>
        </w:rPr>
        <w:t>CONTRATANTE</w:t>
      </w:r>
      <w:r w:rsidRPr="00B21584">
        <w:rPr>
          <w:b/>
          <w:spacing w:val="-14"/>
          <w:sz w:val="24"/>
          <w:szCs w:val="24"/>
          <w:lang w:val="pt-BR"/>
        </w:rPr>
        <w:t xml:space="preserve"> </w:t>
      </w:r>
      <w:r w:rsidRPr="00B21584">
        <w:rPr>
          <w:sz w:val="24"/>
          <w:szCs w:val="24"/>
          <w:lang w:val="pt-BR"/>
        </w:rPr>
        <w:t>em</w:t>
      </w:r>
      <w:r w:rsidRPr="00B21584">
        <w:rPr>
          <w:spacing w:val="-15"/>
          <w:sz w:val="24"/>
          <w:szCs w:val="24"/>
          <w:lang w:val="pt-BR"/>
        </w:rPr>
        <w:t xml:space="preserve"> </w:t>
      </w:r>
      <w:r w:rsidRPr="00B21584">
        <w:rPr>
          <w:sz w:val="24"/>
          <w:szCs w:val="24"/>
          <w:lang w:val="pt-BR"/>
        </w:rPr>
        <w:t>caso</w:t>
      </w:r>
      <w:r w:rsidRPr="00B21584">
        <w:rPr>
          <w:spacing w:val="-13"/>
          <w:sz w:val="24"/>
          <w:szCs w:val="24"/>
          <w:lang w:val="pt-BR"/>
        </w:rPr>
        <w:t xml:space="preserve"> </w:t>
      </w:r>
      <w:r w:rsidRPr="00B21584">
        <w:rPr>
          <w:sz w:val="24"/>
          <w:szCs w:val="24"/>
          <w:lang w:val="pt-BR"/>
        </w:rPr>
        <w:t>de</w:t>
      </w:r>
      <w:r w:rsidRPr="00B21584">
        <w:rPr>
          <w:spacing w:val="-13"/>
          <w:sz w:val="24"/>
          <w:szCs w:val="24"/>
          <w:lang w:val="pt-BR"/>
        </w:rPr>
        <w:t xml:space="preserve"> </w:t>
      </w:r>
      <w:r w:rsidRPr="00B21584">
        <w:rPr>
          <w:sz w:val="24"/>
          <w:szCs w:val="24"/>
          <w:lang w:val="pt-BR"/>
        </w:rPr>
        <w:t>rescisão administrativa prevista na legislação referente a licitações e contratos</w:t>
      </w:r>
      <w:r w:rsidRPr="00B21584">
        <w:rPr>
          <w:spacing w:val="-15"/>
          <w:sz w:val="24"/>
          <w:szCs w:val="24"/>
          <w:lang w:val="pt-BR"/>
        </w:rPr>
        <w:t xml:space="preserve"> </w:t>
      </w:r>
      <w:r w:rsidRPr="00B21584">
        <w:rPr>
          <w:sz w:val="24"/>
          <w:szCs w:val="24"/>
          <w:lang w:val="pt-BR"/>
        </w:rPr>
        <w:t>administrativos.</w:t>
      </w:r>
    </w:p>
    <w:p w14:paraId="33D775EA" w14:textId="77777777" w:rsidR="001F6CFE" w:rsidRPr="00B21584" w:rsidRDefault="001F6CFE">
      <w:pPr>
        <w:pStyle w:val="Corpodetexto"/>
        <w:spacing w:before="9"/>
        <w:rPr>
          <w:lang w:val="pt-BR"/>
        </w:rPr>
      </w:pPr>
    </w:p>
    <w:p w14:paraId="6BD3730A" w14:textId="13B51F6D" w:rsidR="001F6CFE" w:rsidRPr="00B21584" w:rsidRDefault="00EB31E2">
      <w:pPr>
        <w:pStyle w:val="Corpodetexto"/>
        <w:spacing w:line="249" w:lineRule="auto"/>
        <w:ind w:left="537" w:right="961" w:hanging="10"/>
        <w:rPr>
          <w:lang w:val="pt-BR"/>
        </w:rPr>
      </w:pPr>
      <w:r w:rsidRPr="00B21584">
        <w:rPr>
          <w:b/>
          <w:lang w:val="pt-BR"/>
        </w:rPr>
        <w:t>CLÁUSULA DÉCIMA</w:t>
      </w:r>
      <w:r w:rsidR="00636B82">
        <w:rPr>
          <w:b/>
          <w:lang w:val="pt-BR"/>
        </w:rPr>
        <w:t xml:space="preserve"> </w:t>
      </w:r>
      <w:r w:rsidRPr="00B21584">
        <w:rPr>
          <w:b/>
          <w:lang w:val="pt-BR"/>
        </w:rPr>
        <w:t xml:space="preserve">SEGUNDA </w:t>
      </w:r>
      <w:r w:rsidRPr="00B21584">
        <w:rPr>
          <w:lang w:val="pt-BR"/>
        </w:rPr>
        <w:t xml:space="preserve">- </w:t>
      </w:r>
      <w:r w:rsidRPr="00B21584">
        <w:rPr>
          <w:b/>
          <w:lang w:val="pt-BR"/>
        </w:rPr>
        <w:t xml:space="preserve">A CONTRATADA </w:t>
      </w:r>
      <w:r w:rsidRPr="00B21584">
        <w:rPr>
          <w:lang w:val="pt-BR"/>
        </w:rPr>
        <w:t xml:space="preserve">será responsável pelos encargos trabalhistas, </w:t>
      </w:r>
      <w:r w:rsidRPr="00B21584">
        <w:rPr>
          <w:lang w:val="pt-BR"/>
        </w:rPr>
        <w:lastRenderedPageBreak/>
        <w:t>previdenciários, fiscais e comerciais nos termos do artigo 71 da Lei 8.666/93 com alterações posteriores.</w:t>
      </w:r>
    </w:p>
    <w:p w14:paraId="29F12917" w14:textId="77777777" w:rsidR="001F6CFE" w:rsidRPr="00B21584" w:rsidRDefault="001F6CFE">
      <w:pPr>
        <w:pStyle w:val="Corpodetexto"/>
        <w:rPr>
          <w:lang w:val="pt-BR"/>
        </w:rPr>
      </w:pPr>
    </w:p>
    <w:p w14:paraId="23C224E9" w14:textId="602E651B" w:rsidR="001F6CFE" w:rsidRPr="00B21584" w:rsidRDefault="00EB31E2">
      <w:pPr>
        <w:tabs>
          <w:tab w:val="left" w:pos="2682"/>
          <w:tab w:val="left" w:pos="10085"/>
        </w:tabs>
        <w:spacing w:line="247" w:lineRule="auto"/>
        <w:ind w:left="537" w:right="991" w:hanging="10"/>
        <w:rPr>
          <w:sz w:val="24"/>
          <w:szCs w:val="24"/>
          <w:lang w:val="pt-BR"/>
        </w:rPr>
      </w:pPr>
      <w:r w:rsidRPr="00B21584">
        <w:rPr>
          <w:b/>
          <w:sz w:val="24"/>
          <w:szCs w:val="24"/>
          <w:lang w:val="pt-BR"/>
        </w:rPr>
        <w:t>CLÁUSULA</w:t>
      </w:r>
      <w:r w:rsidRPr="00B21584">
        <w:rPr>
          <w:b/>
          <w:spacing w:val="15"/>
          <w:sz w:val="24"/>
          <w:szCs w:val="24"/>
          <w:lang w:val="pt-BR"/>
        </w:rPr>
        <w:t xml:space="preserve"> </w:t>
      </w:r>
      <w:r w:rsidRPr="00B21584">
        <w:rPr>
          <w:b/>
          <w:sz w:val="24"/>
          <w:szCs w:val="24"/>
          <w:lang w:val="pt-BR"/>
        </w:rPr>
        <w:t>DÉCIMA</w:t>
      </w:r>
      <w:r w:rsidR="00636B82">
        <w:rPr>
          <w:b/>
          <w:sz w:val="24"/>
          <w:szCs w:val="24"/>
          <w:lang w:val="pt-BR"/>
        </w:rPr>
        <w:t xml:space="preserve"> </w:t>
      </w:r>
      <w:r w:rsidRPr="00B21584">
        <w:rPr>
          <w:b/>
          <w:sz w:val="24"/>
          <w:szCs w:val="24"/>
          <w:lang w:val="pt-BR"/>
        </w:rPr>
        <w:t xml:space="preserve">TERCEIRA </w:t>
      </w:r>
      <w:r w:rsidRPr="00B21584">
        <w:rPr>
          <w:sz w:val="24"/>
          <w:szCs w:val="24"/>
          <w:lang w:val="pt-BR"/>
        </w:rPr>
        <w:t>-</w:t>
      </w:r>
      <w:r w:rsidRPr="00B21584">
        <w:rPr>
          <w:spacing w:val="16"/>
          <w:sz w:val="24"/>
          <w:szCs w:val="24"/>
          <w:lang w:val="pt-BR"/>
        </w:rPr>
        <w:t xml:space="preserve"> </w:t>
      </w:r>
      <w:r w:rsidRPr="00B21584">
        <w:rPr>
          <w:sz w:val="24"/>
          <w:szCs w:val="24"/>
          <w:lang w:val="pt-BR"/>
        </w:rPr>
        <w:t xml:space="preserve">Dá-se ao presente contrato o valor de R$ </w:t>
      </w:r>
      <w:r w:rsidRPr="00B21584">
        <w:rPr>
          <w:spacing w:val="20"/>
          <w:sz w:val="24"/>
          <w:szCs w:val="24"/>
          <w:lang w:val="pt-BR"/>
        </w:rPr>
        <w:t xml:space="preserve"> </w:t>
      </w:r>
      <w:r w:rsidRPr="00B21584">
        <w:rPr>
          <w:sz w:val="24"/>
          <w:szCs w:val="24"/>
          <w:u w:val="single"/>
          <w:lang w:val="pt-BR"/>
        </w:rPr>
        <w:t xml:space="preserve"> </w:t>
      </w:r>
      <w:r w:rsidRPr="00B21584">
        <w:rPr>
          <w:sz w:val="24"/>
          <w:szCs w:val="24"/>
          <w:u w:val="single"/>
          <w:lang w:val="pt-BR"/>
        </w:rPr>
        <w:tab/>
      </w:r>
      <w:r w:rsidRPr="00B21584">
        <w:rPr>
          <w:sz w:val="24"/>
          <w:szCs w:val="24"/>
          <w:lang w:val="pt-BR"/>
        </w:rPr>
        <w:t xml:space="preserve"> </w:t>
      </w:r>
      <w:proofErr w:type="gramStart"/>
      <w:r w:rsidRPr="00B21584">
        <w:rPr>
          <w:sz w:val="24"/>
          <w:szCs w:val="24"/>
          <w:lang w:val="pt-BR"/>
        </w:rPr>
        <w:t>(</w:t>
      </w:r>
      <w:r w:rsidRPr="00B21584">
        <w:rPr>
          <w:sz w:val="24"/>
          <w:szCs w:val="24"/>
          <w:u w:val="single"/>
          <w:lang w:val="pt-BR"/>
        </w:rPr>
        <w:t xml:space="preserve"> </w:t>
      </w:r>
      <w:r w:rsidRPr="00B21584">
        <w:rPr>
          <w:sz w:val="24"/>
          <w:szCs w:val="24"/>
          <w:u w:val="single"/>
          <w:lang w:val="pt-BR"/>
        </w:rPr>
        <w:tab/>
      </w:r>
      <w:proofErr w:type="gramEnd"/>
      <w:r w:rsidRPr="00B21584">
        <w:rPr>
          <w:sz w:val="24"/>
          <w:szCs w:val="24"/>
          <w:lang w:val="pt-BR"/>
        </w:rPr>
        <w:t>) para todos os efeitos</w:t>
      </w:r>
      <w:r w:rsidRPr="00B21584">
        <w:rPr>
          <w:spacing w:val="-5"/>
          <w:sz w:val="24"/>
          <w:szCs w:val="24"/>
          <w:lang w:val="pt-BR"/>
        </w:rPr>
        <w:t xml:space="preserve"> </w:t>
      </w:r>
      <w:r w:rsidRPr="00B21584">
        <w:rPr>
          <w:sz w:val="24"/>
          <w:szCs w:val="24"/>
          <w:lang w:val="pt-BR"/>
        </w:rPr>
        <w:t>legais.</w:t>
      </w:r>
    </w:p>
    <w:p w14:paraId="6A0EB20B" w14:textId="77777777" w:rsidR="001F6CFE" w:rsidRPr="00B21584" w:rsidRDefault="001F6CFE">
      <w:pPr>
        <w:pStyle w:val="Corpodetexto"/>
        <w:rPr>
          <w:lang w:val="pt-BR"/>
        </w:rPr>
      </w:pPr>
    </w:p>
    <w:p w14:paraId="50D14110" w14:textId="77777777" w:rsidR="001F6CFE" w:rsidRPr="00B21584" w:rsidRDefault="001F6CFE">
      <w:pPr>
        <w:pStyle w:val="Corpodetexto"/>
        <w:spacing w:before="2"/>
        <w:rPr>
          <w:lang w:val="pt-BR"/>
        </w:rPr>
      </w:pPr>
    </w:p>
    <w:p w14:paraId="06B9E054" w14:textId="77777777" w:rsidR="001F6CFE" w:rsidRPr="00B21584" w:rsidRDefault="00EB31E2">
      <w:pPr>
        <w:pStyle w:val="Corpodetexto"/>
        <w:spacing w:line="247" w:lineRule="auto"/>
        <w:ind w:left="537" w:right="961" w:hanging="10"/>
        <w:rPr>
          <w:lang w:val="pt-BR"/>
        </w:rPr>
      </w:pPr>
      <w:r w:rsidRPr="00B21584">
        <w:rPr>
          <w:b/>
          <w:u w:val="single"/>
          <w:lang w:val="pt-BR"/>
        </w:rPr>
        <w:t>CLÁUSULA</w:t>
      </w:r>
      <w:r w:rsidRPr="00B21584">
        <w:rPr>
          <w:b/>
          <w:spacing w:val="-10"/>
          <w:u w:val="single"/>
          <w:lang w:val="pt-BR"/>
        </w:rPr>
        <w:t xml:space="preserve"> </w:t>
      </w:r>
      <w:r w:rsidRPr="00B21584">
        <w:rPr>
          <w:b/>
          <w:u w:val="single"/>
          <w:lang w:val="pt-BR"/>
        </w:rPr>
        <w:t>DÉCIMA</w:t>
      </w:r>
      <w:r w:rsidRPr="00B21584">
        <w:rPr>
          <w:b/>
          <w:spacing w:val="-8"/>
          <w:u w:val="single"/>
          <w:lang w:val="pt-BR"/>
        </w:rPr>
        <w:t xml:space="preserve"> </w:t>
      </w:r>
      <w:r w:rsidRPr="00B21584">
        <w:rPr>
          <w:b/>
          <w:u w:val="single"/>
          <w:lang w:val="pt-BR"/>
        </w:rPr>
        <w:t>QUARTA</w:t>
      </w:r>
      <w:r w:rsidRPr="00B21584">
        <w:rPr>
          <w:b/>
          <w:spacing w:val="-9"/>
          <w:lang w:val="pt-BR"/>
        </w:rPr>
        <w:t xml:space="preserve"> </w:t>
      </w:r>
      <w:r w:rsidRPr="00B21584">
        <w:rPr>
          <w:b/>
          <w:lang w:val="pt-BR"/>
        </w:rPr>
        <w:t>–</w:t>
      </w:r>
      <w:r w:rsidRPr="00B21584">
        <w:rPr>
          <w:b/>
          <w:spacing w:val="-8"/>
          <w:lang w:val="pt-BR"/>
        </w:rPr>
        <w:t xml:space="preserve"> </w:t>
      </w:r>
      <w:r w:rsidRPr="00B21584">
        <w:rPr>
          <w:lang w:val="pt-BR"/>
        </w:rPr>
        <w:t>Fica</w:t>
      </w:r>
      <w:r w:rsidRPr="00B21584">
        <w:rPr>
          <w:spacing w:val="-9"/>
          <w:lang w:val="pt-BR"/>
        </w:rPr>
        <w:t xml:space="preserve"> </w:t>
      </w:r>
      <w:r w:rsidRPr="00B21584">
        <w:rPr>
          <w:lang w:val="pt-BR"/>
        </w:rPr>
        <w:t>eleito</w:t>
      </w:r>
      <w:r w:rsidRPr="00B21584">
        <w:rPr>
          <w:spacing w:val="-8"/>
          <w:lang w:val="pt-BR"/>
        </w:rPr>
        <w:t xml:space="preserve"> </w:t>
      </w:r>
      <w:r w:rsidRPr="00B21584">
        <w:rPr>
          <w:lang w:val="pt-BR"/>
        </w:rPr>
        <w:t>o</w:t>
      </w:r>
      <w:r w:rsidRPr="00B21584">
        <w:rPr>
          <w:spacing w:val="-9"/>
          <w:lang w:val="pt-BR"/>
        </w:rPr>
        <w:t xml:space="preserve"> </w:t>
      </w:r>
      <w:r w:rsidRPr="00B21584">
        <w:rPr>
          <w:lang w:val="pt-BR"/>
        </w:rPr>
        <w:t>Fórum</w:t>
      </w:r>
      <w:r w:rsidRPr="00B21584">
        <w:rPr>
          <w:spacing w:val="-10"/>
          <w:lang w:val="pt-BR"/>
        </w:rPr>
        <w:t xml:space="preserve"> </w:t>
      </w:r>
      <w:r w:rsidRPr="00B21584">
        <w:rPr>
          <w:lang w:val="pt-BR"/>
        </w:rPr>
        <w:t>da</w:t>
      </w:r>
      <w:r w:rsidRPr="00B21584">
        <w:rPr>
          <w:spacing w:val="-9"/>
          <w:lang w:val="pt-BR"/>
        </w:rPr>
        <w:t xml:space="preserve"> </w:t>
      </w:r>
      <w:r w:rsidRPr="00B21584">
        <w:rPr>
          <w:lang w:val="pt-BR"/>
        </w:rPr>
        <w:t>Comarca</w:t>
      </w:r>
      <w:r w:rsidRPr="00B21584">
        <w:rPr>
          <w:spacing w:val="-9"/>
          <w:lang w:val="pt-BR"/>
        </w:rPr>
        <w:t xml:space="preserve"> </w:t>
      </w:r>
      <w:r w:rsidRPr="00B21584">
        <w:rPr>
          <w:lang w:val="pt-BR"/>
        </w:rPr>
        <w:t>de</w:t>
      </w:r>
      <w:r w:rsidRPr="00B21584">
        <w:rPr>
          <w:spacing w:val="-9"/>
          <w:lang w:val="pt-BR"/>
        </w:rPr>
        <w:t xml:space="preserve"> </w:t>
      </w:r>
      <w:r w:rsidRPr="00B21584">
        <w:rPr>
          <w:lang w:val="pt-BR"/>
        </w:rPr>
        <w:t>Ferraz</w:t>
      </w:r>
      <w:r w:rsidRPr="00B21584">
        <w:rPr>
          <w:spacing w:val="-9"/>
          <w:lang w:val="pt-BR"/>
        </w:rPr>
        <w:t xml:space="preserve"> </w:t>
      </w:r>
      <w:r w:rsidRPr="00B21584">
        <w:rPr>
          <w:lang w:val="pt-BR"/>
        </w:rPr>
        <w:t>de</w:t>
      </w:r>
      <w:r w:rsidRPr="00B21584">
        <w:rPr>
          <w:spacing w:val="-11"/>
          <w:lang w:val="pt-BR"/>
        </w:rPr>
        <w:t xml:space="preserve"> </w:t>
      </w:r>
      <w:r w:rsidRPr="00B21584">
        <w:rPr>
          <w:lang w:val="pt-BR"/>
        </w:rPr>
        <w:t>Vasconcelos</w:t>
      </w:r>
      <w:r w:rsidRPr="00B21584">
        <w:rPr>
          <w:spacing w:val="-9"/>
          <w:lang w:val="pt-BR"/>
        </w:rPr>
        <w:t xml:space="preserve"> </w:t>
      </w:r>
      <w:r w:rsidRPr="00B21584">
        <w:rPr>
          <w:lang w:val="pt-BR"/>
        </w:rPr>
        <w:t>(SP)</w:t>
      </w:r>
      <w:r w:rsidRPr="00B21584">
        <w:rPr>
          <w:spacing w:val="-10"/>
          <w:lang w:val="pt-BR"/>
        </w:rPr>
        <w:t xml:space="preserve"> </w:t>
      </w:r>
      <w:r w:rsidRPr="00B21584">
        <w:rPr>
          <w:lang w:val="pt-BR"/>
        </w:rPr>
        <w:t>para</w:t>
      </w:r>
      <w:r w:rsidRPr="00B21584">
        <w:rPr>
          <w:spacing w:val="-9"/>
          <w:lang w:val="pt-BR"/>
        </w:rPr>
        <w:t xml:space="preserve"> </w:t>
      </w:r>
      <w:r w:rsidRPr="00B21584">
        <w:rPr>
          <w:lang w:val="pt-BR"/>
        </w:rPr>
        <w:t>dirigir qualquer dúvida oriunda do presente</w:t>
      </w:r>
      <w:r w:rsidRPr="00B21584">
        <w:rPr>
          <w:spacing w:val="-7"/>
          <w:lang w:val="pt-BR"/>
        </w:rPr>
        <w:t xml:space="preserve"> </w:t>
      </w:r>
      <w:r w:rsidRPr="00B21584">
        <w:rPr>
          <w:lang w:val="pt-BR"/>
        </w:rPr>
        <w:t>Contrato.</w:t>
      </w:r>
    </w:p>
    <w:p w14:paraId="23DF9E01" w14:textId="77777777" w:rsidR="001F6CFE" w:rsidRPr="00B21584" w:rsidRDefault="001F6CFE">
      <w:pPr>
        <w:pStyle w:val="Corpodetexto"/>
        <w:rPr>
          <w:lang w:val="pt-BR"/>
        </w:rPr>
      </w:pPr>
    </w:p>
    <w:p w14:paraId="54BD5BA3" w14:textId="77777777" w:rsidR="001F6CFE" w:rsidRPr="00B21584" w:rsidRDefault="001F6CFE">
      <w:pPr>
        <w:pStyle w:val="Corpodetexto"/>
        <w:spacing w:before="2"/>
        <w:rPr>
          <w:lang w:val="pt-BR"/>
        </w:rPr>
      </w:pPr>
    </w:p>
    <w:p w14:paraId="7F715CCB" w14:textId="77777777" w:rsidR="001F6CFE" w:rsidRPr="00B21584" w:rsidRDefault="00EB31E2">
      <w:pPr>
        <w:pStyle w:val="Corpodetexto"/>
        <w:spacing w:line="247" w:lineRule="auto"/>
        <w:ind w:left="537" w:right="961" w:hanging="10"/>
        <w:rPr>
          <w:lang w:val="pt-BR"/>
        </w:rPr>
      </w:pPr>
      <w:r w:rsidRPr="00B21584">
        <w:rPr>
          <w:lang w:val="pt-BR"/>
        </w:rPr>
        <w:t>E, por estarem assim, justos e contratados assinam as partes em 04 (quatro) vias de igual teor e forma, na presença de 02 (duas) testemunhas que também o assina.</w:t>
      </w:r>
    </w:p>
    <w:p w14:paraId="3B01DD1E" w14:textId="77777777" w:rsidR="001F6CFE" w:rsidRPr="00B21584" w:rsidRDefault="001F6CFE">
      <w:pPr>
        <w:pStyle w:val="Corpodetexto"/>
        <w:spacing w:before="3"/>
        <w:rPr>
          <w:lang w:val="pt-BR"/>
        </w:rPr>
      </w:pPr>
    </w:p>
    <w:p w14:paraId="518CAE06" w14:textId="77777777" w:rsidR="001F6CFE" w:rsidRPr="00B21584" w:rsidRDefault="00EB31E2">
      <w:pPr>
        <w:pStyle w:val="Corpodetexto"/>
        <w:tabs>
          <w:tab w:val="left" w:pos="7310"/>
          <w:tab w:val="left" w:pos="9281"/>
        </w:tabs>
        <w:ind w:left="4034"/>
        <w:rPr>
          <w:lang w:val="pt-BR"/>
        </w:rPr>
      </w:pPr>
      <w:r w:rsidRPr="00B21584">
        <w:rPr>
          <w:lang w:val="pt-BR"/>
        </w:rPr>
        <w:t>Ferraz de</w:t>
      </w:r>
      <w:r w:rsidRPr="00B21584">
        <w:rPr>
          <w:spacing w:val="-8"/>
          <w:lang w:val="pt-BR"/>
        </w:rPr>
        <w:t xml:space="preserve"> </w:t>
      </w:r>
      <w:r w:rsidRPr="00B21584">
        <w:rPr>
          <w:lang w:val="pt-BR"/>
        </w:rPr>
        <w:t>Vasconcelos</w:t>
      </w:r>
      <w:r w:rsidRPr="00B21584">
        <w:rPr>
          <w:spacing w:val="-3"/>
          <w:lang w:val="pt-BR"/>
        </w:rPr>
        <w:t xml:space="preserve"> </w:t>
      </w:r>
      <w:r w:rsidRPr="00B21584">
        <w:rPr>
          <w:lang w:val="pt-BR"/>
        </w:rPr>
        <w:t>(SP),</w:t>
      </w:r>
      <w:r w:rsidRPr="00B21584">
        <w:rPr>
          <w:u w:val="single"/>
          <w:lang w:val="pt-BR"/>
        </w:rPr>
        <w:t xml:space="preserve"> </w:t>
      </w:r>
      <w:r w:rsidRPr="00B21584">
        <w:rPr>
          <w:u w:val="single"/>
          <w:lang w:val="pt-BR"/>
        </w:rPr>
        <w:tab/>
      </w:r>
      <w:r w:rsidRPr="00B21584">
        <w:rPr>
          <w:lang w:val="pt-BR"/>
        </w:rPr>
        <w:t>de</w:t>
      </w:r>
      <w:r w:rsidRPr="00B21584">
        <w:rPr>
          <w:u w:val="single"/>
          <w:lang w:val="pt-BR"/>
        </w:rPr>
        <w:t xml:space="preserve"> </w:t>
      </w:r>
      <w:r w:rsidRPr="00B21584">
        <w:rPr>
          <w:u w:val="single"/>
          <w:lang w:val="pt-BR"/>
        </w:rPr>
        <w:tab/>
      </w:r>
      <w:proofErr w:type="spellStart"/>
      <w:r w:rsidRPr="00B21584">
        <w:rPr>
          <w:lang w:val="pt-BR"/>
        </w:rPr>
        <w:t>de</w:t>
      </w:r>
      <w:proofErr w:type="spellEnd"/>
      <w:r w:rsidRPr="00B21584">
        <w:rPr>
          <w:lang w:val="pt-BR"/>
        </w:rPr>
        <w:t xml:space="preserve"> 20</w:t>
      </w:r>
      <w:r w:rsidR="00360697" w:rsidRPr="00B21584">
        <w:rPr>
          <w:lang w:val="pt-BR"/>
        </w:rPr>
        <w:t>20</w:t>
      </w:r>
      <w:r w:rsidRPr="00B21584">
        <w:rPr>
          <w:lang w:val="pt-BR"/>
        </w:rPr>
        <w:t>.</w:t>
      </w:r>
    </w:p>
    <w:p w14:paraId="1CFD0C20" w14:textId="77777777" w:rsidR="001F6CFE" w:rsidRPr="00B21584" w:rsidRDefault="001F6CFE">
      <w:pPr>
        <w:pStyle w:val="Corpodetexto"/>
        <w:rPr>
          <w:lang w:val="pt-BR"/>
        </w:rPr>
      </w:pPr>
    </w:p>
    <w:p w14:paraId="32C6E957" w14:textId="77777777" w:rsidR="001F6CFE" w:rsidRPr="00B21584" w:rsidRDefault="001F6CFE">
      <w:pPr>
        <w:pStyle w:val="Corpodetexto"/>
        <w:rPr>
          <w:lang w:val="pt-BR"/>
        </w:rPr>
      </w:pPr>
    </w:p>
    <w:p w14:paraId="13F26D8C" w14:textId="77777777" w:rsidR="001F6CFE" w:rsidRPr="00B21584" w:rsidRDefault="001F6CFE">
      <w:pPr>
        <w:pStyle w:val="Corpodetexto"/>
        <w:spacing w:before="8"/>
        <w:rPr>
          <w:lang w:val="pt-BR"/>
        </w:rPr>
      </w:pPr>
    </w:p>
    <w:p w14:paraId="56615D83" w14:textId="77777777" w:rsidR="001F6CFE" w:rsidRPr="00B21584" w:rsidRDefault="00EB31E2">
      <w:pPr>
        <w:pStyle w:val="Ttulo1"/>
        <w:spacing w:before="1" w:line="252" w:lineRule="auto"/>
        <w:ind w:left="3557" w:right="4056"/>
        <w:jc w:val="center"/>
        <w:rPr>
          <w:lang w:val="pt-BR"/>
        </w:rPr>
      </w:pPr>
      <w:r w:rsidRPr="00B21584">
        <w:rPr>
          <w:lang w:val="pt-BR"/>
        </w:rPr>
        <w:t>JOSÉ CARLOS FERANDES CHACON PREFEITO MUNICIPAL</w:t>
      </w:r>
    </w:p>
    <w:p w14:paraId="704D59A2" w14:textId="77777777" w:rsidR="001F6CFE" w:rsidRPr="00B21584" w:rsidRDefault="001F6CFE">
      <w:pPr>
        <w:pStyle w:val="Corpodetexto"/>
        <w:rPr>
          <w:b/>
          <w:lang w:val="pt-BR"/>
        </w:rPr>
      </w:pPr>
    </w:p>
    <w:p w14:paraId="62747D08" w14:textId="77777777" w:rsidR="001F6CFE" w:rsidRPr="00B21584" w:rsidRDefault="001F6CFE">
      <w:pPr>
        <w:pStyle w:val="Corpodetexto"/>
        <w:rPr>
          <w:b/>
          <w:lang w:val="pt-BR"/>
        </w:rPr>
      </w:pPr>
    </w:p>
    <w:p w14:paraId="29ED8C60" w14:textId="77777777" w:rsidR="001F6CFE" w:rsidRPr="00B21584" w:rsidRDefault="00683142">
      <w:pPr>
        <w:pStyle w:val="Corpodetexto"/>
        <w:spacing w:before="8"/>
        <w:rPr>
          <w:b/>
          <w:lang w:val="pt-BR"/>
        </w:rPr>
      </w:pPr>
      <w:r w:rsidRPr="00B21584">
        <w:rPr>
          <w:noProof/>
          <w:lang w:val="pt-BR" w:eastAsia="pt-BR"/>
        </w:rPr>
        <mc:AlternateContent>
          <mc:Choice Requires="wps">
            <w:drawing>
              <wp:anchor distT="0" distB="0" distL="0" distR="0" simplePos="0" relativeHeight="251681792" behindDoc="0" locked="0" layoutInCell="1" allowOverlap="1" wp14:anchorId="6DBD3451" wp14:editId="0E8CF666">
                <wp:simplePos x="0" y="0"/>
                <wp:positionH relativeFrom="page">
                  <wp:posOffset>2914650</wp:posOffset>
                </wp:positionH>
                <wp:positionV relativeFrom="paragraph">
                  <wp:posOffset>238125</wp:posOffset>
                </wp:positionV>
                <wp:extent cx="2359660" cy="0"/>
                <wp:effectExtent l="9525" t="8890" r="12065" b="10160"/>
                <wp:wrapTopAndBottom/>
                <wp:docPr id="1753" name="Line 16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966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A791E" id="Line 1675" o:spid="_x0000_s1026" style="position:absolute;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29.5pt,18.75pt" to="415.3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" strokeweight=".6pt">
                <w10:wrap type="topAndBottom" anchorx="page"/>
              </v:line>
            </w:pict>
          </mc:Fallback>
        </mc:AlternateContent>
      </w:r>
    </w:p>
    <w:p w14:paraId="192F0B01" w14:textId="77777777" w:rsidR="001F6CFE" w:rsidRPr="00B21584" w:rsidRDefault="00EB31E2">
      <w:pPr>
        <w:spacing w:before="4" w:line="520" w:lineRule="auto"/>
        <w:ind w:left="3686" w:right="4056"/>
        <w:jc w:val="center"/>
        <w:rPr>
          <w:b/>
          <w:sz w:val="24"/>
          <w:szCs w:val="24"/>
          <w:lang w:val="pt-BR"/>
        </w:rPr>
      </w:pPr>
      <w:r w:rsidRPr="00B21584">
        <w:rPr>
          <w:b/>
          <w:sz w:val="24"/>
          <w:szCs w:val="24"/>
          <w:lang w:val="pt-BR"/>
        </w:rPr>
        <w:t>Secretário(a) solicitante CONTRATADA</w:t>
      </w:r>
    </w:p>
    <w:p w14:paraId="3CC5EDD2" w14:textId="77777777" w:rsidR="001F6CFE" w:rsidRPr="00B21584" w:rsidRDefault="001F6CFE">
      <w:pPr>
        <w:pStyle w:val="Corpodetexto"/>
        <w:spacing w:before="1"/>
        <w:rPr>
          <w:b/>
          <w:lang w:val="pt-BR"/>
        </w:rPr>
      </w:pPr>
    </w:p>
    <w:p w14:paraId="10415D92" w14:textId="77777777" w:rsidR="001F6CFE" w:rsidRPr="00B21584" w:rsidRDefault="00EB31E2">
      <w:pPr>
        <w:spacing w:before="100"/>
        <w:ind w:left="527"/>
        <w:rPr>
          <w:b/>
          <w:sz w:val="24"/>
          <w:szCs w:val="24"/>
          <w:lang w:val="pt-BR"/>
        </w:rPr>
      </w:pPr>
      <w:r w:rsidRPr="00B21584">
        <w:rPr>
          <w:b/>
          <w:sz w:val="24"/>
          <w:szCs w:val="24"/>
          <w:lang w:val="pt-BR"/>
        </w:rPr>
        <w:t>TESTEMUNHAS</w:t>
      </w:r>
    </w:p>
    <w:p w14:paraId="36AF5A12" w14:textId="77777777" w:rsidR="001F6CFE" w:rsidRPr="00B21584" w:rsidRDefault="001F6CFE">
      <w:pPr>
        <w:pStyle w:val="Corpodetexto"/>
        <w:spacing w:before="2"/>
        <w:rPr>
          <w:b/>
          <w:lang w:val="pt-BR"/>
        </w:rPr>
      </w:pPr>
    </w:p>
    <w:p w14:paraId="001F2894" w14:textId="77777777" w:rsidR="001F6CFE" w:rsidRPr="00B21584" w:rsidRDefault="00EB31E2">
      <w:pPr>
        <w:pStyle w:val="Corpodetexto"/>
        <w:tabs>
          <w:tab w:val="left" w:pos="4247"/>
        </w:tabs>
        <w:spacing w:line="252" w:lineRule="auto"/>
        <w:ind w:left="527" w:right="6830"/>
        <w:rPr>
          <w:lang w:val="pt-BR"/>
        </w:rPr>
      </w:pPr>
      <w:r w:rsidRPr="00B21584">
        <w:rPr>
          <w:lang w:val="pt-BR"/>
        </w:rPr>
        <w:t>1º</w:t>
      </w:r>
      <w:r w:rsidRPr="00B21584">
        <w:rPr>
          <w:spacing w:val="-1"/>
          <w:lang w:val="pt-BR"/>
        </w:rPr>
        <w:t xml:space="preserve"> </w:t>
      </w:r>
      <w:r w:rsidRPr="00B21584">
        <w:rPr>
          <w:lang w:val="pt-BR"/>
        </w:rPr>
        <w:t>NOME</w:t>
      </w:r>
      <w:r w:rsidRPr="00B21584">
        <w:rPr>
          <w:u w:val="single"/>
          <w:lang w:val="pt-BR"/>
        </w:rPr>
        <w:t xml:space="preserve"> </w:t>
      </w:r>
      <w:r w:rsidRPr="00B21584">
        <w:rPr>
          <w:u w:val="single"/>
          <w:lang w:val="pt-BR"/>
        </w:rPr>
        <w:tab/>
      </w:r>
      <w:r w:rsidRPr="00B21584">
        <w:rPr>
          <w:lang w:val="pt-BR"/>
        </w:rPr>
        <w:t xml:space="preserve"> RG Nº</w:t>
      </w:r>
    </w:p>
    <w:p w14:paraId="4664668B" w14:textId="77777777" w:rsidR="001F6CFE" w:rsidRPr="00B21584" w:rsidRDefault="00EB31E2">
      <w:pPr>
        <w:pStyle w:val="Ttulo1"/>
        <w:tabs>
          <w:tab w:val="left" w:pos="4482"/>
        </w:tabs>
        <w:spacing w:before="1"/>
        <w:ind w:left="542"/>
        <w:rPr>
          <w:lang w:val="pt-BR"/>
        </w:rPr>
      </w:pPr>
      <w:r w:rsidRPr="00B21584">
        <w:rPr>
          <w:b w:val="0"/>
          <w:lang w:val="pt-BR"/>
        </w:rPr>
        <w:t>2</w:t>
      </w:r>
      <w:r w:rsidRPr="00B21584">
        <w:rPr>
          <w:lang w:val="pt-BR"/>
        </w:rPr>
        <w:t>º</w:t>
      </w:r>
      <w:r w:rsidRPr="00B21584">
        <w:rPr>
          <w:spacing w:val="-1"/>
          <w:lang w:val="pt-BR"/>
        </w:rPr>
        <w:t xml:space="preserve"> </w:t>
      </w:r>
      <w:r w:rsidRPr="00B21584">
        <w:rPr>
          <w:lang w:val="pt-BR"/>
        </w:rPr>
        <w:t>NOME</w:t>
      </w:r>
      <w:r w:rsidRPr="00B21584">
        <w:rPr>
          <w:u w:val="single"/>
          <w:lang w:val="pt-BR"/>
        </w:rPr>
        <w:t xml:space="preserve"> </w:t>
      </w:r>
      <w:r w:rsidRPr="00B21584">
        <w:rPr>
          <w:u w:val="single"/>
          <w:lang w:val="pt-BR"/>
        </w:rPr>
        <w:tab/>
      </w:r>
    </w:p>
    <w:p w14:paraId="14BEC5DB" w14:textId="77777777" w:rsidR="001F6CFE" w:rsidRPr="00B21584" w:rsidRDefault="00EB31E2">
      <w:pPr>
        <w:pStyle w:val="Corpodetexto"/>
        <w:spacing w:before="22"/>
        <w:ind w:left="527"/>
        <w:rPr>
          <w:lang w:val="pt-BR"/>
        </w:rPr>
      </w:pPr>
      <w:r w:rsidRPr="00B21584">
        <w:rPr>
          <w:lang w:val="pt-BR"/>
        </w:rPr>
        <w:t>RG Nº</w:t>
      </w:r>
    </w:p>
    <w:p w14:paraId="75B91EDF" w14:textId="77777777" w:rsidR="001F6CFE" w:rsidRPr="00B21584" w:rsidRDefault="001F6CFE">
      <w:pPr>
        <w:rPr>
          <w:sz w:val="24"/>
          <w:szCs w:val="24"/>
          <w:lang w:val="pt-BR"/>
        </w:rPr>
        <w:sectPr w:rsidR="001F6CFE" w:rsidRPr="00B21584">
          <w:pgSz w:w="12240" w:h="15840"/>
          <w:pgMar w:top="2240" w:right="0" w:bottom="1080" w:left="1160" w:header="353" w:footer="900" w:gutter="0"/>
          <w:cols w:space="720"/>
        </w:sectPr>
      </w:pPr>
    </w:p>
    <w:p w14:paraId="59E259AE" w14:textId="77777777" w:rsidR="001F6CFE" w:rsidRPr="00B21584" w:rsidRDefault="001F6CFE">
      <w:pPr>
        <w:pStyle w:val="Corpodetexto"/>
        <w:rPr>
          <w:b/>
          <w:lang w:val="pt-BR"/>
        </w:rPr>
      </w:pPr>
    </w:p>
    <w:p w14:paraId="5B974E0A" w14:textId="77777777" w:rsidR="001F6CFE" w:rsidRPr="00B21584" w:rsidRDefault="001F6CFE">
      <w:pPr>
        <w:pStyle w:val="Corpodetexto"/>
        <w:rPr>
          <w:b/>
          <w:lang w:val="pt-BR"/>
        </w:rPr>
      </w:pPr>
    </w:p>
    <w:p w14:paraId="5699A9B4" w14:textId="77777777" w:rsidR="001F6CFE" w:rsidRPr="00B21584" w:rsidRDefault="001F6CFE">
      <w:pPr>
        <w:pStyle w:val="Corpodetexto"/>
        <w:spacing w:before="8"/>
        <w:rPr>
          <w:b/>
          <w:lang w:val="pt-BR"/>
        </w:rPr>
      </w:pPr>
    </w:p>
    <w:p w14:paraId="60103096" w14:textId="77777777" w:rsidR="001F6CFE" w:rsidRPr="00B21584" w:rsidRDefault="00EB31E2" w:rsidP="0023636C">
      <w:pPr>
        <w:spacing w:before="51"/>
        <w:ind w:left="426" w:right="590"/>
        <w:jc w:val="center"/>
        <w:rPr>
          <w:b/>
          <w:sz w:val="24"/>
          <w:szCs w:val="24"/>
          <w:lang w:val="pt-BR"/>
        </w:rPr>
      </w:pPr>
      <w:r w:rsidRPr="00B21584">
        <w:rPr>
          <w:b/>
          <w:sz w:val="24"/>
          <w:szCs w:val="24"/>
          <w:lang w:val="pt-BR"/>
        </w:rPr>
        <w:t>TERMO DE CIÊNCIA E NOTIFICAÇÃO</w:t>
      </w:r>
    </w:p>
    <w:p w14:paraId="6824CE4B" w14:textId="77777777" w:rsidR="001F6CFE" w:rsidRPr="00B21584" w:rsidRDefault="001F6CFE" w:rsidP="00DC005A">
      <w:pPr>
        <w:pStyle w:val="Corpodetexto"/>
        <w:spacing w:before="10"/>
        <w:ind w:left="426" w:right="590"/>
        <w:rPr>
          <w:b/>
          <w:lang w:val="pt-BR"/>
        </w:rPr>
      </w:pPr>
    </w:p>
    <w:p w14:paraId="670B1159"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CONTRATANTE: ____________________________</w:t>
      </w:r>
      <w:r w:rsidRPr="00B21584">
        <w:rPr>
          <w:rFonts w:cs="Arial"/>
          <w:sz w:val="24"/>
          <w:szCs w:val="24"/>
          <w:lang w:val="pt-BR"/>
        </w:rPr>
        <w:softHyphen/>
      </w:r>
      <w:r w:rsidRPr="00B21584">
        <w:rPr>
          <w:rFonts w:cs="Arial"/>
          <w:sz w:val="24"/>
          <w:szCs w:val="24"/>
          <w:lang w:val="pt-BR"/>
        </w:rPr>
        <w:softHyphen/>
      </w:r>
      <w:r w:rsidRPr="00B21584">
        <w:rPr>
          <w:rFonts w:cs="Arial"/>
          <w:sz w:val="24"/>
          <w:szCs w:val="24"/>
          <w:lang w:val="pt-BR"/>
        </w:rPr>
        <w:softHyphen/>
        <w:t>_____________________</w:t>
      </w:r>
    </w:p>
    <w:p w14:paraId="2EA57812"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CONTRATADO: __________________________________________________</w:t>
      </w:r>
    </w:p>
    <w:p w14:paraId="1CFC243B"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CONTRATO Nº (DE ORIGEM):______________________________________</w:t>
      </w:r>
    </w:p>
    <w:p w14:paraId="1006AF2C"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OBJETO: _______________________________________________________</w:t>
      </w:r>
    </w:p>
    <w:p w14:paraId="6B7AE640"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ADVOGADO (S)/ Nº OAB: (</w:t>
      </w:r>
      <w:proofErr w:type="gramStart"/>
      <w:r w:rsidRPr="00B21584">
        <w:rPr>
          <w:rFonts w:cs="Arial"/>
          <w:sz w:val="24"/>
          <w:szCs w:val="24"/>
          <w:lang w:val="pt-BR"/>
        </w:rPr>
        <w:t>*)_</w:t>
      </w:r>
      <w:proofErr w:type="gramEnd"/>
      <w:r w:rsidRPr="00B21584">
        <w:rPr>
          <w:rFonts w:cs="Arial"/>
          <w:sz w:val="24"/>
          <w:szCs w:val="24"/>
          <w:lang w:val="pt-BR"/>
        </w:rPr>
        <w:t>_______________________________________</w:t>
      </w:r>
    </w:p>
    <w:p w14:paraId="64E01916" w14:textId="77777777" w:rsidR="00B21584" w:rsidRPr="00B21584" w:rsidRDefault="00B21584" w:rsidP="00DC005A">
      <w:pPr>
        <w:ind w:left="426" w:right="590"/>
        <w:jc w:val="both"/>
        <w:rPr>
          <w:rFonts w:cs="Arial"/>
          <w:sz w:val="24"/>
          <w:szCs w:val="24"/>
          <w:lang w:val="pt-BR"/>
        </w:rPr>
      </w:pPr>
    </w:p>
    <w:p w14:paraId="042F5A4E" w14:textId="77777777" w:rsidR="00B21584" w:rsidRPr="00B21584" w:rsidRDefault="00B21584" w:rsidP="00DC005A">
      <w:pPr>
        <w:spacing w:after="120"/>
        <w:ind w:left="426" w:right="590"/>
        <w:jc w:val="both"/>
        <w:rPr>
          <w:rFonts w:cs="Arial"/>
          <w:sz w:val="24"/>
          <w:szCs w:val="24"/>
          <w:lang w:val="pt-BR"/>
        </w:rPr>
      </w:pPr>
      <w:r w:rsidRPr="00B21584">
        <w:rPr>
          <w:rFonts w:cs="Arial"/>
          <w:sz w:val="24"/>
          <w:szCs w:val="24"/>
          <w:lang w:val="pt-BR"/>
        </w:rPr>
        <w:t>Pelo presente TERMO, nós, abaixo identificados:</w:t>
      </w:r>
    </w:p>
    <w:p w14:paraId="27A818BC" w14:textId="77777777" w:rsidR="00B21584" w:rsidRPr="00B21584" w:rsidRDefault="00B21584" w:rsidP="00DC005A">
      <w:pPr>
        <w:spacing w:after="120"/>
        <w:ind w:left="426" w:right="590"/>
        <w:jc w:val="both"/>
        <w:rPr>
          <w:rFonts w:cs="Arial"/>
          <w:b/>
          <w:sz w:val="24"/>
          <w:szCs w:val="24"/>
          <w:lang w:val="pt-BR"/>
        </w:rPr>
      </w:pPr>
      <w:r w:rsidRPr="00B21584">
        <w:rPr>
          <w:rFonts w:cs="Arial"/>
          <w:b/>
          <w:sz w:val="24"/>
          <w:szCs w:val="24"/>
          <w:lang w:val="pt-BR"/>
        </w:rPr>
        <w:t>1.</w:t>
      </w:r>
      <w:r w:rsidRPr="00B21584">
        <w:rPr>
          <w:rFonts w:cs="Arial"/>
          <w:b/>
          <w:sz w:val="24"/>
          <w:szCs w:val="24"/>
          <w:lang w:val="pt-BR"/>
        </w:rPr>
        <w:tab/>
        <w:t>Estamos CIENTES de que:</w:t>
      </w:r>
    </w:p>
    <w:p w14:paraId="76C9B930"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a)</w:t>
      </w:r>
      <w:r w:rsidRPr="00B21584">
        <w:rPr>
          <w:rFonts w:cs="Arial"/>
          <w:sz w:val="24"/>
          <w:szCs w:val="24"/>
          <w:lang w:val="pt-BR"/>
        </w:rPr>
        <w:tab/>
        <w:t>o ajuste acima referido estará sujeito a análise e julgamento pelo Tribunal de Contas do Estado de São Paulo, cujo trâmite processual ocorrerá pelo sistema eletrônico;</w:t>
      </w:r>
    </w:p>
    <w:p w14:paraId="33D25EEC"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b)</w:t>
      </w:r>
      <w:r w:rsidRPr="00B21584">
        <w:rPr>
          <w:rFonts w:cs="Arial"/>
          <w:sz w:val="24"/>
          <w:szCs w:val="24"/>
          <w:lang w:val="pt-BR"/>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28906093"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w:t>
      </w:r>
      <w:r w:rsidRPr="00B21584">
        <w:rPr>
          <w:rFonts w:cs="Arial"/>
          <w:sz w:val="24"/>
          <w:szCs w:val="24"/>
          <w:lang w:val="pt-BR"/>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45D59CE7" w14:textId="77777777" w:rsidR="00B21584" w:rsidRPr="00B21584" w:rsidRDefault="00B21584" w:rsidP="00DC005A">
      <w:pPr>
        <w:spacing w:after="120"/>
        <w:ind w:left="426" w:right="590"/>
        <w:jc w:val="both"/>
        <w:rPr>
          <w:rFonts w:cs="Arial"/>
          <w:sz w:val="24"/>
          <w:szCs w:val="24"/>
          <w:lang w:val="pt-BR"/>
        </w:rPr>
      </w:pPr>
      <w:r w:rsidRPr="00B21584">
        <w:rPr>
          <w:rFonts w:cs="Arial"/>
          <w:sz w:val="24"/>
          <w:szCs w:val="24"/>
          <w:lang w:val="pt-BR"/>
        </w:rPr>
        <w:t>d)</w:t>
      </w:r>
      <w:r w:rsidRPr="00B21584">
        <w:rPr>
          <w:rFonts w:cs="Arial"/>
          <w:sz w:val="24"/>
          <w:szCs w:val="24"/>
          <w:lang w:val="pt-BR"/>
        </w:rPr>
        <w:tab/>
        <w:t>Qualquer alteração de endereço – residencial ou eletrônico – ou telefones de contato deverá ser comunicada pelo interessado, peticionando no processo.</w:t>
      </w:r>
    </w:p>
    <w:p w14:paraId="2EF117EB" w14:textId="77777777" w:rsidR="00B21584" w:rsidRPr="00B21584" w:rsidRDefault="00B21584" w:rsidP="00DC005A">
      <w:pPr>
        <w:spacing w:after="120"/>
        <w:ind w:left="426" w:right="590"/>
        <w:jc w:val="both"/>
        <w:rPr>
          <w:rFonts w:cs="Arial"/>
          <w:b/>
          <w:sz w:val="24"/>
          <w:szCs w:val="24"/>
          <w:lang w:val="pt-BR"/>
        </w:rPr>
      </w:pPr>
      <w:r w:rsidRPr="00B21584">
        <w:rPr>
          <w:rFonts w:cs="Arial"/>
          <w:b/>
          <w:sz w:val="24"/>
          <w:szCs w:val="24"/>
          <w:lang w:val="pt-BR"/>
        </w:rPr>
        <w:t>2.</w:t>
      </w:r>
      <w:r w:rsidRPr="00B21584">
        <w:rPr>
          <w:rFonts w:cs="Arial"/>
          <w:b/>
          <w:sz w:val="24"/>
          <w:szCs w:val="24"/>
          <w:lang w:val="pt-BR"/>
        </w:rPr>
        <w:tab/>
        <w:t>Damo-nos por NOTIFICADOS para:</w:t>
      </w:r>
    </w:p>
    <w:p w14:paraId="722F6F94"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a)</w:t>
      </w:r>
      <w:r w:rsidRPr="00B21584">
        <w:rPr>
          <w:rFonts w:cs="Arial"/>
          <w:sz w:val="24"/>
          <w:szCs w:val="24"/>
          <w:lang w:val="pt-BR"/>
        </w:rPr>
        <w:tab/>
        <w:t>O acompanhamento dos atos do processo até seu julgamento final e consequente publicação;</w:t>
      </w:r>
    </w:p>
    <w:p w14:paraId="20D87F79"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b)</w:t>
      </w:r>
      <w:r w:rsidRPr="00B21584">
        <w:rPr>
          <w:rFonts w:cs="Arial"/>
          <w:sz w:val="24"/>
          <w:szCs w:val="24"/>
          <w:lang w:val="pt-BR"/>
        </w:rPr>
        <w:tab/>
        <w:t>Se for o caso e de nosso interesse, nos prazos e nas formas legais e regimentais, exercer o direito de defesa, interpor recursos e o que mais couber.</w:t>
      </w:r>
    </w:p>
    <w:p w14:paraId="2C9EFE6E" w14:textId="77777777" w:rsidR="00B21584" w:rsidRPr="00B21584" w:rsidRDefault="00B21584" w:rsidP="00DC005A">
      <w:pPr>
        <w:ind w:left="426" w:right="590"/>
        <w:jc w:val="both"/>
        <w:rPr>
          <w:rFonts w:cs="Arial"/>
          <w:sz w:val="24"/>
          <w:szCs w:val="24"/>
          <w:lang w:val="pt-BR"/>
        </w:rPr>
      </w:pPr>
    </w:p>
    <w:p w14:paraId="6A9381A6" w14:textId="77777777" w:rsidR="00B21584" w:rsidRPr="00B21584" w:rsidRDefault="00B21584" w:rsidP="00DC005A">
      <w:pPr>
        <w:ind w:left="426" w:right="590"/>
        <w:jc w:val="both"/>
        <w:rPr>
          <w:rFonts w:cs="Arial"/>
          <w:b/>
          <w:sz w:val="24"/>
          <w:szCs w:val="24"/>
          <w:lang w:val="pt-BR"/>
        </w:rPr>
      </w:pPr>
      <w:r w:rsidRPr="00B21584">
        <w:rPr>
          <w:rFonts w:cs="Arial"/>
          <w:b/>
          <w:sz w:val="24"/>
          <w:szCs w:val="24"/>
          <w:lang w:val="pt-BR"/>
        </w:rPr>
        <w:t>LOCAL e DATA: _________________________________________________</w:t>
      </w:r>
    </w:p>
    <w:p w14:paraId="37E1A648" w14:textId="77777777" w:rsidR="00B21584" w:rsidRPr="00B21584" w:rsidRDefault="00B21584" w:rsidP="00DC005A">
      <w:pPr>
        <w:ind w:left="426" w:right="590"/>
        <w:jc w:val="both"/>
        <w:rPr>
          <w:rFonts w:cs="Arial"/>
          <w:b/>
          <w:sz w:val="24"/>
          <w:szCs w:val="24"/>
          <w:u w:val="single"/>
          <w:lang w:val="pt-BR"/>
        </w:rPr>
      </w:pPr>
      <w:r w:rsidRPr="00B21584">
        <w:rPr>
          <w:rFonts w:cs="Arial"/>
          <w:b/>
          <w:sz w:val="24"/>
          <w:szCs w:val="24"/>
          <w:u w:val="single"/>
          <w:lang w:val="pt-BR"/>
        </w:rPr>
        <w:t>GESTOR DO ÓRGÃO/ENTIDADE</w:t>
      </w:r>
      <w:r w:rsidRPr="00B21584">
        <w:rPr>
          <w:rFonts w:cs="Arial"/>
          <w:b/>
          <w:sz w:val="24"/>
          <w:szCs w:val="24"/>
          <w:lang w:val="pt-BR"/>
        </w:rPr>
        <w:t>:</w:t>
      </w:r>
    </w:p>
    <w:p w14:paraId="66B4DDFD"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Nome: _________________________________________________________</w:t>
      </w:r>
    </w:p>
    <w:p w14:paraId="43B517D7"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Cargo:__________________________________________________________</w:t>
      </w:r>
    </w:p>
    <w:p w14:paraId="15606049"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CPF: ____________________________ RG: __________________________</w:t>
      </w:r>
    </w:p>
    <w:p w14:paraId="2D5A8772"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Data de Nascimento: ____/____/_____</w:t>
      </w:r>
    </w:p>
    <w:p w14:paraId="050AD95D"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Endereço residencial completo: ______________________________________</w:t>
      </w:r>
    </w:p>
    <w:p w14:paraId="0C417A10"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E-mail institucional ________________________________________________</w:t>
      </w:r>
    </w:p>
    <w:p w14:paraId="46F470E8"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E-mail pessoal:___________________________________________________</w:t>
      </w:r>
    </w:p>
    <w:p w14:paraId="2A9C5DDB"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Telefone(s):______________________________________________________</w:t>
      </w:r>
    </w:p>
    <w:p w14:paraId="4BC971C6"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Assinatura:______________________________________________________</w:t>
      </w:r>
    </w:p>
    <w:p w14:paraId="0A1EA342" w14:textId="77777777" w:rsidR="00B21584" w:rsidRPr="00B21584" w:rsidRDefault="00B21584" w:rsidP="00DC005A">
      <w:pPr>
        <w:ind w:left="426" w:right="590"/>
        <w:jc w:val="both"/>
        <w:rPr>
          <w:rFonts w:cs="Arial"/>
          <w:b/>
          <w:sz w:val="24"/>
          <w:szCs w:val="24"/>
          <w:u w:val="single"/>
          <w:lang w:val="pt-BR"/>
        </w:rPr>
      </w:pPr>
      <w:r w:rsidRPr="00B21584">
        <w:rPr>
          <w:rFonts w:cs="Arial"/>
          <w:b/>
          <w:sz w:val="24"/>
          <w:szCs w:val="24"/>
          <w:u w:val="single"/>
          <w:lang w:val="pt-BR"/>
        </w:rPr>
        <w:t>Responsáveis que assinaram o ajuste:</w:t>
      </w:r>
    </w:p>
    <w:p w14:paraId="5469C4C9" w14:textId="77777777" w:rsidR="00B21584" w:rsidRPr="00B21584" w:rsidRDefault="00B21584" w:rsidP="00DC005A">
      <w:pPr>
        <w:ind w:left="426" w:right="590"/>
        <w:jc w:val="both"/>
        <w:rPr>
          <w:rFonts w:cs="Arial"/>
          <w:b/>
          <w:sz w:val="24"/>
          <w:szCs w:val="24"/>
          <w:lang w:val="pt-BR"/>
        </w:rPr>
      </w:pPr>
      <w:r w:rsidRPr="00B21584">
        <w:rPr>
          <w:rFonts w:cs="Arial"/>
          <w:b/>
          <w:sz w:val="24"/>
          <w:szCs w:val="24"/>
          <w:u w:val="single"/>
          <w:lang w:val="pt-BR"/>
        </w:rPr>
        <w:t>Pelo CONTRATANTE</w:t>
      </w:r>
      <w:r w:rsidRPr="00B21584">
        <w:rPr>
          <w:rFonts w:cs="Arial"/>
          <w:b/>
          <w:sz w:val="24"/>
          <w:szCs w:val="24"/>
          <w:lang w:val="pt-BR"/>
        </w:rPr>
        <w:t>:</w:t>
      </w:r>
    </w:p>
    <w:p w14:paraId="78AF3A7E"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lastRenderedPageBreak/>
        <w:t>Nome: _________________________________________________________</w:t>
      </w:r>
    </w:p>
    <w:p w14:paraId="7563EE0E"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Cargo:__________________________________________________________</w:t>
      </w:r>
    </w:p>
    <w:p w14:paraId="15B079B6"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CPF: ____________________________ RG: __________________________</w:t>
      </w:r>
    </w:p>
    <w:p w14:paraId="2E3A00E0"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Data de Nascimento: ____/____/_____</w:t>
      </w:r>
    </w:p>
    <w:p w14:paraId="02406F57"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Endereço residencial completo: ______________________________________</w:t>
      </w:r>
    </w:p>
    <w:p w14:paraId="7CFC0789"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E-mail institucional ________________________________________________</w:t>
      </w:r>
    </w:p>
    <w:p w14:paraId="6BBA160B"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E-mail pessoal:___________________________________________________</w:t>
      </w:r>
    </w:p>
    <w:p w14:paraId="5CEC9DE7"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Telefone(s):______________________________________________________</w:t>
      </w:r>
    </w:p>
    <w:p w14:paraId="7C729522"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Assinatura: ______________________________________________________</w:t>
      </w:r>
    </w:p>
    <w:p w14:paraId="52D040F9" w14:textId="77777777" w:rsidR="00B21584" w:rsidRPr="00B21584" w:rsidRDefault="00B21584" w:rsidP="00DC005A">
      <w:pPr>
        <w:ind w:left="426" w:right="590"/>
        <w:jc w:val="both"/>
        <w:rPr>
          <w:rFonts w:cs="Arial"/>
          <w:b/>
          <w:sz w:val="24"/>
          <w:szCs w:val="24"/>
          <w:lang w:val="pt-BR"/>
        </w:rPr>
      </w:pPr>
    </w:p>
    <w:p w14:paraId="1A59619B" w14:textId="77777777" w:rsidR="00B21584" w:rsidRPr="00B21584" w:rsidRDefault="00B21584" w:rsidP="00DC005A">
      <w:pPr>
        <w:ind w:left="426" w:right="590"/>
        <w:jc w:val="both"/>
        <w:rPr>
          <w:rFonts w:cs="Arial"/>
          <w:b/>
          <w:sz w:val="24"/>
          <w:szCs w:val="24"/>
          <w:lang w:val="pt-BR"/>
        </w:rPr>
      </w:pPr>
    </w:p>
    <w:p w14:paraId="72024648" w14:textId="77777777" w:rsidR="00B21584" w:rsidRPr="00B21584" w:rsidRDefault="00B21584" w:rsidP="00DC005A">
      <w:pPr>
        <w:ind w:left="426" w:right="590"/>
        <w:jc w:val="both"/>
        <w:rPr>
          <w:rFonts w:cs="Arial"/>
          <w:sz w:val="24"/>
          <w:szCs w:val="24"/>
          <w:lang w:val="pt-BR"/>
        </w:rPr>
      </w:pPr>
      <w:r w:rsidRPr="00B21584">
        <w:rPr>
          <w:rFonts w:cs="Arial"/>
          <w:b/>
          <w:sz w:val="24"/>
          <w:szCs w:val="24"/>
          <w:u w:val="single"/>
          <w:lang w:val="pt-BR"/>
        </w:rPr>
        <w:t>Pela CONTRATADA</w:t>
      </w:r>
      <w:r w:rsidRPr="00B21584">
        <w:rPr>
          <w:rFonts w:cs="Arial"/>
          <w:b/>
          <w:sz w:val="24"/>
          <w:szCs w:val="24"/>
          <w:lang w:val="pt-BR"/>
        </w:rPr>
        <w:t>:</w:t>
      </w:r>
    </w:p>
    <w:p w14:paraId="5C4F233A"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Nome: _________________________________________________________</w:t>
      </w:r>
    </w:p>
    <w:p w14:paraId="630757A3"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Cargo:__________________________________________________________</w:t>
      </w:r>
    </w:p>
    <w:p w14:paraId="2BB9F3D0"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CPF: ____________________________ RG: __________________________</w:t>
      </w:r>
    </w:p>
    <w:p w14:paraId="17CB461C"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Data de Nascimento: ____/____/_____</w:t>
      </w:r>
    </w:p>
    <w:p w14:paraId="6C4D67F3"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Endereço residencial completo: ______________________________________</w:t>
      </w:r>
    </w:p>
    <w:p w14:paraId="7099D5ED"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E-mail institucional ________________________________________________</w:t>
      </w:r>
    </w:p>
    <w:p w14:paraId="58B0E0A7"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 xml:space="preserve">E-mail pessoal:___________________________________________________ </w:t>
      </w:r>
    </w:p>
    <w:p w14:paraId="14A754BE"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Telefone(s):______________________________________________________</w:t>
      </w:r>
    </w:p>
    <w:p w14:paraId="726AA9FA"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Assinatura: ______________________________________________________</w:t>
      </w:r>
    </w:p>
    <w:p w14:paraId="0107DB6D" w14:textId="77777777" w:rsidR="00B21584" w:rsidRPr="00B21584" w:rsidRDefault="00B21584" w:rsidP="00DC005A">
      <w:pPr>
        <w:ind w:left="426" w:right="590"/>
        <w:jc w:val="both"/>
        <w:rPr>
          <w:rFonts w:cs="Arial"/>
          <w:sz w:val="24"/>
          <w:szCs w:val="24"/>
          <w:lang w:val="pt-BR"/>
        </w:rPr>
      </w:pPr>
    </w:p>
    <w:p w14:paraId="2579A4F7" w14:textId="77777777" w:rsidR="00B21584" w:rsidRPr="00B21584" w:rsidRDefault="00B21584" w:rsidP="00DC005A">
      <w:pPr>
        <w:ind w:left="426" w:right="590"/>
        <w:jc w:val="both"/>
        <w:rPr>
          <w:rFonts w:cs="Arial"/>
          <w:b/>
          <w:sz w:val="24"/>
          <w:szCs w:val="24"/>
          <w:lang w:val="pt-BR"/>
        </w:rPr>
      </w:pPr>
      <w:r w:rsidRPr="00B21584">
        <w:rPr>
          <w:rFonts w:cs="Arial"/>
          <w:b/>
          <w:sz w:val="24"/>
          <w:szCs w:val="24"/>
          <w:lang w:val="pt-BR"/>
        </w:rPr>
        <w:t xml:space="preserve">Advogado: </w:t>
      </w:r>
    </w:p>
    <w:p w14:paraId="46BA4C55" w14:textId="77777777" w:rsidR="00B21584" w:rsidRPr="00B21584" w:rsidRDefault="00B21584" w:rsidP="00DC005A">
      <w:pPr>
        <w:ind w:left="426" w:right="590"/>
        <w:jc w:val="both"/>
        <w:rPr>
          <w:rFonts w:cs="Courier New"/>
          <w:sz w:val="24"/>
          <w:szCs w:val="24"/>
          <w:lang w:val="pt-BR"/>
        </w:rPr>
      </w:pPr>
      <w:r w:rsidRPr="00B21584">
        <w:rPr>
          <w:rFonts w:cs="Arial"/>
          <w:sz w:val="24"/>
          <w:szCs w:val="24"/>
          <w:lang w:val="pt-BR"/>
        </w:rPr>
        <w:t>(*) Facultativo. Indicar quando já constituído, informando, inclusive, o endereço eletrônico.</w:t>
      </w:r>
    </w:p>
    <w:p w14:paraId="740F2B7C" w14:textId="77777777" w:rsidR="00B21584" w:rsidRPr="00B21584" w:rsidRDefault="00B21584" w:rsidP="00DC005A">
      <w:pPr>
        <w:pStyle w:val="Corpodetexto"/>
        <w:tabs>
          <w:tab w:val="left" w:pos="567"/>
        </w:tabs>
        <w:ind w:left="426" w:right="590"/>
        <w:rPr>
          <w:rFonts w:cstheme="minorHAnsi"/>
          <w:lang w:val="pt-BR"/>
        </w:rPr>
      </w:pPr>
    </w:p>
    <w:p w14:paraId="05042B09" w14:textId="77777777" w:rsidR="001F6CFE" w:rsidRPr="00B21584" w:rsidRDefault="001F6CFE">
      <w:pPr>
        <w:jc w:val="both"/>
        <w:rPr>
          <w:sz w:val="24"/>
          <w:szCs w:val="24"/>
          <w:lang w:val="pt-BR"/>
        </w:rPr>
        <w:sectPr w:rsidR="001F6CFE" w:rsidRPr="00B21584">
          <w:pgSz w:w="12240" w:h="15840"/>
          <w:pgMar w:top="2240" w:right="0" w:bottom="1080" w:left="1160" w:header="353" w:footer="900" w:gutter="0"/>
          <w:cols w:space="720"/>
        </w:sectPr>
      </w:pPr>
    </w:p>
    <w:p w14:paraId="0BF3BCD5" w14:textId="77777777" w:rsidR="001F6CFE" w:rsidRPr="00B21584" w:rsidRDefault="001F6CFE">
      <w:pPr>
        <w:pStyle w:val="Corpodetexto"/>
        <w:rPr>
          <w:b/>
          <w:lang w:val="pt-BR"/>
        </w:rPr>
      </w:pPr>
    </w:p>
    <w:p w14:paraId="209FF293" w14:textId="77777777" w:rsidR="001F6CFE" w:rsidRPr="00B21584" w:rsidRDefault="001F6CFE">
      <w:pPr>
        <w:pStyle w:val="Corpodetexto"/>
        <w:rPr>
          <w:b/>
          <w:lang w:val="pt-BR"/>
        </w:rPr>
      </w:pPr>
    </w:p>
    <w:p w14:paraId="3329B7E9" w14:textId="77777777" w:rsidR="001F6CFE" w:rsidRPr="00B21584" w:rsidRDefault="001F6CFE">
      <w:pPr>
        <w:pStyle w:val="Corpodetexto"/>
        <w:spacing w:before="9"/>
        <w:rPr>
          <w:b/>
          <w:lang w:val="pt-BR"/>
        </w:rPr>
      </w:pPr>
    </w:p>
    <w:p w14:paraId="62813C8F" w14:textId="77777777" w:rsidR="001F6CFE" w:rsidRPr="00B21584" w:rsidRDefault="00EB31E2">
      <w:pPr>
        <w:spacing w:before="100"/>
        <w:ind w:left="1196" w:right="1563"/>
        <w:jc w:val="center"/>
        <w:rPr>
          <w:b/>
          <w:sz w:val="24"/>
          <w:szCs w:val="24"/>
          <w:lang w:val="pt-BR"/>
        </w:rPr>
      </w:pPr>
      <w:r w:rsidRPr="00B21584">
        <w:rPr>
          <w:b/>
          <w:sz w:val="24"/>
          <w:szCs w:val="24"/>
          <w:lang w:val="pt-BR"/>
        </w:rPr>
        <w:t>ANEXO VI</w:t>
      </w:r>
    </w:p>
    <w:p w14:paraId="12FD2EC4" w14:textId="77777777" w:rsidR="001F6CFE" w:rsidRPr="00B21584" w:rsidRDefault="001F6CFE">
      <w:pPr>
        <w:pStyle w:val="Corpodetexto"/>
        <w:rPr>
          <w:b/>
          <w:lang w:val="pt-BR"/>
        </w:rPr>
      </w:pPr>
    </w:p>
    <w:p w14:paraId="15F7CF80" w14:textId="77777777" w:rsidR="001F6CFE" w:rsidRPr="00B21584" w:rsidRDefault="001F6CFE">
      <w:pPr>
        <w:pStyle w:val="Corpodetexto"/>
        <w:spacing w:before="9"/>
        <w:rPr>
          <w:b/>
          <w:lang w:val="pt-BR"/>
        </w:rPr>
      </w:pPr>
    </w:p>
    <w:p w14:paraId="5EE0211D" w14:textId="77777777" w:rsidR="001F6CFE" w:rsidRPr="00B21584" w:rsidRDefault="00EB31E2">
      <w:pPr>
        <w:ind w:left="1196" w:right="1697"/>
        <w:jc w:val="center"/>
        <w:rPr>
          <w:b/>
          <w:sz w:val="24"/>
          <w:szCs w:val="24"/>
          <w:lang w:val="pt-BR"/>
        </w:rPr>
      </w:pPr>
      <w:r w:rsidRPr="00B21584">
        <w:rPr>
          <w:b/>
          <w:sz w:val="24"/>
          <w:szCs w:val="24"/>
          <w:lang w:val="pt-BR"/>
        </w:rPr>
        <w:t>Modelo de Documento de Credenciamento</w:t>
      </w:r>
    </w:p>
    <w:p w14:paraId="5763378A" w14:textId="77777777" w:rsidR="001F6CFE" w:rsidRPr="00B21584" w:rsidRDefault="001F6CFE">
      <w:pPr>
        <w:pStyle w:val="Corpodetexto"/>
        <w:rPr>
          <w:b/>
          <w:lang w:val="pt-BR"/>
        </w:rPr>
      </w:pPr>
    </w:p>
    <w:p w14:paraId="14569974" w14:textId="77777777" w:rsidR="001F6CFE" w:rsidRPr="00B21584" w:rsidRDefault="001F6CFE">
      <w:pPr>
        <w:pStyle w:val="Corpodetexto"/>
        <w:spacing w:before="11"/>
        <w:rPr>
          <w:b/>
          <w:lang w:val="pt-BR"/>
        </w:rPr>
      </w:pPr>
    </w:p>
    <w:p w14:paraId="5949B554" w14:textId="77777777" w:rsidR="001F6CFE" w:rsidRPr="00B21584" w:rsidRDefault="00EB31E2">
      <w:pPr>
        <w:pStyle w:val="Corpodetexto"/>
        <w:tabs>
          <w:tab w:val="left" w:pos="2603"/>
          <w:tab w:val="left" w:pos="5076"/>
        </w:tabs>
        <w:ind w:left="527"/>
        <w:jc w:val="both"/>
        <w:rPr>
          <w:lang w:val="pt-BR"/>
        </w:rPr>
      </w:pPr>
      <w:r w:rsidRPr="00B21584">
        <w:rPr>
          <w:lang w:val="pt-BR"/>
        </w:rPr>
        <w:t xml:space="preserve">A       </w:t>
      </w:r>
      <w:r w:rsidRPr="00B21584">
        <w:rPr>
          <w:spacing w:val="42"/>
          <w:lang w:val="pt-BR"/>
        </w:rPr>
        <w:t xml:space="preserve"> </w:t>
      </w:r>
      <w:r w:rsidRPr="00B21584">
        <w:rPr>
          <w:lang w:val="pt-BR"/>
        </w:rPr>
        <w:t>empresa</w:t>
      </w:r>
      <w:r w:rsidRPr="00B21584">
        <w:rPr>
          <w:lang w:val="pt-BR"/>
        </w:rPr>
        <w:tab/>
        <w:t>................................</w:t>
      </w:r>
      <w:r w:rsidRPr="00B21584">
        <w:rPr>
          <w:lang w:val="pt-BR"/>
        </w:rPr>
        <w:tab/>
        <w:t>inscrita no C.N.P.J/MF. sob o</w:t>
      </w:r>
      <w:r w:rsidRPr="00B21584">
        <w:rPr>
          <w:spacing w:val="26"/>
          <w:lang w:val="pt-BR"/>
        </w:rPr>
        <w:t xml:space="preserve"> </w:t>
      </w:r>
      <w:r w:rsidRPr="00B21584">
        <w:rPr>
          <w:lang w:val="pt-BR"/>
        </w:rPr>
        <w:t>nº</w:t>
      </w:r>
    </w:p>
    <w:p w14:paraId="7BBE4E93" w14:textId="77777777" w:rsidR="001F6CFE" w:rsidRPr="00B21584" w:rsidRDefault="00EB31E2">
      <w:pPr>
        <w:pStyle w:val="Corpodetexto"/>
        <w:spacing w:before="127"/>
        <w:ind w:left="527"/>
        <w:jc w:val="both"/>
        <w:rPr>
          <w:lang w:val="pt-BR"/>
        </w:rPr>
      </w:pPr>
      <w:r w:rsidRPr="00B21584">
        <w:rPr>
          <w:lang w:val="pt-BR"/>
        </w:rPr>
        <w:t>...................................,         com         sede         em         ........................................,         na        rua/avenida</w:t>
      </w:r>
    </w:p>
    <w:p w14:paraId="4ED94F4B" w14:textId="77777777" w:rsidR="001F6CFE" w:rsidRPr="00B21584" w:rsidRDefault="00EB31E2">
      <w:pPr>
        <w:pStyle w:val="Corpodetexto"/>
        <w:spacing w:before="7"/>
        <w:ind w:left="537"/>
        <w:jc w:val="both"/>
        <w:rPr>
          <w:lang w:val="pt-BR"/>
        </w:rPr>
      </w:pPr>
      <w:r w:rsidRPr="00B21584">
        <w:rPr>
          <w:lang w:val="pt-BR"/>
        </w:rPr>
        <w:t>...................................................     nº     ...................,     tendo     como     representante     legal     o(</w:t>
      </w:r>
      <w:proofErr w:type="gramStart"/>
      <w:r w:rsidRPr="00B21584">
        <w:rPr>
          <w:lang w:val="pt-BR"/>
        </w:rPr>
        <w:t xml:space="preserve">a)   </w:t>
      </w:r>
      <w:proofErr w:type="gramEnd"/>
      <w:r w:rsidRPr="00B21584">
        <w:rPr>
          <w:lang w:val="pt-BR"/>
        </w:rPr>
        <w:t xml:space="preserve"> Sr.</w:t>
      </w:r>
    </w:p>
    <w:p w14:paraId="01C3CDB0" w14:textId="77777777" w:rsidR="001F6CFE" w:rsidRPr="00B21584" w:rsidRDefault="00EB31E2">
      <w:pPr>
        <w:pStyle w:val="Corpodetexto"/>
        <w:spacing w:before="10"/>
        <w:ind w:left="537"/>
        <w:jc w:val="both"/>
        <w:rPr>
          <w:lang w:val="pt-BR"/>
        </w:rPr>
      </w:pPr>
      <w:r w:rsidRPr="00B21584">
        <w:rPr>
          <w:lang w:val="pt-BR"/>
        </w:rPr>
        <w:t>...........................................................</w:t>
      </w:r>
      <w:proofErr w:type="gramStart"/>
      <w:r w:rsidRPr="00B21584">
        <w:rPr>
          <w:lang w:val="pt-BR"/>
        </w:rPr>
        <w:t>,  citar</w:t>
      </w:r>
      <w:proofErr w:type="gramEnd"/>
      <w:r w:rsidRPr="00B21584">
        <w:rPr>
          <w:lang w:val="pt-BR"/>
        </w:rPr>
        <w:t xml:space="preserve">  o  cargo  ....................................................,  credencia  o/a Sr./a</w:t>
      </w:r>
    </w:p>
    <w:p w14:paraId="4FB67975" w14:textId="77777777" w:rsidR="001F6CFE" w:rsidRPr="00B21584" w:rsidRDefault="00EB31E2">
      <w:pPr>
        <w:pStyle w:val="Corpodetexto"/>
        <w:spacing w:before="8"/>
        <w:ind w:left="537"/>
        <w:jc w:val="both"/>
        <w:rPr>
          <w:lang w:val="pt-BR"/>
        </w:rPr>
      </w:pPr>
      <w:r w:rsidRPr="00B21584">
        <w:rPr>
          <w:lang w:val="pt-BR"/>
        </w:rPr>
        <w:t>................................................., portador da cédula de identidade nº</w:t>
      </w:r>
    </w:p>
    <w:p w14:paraId="265E50E7" w14:textId="5773124E" w:rsidR="001F6CFE" w:rsidRPr="00B21584" w:rsidRDefault="00EB31E2">
      <w:pPr>
        <w:pStyle w:val="Corpodetexto"/>
        <w:spacing w:before="128" w:line="357" w:lineRule="auto"/>
        <w:ind w:left="537" w:right="1036" w:hanging="10"/>
        <w:jc w:val="both"/>
        <w:rPr>
          <w:lang w:val="pt-BR"/>
        </w:rPr>
      </w:pPr>
      <w:r w:rsidRPr="00B21584">
        <w:rPr>
          <w:lang w:val="pt-BR"/>
        </w:rPr>
        <w:t xml:space="preserve">.........................................................., para representar perante a Prefeitura do Município de Ferraz de Vasconcelos, na licitação Pregão Presencial nº </w:t>
      </w:r>
      <w:r w:rsidR="002C215C">
        <w:rPr>
          <w:lang w:val="pt-BR"/>
        </w:rPr>
        <w:t>012</w:t>
      </w:r>
      <w:r w:rsidRPr="00B21584">
        <w:rPr>
          <w:lang w:val="pt-BR"/>
        </w:rPr>
        <w:t>/</w:t>
      </w:r>
      <w:r w:rsidR="002C215C">
        <w:rPr>
          <w:lang w:val="pt-BR"/>
        </w:rPr>
        <w:t>2020</w:t>
      </w:r>
      <w:r w:rsidRPr="00B21584">
        <w:rPr>
          <w:lang w:val="pt-BR"/>
        </w:rPr>
        <w:t>, outorgando-lhe expressos poderes para formulação de lances verbais, manifestação quanto a intenção de recorrer das decisões do pregoeiro, desistência e renuncia ao direito de interpor recursos e para pratica de todos os demais atos inerentes ao certame em referência.</w:t>
      </w:r>
    </w:p>
    <w:p w14:paraId="0B527EC5" w14:textId="77777777" w:rsidR="001F6CFE" w:rsidRPr="00B21584" w:rsidRDefault="001F6CFE">
      <w:pPr>
        <w:pStyle w:val="Corpodetexto"/>
        <w:spacing w:before="3"/>
        <w:rPr>
          <w:lang w:val="pt-BR"/>
        </w:rPr>
      </w:pPr>
    </w:p>
    <w:p w14:paraId="76D5FEAA" w14:textId="77777777" w:rsidR="001F6CFE" w:rsidRPr="00B21584" w:rsidRDefault="00EB31E2">
      <w:pPr>
        <w:pStyle w:val="Corpodetexto"/>
        <w:ind w:left="527"/>
        <w:jc w:val="both"/>
        <w:rPr>
          <w:lang w:val="pt-BR"/>
        </w:rPr>
      </w:pPr>
      <w:r w:rsidRPr="00B21584">
        <w:rPr>
          <w:lang w:val="pt-BR"/>
        </w:rPr>
        <w:t>Local e data</w:t>
      </w:r>
    </w:p>
    <w:p w14:paraId="0A97BB51" w14:textId="77777777" w:rsidR="001F6CFE" w:rsidRPr="00B21584" w:rsidRDefault="001F6CFE">
      <w:pPr>
        <w:pStyle w:val="Corpodetexto"/>
        <w:rPr>
          <w:lang w:val="pt-BR"/>
        </w:rPr>
      </w:pPr>
    </w:p>
    <w:p w14:paraId="79F9DA21" w14:textId="77777777" w:rsidR="001F6CFE" w:rsidRPr="00B21584" w:rsidRDefault="001F6CFE">
      <w:pPr>
        <w:pStyle w:val="Corpodetexto"/>
        <w:rPr>
          <w:lang w:val="pt-BR"/>
        </w:rPr>
      </w:pPr>
    </w:p>
    <w:p w14:paraId="01321DAD" w14:textId="77777777" w:rsidR="001F6CFE" w:rsidRPr="00B21584" w:rsidRDefault="001F6CFE">
      <w:pPr>
        <w:pStyle w:val="Corpodetexto"/>
        <w:rPr>
          <w:lang w:val="pt-BR"/>
        </w:rPr>
      </w:pPr>
    </w:p>
    <w:p w14:paraId="7AA928B9" w14:textId="77777777" w:rsidR="001F6CFE" w:rsidRPr="00B21584" w:rsidRDefault="00683142">
      <w:pPr>
        <w:pStyle w:val="Corpodetexto"/>
        <w:spacing w:before="5"/>
        <w:rPr>
          <w:lang w:val="pt-BR"/>
        </w:rPr>
      </w:pPr>
      <w:r w:rsidRPr="00B21584">
        <w:rPr>
          <w:noProof/>
          <w:lang w:val="pt-BR" w:eastAsia="pt-BR"/>
        </w:rPr>
        <mc:AlternateContent>
          <mc:Choice Requires="wps">
            <w:drawing>
              <wp:anchor distT="0" distB="0" distL="0" distR="0" simplePos="0" relativeHeight="251682816" behindDoc="0" locked="0" layoutInCell="1" allowOverlap="1" wp14:anchorId="50D55AFB" wp14:editId="2410244E">
                <wp:simplePos x="0" y="0"/>
                <wp:positionH relativeFrom="page">
                  <wp:posOffset>1071880</wp:posOffset>
                </wp:positionH>
                <wp:positionV relativeFrom="paragraph">
                  <wp:posOffset>104775</wp:posOffset>
                </wp:positionV>
                <wp:extent cx="2638425" cy="0"/>
                <wp:effectExtent l="5080" t="7620" r="13970" b="11430"/>
                <wp:wrapTopAndBottom/>
                <wp:docPr id="1752" name="Line 16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11051" id="Line 1674" o:spid="_x0000_s1026" style="position:absolute;z-index:251682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8.25pt" to="292.1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" strokeweight=".6pt">
                <w10:wrap type="topAndBottom" anchorx="page"/>
              </v:line>
            </w:pict>
          </mc:Fallback>
        </mc:AlternateContent>
      </w:r>
    </w:p>
    <w:p w14:paraId="468C27DC" w14:textId="77777777" w:rsidR="001F6CFE" w:rsidRPr="00B21584" w:rsidRDefault="00EB31E2">
      <w:pPr>
        <w:pStyle w:val="Corpodetexto"/>
        <w:spacing w:before="4" w:line="252" w:lineRule="auto"/>
        <w:ind w:left="527" w:right="9045"/>
        <w:rPr>
          <w:lang w:val="pt-BR"/>
        </w:rPr>
      </w:pPr>
      <w:r w:rsidRPr="00B21584">
        <w:rPr>
          <w:lang w:val="pt-BR"/>
        </w:rPr>
        <w:t>Nome/assinatura Cargo</w:t>
      </w:r>
    </w:p>
    <w:p w14:paraId="09E20276" w14:textId="77777777" w:rsidR="001F6CFE" w:rsidRPr="00B21584" w:rsidRDefault="001F6CFE">
      <w:pPr>
        <w:spacing w:line="274" w:lineRule="exact"/>
        <w:rPr>
          <w:sz w:val="24"/>
          <w:szCs w:val="24"/>
          <w:lang w:val="pt-BR"/>
        </w:rPr>
        <w:sectPr w:rsidR="001F6CFE" w:rsidRPr="00B21584">
          <w:pgSz w:w="12240" w:h="15840"/>
          <w:pgMar w:top="2240" w:right="0" w:bottom="1080" w:left="1160" w:header="353" w:footer="900" w:gutter="0"/>
          <w:cols w:space="720"/>
        </w:sectPr>
      </w:pPr>
    </w:p>
    <w:p w14:paraId="3E850CAF" w14:textId="77777777" w:rsidR="001F6CFE" w:rsidRPr="00B21584" w:rsidRDefault="001F6CFE">
      <w:pPr>
        <w:pStyle w:val="Corpodetexto"/>
        <w:rPr>
          <w:b/>
          <w:lang w:val="pt-BR"/>
        </w:rPr>
      </w:pPr>
    </w:p>
    <w:p w14:paraId="114468AC" w14:textId="77777777" w:rsidR="001F6CFE" w:rsidRPr="00B21584" w:rsidRDefault="001F6CFE">
      <w:pPr>
        <w:pStyle w:val="Corpodetexto"/>
        <w:spacing w:before="4"/>
        <w:rPr>
          <w:b/>
          <w:lang w:val="pt-BR"/>
        </w:rPr>
      </w:pPr>
    </w:p>
    <w:p w14:paraId="087052D3" w14:textId="77777777" w:rsidR="001F6CFE" w:rsidRPr="00B21584" w:rsidRDefault="00EB31E2">
      <w:pPr>
        <w:spacing w:before="100"/>
        <w:ind w:left="1196" w:right="1446"/>
        <w:jc w:val="center"/>
        <w:rPr>
          <w:b/>
          <w:sz w:val="24"/>
          <w:szCs w:val="24"/>
          <w:lang w:val="pt-BR"/>
        </w:rPr>
      </w:pPr>
      <w:r w:rsidRPr="00B21584">
        <w:rPr>
          <w:b/>
          <w:sz w:val="24"/>
          <w:szCs w:val="24"/>
          <w:lang w:val="pt-BR"/>
        </w:rPr>
        <w:t>ANEXO VII</w:t>
      </w:r>
    </w:p>
    <w:p w14:paraId="58260EF1" w14:textId="77777777" w:rsidR="001F6CFE" w:rsidRPr="00B21584" w:rsidRDefault="001F6CFE">
      <w:pPr>
        <w:pStyle w:val="Corpodetexto"/>
        <w:spacing w:before="9"/>
        <w:rPr>
          <w:b/>
          <w:lang w:val="pt-BR"/>
        </w:rPr>
      </w:pPr>
    </w:p>
    <w:p w14:paraId="4718066C" w14:textId="77777777" w:rsidR="001F6CFE" w:rsidRPr="00B21584" w:rsidRDefault="00EB31E2">
      <w:pPr>
        <w:spacing w:before="1"/>
        <w:ind w:left="1196" w:right="1181"/>
        <w:jc w:val="center"/>
        <w:rPr>
          <w:b/>
          <w:sz w:val="24"/>
          <w:szCs w:val="24"/>
          <w:lang w:val="pt-BR"/>
        </w:rPr>
      </w:pPr>
      <w:r w:rsidRPr="00B21584">
        <w:rPr>
          <w:b/>
          <w:sz w:val="24"/>
          <w:szCs w:val="24"/>
          <w:lang w:val="pt-BR"/>
        </w:rPr>
        <w:t>TERMO DE REFERÊNCIA</w:t>
      </w:r>
    </w:p>
    <w:p w14:paraId="7FBB3306" w14:textId="77777777" w:rsidR="001F6CFE" w:rsidRPr="00B21584" w:rsidRDefault="001F6CFE">
      <w:pPr>
        <w:pStyle w:val="Corpodetexto"/>
        <w:spacing w:before="7"/>
        <w:rPr>
          <w:b/>
          <w:lang w:val="pt-BR"/>
        </w:rPr>
      </w:pPr>
    </w:p>
    <w:p w14:paraId="4BA16C8F" w14:textId="7E699525" w:rsidR="001F6CFE" w:rsidRPr="00B21584" w:rsidRDefault="00EB31E2">
      <w:pPr>
        <w:pStyle w:val="Corpodetexto"/>
        <w:ind w:left="400"/>
        <w:rPr>
          <w:lang w:val="pt-BR"/>
        </w:rPr>
      </w:pPr>
      <w:r w:rsidRPr="00B21584">
        <w:rPr>
          <w:lang w:val="pt-BR"/>
        </w:rPr>
        <w:t xml:space="preserve">PREGÃO PRESENCIAL Nº </w:t>
      </w:r>
      <w:r w:rsidR="002C215C">
        <w:rPr>
          <w:lang w:val="pt-BR"/>
        </w:rPr>
        <w:t>012</w:t>
      </w:r>
      <w:r w:rsidRPr="00B21584">
        <w:rPr>
          <w:lang w:val="pt-BR"/>
        </w:rPr>
        <w:t>/</w:t>
      </w:r>
      <w:r w:rsidR="002C215C">
        <w:rPr>
          <w:lang w:val="pt-BR"/>
        </w:rPr>
        <w:t>2020</w:t>
      </w:r>
    </w:p>
    <w:p w14:paraId="0ACE7BB3" w14:textId="77777777" w:rsidR="001F6CFE" w:rsidRPr="00B21584" w:rsidRDefault="00EB31E2">
      <w:pPr>
        <w:pStyle w:val="Corpodetexto"/>
        <w:spacing w:before="14" w:line="247" w:lineRule="auto"/>
        <w:ind w:left="400" w:right="1184"/>
        <w:jc w:val="both"/>
        <w:rPr>
          <w:lang w:val="pt-BR"/>
        </w:rPr>
      </w:pPr>
      <w:r w:rsidRPr="00B21584">
        <w:rPr>
          <w:lang w:val="pt-BR"/>
        </w:rPr>
        <w:t xml:space="preserve">OBJETO: </w:t>
      </w:r>
      <w:r w:rsidR="002C661A" w:rsidRPr="00B21584">
        <w:rPr>
          <w:lang w:val="pt-BR"/>
        </w:rPr>
        <w:t>REGISTRO DE PREÇOS, PARA FUTURA AQUISIÇÃO DE MATERIAS DE ESCRITÓRIO, PARA ATENDER AS NECESSIDADES DE DIVERSAS SECRETARIAS MUNICIPAIS, CONFORME DESCRITO NO TERMO DE REFERÊNCIA EM ANEXO</w:t>
      </w:r>
      <w:r w:rsidRPr="00B21584">
        <w:rPr>
          <w:lang w:val="pt-BR"/>
        </w:rPr>
        <w:t>.</w:t>
      </w:r>
    </w:p>
    <w:p w14:paraId="2E6C3C06" w14:textId="03BF5524" w:rsidR="001F6CFE" w:rsidRDefault="001F6CFE">
      <w:pPr>
        <w:pStyle w:val="Corpodetexto"/>
        <w:spacing w:before="10"/>
        <w:rPr>
          <w:b/>
          <w:lang w:val="pt-BR"/>
        </w:rPr>
      </w:pPr>
    </w:p>
    <w:tbl>
      <w:tblPr>
        <w:tblW w:w="9505" w:type="dxa"/>
        <w:tblInd w:w="421" w:type="dxa"/>
        <w:tblCellMar>
          <w:left w:w="70" w:type="dxa"/>
          <w:right w:w="70" w:type="dxa"/>
        </w:tblCellMar>
        <w:tblLook w:val="04A0" w:firstRow="1" w:lastRow="0" w:firstColumn="1" w:lastColumn="0" w:noHBand="0" w:noVBand="1"/>
      </w:tblPr>
      <w:tblGrid>
        <w:gridCol w:w="560"/>
        <w:gridCol w:w="640"/>
        <w:gridCol w:w="1026"/>
        <w:gridCol w:w="5645"/>
        <w:gridCol w:w="1634"/>
      </w:tblGrid>
      <w:tr w:rsidR="00896C43" w:rsidRPr="00896C43" w14:paraId="65BB8C99" w14:textId="77777777" w:rsidTr="0023636C">
        <w:trPr>
          <w:trHeight w:val="598"/>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9D95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Item</w:t>
            </w:r>
          </w:p>
        </w:tc>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0443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Qtde</w:t>
            </w:r>
            <w:proofErr w:type="spellEnd"/>
            <w:r w:rsidRPr="00896C43">
              <w:rPr>
                <w:rFonts w:eastAsia="Times New Roman" w:cs="Calibri"/>
                <w:color w:val="000000"/>
                <w:sz w:val="24"/>
                <w:szCs w:val="24"/>
                <w:lang w:val="pt-BR" w:eastAsia="pt-BR"/>
              </w:rPr>
              <w:t>.</w:t>
            </w:r>
          </w:p>
        </w:tc>
        <w:tc>
          <w:tcPr>
            <w:tcW w:w="10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A4E8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Unid</w:t>
            </w:r>
            <w:proofErr w:type="spellEnd"/>
          </w:p>
        </w:tc>
        <w:tc>
          <w:tcPr>
            <w:tcW w:w="56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3E5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Descrição do item</w:t>
            </w:r>
          </w:p>
        </w:tc>
        <w:tc>
          <w:tcPr>
            <w:tcW w:w="1634" w:type="dxa"/>
            <w:tcBorders>
              <w:top w:val="single" w:sz="4" w:space="0" w:color="auto"/>
              <w:left w:val="single" w:sz="4" w:space="0" w:color="auto"/>
              <w:right w:val="single" w:sz="4" w:space="0" w:color="auto"/>
            </w:tcBorders>
            <w:shd w:val="clear" w:color="auto" w:fill="auto"/>
            <w:vAlign w:val="center"/>
            <w:hideMark/>
          </w:tcPr>
          <w:p w14:paraId="4BD43B4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Valor  </w:t>
            </w:r>
          </w:p>
          <w:p w14:paraId="6DC59EF8" w14:textId="27F20EB2"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Unitário </w:t>
            </w:r>
          </w:p>
        </w:tc>
      </w:tr>
      <w:tr w:rsidR="00896C43" w:rsidRPr="00896C43" w14:paraId="1813CFCD" w14:textId="77777777" w:rsidTr="0023636C">
        <w:trPr>
          <w:trHeight w:val="1164"/>
        </w:trPr>
        <w:tc>
          <w:tcPr>
            <w:tcW w:w="560" w:type="dxa"/>
            <w:tcBorders>
              <w:top w:val="single" w:sz="4" w:space="0" w:color="auto"/>
              <w:left w:val="single" w:sz="8" w:space="0" w:color="000000"/>
              <w:bottom w:val="single" w:sz="8" w:space="0" w:color="000000"/>
              <w:right w:val="nil"/>
            </w:tcBorders>
            <w:shd w:val="clear" w:color="auto" w:fill="auto"/>
            <w:vAlign w:val="center"/>
            <w:hideMark/>
          </w:tcPr>
          <w:p w14:paraId="3CDDC8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640" w:type="dxa"/>
            <w:tcBorders>
              <w:top w:val="single" w:sz="4" w:space="0" w:color="auto"/>
              <w:left w:val="single" w:sz="8" w:space="0" w:color="000000"/>
              <w:bottom w:val="single" w:sz="8" w:space="0" w:color="000000"/>
              <w:right w:val="nil"/>
            </w:tcBorders>
            <w:shd w:val="clear" w:color="000000" w:fill="FFFFFF"/>
            <w:vAlign w:val="center"/>
            <w:hideMark/>
          </w:tcPr>
          <w:p w14:paraId="2365FC9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3750</w:t>
            </w:r>
          </w:p>
        </w:tc>
        <w:tc>
          <w:tcPr>
            <w:tcW w:w="1026" w:type="dxa"/>
            <w:tcBorders>
              <w:top w:val="single" w:sz="4" w:space="0" w:color="auto"/>
              <w:left w:val="single" w:sz="8" w:space="0" w:color="000000"/>
              <w:bottom w:val="single" w:sz="8" w:space="0" w:color="000000"/>
              <w:right w:val="nil"/>
            </w:tcBorders>
            <w:shd w:val="clear" w:color="000000" w:fill="FFFFFF"/>
            <w:vAlign w:val="center"/>
            <w:hideMark/>
          </w:tcPr>
          <w:p w14:paraId="1A97E0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single" w:sz="4" w:space="0" w:color="auto"/>
              <w:left w:val="single" w:sz="8" w:space="0" w:color="000000"/>
              <w:bottom w:val="single" w:sz="8" w:space="0" w:color="000000"/>
              <w:right w:val="single" w:sz="4" w:space="0" w:color="auto"/>
            </w:tcBorders>
            <w:shd w:val="clear" w:color="auto" w:fill="auto"/>
            <w:vAlign w:val="center"/>
            <w:hideMark/>
          </w:tcPr>
          <w:p w14:paraId="4F830EA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Adesivo </w:t>
            </w:r>
            <w:proofErr w:type="spellStart"/>
            <w:r w:rsidRPr="00896C43">
              <w:rPr>
                <w:rFonts w:eastAsia="Times New Roman" w:cs="Calibri"/>
                <w:color w:val="000000"/>
                <w:sz w:val="24"/>
                <w:szCs w:val="24"/>
                <w:lang w:val="pt-BR" w:eastAsia="pt-BR"/>
              </w:rPr>
              <w:t>termo-plástico</w:t>
            </w:r>
            <w:proofErr w:type="spellEnd"/>
            <w:r w:rsidRPr="00896C43">
              <w:rPr>
                <w:rFonts w:eastAsia="Times New Roman" w:cs="Calibri"/>
                <w:color w:val="000000"/>
                <w:sz w:val="24"/>
                <w:szCs w:val="24"/>
                <w:lang w:val="pt-BR" w:eastAsia="pt-BR"/>
              </w:rPr>
              <w:t xml:space="preserve">; a base de resinas, ceras e polímeros; apresentado em forma de bastão; medida min de 7,4mm e </w:t>
            </w:r>
            <w:proofErr w:type="spellStart"/>
            <w:r w:rsidRPr="00896C43">
              <w:rPr>
                <w:rFonts w:eastAsia="Times New Roman" w:cs="Calibri"/>
                <w:color w:val="000000"/>
                <w:sz w:val="24"/>
                <w:szCs w:val="24"/>
                <w:lang w:val="pt-BR" w:eastAsia="pt-BR"/>
              </w:rPr>
              <w:t>maxima</w:t>
            </w:r>
            <w:proofErr w:type="spellEnd"/>
            <w:r w:rsidRPr="00896C43">
              <w:rPr>
                <w:rFonts w:eastAsia="Times New Roman" w:cs="Calibri"/>
                <w:color w:val="000000"/>
                <w:sz w:val="24"/>
                <w:szCs w:val="24"/>
                <w:lang w:val="pt-BR" w:eastAsia="pt-BR"/>
              </w:rPr>
              <w:t xml:space="preserve"> 8,0mm de diâmetro, 30 cm de comprimento; cor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706B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0,66 </w:t>
            </w:r>
          </w:p>
        </w:tc>
      </w:tr>
      <w:tr w:rsidR="00896C43" w:rsidRPr="00896C43" w14:paraId="665B5A3D"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B17AC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640" w:type="dxa"/>
            <w:tcBorders>
              <w:top w:val="nil"/>
              <w:left w:val="single" w:sz="8" w:space="0" w:color="000000"/>
              <w:bottom w:val="single" w:sz="8" w:space="0" w:color="000000"/>
              <w:right w:val="nil"/>
            </w:tcBorders>
            <w:shd w:val="clear" w:color="000000" w:fill="FFFFFF"/>
            <w:vAlign w:val="center"/>
            <w:hideMark/>
          </w:tcPr>
          <w:p w14:paraId="6647AA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3750</w:t>
            </w:r>
          </w:p>
        </w:tc>
        <w:tc>
          <w:tcPr>
            <w:tcW w:w="1026" w:type="dxa"/>
            <w:tcBorders>
              <w:top w:val="nil"/>
              <w:left w:val="single" w:sz="8" w:space="0" w:color="000000"/>
              <w:bottom w:val="single" w:sz="8" w:space="0" w:color="000000"/>
              <w:right w:val="nil"/>
            </w:tcBorders>
            <w:shd w:val="clear" w:color="000000" w:fill="FFFFFF"/>
            <w:vAlign w:val="center"/>
            <w:hideMark/>
          </w:tcPr>
          <w:p w14:paraId="665C72A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3A7837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Adesivo </w:t>
            </w:r>
            <w:proofErr w:type="spellStart"/>
            <w:r w:rsidRPr="00896C43">
              <w:rPr>
                <w:rFonts w:eastAsia="Times New Roman" w:cs="Calibri"/>
                <w:color w:val="000000"/>
                <w:sz w:val="24"/>
                <w:szCs w:val="24"/>
                <w:lang w:val="pt-BR" w:eastAsia="pt-BR"/>
              </w:rPr>
              <w:t>termo-plástico</w:t>
            </w:r>
            <w:proofErr w:type="spellEnd"/>
            <w:r w:rsidRPr="00896C43">
              <w:rPr>
                <w:rFonts w:eastAsia="Times New Roman" w:cs="Calibri"/>
                <w:color w:val="000000"/>
                <w:sz w:val="24"/>
                <w:szCs w:val="24"/>
                <w:lang w:val="pt-BR" w:eastAsia="pt-BR"/>
              </w:rPr>
              <w:t xml:space="preserve">; a base de resinas, ceras e polímeros; apresentado em forma de bastão; medida mínima </w:t>
            </w:r>
            <w:proofErr w:type="gramStart"/>
            <w:r w:rsidRPr="00896C43">
              <w:rPr>
                <w:rFonts w:eastAsia="Times New Roman" w:cs="Calibri"/>
                <w:color w:val="000000"/>
                <w:sz w:val="24"/>
                <w:szCs w:val="24"/>
                <w:lang w:val="pt-BR" w:eastAsia="pt-BR"/>
              </w:rPr>
              <w:t>de  11</w:t>
            </w:r>
            <w:proofErr w:type="gramEnd"/>
            <w:r w:rsidRPr="00896C43">
              <w:rPr>
                <w:rFonts w:eastAsia="Times New Roman" w:cs="Calibri"/>
                <w:color w:val="000000"/>
                <w:sz w:val="24"/>
                <w:szCs w:val="24"/>
                <w:lang w:val="pt-BR" w:eastAsia="pt-BR"/>
              </w:rPr>
              <w:t xml:space="preserve"> mm e máxima de 12mm de diâmetro, 30 cm de comprimento; cor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ACC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1,34 </w:t>
            </w:r>
          </w:p>
        </w:tc>
      </w:tr>
      <w:tr w:rsidR="00896C43" w:rsidRPr="00896C43" w14:paraId="339A7CD3"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9A1D1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640" w:type="dxa"/>
            <w:tcBorders>
              <w:top w:val="nil"/>
              <w:left w:val="single" w:sz="8" w:space="0" w:color="000000"/>
              <w:bottom w:val="single" w:sz="8" w:space="0" w:color="000000"/>
              <w:right w:val="nil"/>
            </w:tcBorders>
            <w:shd w:val="clear" w:color="000000" w:fill="FFFFFF"/>
            <w:vAlign w:val="center"/>
            <w:hideMark/>
          </w:tcPr>
          <w:p w14:paraId="2FE6084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26D764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030C5A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Agenda Permanente, formato retangular, tamanho 145 x 205mm, </w:t>
            </w:r>
            <w:proofErr w:type="spellStart"/>
            <w:proofErr w:type="gramStart"/>
            <w:r w:rsidRPr="00896C43">
              <w:rPr>
                <w:rFonts w:eastAsia="Times New Roman" w:cs="Calibri"/>
                <w:color w:val="000000"/>
                <w:sz w:val="24"/>
                <w:szCs w:val="24"/>
                <w:lang w:val="pt-BR" w:eastAsia="pt-BR"/>
              </w:rPr>
              <w:t>Numero</w:t>
            </w:r>
            <w:proofErr w:type="spellEnd"/>
            <w:proofErr w:type="gramEnd"/>
            <w:r w:rsidRPr="00896C43">
              <w:rPr>
                <w:rFonts w:eastAsia="Times New Roman" w:cs="Calibri"/>
                <w:color w:val="000000"/>
                <w:sz w:val="24"/>
                <w:szCs w:val="24"/>
                <w:lang w:val="pt-BR" w:eastAsia="pt-BR"/>
              </w:rPr>
              <w:t xml:space="preserve"> de dias por página 1, 192 folhas, capa dura, folha de dados pessoais e </w:t>
            </w:r>
            <w:proofErr w:type="spellStart"/>
            <w:r w:rsidRPr="00896C43">
              <w:rPr>
                <w:rFonts w:eastAsia="Times New Roman" w:cs="Calibri"/>
                <w:color w:val="000000"/>
                <w:sz w:val="24"/>
                <w:szCs w:val="24"/>
                <w:lang w:val="pt-BR" w:eastAsia="pt-BR"/>
              </w:rPr>
              <w:t>indice</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telefonico</w:t>
            </w:r>
            <w:proofErr w:type="spellEnd"/>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A868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29,83 </w:t>
            </w:r>
          </w:p>
        </w:tc>
      </w:tr>
      <w:tr w:rsidR="00896C43" w:rsidRPr="00896C43" w14:paraId="28771E4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8B3874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640" w:type="dxa"/>
            <w:tcBorders>
              <w:top w:val="nil"/>
              <w:left w:val="single" w:sz="8" w:space="0" w:color="000000"/>
              <w:bottom w:val="single" w:sz="8" w:space="0" w:color="000000"/>
              <w:right w:val="nil"/>
            </w:tcBorders>
            <w:shd w:val="clear" w:color="000000" w:fill="FFFFFF"/>
            <w:vAlign w:val="center"/>
            <w:hideMark/>
          </w:tcPr>
          <w:p w14:paraId="2A5902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270</w:t>
            </w:r>
          </w:p>
        </w:tc>
        <w:tc>
          <w:tcPr>
            <w:tcW w:w="1026" w:type="dxa"/>
            <w:tcBorders>
              <w:top w:val="nil"/>
              <w:left w:val="single" w:sz="8" w:space="0" w:color="000000"/>
              <w:bottom w:val="single" w:sz="8" w:space="0" w:color="000000"/>
              <w:right w:val="nil"/>
            </w:tcBorders>
            <w:shd w:val="clear" w:color="000000" w:fill="FFFFFF"/>
            <w:vAlign w:val="center"/>
            <w:hideMark/>
          </w:tcPr>
          <w:p w14:paraId="33C7E7C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712D99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Agenda diária comercial 2019 anual </w:t>
            </w:r>
            <w:proofErr w:type="spellStart"/>
            <w:r w:rsidRPr="00896C43">
              <w:rPr>
                <w:rFonts w:eastAsia="Times New Roman" w:cs="Calibri"/>
                <w:color w:val="000000"/>
                <w:sz w:val="24"/>
                <w:szCs w:val="24"/>
                <w:lang w:val="pt-BR" w:eastAsia="pt-BR"/>
              </w:rPr>
              <w:t>aproximandamente</w:t>
            </w:r>
            <w:proofErr w:type="spellEnd"/>
            <w:r w:rsidRPr="00896C43">
              <w:rPr>
                <w:rFonts w:eastAsia="Times New Roman" w:cs="Calibri"/>
                <w:color w:val="000000"/>
                <w:sz w:val="24"/>
                <w:szCs w:val="24"/>
                <w:lang w:val="pt-BR" w:eastAsia="pt-BR"/>
              </w:rPr>
              <w:t xml:space="preserve"> 200 páginas e medindo aproximadamente 119x275mm capa dura espiral um dia por página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14C3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37,93 </w:t>
            </w:r>
          </w:p>
        </w:tc>
      </w:tr>
      <w:tr w:rsidR="00896C43" w:rsidRPr="00896C43" w14:paraId="696B501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CD0EBE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640" w:type="dxa"/>
            <w:tcBorders>
              <w:top w:val="nil"/>
              <w:left w:val="single" w:sz="8" w:space="0" w:color="000000"/>
              <w:bottom w:val="single" w:sz="8" w:space="0" w:color="000000"/>
              <w:right w:val="nil"/>
            </w:tcBorders>
            <w:shd w:val="clear" w:color="000000" w:fill="FFFFFF"/>
            <w:vAlign w:val="center"/>
            <w:hideMark/>
          </w:tcPr>
          <w:p w14:paraId="75F6B5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1491DC2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AB7F62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Alfinete, com cabeça colorida. Material em metal. Embalagem com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9EC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7,48 </w:t>
            </w:r>
          </w:p>
        </w:tc>
      </w:tr>
      <w:tr w:rsidR="00896C43" w:rsidRPr="00896C43" w14:paraId="551DDB9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4EC764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640" w:type="dxa"/>
            <w:tcBorders>
              <w:top w:val="nil"/>
              <w:left w:val="single" w:sz="8" w:space="0" w:color="000000"/>
              <w:bottom w:val="single" w:sz="8" w:space="0" w:color="000000"/>
              <w:right w:val="nil"/>
            </w:tcBorders>
            <w:shd w:val="clear" w:color="000000" w:fill="FFFFFF"/>
            <w:vAlign w:val="center"/>
            <w:hideMark/>
          </w:tcPr>
          <w:p w14:paraId="0E821A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303798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FDA686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Alfinete para mapas colorido,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E464F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3,50 </w:t>
            </w:r>
          </w:p>
        </w:tc>
      </w:tr>
      <w:tr w:rsidR="00896C43" w:rsidRPr="00896C43" w14:paraId="571B20E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57D146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640" w:type="dxa"/>
            <w:tcBorders>
              <w:top w:val="nil"/>
              <w:left w:val="single" w:sz="8" w:space="0" w:color="000000"/>
              <w:bottom w:val="single" w:sz="8" w:space="0" w:color="000000"/>
              <w:right w:val="nil"/>
            </w:tcBorders>
            <w:shd w:val="clear" w:color="000000" w:fill="FFFFFF"/>
            <w:vAlign w:val="center"/>
            <w:hideMark/>
          </w:tcPr>
          <w:p w14:paraId="5A83AAB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88</w:t>
            </w:r>
          </w:p>
        </w:tc>
        <w:tc>
          <w:tcPr>
            <w:tcW w:w="1026" w:type="dxa"/>
            <w:tcBorders>
              <w:top w:val="nil"/>
              <w:left w:val="single" w:sz="8" w:space="0" w:color="000000"/>
              <w:bottom w:val="single" w:sz="8" w:space="0" w:color="000000"/>
              <w:right w:val="nil"/>
            </w:tcBorders>
            <w:shd w:val="clear" w:color="000000" w:fill="FFFFFF"/>
            <w:vAlign w:val="center"/>
            <w:hideMark/>
          </w:tcPr>
          <w:p w14:paraId="083A559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0F2C43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Almofada para carimbo; de feltro, em estojo termoplástico, tampa metálica; com </w:t>
            </w:r>
            <w:proofErr w:type="spellStart"/>
            <w:r w:rsidRPr="00896C43">
              <w:rPr>
                <w:rFonts w:eastAsia="Times New Roman" w:cs="Calibri"/>
                <w:color w:val="000000"/>
                <w:sz w:val="24"/>
                <w:szCs w:val="24"/>
                <w:lang w:val="pt-BR" w:eastAsia="pt-BR"/>
              </w:rPr>
              <w:t>entintamento</w:t>
            </w:r>
            <w:proofErr w:type="spellEnd"/>
            <w:r w:rsidRPr="00896C43">
              <w:rPr>
                <w:rFonts w:eastAsia="Times New Roman" w:cs="Calibri"/>
                <w:color w:val="000000"/>
                <w:sz w:val="24"/>
                <w:szCs w:val="24"/>
                <w:lang w:val="pt-BR" w:eastAsia="pt-BR"/>
              </w:rPr>
              <w:t xml:space="preserve">; tinta na cor azul; no tamanho 3, medindo 8 x 12 cm;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5E78E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9,57 </w:t>
            </w:r>
          </w:p>
        </w:tc>
      </w:tr>
      <w:tr w:rsidR="00896C43" w:rsidRPr="00896C43" w14:paraId="1803DCD9"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6CB60C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640" w:type="dxa"/>
            <w:tcBorders>
              <w:top w:val="nil"/>
              <w:left w:val="single" w:sz="8" w:space="0" w:color="000000"/>
              <w:bottom w:val="single" w:sz="8" w:space="0" w:color="000000"/>
              <w:right w:val="nil"/>
            </w:tcBorders>
            <w:shd w:val="clear" w:color="000000" w:fill="FFFFFF"/>
            <w:vAlign w:val="center"/>
            <w:hideMark/>
          </w:tcPr>
          <w:p w14:paraId="034C27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212</w:t>
            </w:r>
          </w:p>
        </w:tc>
        <w:tc>
          <w:tcPr>
            <w:tcW w:w="1026" w:type="dxa"/>
            <w:tcBorders>
              <w:top w:val="nil"/>
              <w:left w:val="single" w:sz="8" w:space="0" w:color="000000"/>
              <w:bottom w:val="single" w:sz="8" w:space="0" w:color="000000"/>
              <w:right w:val="nil"/>
            </w:tcBorders>
            <w:shd w:val="clear" w:color="000000" w:fill="FFFFFF"/>
            <w:vAlign w:val="center"/>
            <w:hideMark/>
          </w:tcPr>
          <w:p w14:paraId="1B8BB4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988ECB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Almofada para carimbo; de feltro, em estojo termoplástico, tampa metálica; com </w:t>
            </w:r>
            <w:proofErr w:type="spellStart"/>
            <w:r w:rsidRPr="00896C43">
              <w:rPr>
                <w:rFonts w:eastAsia="Times New Roman" w:cs="Calibri"/>
                <w:color w:val="000000"/>
                <w:sz w:val="24"/>
                <w:szCs w:val="24"/>
                <w:lang w:val="pt-BR" w:eastAsia="pt-BR"/>
              </w:rPr>
              <w:t>entintamento</w:t>
            </w:r>
            <w:proofErr w:type="spellEnd"/>
            <w:r w:rsidRPr="00896C43">
              <w:rPr>
                <w:rFonts w:eastAsia="Times New Roman" w:cs="Calibri"/>
                <w:color w:val="000000"/>
                <w:sz w:val="24"/>
                <w:szCs w:val="24"/>
                <w:lang w:val="pt-BR" w:eastAsia="pt-BR"/>
              </w:rPr>
              <w:t>; tinta na cor preta; no tamanho 3, medindo 8x12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EEE5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9,75 </w:t>
            </w:r>
          </w:p>
        </w:tc>
      </w:tr>
      <w:tr w:rsidR="00896C43" w:rsidRPr="00896C43" w14:paraId="6B4FE7F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73C35E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w:t>
            </w:r>
          </w:p>
        </w:tc>
        <w:tc>
          <w:tcPr>
            <w:tcW w:w="640" w:type="dxa"/>
            <w:tcBorders>
              <w:top w:val="nil"/>
              <w:left w:val="single" w:sz="8" w:space="0" w:color="000000"/>
              <w:bottom w:val="single" w:sz="8" w:space="0" w:color="000000"/>
              <w:right w:val="nil"/>
            </w:tcBorders>
            <w:shd w:val="clear" w:color="000000" w:fill="FFFFFF"/>
            <w:vAlign w:val="center"/>
            <w:hideMark/>
          </w:tcPr>
          <w:p w14:paraId="0BED3DF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276F96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EE248C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Almofada para carimbo; de feltro, em estojo termoplástico, tampa metálica; com </w:t>
            </w:r>
            <w:proofErr w:type="spellStart"/>
            <w:r w:rsidRPr="00896C43">
              <w:rPr>
                <w:rFonts w:eastAsia="Times New Roman" w:cs="Calibri"/>
                <w:color w:val="000000"/>
                <w:sz w:val="24"/>
                <w:szCs w:val="24"/>
                <w:lang w:val="pt-BR" w:eastAsia="pt-BR"/>
              </w:rPr>
              <w:t>entintamento</w:t>
            </w:r>
            <w:proofErr w:type="spellEnd"/>
            <w:r w:rsidRPr="00896C43">
              <w:rPr>
                <w:rFonts w:eastAsia="Times New Roman" w:cs="Calibri"/>
                <w:color w:val="000000"/>
                <w:sz w:val="24"/>
                <w:szCs w:val="24"/>
                <w:lang w:val="pt-BR" w:eastAsia="pt-BR"/>
              </w:rPr>
              <w:t>; tinta na cor vermelho; no tamanho 3, medindo 8 x 12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0F6FE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9,44 </w:t>
            </w:r>
          </w:p>
        </w:tc>
      </w:tr>
      <w:tr w:rsidR="00896C43" w:rsidRPr="00896C43" w14:paraId="24088FA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384199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w:t>
            </w:r>
          </w:p>
        </w:tc>
        <w:tc>
          <w:tcPr>
            <w:tcW w:w="640" w:type="dxa"/>
            <w:tcBorders>
              <w:top w:val="nil"/>
              <w:left w:val="single" w:sz="8" w:space="0" w:color="000000"/>
              <w:bottom w:val="single" w:sz="8" w:space="0" w:color="000000"/>
              <w:right w:val="nil"/>
            </w:tcBorders>
            <w:shd w:val="clear" w:color="000000" w:fill="FFFFFF"/>
            <w:vAlign w:val="center"/>
            <w:hideMark/>
          </w:tcPr>
          <w:p w14:paraId="2DD6D5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5B939A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DE5B042"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Apagador com estojo para lousa escolar verde 150 x 50 mm, Base e feltro.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79F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3,53 </w:t>
            </w:r>
          </w:p>
        </w:tc>
      </w:tr>
      <w:tr w:rsidR="00896C43" w:rsidRPr="00896C43" w14:paraId="37435391"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77CC2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11</w:t>
            </w:r>
          </w:p>
        </w:tc>
        <w:tc>
          <w:tcPr>
            <w:tcW w:w="640" w:type="dxa"/>
            <w:tcBorders>
              <w:top w:val="nil"/>
              <w:left w:val="single" w:sz="8" w:space="0" w:color="000000"/>
              <w:bottom w:val="single" w:sz="8" w:space="0" w:color="000000"/>
              <w:right w:val="nil"/>
            </w:tcBorders>
            <w:shd w:val="clear" w:color="000000" w:fill="FFFFFF"/>
            <w:vAlign w:val="center"/>
            <w:hideMark/>
          </w:tcPr>
          <w:p w14:paraId="0836F7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105</w:t>
            </w:r>
          </w:p>
        </w:tc>
        <w:tc>
          <w:tcPr>
            <w:tcW w:w="1026" w:type="dxa"/>
            <w:tcBorders>
              <w:top w:val="nil"/>
              <w:left w:val="single" w:sz="8" w:space="0" w:color="000000"/>
              <w:bottom w:val="single" w:sz="8" w:space="0" w:color="000000"/>
              <w:right w:val="nil"/>
            </w:tcBorders>
            <w:shd w:val="clear" w:color="000000" w:fill="FFFFFF"/>
            <w:vAlign w:val="center"/>
            <w:hideMark/>
          </w:tcPr>
          <w:p w14:paraId="3FCAD9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409433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Apagador para quadro branco, com suporte e com estojo em plástico para acondicionamento de dois pinceis no mínimo, revestido de carpete de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3 mm na parte inferior, medindo 55mm de largura x 160 mm de comprimento.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64E0B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9,30 </w:t>
            </w:r>
          </w:p>
        </w:tc>
      </w:tr>
      <w:tr w:rsidR="00896C43" w:rsidRPr="00896C43" w14:paraId="692B701D"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CE9A9E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640" w:type="dxa"/>
            <w:tcBorders>
              <w:top w:val="nil"/>
              <w:left w:val="single" w:sz="8" w:space="0" w:color="000000"/>
              <w:bottom w:val="single" w:sz="8" w:space="0" w:color="000000"/>
              <w:right w:val="nil"/>
            </w:tcBorders>
            <w:shd w:val="clear" w:color="000000" w:fill="FFFFFF"/>
            <w:vAlign w:val="center"/>
            <w:hideMark/>
          </w:tcPr>
          <w:p w14:paraId="1B281E0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72</w:t>
            </w:r>
          </w:p>
        </w:tc>
        <w:tc>
          <w:tcPr>
            <w:tcW w:w="1026" w:type="dxa"/>
            <w:tcBorders>
              <w:top w:val="nil"/>
              <w:left w:val="single" w:sz="8" w:space="0" w:color="000000"/>
              <w:bottom w:val="single" w:sz="8" w:space="0" w:color="000000"/>
              <w:right w:val="nil"/>
            </w:tcBorders>
            <w:shd w:val="clear" w:color="000000" w:fill="FFFFFF"/>
            <w:vAlign w:val="center"/>
            <w:hideMark/>
          </w:tcPr>
          <w:p w14:paraId="6D147F8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66C61F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Aparelho Telefônico, fixo, de mesa, com fio, cor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F6FC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54,43 </w:t>
            </w:r>
          </w:p>
        </w:tc>
      </w:tr>
      <w:tr w:rsidR="00896C43" w:rsidRPr="00896C43" w14:paraId="7A051C1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278FD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w:t>
            </w:r>
          </w:p>
        </w:tc>
        <w:tc>
          <w:tcPr>
            <w:tcW w:w="640" w:type="dxa"/>
            <w:tcBorders>
              <w:top w:val="nil"/>
              <w:left w:val="single" w:sz="8" w:space="0" w:color="000000"/>
              <w:bottom w:val="single" w:sz="8" w:space="0" w:color="000000"/>
              <w:right w:val="nil"/>
            </w:tcBorders>
            <w:shd w:val="clear" w:color="000000" w:fill="FFFFFF"/>
            <w:vAlign w:val="center"/>
            <w:hideMark/>
          </w:tcPr>
          <w:p w14:paraId="36AA7F5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45E4245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C53017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Aparelho </w:t>
            </w:r>
            <w:proofErr w:type="spellStart"/>
            <w:r w:rsidRPr="00896C43">
              <w:rPr>
                <w:rFonts w:eastAsia="Times New Roman" w:cs="Calibri"/>
                <w:color w:val="000000"/>
                <w:sz w:val="24"/>
                <w:szCs w:val="24"/>
                <w:lang w:val="pt-BR" w:eastAsia="pt-BR"/>
              </w:rPr>
              <w:t>Telefonico</w:t>
            </w:r>
            <w:proofErr w:type="spellEnd"/>
            <w:r w:rsidRPr="00896C43">
              <w:rPr>
                <w:rFonts w:eastAsia="Times New Roman" w:cs="Calibri"/>
                <w:color w:val="000000"/>
                <w:sz w:val="24"/>
                <w:szCs w:val="24"/>
                <w:lang w:val="pt-BR" w:eastAsia="pt-BR"/>
              </w:rPr>
              <w:t>, sem fio, de mesa, com fonte de alimentação de energia, cor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CD0C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127,70 </w:t>
            </w:r>
          </w:p>
        </w:tc>
      </w:tr>
      <w:tr w:rsidR="00896C43" w:rsidRPr="00896C43" w14:paraId="343F320C"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112CC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w:t>
            </w:r>
          </w:p>
        </w:tc>
        <w:tc>
          <w:tcPr>
            <w:tcW w:w="640" w:type="dxa"/>
            <w:tcBorders>
              <w:top w:val="nil"/>
              <w:left w:val="single" w:sz="8" w:space="0" w:color="000000"/>
              <w:bottom w:val="single" w:sz="8" w:space="0" w:color="000000"/>
              <w:right w:val="nil"/>
            </w:tcBorders>
            <w:shd w:val="clear" w:color="000000" w:fill="FFFFFF"/>
            <w:vAlign w:val="center"/>
            <w:hideMark/>
          </w:tcPr>
          <w:p w14:paraId="392C31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1500</w:t>
            </w:r>
          </w:p>
        </w:tc>
        <w:tc>
          <w:tcPr>
            <w:tcW w:w="1026" w:type="dxa"/>
            <w:tcBorders>
              <w:top w:val="nil"/>
              <w:left w:val="single" w:sz="8" w:space="0" w:color="000000"/>
              <w:bottom w:val="single" w:sz="8" w:space="0" w:color="000000"/>
              <w:right w:val="nil"/>
            </w:tcBorders>
            <w:shd w:val="clear" w:color="000000" w:fill="FFFFFF"/>
            <w:vAlign w:val="center"/>
            <w:hideMark/>
          </w:tcPr>
          <w:p w14:paraId="6F6277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F7CD69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Apoio para Teclado Ergonômico - Dentro das normas exigidas pela “</w:t>
            </w:r>
            <w:r w:rsidRPr="00896C43">
              <w:rPr>
                <w:rFonts w:eastAsia="Times New Roman" w:cs="Calibri"/>
                <w:b/>
                <w:bCs/>
                <w:color w:val="000000"/>
                <w:sz w:val="24"/>
                <w:szCs w:val="24"/>
                <w:lang w:val="pt-BR" w:eastAsia="pt-BR"/>
              </w:rPr>
              <w:t>NR 17 – Ergonomia</w:t>
            </w:r>
            <w:r w:rsidRPr="00896C43">
              <w:rPr>
                <w:rFonts w:eastAsia="Times New Roman" w:cs="Calibri"/>
                <w:color w:val="000000"/>
                <w:sz w:val="24"/>
                <w:szCs w:val="24"/>
                <w:lang w:val="pt-BR" w:eastAsia="pt-BR"/>
              </w:rPr>
              <w:t>”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1BF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42,88 </w:t>
            </w:r>
          </w:p>
        </w:tc>
      </w:tr>
      <w:tr w:rsidR="00896C43" w:rsidRPr="00896C43" w14:paraId="57DB4145"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776FB3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640" w:type="dxa"/>
            <w:tcBorders>
              <w:top w:val="nil"/>
              <w:left w:val="single" w:sz="8" w:space="0" w:color="000000"/>
              <w:bottom w:val="single" w:sz="8" w:space="0" w:color="000000"/>
              <w:right w:val="nil"/>
            </w:tcBorders>
            <w:shd w:val="clear" w:color="000000" w:fill="FFFFFF"/>
            <w:vAlign w:val="center"/>
            <w:hideMark/>
          </w:tcPr>
          <w:p w14:paraId="134EB75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4DDC7D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ECBD74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Apoio para os pés - Plataforma em MDF (450x300mm), revestimento impermeável; Estrutura em aço/sapatas emborrachadas; Altura frente: 70mm; Regulagem de inclinação; três opções de altura (70/130/150mm) - Dentro das normas exigidas pela NR 17.</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EF0E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145,70 </w:t>
            </w:r>
          </w:p>
        </w:tc>
      </w:tr>
      <w:tr w:rsidR="00896C43" w:rsidRPr="00896C43" w14:paraId="54BFF3CF"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1163D5A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w:t>
            </w:r>
          </w:p>
        </w:tc>
        <w:tc>
          <w:tcPr>
            <w:tcW w:w="640" w:type="dxa"/>
            <w:tcBorders>
              <w:top w:val="nil"/>
              <w:left w:val="single" w:sz="8" w:space="0" w:color="000000"/>
              <w:bottom w:val="single" w:sz="8" w:space="0" w:color="000000"/>
              <w:right w:val="nil"/>
            </w:tcBorders>
            <w:shd w:val="clear" w:color="000000" w:fill="FFFFFF"/>
            <w:vAlign w:val="center"/>
            <w:hideMark/>
          </w:tcPr>
          <w:p w14:paraId="3E0721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1518</w:t>
            </w:r>
          </w:p>
        </w:tc>
        <w:tc>
          <w:tcPr>
            <w:tcW w:w="1026" w:type="dxa"/>
            <w:tcBorders>
              <w:top w:val="nil"/>
              <w:left w:val="single" w:sz="8" w:space="0" w:color="000000"/>
              <w:bottom w:val="single" w:sz="8" w:space="0" w:color="000000"/>
              <w:right w:val="nil"/>
            </w:tcBorders>
            <w:shd w:val="clear" w:color="000000" w:fill="FFFFFF"/>
            <w:vAlign w:val="center"/>
            <w:hideMark/>
          </w:tcPr>
          <w:p w14:paraId="32A21AC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FE9C605"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Apontador para lápis; com depósito, de plástico rígido poliestireno; simples; e suas condições deverão estar de acordo com as normas NBR-11786 e NBR-15236; com certificação compulsória Inmetro, e as suas atualizações posteriores; caixa com 24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E681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26,32 </w:t>
            </w:r>
          </w:p>
        </w:tc>
      </w:tr>
      <w:tr w:rsidR="00896C43" w:rsidRPr="00896C43" w14:paraId="3C930D8F"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2F93C8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w:t>
            </w:r>
          </w:p>
        </w:tc>
        <w:tc>
          <w:tcPr>
            <w:tcW w:w="640" w:type="dxa"/>
            <w:tcBorders>
              <w:top w:val="nil"/>
              <w:left w:val="single" w:sz="8" w:space="0" w:color="000000"/>
              <w:bottom w:val="single" w:sz="8" w:space="0" w:color="000000"/>
              <w:right w:val="nil"/>
            </w:tcBorders>
            <w:shd w:val="clear" w:color="000000" w:fill="FFFFFF"/>
            <w:vAlign w:val="center"/>
            <w:hideMark/>
          </w:tcPr>
          <w:p w14:paraId="0E93788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4A82E3E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A6EC6A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Arquivo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para pasta suspensa.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C6C5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56,47 </w:t>
            </w:r>
          </w:p>
        </w:tc>
      </w:tr>
      <w:tr w:rsidR="00896C43" w:rsidRPr="00896C43" w14:paraId="2E09E07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07C072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w:t>
            </w:r>
          </w:p>
        </w:tc>
        <w:tc>
          <w:tcPr>
            <w:tcW w:w="640" w:type="dxa"/>
            <w:tcBorders>
              <w:top w:val="nil"/>
              <w:left w:val="single" w:sz="8" w:space="0" w:color="000000"/>
              <w:bottom w:val="single" w:sz="8" w:space="0" w:color="000000"/>
              <w:right w:val="nil"/>
            </w:tcBorders>
            <w:shd w:val="clear" w:color="000000" w:fill="FFFFFF"/>
            <w:vAlign w:val="center"/>
            <w:hideMark/>
          </w:tcPr>
          <w:p w14:paraId="612B6C0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455</w:t>
            </w:r>
          </w:p>
        </w:tc>
        <w:tc>
          <w:tcPr>
            <w:tcW w:w="1026" w:type="dxa"/>
            <w:tcBorders>
              <w:top w:val="nil"/>
              <w:left w:val="single" w:sz="8" w:space="0" w:color="000000"/>
              <w:bottom w:val="single" w:sz="8" w:space="0" w:color="000000"/>
              <w:right w:val="nil"/>
            </w:tcBorders>
            <w:shd w:val="clear" w:color="000000" w:fill="FFFFFF"/>
            <w:vAlign w:val="center"/>
            <w:hideMark/>
          </w:tcPr>
          <w:p w14:paraId="59DD764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00E90A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Barbante de algodão. 08 fios. Rolo de 100 gramas. 65 metros, na cor cru.</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025D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6,67 </w:t>
            </w:r>
          </w:p>
        </w:tc>
      </w:tr>
      <w:tr w:rsidR="00896C43" w:rsidRPr="00896C43" w14:paraId="75D288CC"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BF541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w:t>
            </w:r>
          </w:p>
        </w:tc>
        <w:tc>
          <w:tcPr>
            <w:tcW w:w="640" w:type="dxa"/>
            <w:tcBorders>
              <w:top w:val="nil"/>
              <w:left w:val="single" w:sz="8" w:space="0" w:color="000000"/>
              <w:bottom w:val="single" w:sz="8" w:space="0" w:color="000000"/>
              <w:right w:val="nil"/>
            </w:tcBorders>
            <w:shd w:val="clear" w:color="000000" w:fill="FFFFFF"/>
            <w:vAlign w:val="center"/>
            <w:hideMark/>
          </w:tcPr>
          <w:p w14:paraId="1ADBA0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76A1A2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1E51F3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Base para corte dupla face. Medindo 60mm x 45mm.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EB325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60,43 </w:t>
            </w:r>
          </w:p>
        </w:tc>
      </w:tr>
      <w:tr w:rsidR="00896C43" w:rsidRPr="00896C43" w14:paraId="65E18BAD"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8D6E43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w:t>
            </w:r>
          </w:p>
        </w:tc>
        <w:tc>
          <w:tcPr>
            <w:tcW w:w="640" w:type="dxa"/>
            <w:tcBorders>
              <w:top w:val="nil"/>
              <w:left w:val="single" w:sz="8" w:space="0" w:color="000000"/>
              <w:bottom w:val="single" w:sz="8" w:space="0" w:color="000000"/>
              <w:right w:val="nil"/>
            </w:tcBorders>
            <w:shd w:val="clear" w:color="000000" w:fill="FFFFFF"/>
            <w:vAlign w:val="center"/>
            <w:hideMark/>
          </w:tcPr>
          <w:p w14:paraId="56FDBD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180</w:t>
            </w:r>
          </w:p>
        </w:tc>
        <w:tc>
          <w:tcPr>
            <w:tcW w:w="1026" w:type="dxa"/>
            <w:tcBorders>
              <w:top w:val="nil"/>
              <w:left w:val="single" w:sz="8" w:space="0" w:color="000000"/>
              <w:bottom w:val="single" w:sz="8" w:space="0" w:color="000000"/>
              <w:right w:val="nil"/>
            </w:tcBorders>
            <w:shd w:val="clear" w:color="000000" w:fill="FFFFFF"/>
            <w:vAlign w:val="center"/>
            <w:hideMark/>
          </w:tcPr>
          <w:p w14:paraId="5F6D781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5A599A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de Anotação. Tamanho A4. Cor diversa.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52A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13,90 </w:t>
            </w:r>
          </w:p>
        </w:tc>
      </w:tr>
      <w:tr w:rsidR="00896C43" w:rsidRPr="00896C43" w14:paraId="50AE7E3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8B8513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w:t>
            </w:r>
          </w:p>
        </w:tc>
        <w:tc>
          <w:tcPr>
            <w:tcW w:w="640" w:type="dxa"/>
            <w:tcBorders>
              <w:top w:val="nil"/>
              <w:left w:val="single" w:sz="8" w:space="0" w:color="000000"/>
              <w:bottom w:val="single" w:sz="8" w:space="0" w:color="000000"/>
              <w:right w:val="nil"/>
            </w:tcBorders>
            <w:shd w:val="clear" w:color="000000" w:fill="FFFFFF"/>
            <w:vAlign w:val="center"/>
            <w:hideMark/>
          </w:tcPr>
          <w:p w14:paraId="7210EEB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405</w:t>
            </w:r>
          </w:p>
        </w:tc>
        <w:tc>
          <w:tcPr>
            <w:tcW w:w="1026" w:type="dxa"/>
            <w:tcBorders>
              <w:top w:val="nil"/>
              <w:left w:val="single" w:sz="8" w:space="0" w:color="000000"/>
              <w:bottom w:val="single" w:sz="8" w:space="0" w:color="000000"/>
              <w:right w:val="nil"/>
            </w:tcBorders>
            <w:shd w:val="clear" w:color="000000" w:fill="FFFFFF"/>
            <w:vAlign w:val="center"/>
            <w:hideMark/>
          </w:tcPr>
          <w:p w14:paraId="0EA1E73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430575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flip-</w:t>
            </w:r>
            <w:proofErr w:type="spellStart"/>
            <w:r w:rsidRPr="00896C43">
              <w:rPr>
                <w:rFonts w:eastAsia="Times New Roman" w:cs="Calibri"/>
                <w:color w:val="000000"/>
                <w:sz w:val="24"/>
                <w:szCs w:val="24"/>
                <w:lang w:val="pt-BR" w:eastAsia="pt-BR"/>
              </w:rPr>
              <w:t>chart</w:t>
            </w:r>
            <w:proofErr w:type="spellEnd"/>
            <w:r w:rsidRPr="00896C43">
              <w:rPr>
                <w:rFonts w:eastAsia="Times New Roman" w:cs="Calibri"/>
                <w:color w:val="000000"/>
                <w:sz w:val="24"/>
                <w:szCs w:val="24"/>
                <w:lang w:val="pt-BR" w:eastAsia="pt-BR"/>
              </w:rPr>
              <w:t xml:space="preserve"> com folhas brancas 75grs, medidas </w:t>
            </w:r>
            <w:proofErr w:type="spellStart"/>
            <w:r w:rsidRPr="00896C43">
              <w:rPr>
                <w:rFonts w:eastAsia="Times New Roman" w:cs="Calibri"/>
                <w:color w:val="000000"/>
                <w:sz w:val="24"/>
                <w:szCs w:val="24"/>
                <w:lang w:val="pt-BR" w:eastAsia="pt-BR"/>
              </w:rPr>
              <w:t>apróx</w:t>
            </w:r>
            <w:proofErr w:type="spellEnd"/>
            <w:r w:rsidRPr="00896C43">
              <w:rPr>
                <w:rFonts w:eastAsia="Times New Roman" w:cs="Calibri"/>
                <w:color w:val="000000"/>
                <w:sz w:val="24"/>
                <w:szCs w:val="24"/>
                <w:lang w:val="pt-BR" w:eastAsia="pt-BR"/>
              </w:rPr>
              <w:t>. 64x88cm.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9372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75,25 </w:t>
            </w:r>
          </w:p>
        </w:tc>
      </w:tr>
      <w:tr w:rsidR="00896C43" w:rsidRPr="00896C43" w14:paraId="17BB706B"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12DC60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w:t>
            </w:r>
          </w:p>
        </w:tc>
        <w:tc>
          <w:tcPr>
            <w:tcW w:w="640" w:type="dxa"/>
            <w:tcBorders>
              <w:top w:val="nil"/>
              <w:left w:val="single" w:sz="8" w:space="0" w:color="000000"/>
              <w:bottom w:val="single" w:sz="8" w:space="0" w:color="000000"/>
              <w:right w:val="nil"/>
            </w:tcBorders>
            <w:shd w:val="clear" w:color="000000" w:fill="FFFFFF"/>
            <w:vAlign w:val="center"/>
            <w:hideMark/>
          </w:tcPr>
          <w:p w14:paraId="6412A22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39E49BE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23E851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para Rascunho em Cubo Colorido Neon 92x82mm, Número de folhas 600 folhas, Gramatura 75 g/m², Medidas: 92 x 82 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8409A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23,83 </w:t>
            </w:r>
          </w:p>
        </w:tc>
      </w:tr>
      <w:tr w:rsidR="00896C43" w:rsidRPr="00896C43" w14:paraId="1E4B1202"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CD47E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640" w:type="dxa"/>
            <w:tcBorders>
              <w:top w:val="nil"/>
              <w:left w:val="single" w:sz="8" w:space="0" w:color="000000"/>
              <w:bottom w:val="single" w:sz="8" w:space="0" w:color="000000"/>
              <w:right w:val="nil"/>
            </w:tcBorders>
            <w:shd w:val="clear" w:color="000000" w:fill="FFFFFF"/>
            <w:vAlign w:val="center"/>
            <w:hideMark/>
          </w:tcPr>
          <w:p w14:paraId="4EFF44F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246</w:t>
            </w:r>
          </w:p>
        </w:tc>
        <w:tc>
          <w:tcPr>
            <w:tcW w:w="1026" w:type="dxa"/>
            <w:tcBorders>
              <w:top w:val="nil"/>
              <w:left w:val="single" w:sz="8" w:space="0" w:color="000000"/>
              <w:bottom w:val="single" w:sz="8" w:space="0" w:color="000000"/>
              <w:right w:val="nil"/>
            </w:tcBorders>
            <w:shd w:val="clear" w:color="000000" w:fill="FFFFFF"/>
            <w:vAlign w:val="center"/>
            <w:hideMark/>
          </w:tcPr>
          <w:p w14:paraId="3205998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BDF120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Bloco para recado auto adesivo </w:t>
            </w:r>
            <w:proofErr w:type="spellStart"/>
            <w:r w:rsidRPr="00896C43">
              <w:rPr>
                <w:rFonts w:eastAsia="Times New Roman" w:cs="Calibri"/>
                <w:color w:val="000000"/>
                <w:sz w:val="24"/>
                <w:szCs w:val="24"/>
                <w:lang w:val="pt-BR" w:eastAsia="pt-BR"/>
              </w:rPr>
              <w:t>removivel</w:t>
            </w:r>
            <w:proofErr w:type="spellEnd"/>
            <w:r w:rsidRPr="00896C43">
              <w:rPr>
                <w:rFonts w:eastAsia="Times New Roman" w:cs="Calibri"/>
                <w:color w:val="000000"/>
                <w:sz w:val="24"/>
                <w:szCs w:val="24"/>
                <w:lang w:val="pt-BR" w:eastAsia="pt-BR"/>
              </w:rPr>
              <w:t xml:space="preserve"> e </w:t>
            </w:r>
            <w:proofErr w:type="spellStart"/>
            <w:r w:rsidRPr="00896C43">
              <w:rPr>
                <w:rFonts w:eastAsia="Times New Roman" w:cs="Calibri"/>
                <w:color w:val="000000"/>
                <w:sz w:val="24"/>
                <w:szCs w:val="24"/>
                <w:lang w:val="pt-BR" w:eastAsia="pt-BR"/>
              </w:rPr>
              <w:t>reposicionavel</w:t>
            </w:r>
            <w:proofErr w:type="spellEnd"/>
            <w:r w:rsidRPr="00896C43">
              <w:rPr>
                <w:rFonts w:eastAsia="Times New Roman" w:cs="Calibri"/>
                <w:color w:val="000000"/>
                <w:sz w:val="24"/>
                <w:szCs w:val="24"/>
                <w:lang w:val="pt-BR" w:eastAsia="pt-BR"/>
              </w:rPr>
              <w:t xml:space="preserve">, sem pauta, 3m, cada embalagem </w:t>
            </w:r>
            <w:proofErr w:type="spellStart"/>
            <w:r w:rsidRPr="00896C43">
              <w:rPr>
                <w:rFonts w:eastAsia="Times New Roman" w:cs="Calibri"/>
                <w:color w:val="000000"/>
                <w:sz w:val="24"/>
                <w:szCs w:val="24"/>
                <w:lang w:val="pt-BR" w:eastAsia="pt-BR"/>
              </w:rPr>
              <w:t>plastica</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flowpack</w:t>
            </w:r>
            <w:proofErr w:type="spellEnd"/>
            <w:r w:rsidRPr="00896C43">
              <w:rPr>
                <w:rFonts w:eastAsia="Times New Roman" w:cs="Calibri"/>
                <w:color w:val="000000"/>
                <w:sz w:val="24"/>
                <w:szCs w:val="24"/>
                <w:lang w:val="pt-BR" w:eastAsia="pt-BR"/>
              </w:rPr>
              <w:t xml:space="preserve"> contendo 4 blocos, medindo aprox. 38mm x 50mm, cada, contendo 100 folhas cada bloco, nas cores amarelo, rosa, verde e laranja.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27AE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7,32 </w:t>
            </w:r>
          </w:p>
        </w:tc>
      </w:tr>
      <w:tr w:rsidR="00896C43" w:rsidRPr="00896C43" w14:paraId="108908D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0FEA5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w:t>
            </w:r>
          </w:p>
        </w:tc>
        <w:tc>
          <w:tcPr>
            <w:tcW w:w="640" w:type="dxa"/>
            <w:tcBorders>
              <w:top w:val="nil"/>
              <w:left w:val="single" w:sz="8" w:space="0" w:color="000000"/>
              <w:bottom w:val="single" w:sz="8" w:space="0" w:color="000000"/>
              <w:right w:val="nil"/>
            </w:tcBorders>
            <w:shd w:val="clear" w:color="000000" w:fill="FFFFFF"/>
            <w:vAlign w:val="center"/>
            <w:hideMark/>
          </w:tcPr>
          <w:p w14:paraId="04166FE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6BCEC6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697A7D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Bloco de notas adesivo, cor amarelo, com 100 fls., caixa com 24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DC36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64,87 </w:t>
            </w:r>
          </w:p>
        </w:tc>
      </w:tr>
      <w:tr w:rsidR="00896C43" w:rsidRPr="00896C43" w14:paraId="46EB144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425230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w:t>
            </w:r>
          </w:p>
        </w:tc>
        <w:tc>
          <w:tcPr>
            <w:tcW w:w="640" w:type="dxa"/>
            <w:tcBorders>
              <w:top w:val="nil"/>
              <w:left w:val="single" w:sz="8" w:space="0" w:color="000000"/>
              <w:bottom w:val="single" w:sz="8" w:space="0" w:color="000000"/>
              <w:right w:val="nil"/>
            </w:tcBorders>
            <w:shd w:val="clear" w:color="000000" w:fill="FFFFFF"/>
            <w:vAlign w:val="center"/>
            <w:hideMark/>
          </w:tcPr>
          <w:p w14:paraId="4FBCC3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127</w:t>
            </w:r>
          </w:p>
        </w:tc>
        <w:tc>
          <w:tcPr>
            <w:tcW w:w="1026" w:type="dxa"/>
            <w:tcBorders>
              <w:top w:val="nil"/>
              <w:left w:val="single" w:sz="8" w:space="0" w:color="000000"/>
              <w:bottom w:val="single" w:sz="8" w:space="0" w:color="000000"/>
              <w:right w:val="nil"/>
            </w:tcBorders>
            <w:shd w:val="clear" w:color="000000" w:fill="FFFFFF"/>
            <w:vAlign w:val="center"/>
            <w:hideMark/>
          </w:tcPr>
          <w:p w14:paraId="17AD221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8029C2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de notas adesivo, medindo 76 x 76mm, cor rosa, com 100 fls. Caixa com 24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2E95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182,20 </w:t>
            </w:r>
          </w:p>
        </w:tc>
      </w:tr>
      <w:tr w:rsidR="00896C43" w:rsidRPr="00896C43" w14:paraId="39405A8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3750B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w:t>
            </w:r>
          </w:p>
        </w:tc>
        <w:tc>
          <w:tcPr>
            <w:tcW w:w="640" w:type="dxa"/>
            <w:tcBorders>
              <w:top w:val="nil"/>
              <w:left w:val="single" w:sz="8" w:space="0" w:color="000000"/>
              <w:bottom w:val="single" w:sz="8" w:space="0" w:color="000000"/>
              <w:right w:val="nil"/>
            </w:tcBorders>
            <w:shd w:val="clear" w:color="000000" w:fill="FFFFFF"/>
            <w:vAlign w:val="center"/>
            <w:hideMark/>
          </w:tcPr>
          <w:p w14:paraId="7C578F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461B1E3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962D80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de notas adesivo, medindo 76x15mm, cor rosa, com 100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7742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6,62 </w:t>
            </w:r>
          </w:p>
        </w:tc>
      </w:tr>
      <w:tr w:rsidR="00896C43" w:rsidRPr="00896C43" w14:paraId="63851CFC"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4DD10C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w:t>
            </w:r>
          </w:p>
        </w:tc>
        <w:tc>
          <w:tcPr>
            <w:tcW w:w="640" w:type="dxa"/>
            <w:tcBorders>
              <w:top w:val="nil"/>
              <w:left w:val="single" w:sz="8" w:space="0" w:color="000000"/>
              <w:bottom w:val="single" w:sz="8" w:space="0" w:color="000000"/>
              <w:right w:val="nil"/>
            </w:tcBorders>
            <w:shd w:val="clear" w:color="000000" w:fill="FFFFFF"/>
            <w:vAlign w:val="center"/>
            <w:hideMark/>
          </w:tcPr>
          <w:p w14:paraId="5FDA98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1692</w:t>
            </w:r>
          </w:p>
        </w:tc>
        <w:tc>
          <w:tcPr>
            <w:tcW w:w="1026" w:type="dxa"/>
            <w:tcBorders>
              <w:top w:val="nil"/>
              <w:left w:val="single" w:sz="8" w:space="0" w:color="000000"/>
              <w:bottom w:val="single" w:sz="8" w:space="0" w:color="000000"/>
              <w:right w:val="nil"/>
            </w:tcBorders>
            <w:shd w:val="clear" w:color="000000" w:fill="FFFFFF"/>
            <w:vAlign w:val="center"/>
            <w:hideMark/>
          </w:tcPr>
          <w:p w14:paraId="60076C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7C7614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Bloco de papel </w:t>
            </w:r>
            <w:proofErr w:type="spellStart"/>
            <w:r w:rsidRPr="00896C43">
              <w:rPr>
                <w:rFonts w:eastAsia="Times New Roman" w:cs="Calibri"/>
                <w:color w:val="000000"/>
                <w:sz w:val="24"/>
                <w:szCs w:val="24"/>
                <w:lang w:val="pt-BR" w:eastAsia="pt-BR"/>
              </w:rPr>
              <w:t>auto-adesivo</w:t>
            </w:r>
            <w:proofErr w:type="spellEnd"/>
            <w:r w:rsidRPr="00896C43">
              <w:rPr>
                <w:rFonts w:eastAsia="Times New Roman" w:cs="Calibri"/>
                <w:color w:val="000000"/>
                <w:sz w:val="24"/>
                <w:szCs w:val="24"/>
                <w:lang w:val="pt-BR" w:eastAsia="pt-BR"/>
              </w:rPr>
              <w:t>, tipo Post it, com 100 folhas, medindo 76X102 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C48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7,32 </w:t>
            </w:r>
          </w:p>
        </w:tc>
      </w:tr>
      <w:tr w:rsidR="00896C43" w:rsidRPr="00896C43" w14:paraId="72A9723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4B5D0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28</w:t>
            </w:r>
          </w:p>
        </w:tc>
        <w:tc>
          <w:tcPr>
            <w:tcW w:w="640" w:type="dxa"/>
            <w:tcBorders>
              <w:top w:val="nil"/>
              <w:left w:val="single" w:sz="8" w:space="0" w:color="000000"/>
              <w:bottom w:val="single" w:sz="8" w:space="0" w:color="000000"/>
              <w:right w:val="nil"/>
            </w:tcBorders>
            <w:shd w:val="clear" w:color="000000" w:fill="FFFFFF"/>
            <w:vAlign w:val="center"/>
            <w:hideMark/>
          </w:tcPr>
          <w:p w14:paraId="4E183F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94</w:t>
            </w:r>
          </w:p>
        </w:tc>
        <w:tc>
          <w:tcPr>
            <w:tcW w:w="1026" w:type="dxa"/>
            <w:tcBorders>
              <w:top w:val="nil"/>
              <w:left w:val="single" w:sz="8" w:space="0" w:color="000000"/>
              <w:bottom w:val="single" w:sz="8" w:space="0" w:color="000000"/>
              <w:right w:val="nil"/>
            </w:tcBorders>
            <w:shd w:val="clear" w:color="000000" w:fill="FFFFFF"/>
            <w:vAlign w:val="center"/>
            <w:hideMark/>
          </w:tcPr>
          <w:p w14:paraId="1355B5C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A2B869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Bloco de papel </w:t>
            </w:r>
            <w:proofErr w:type="spellStart"/>
            <w:r w:rsidRPr="00896C43">
              <w:rPr>
                <w:rFonts w:eastAsia="Times New Roman" w:cs="Calibri"/>
                <w:color w:val="000000"/>
                <w:sz w:val="24"/>
                <w:szCs w:val="24"/>
                <w:lang w:val="pt-BR" w:eastAsia="pt-BR"/>
              </w:rPr>
              <w:t>auto-adesivo</w:t>
            </w:r>
            <w:proofErr w:type="spellEnd"/>
            <w:r w:rsidRPr="00896C43">
              <w:rPr>
                <w:rFonts w:eastAsia="Times New Roman" w:cs="Calibri"/>
                <w:color w:val="000000"/>
                <w:sz w:val="24"/>
                <w:szCs w:val="24"/>
                <w:lang w:val="pt-BR" w:eastAsia="pt-BR"/>
              </w:rPr>
              <w:t xml:space="preserve">, tipo Post it, pacote com 04 blocos, com 100 folhas cada, medindo 51X38 mm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D7D70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5,53 </w:t>
            </w:r>
          </w:p>
        </w:tc>
      </w:tr>
      <w:tr w:rsidR="00896C43" w:rsidRPr="00896C43" w14:paraId="03D2CCC8"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98F1EE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w:t>
            </w:r>
          </w:p>
        </w:tc>
        <w:tc>
          <w:tcPr>
            <w:tcW w:w="640" w:type="dxa"/>
            <w:tcBorders>
              <w:top w:val="nil"/>
              <w:left w:val="single" w:sz="8" w:space="0" w:color="000000"/>
              <w:bottom w:val="single" w:sz="8" w:space="0" w:color="000000"/>
              <w:right w:val="nil"/>
            </w:tcBorders>
            <w:shd w:val="clear" w:color="000000" w:fill="FFFFFF"/>
            <w:vAlign w:val="center"/>
            <w:hideMark/>
          </w:tcPr>
          <w:p w14:paraId="32A1D1B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04F864F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845B2F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 para Fax 216mm x 30m.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EE9A4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15,00 </w:t>
            </w:r>
          </w:p>
        </w:tc>
      </w:tr>
      <w:tr w:rsidR="00896C43" w:rsidRPr="00896C43" w14:paraId="2631A158"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906BF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640" w:type="dxa"/>
            <w:tcBorders>
              <w:top w:val="nil"/>
              <w:left w:val="single" w:sz="8" w:space="0" w:color="000000"/>
              <w:bottom w:val="single" w:sz="8" w:space="0" w:color="000000"/>
              <w:right w:val="nil"/>
            </w:tcBorders>
            <w:shd w:val="clear" w:color="000000" w:fill="FFFFFF"/>
            <w:vAlign w:val="center"/>
            <w:hideMark/>
          </w:tcPr>
          <w:p w14:paraId="22E5614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54D1FA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682BC5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 térmica para impressão. Medindo 80mm x 40mm. Caixa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801AE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74,92 </w:t>
            </w:r>
          </w:p>
        </w:tc>
      </w:tr>
      <w:tr w:rsidR="00896C43" w:rsidRPr="00896C43" w14:paraId="19065515"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90761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w:t>
            </w:r>
          </w:p>
        </w:tc>
        <w:tc>
          <w:tcPr>
            <w:tcW w:w="640" w:type="dxa"/>
            <w:tcBorders>
              <w:top w:val="nil"/>
              <w:left w:val="single" w:sz="8" w:space="0" w:color="000000"/>
              <w:bottom w:val="single" w:sz="8" w:space="0" w:color="000000"/>
              <w:right w:val="nil"/>
            </w:tcBorders>
            <w:shd w:val="clear" w:color="000000" w:fill="FFFFFF"/>
            <w:vAlign w:val="center"/>
            <w:hideMark/>
          </w:tcPr>
          <w:p w14:paraId="0B2B65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AE7FD2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0E8A00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Bobinas </w:t>
            </w:r>
            <w:proofErr w:type="spellStart"/>
            <w:r w:rsidRPr="00896C43">
              <w:rPr>
                <w:rFonts w:eastAsia="Times New Roman" w:cs="Calibri"/>
                <w:color w:val="000000"/>
                <w:sz w:val="24"/>
                <w:szCs w:val="24"/>
                <w:lang w:val="pt-BR" w:eastAsia="pt-BR"/>
              </w:rPr>
              <w:t>termicas</w:t>
            </w:r>
            <w:proofErr w:type="spellEnd"/>
            <w:r w:rsidRPr="00896C43">
              <w:rPr>
                <w:rFonts w:eastAsia="Times New Roman" w:cs="Calibri"/>
                <w:color w:val="000000"/>
                <w:sz w:val="24"/>
                <w:szCs w:val="24"/>
                <w:lang w:val="pt-BR" w:eastAsia="pt-BR"/>
              </w:rPr>
              <w:t xml:space="preserve"> 57mm x 40 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12A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127,10 </w:t>
            </w:r>
          </w:p>
        </w:tc>
      </w:tr>
      <w:tr w:rsidR="00896C43" w:rsidRPr="00896C43" w14:paraId="59C41634"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2FAB2E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w:t>
            </w:r>
          </w:p>
        </w:tc>
        <w:tc>
          <w:tcPr>
            <w:tcW w:w="640" w:type="dxa"/>
            <w:tcBorders>
              <w:top w:val="nil"/>
              <w:left w:val="single" w:sz="8" w:space="0" w:color="000000"/>
              <w:bottom w:val="single" w:sz="8" w:space="0" w:color="000000"/>
              <w:right w:val="nil"/>
            </w:tcBorders>
            <w:shd w:val="clear" w:color="000000" w:fill="FFFFFF"/>
            <w:vAlign w:val="center"/>
            <w:hideMark/>
          </w:tcPr>
          <w:p w14:paraId="06AE7B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6ED3E59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21AE2A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 picotada 35x45 com 500 unidades cor amarela.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658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56,09 </w:t>
            </w:r>
          </w:p>
        </w:tc>
      </w:tr>
      <w:tr w:rsidR="00896C43" w:rsidRPr="00896C43" w14:paraId="3CA03337"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294AD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w:t>
            </w:r>
          </w:p>
        </w:tc>
        <w:tc>
          <w:tcPr>
            <w:tcW w:w="640" w:type="dxa"/>
            <w:tcBorders>
              <w:top w:val="nil"/>
              <w:left w:val="single" w:sz="8" w:space="0" w:color="000000"/>
              <w:bottom w:val="single" w:sz="8" w:space="0" w:color="000000"/>
              <w:right w:val="nil"/>
            </w:tcBorders>
            <w:shd w:val="clear" w:color="000000" w:fill="FFFFFF"/>
            <w:vAlign w:val="center"/>
            <w:hideMark/>
          </w:tcPr>
          <w:p w14:paraId="2CDA3E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4BA02EA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B298F0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 picotada 60x40 com 500 unidades cor amarela.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62119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72,03 </w:t>
            </w:r>
          </w:p>
        </w:tc>
      </w:tr>
      <w:tr w:rsidR="00896C43" w:rsidRPr="00896C43" w14:paraId="173A4AC5"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8D9877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w:t>
            </w:r>
          </w:p>
        </w:tc>
        <w:tc>
          <w:tcPr>
            <w:tcW w:w="640" w:type="dxa"/>
            <w:tcBorders>
              <w:top w:val="nil"/>
              <w:left w:val="single" w:sz="8" w:space="0" w:color="000000"/>
              <w:bottom w:val="single" w:sz="8" w:space="0" w:color="000000"/>
              <w:right w:val="nil"/>
            </w:tcBorders>
            <w:shd w:val="clear" w:color="000000" w:fill="FFFFFF"/>
            <w:vAlign w:val="center"/>
            <w:hideMark/>
          </w:tcPr>
          <w:p w14:paraId="7C2DD84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05D03BE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095A68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Bobinas p/calculadoras 57mm x 40mm.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21DAE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61,27 </w:t>
            </w:r>
          </w:p>
        </w:tc>
      </w:tr>
      <w:tr w:rsidR="00896C43" w:rsidRPr="00896C43" w14:paraId="317E1A29"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325319F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w:t>
            </w:r>
          </w:p>
        </w:tc>
        <w:tc>
          <w:tcPr>
            <w:tcW w:w="640" w:type="dxa"/>
            <w:tcBorders>
              <w:top w:val="nil"/>
              <w:left w:val="single" w:sz="8" w:space="0" w:color="000000"/>
              <w:bottom w:val="single" w:sz="8" w:space="0" w:color="000000"/>
              <w:right w:val="nil"/>
            </w:tcBorders>
            <w:shd w:val="clear" w:color="000000" w:fill="FFFFFF"/>
            <w:vAlign w:val="center"/>
            <w:hideMark/>
          </w:tcPr>
          <w:p w14:paraId="391908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1524</w:t>
            </w:r>
          </w:p>
        </w:tc>
        <w:tc>
          <w:tcPr>
            <w:tcW w:w="1026" w:type="dxa"/>
            <w:tcBorders>
              <w:top w:val="nil"/>
              <w:left w:val="single" w:sz="8" w:space="0" w:color="000000"/>
              <w:bottom w:val="single" w:sz="8" w:space="0" w:color="000000"/>
              <w:right w:val="nil"/>
            </w:tcBorders>
            <w:shd w:val="clear" w:color="000000" w:fill="FFFFFF"/>
            <w:vAlign w:val="center"/>
            <w:hideMark/>
          </w:tcPr>
          <w:p w14:paraId="10671D0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ED1F7FA"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Borracha de papelaria; feita de látex natural, escolar; para lápis e grafite; no formato retangular; </w:t>
            </w:r>
            <w:proofErr w:type="spellStart"/>
            <w:r w:rsidRPr="00896C43">
              <w:rPr>
                <w:rFonts w:eastAsia="Times New Roman" w:cs="Calibri"/>
                <w:color w:val="000000"/>
                <w:sz w:val="24"/>
                <w:szCs w:val="24"/>
                <w:lang w:val="pt-BR" w:eastAsia="pt-BR"/>
              </w:rPr>
              <w:t>numero</w:t>
            </w:r>
            <w:proofErr w:type="spellEnd"/>
            <w:r w:rsidRPr="00896C43">
              <w:rPr>
                <w:rFonts w:eastAsia="Times New Roman" w:cs="Calibri"/>
                <w:color w:val="000000"/>
                <w:sz w:val="24"/>
                <w:szCs w:val="24"/>
                <w:lang w:val="pt-BR" w:eastAsia="pt-BR"/>
              </w:rPr>
              <w:t xml:space="preserve"> 20; na cor branca; e suas condições deverão estar de acordo com as normas NBR-11786 e NBR-15236; com certificação compulsória Inmetro, e as Suas atualizações posteriores; Caixa com 20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3088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13,47 </w:t>
            </w:r>
          </w:p>
        </w:tc>
      </w:tr>
      <w:tr w:rsidR="00896C43" w:rsidRPr="00896C43" w14:paraId="641AD23A"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DBE556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w:t>
            </w:r>
          </w:p>
        </w:tc>
        <w:tc>
          <w:tcPr>
            <w:tcW w:w="640" w:type="dxa"/>
            <w:tcBorders>
              <w:top w:val="nil"/>
              <w:left w:val="single" w:sz="8" w:space="0" w:color="000000"/>
              <w:bottom w:val="single" w:sz="8" w:space="0" w:color="000000"/>
              <w:right w:val="nil"/>
            </w:tcBorders>
            <w:shd w:val="clear" w:color="000000" w:fill="FFFFFF"/>
            <w:vAlign w:val="center"/>
            <w:hideMark/>
          </w:tcPr>
          <w:p w14:paraId="19DE7D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w:t>
            </w:r>
          </w:p>
        </w:tc>
        <w:tc>
          <w:tcPr>
            <w:tcW w:w="1026" w:type="dxa"/>
            <w:tcBorders>
              <w:top w:val="nil"/>
              <w:left w:val="single" w:sz="8" w:space="0" w:color="000000"/>
              <w:bottom w:val="single" w:sz="8" w:space="0" w:color="000000"/>
              <w:right w:val="nil"/>
            </w:tcBorders>
            <w:shd w:val="clear" w:color="000000" w:fill="FFFFFF"/>
            <w:vAlign w:val="center"/>
            <w:hideMark/>
          </w:tcPr>
          <w:p w14:paraId="0774E26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bottom"/>
            <w:hideMark/>
          </w:tcPr>
          <w:p w14:paraId="2A1DF54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Borracha colorida Fórmula livre de PVC com máxima </w:t>
            </w:r>
            <w:proofErr w:type="spellStart"/>
            <w:r w:rsidRPr="00896C43">
              <w:rPr>
                <w:rFonts w:eastAsia="Times New Roman" w:cs="Calibri"/>
                <w:color w:val="000000"/>
                <w:sz w:val="24"/>
                <w:szCs w:val="24"/>
                <w:lang w:val="pt-BR" w:eastAsia="pt-BR"/>
              </w:rPr>
              <w:t>apagabilidade</w:t>
            </w:r>
            <w:proofErr w:type="spellEnd"/>
            <w:r w:rsidRPr="00896C43">
              <w:rPr>
                <w:rFonts w:eastAsia="Times New Roman" w:cs="Calibri"/>
                <w:color w:val="000000"/>
                <w:sz w:val="24"/>
                <w:szCs w:val="24"/>
                <w:lang w:val="pt-BR" w:eastAsia="pt-BR"/>
              </w:rPr>
              <w:t xml:space="preserve"> Capa protetora ergonômica que mantém a borracha sempre limpa e facilita o uso C 4,2 x L 2,95 x A 1,4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6EA7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2,97 </w:t>
            </w:r>
          </w:p>
        </w:tc>
      </w:tr>
      <w:tr w:rsidR="00896C43" w:rsidRPr="00896C43" w14:paraId="5B53D08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3FFE3E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w:t>
            </w:r>
          </w:p>
        </w:tc>
        <w:tc>
          <w:tcPr>
            <w:tcW w:w="640" w:type="dxa"/>
            <w:tcBorders>
              <w:top w:val="nil"/>
              <w:left w:val="single" w:sz="8" w:space="0" w:color="000000"/>
              <w:bottom w:val="single" w:sz="8" w:space="0" w:color="000000"/>
              <w:right w:val="nil"/>
            </w:tcBorders>
            <w:shd w:val="clear" w:color="000000" w:fill="FFFFFF"/>
            <w:vAlign w:val="center"/>
            <w:hideMark/>
          </w:tcPr>
          <w:p w14:paraId="3AD6A67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57BC77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431D47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Caderno Brochura, Capa Dura, 48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FF58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 </w:t>
            </w:r>
          </w:p>
        </w:tc>
      </w:tr>
      <w:tr w:rsidR="00896C43" w:rsidRPr="00896C43" w14:paraId="076CDFC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97293D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w:t>
            </w:r>
          </w:p>
        </w:tc>
        <w:tc>
          <w:tcPr>
            <w:tcW w:w="640" w:type="dxa"/>
            <w:tcBorders>
              <w:top w:val="nil"/>
              <w:left w:val="single" w:sz="8" w:space="0" w:color="000000"/>
              <w:bottom w:val="single" w:sz="8" w:space="0" w:color="000000"/>
              <w:right w:val="nil"/>
            </w:tcBorders>
            <w:shd w:val="clear" w:color="000000" w:fill="FFFFFF"/>
            <w:vAlign w:val="center"/>
            <w:hideMark/>
          </w:tcPr>
          <w:p w14:paraId="7B9E9B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0EAE92B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A40613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Caderno brochura; grampeado; </w:t>
            </w:r>
            <w:proofErr w:type="spellStart"/>
            <w:r w:rsidRPr="00896C43">
              <w:rPr>
                <w:rFonts w:eastAsia="Times New Roman" w:cs="Calibri"/>
                <w:color w:val="000000"/>
                <w:sz w:val="24"/>
                <w:szCs w:val="24"/>
                <w:lang w:val="pt-BR" w:eastAsia="pt-BR"/>
              </w:rPr>
              <w:t>brochurão</w:t>
            </w:r>
            <w:proofErr w:type="spellEnd"/>
            <w:r w:rsidRPr="00896C43">
              <w:rPr>
                <w:rFonts w:eastAsia="Times New Roman" w:cs="Calibri"/>
                <w:color w:val="000000"/>
                <w:sz w:val="24"/>
                <w:szCs w:val="24"/>
                <w:lang w:val="pt-BR" w:eastAsia="pt-BR"/>
              </w:rPr>
              <w:t xml:space="preserve">; capa 4 cores; pesando 90g/m2; com 96 Folhas;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E147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10,17 </w:t>
            </w:r>
          </w:p>
        </w:tc>
      </w:tr>
      <w:tr w:rsidR="00896C43" w:rsidRPr="00896C43" w14:paraId="4ABCB700"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6D0B56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w:t>
            </w:r>
          </w:p>
        </w:tc>
        <w:tc>
          <w:tcPr>
            <w:tcW w:w="640" w:type="dxa"/>
            <w:tcBorders>
              <w:top w:val="nil"/>
              <w:left w:val="single" w:sz="8" w:space="0" w:color="000000"/>
              <w:bottom w:val="single" w:sz="8" w:space="0" w:color="000000"/>
              <w:right w:val="nil"/>
            </w:tcBorders>
            <w:shd w:val="clear" w:color="000000" w:fill="FFFFFF"/>
            <w:vAlign w:val="center"/>
            <w:hideMark/>
          </w:tcPr>
          <w:p w14:paraId="3FCBCC1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773</w:t>
            </w:r>
          </w:p>
        </w:tc>
        <w:tc>
          <w:tcPr>
            <w:tcW w:w="1026" w:type="dxa"/>
            <w:tcBorders>
              <w:top w:val="nil"/>
              <w:left w:val="single" w:sz="8" w:space="0" w:color="000000"/>
              <w:bottom w:val="single" w:sz="8" w:space="0" w:color="000000"/>
              <w:right w:val="nil"/>
            </w:tcBorders>
            <w:shd w:val="clear" w:color="000000" w:fill="FFFFFF"/>
            <w:vAlign w:val="center"/>
            <w:hideMark/>
          </w:tcPr>
          <w:p w14:paraId="0860831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990E350"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Caderno brochura; grampeado; </w:t>
            </w:r>
            <w:proofErr w:type="spellStart"/>
            <w:r w:rsidRPr="00896C43">
              <w:rPr>
                <w:rFonts w:eastAsia="Times New Roman" w:cs="Calibri"/>
                <w:color w:val="000000"/>
                <w:sz w:val="24"/>
                <w:szCs w:val="24"/>
                <w:lang w:val="pt-BR" w:eastAsia="pt-BR"/>
              </w:rPr>
              <w:t>brochurão</w:t>
            </w:r>
            <w:proofErr w:type="spellEnd"/>
            <w:r w:rsidRPr="00896C43">
              <w:rPr>
                <w:rFonts w:eastAsia="Times New Roman" w:cs="Calibri"/>
                <w:color w:val="000000"/>
                <w:sz w:val="24"/>
                <w:szCs w:val="24"/>
                <w:lang w:val="pt-BR" w:eastAsia="pt-BR"/>
              </w:rPr>
              <w:t>; capa 4 cores; pesando 90g/m2; com 96 Folhas; pesando 56g/m2; deve atender a norma NBR número 15733/2009 e alterações posteriores;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6D607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10,72 </w:t>
            </w:r>
          </w:p>
        </w:tc>
      </w:tr>
      <w:tr w:rsidR="00896C43" w:rsidRPr="00896C43" w14:paraId="7862E258"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4C555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w:t>
            </w:r>
          </w:p>
        </w:tc>
        <w:tc>
          <w:tcPr>
            <w:tcW w:w="640" w:type="dxa"/>
            <w:tcBorders>
              <w:top w:val="nil"/>
              <w:left w:val="single" w:sz="8" w:space="0" w:color="000000"/>
              <w:bottom w:val="single" w:sz="8" w:space="0" w:color="000000"/>
              <w:right w:val="nil"/>
            </w:tcBorders>
            <w:shd w:val="clear" w:color="000000" w:fill="FFFFFF"/>
            <w:vAlign w:val="center"/>
            <w:hideMark/>
          </w:tcPr>
          <w:p w14:paraId="616B8C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w:t>
            </w:r>
          </w:p>
        </w:tc>
        <w:tc>
          <w:tcPr>
            <w:tcW w:w="1026" w:type="dxa"/>
            <w:tcBorders>
              <w:top w:val="nil"/>
              <w:left w:val="single" w:sz="8" w:space="0" w:color="000000"/>
              <w:bottom w:val="single" w:sz="8" w:space="0" w:color="000000"/>
              <w:right w:val="nil"/>
            </w:tcBorders>
            <w:shd w:val="clear" w:color="000000" w:fill="FFFFFF"/>
            <w:vAlign w:val="center"/>
            <w:hideMark/>
          </w:tcPr>
          <w:p w14:paraId="760333C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3E75D6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Caderno de Anotações. 14 x 20 cm. Com Pauta, </w:t>
            </w:r>
            <w:proofErr w:type="gramStart"/>
            <w:r w:rsidRPr="00896C43">
              <w:rPr>
                <w:rFonts w:eastAsia="Times New Roman" w:cs="Calibri"/>
                <w:color w:val="000000"/>
                <w:sz w:val="24"/>
                <w:szCs w:val="24"/>
                <w:lang w:val="pt-BR" w:eastAsia="pt-BR"/>
              </w:rPr>
              <w:t>Espiral</w:t>
            </w:r>
            <w:proofErr w:type="gramEnd"/>
            <w:r w:rsidRPr="00896C43">
              <w:rPr>
                <w:rFonts w:eastAsia="Times New Roman" w:cs="Calibri"/>
                <w:color w:val="000000"/>
                <w:sz w:val="24"/>
                <w:szCs w:val="24"/>
                <w:lang w:val="pt-BR" w:eastAsia="pt-BR"/>
              </w:rPr>
              <w:t>, 80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7CE2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13,62 </w:t>
            </w:r>
          </w:p>
        </w:tc>
      </w:tr>
      <w:tr w:rsidR="00896C43" w:rsidRPr="00896C43" w14:paraId="09CBF0A7"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4924D7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w:t>
            </w:r>
          </w:p>
        </w:tc>
        <w:tc>
          <w:tcPr>
            <w:tcW w:w="640" w:type="dxa"/>
            <w:tcBorders>
              <w:top w:val="nil"/>
              <w:left w:val="single" w:sz="8" w:space="0" w:color="000000"/>
              <w:bottom w:val="single" w:sz="8" w:space="0" w:color="000000"/>
              <w:right w:val="nil"/>
            </w:tcBorders>
            <w:shd w:val="clear" w:color="000000" w:fill="FFFFFF"/>
            <w:vAlign w:val="center"/>
            <w:hideMark/>
          </w:tcPr>
          <w:p w14:paraId="7BB2C6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1464587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8A3416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Caderno espiral; arame galvanizado; espessura de 0,9mm; no formato 1/4; com capa em 1 cor, pesando 250 G/m2; com 200 Folhas; gramatura da folha 56 G/m2;</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1A4C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16,87 </w:t>
            </w:r>
          </w:p>
        </w:tc>
      </w:tr>
      <w:tr w:rsidR="00896C43" w:rsidRPr="00896C43" w14:paraId="3B11CE9C"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FDBFE8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w:t>
            </w:r>
          </w:p>
        </w:tc>
        <w:tc>
          <w:tcPr>
            <w:tcW w:w="640" w:type="dxa"/>
            <w:tcBorders>
              <w:top w:val="nil"/>
              <w:left w:val="single" w:sz="8" w:space="0" w:color="000000"/>
              <w:bottom w:val="single" w:sz="8" w:space="0" w:color="000000"/>
              <w:right w:val="nil"/>
            </w:tcBorders>
            <w:shd w:val="clear" w:color="000000" w:fill="FFFFFF"/>
            <w:vAlign w:val="center"/>
            <w:hideMark/>
          </w:tcPr>
          <w:p w14:paraId="65C03BE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1553</w:t>
            </w:r>
          </w:p>
        </w:tc>
        <w:tc>
          <w:tcPr>
            <w:tcW w:w="1026" w:type="dxa"/>
            <w:tcBorders>
              <w:top w:val="nil"/>
              <w:left w:val="single" w:sz="8" w:space="0" w:color="000000"/>
              <w:bottom w:val="single" w:sz="8" w:space="0" w:color="000000"/>
              <w:right w:val="nil"/>
            </w:tcBorders>
            <w:shd w:val="clear" w:color="000000" w:fill="FFFFFF"/>
            <w:vAlign w:val="center"/>
            <w:hideMark/>
          </w:tcPr>
          <w:p w14:paraId="1AC837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DFFAD3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Caderno espiral; de arame galvanizado; espessura de 0,9 a 1,1mm; no formato universitário; com capa em 4 cores, pesando 250g/m</w:t>
            </w:r>
            <w:proofErr w:type="gramStart"/>
            <w:r w:rsidRPr="00896C43">
              <w:rPr>
                <w:rFonts w:eastAsia="Times New Roman" w:cs="Calibri"/>
                <w:color w:val="000000"/>
                <w:sz w:val="24"/>
                <w:szCs w:val="24"/>
                <w:lang w:val="pt-BR" w:eastAsia="pt-BR"/>
              </w:rPr>
              <w:t>2 ;</w:t>
            </w:r>
            <w:proofErr w:type="gramEnd"/>
            <w:r w:rsidRPr="00896C43">
              <w:rPr>
                <w:rFonts w:eastAsia="Times New Roman" w:cs="Calibri"/>
                <w:color w:val="000000"/>
                <w:sz w:val="24"/>
                <w:szCs w:val="24"/>
                <w:lang w:val="pt-BR" w:eastAsia="pt-BR"/>
              </w:rPr>
              <w:t xml:space="preserve"> com 96 Folhas; gramatura da folha 56g/m2 ; Capa dura;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5020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10,61 </w:t>
            </w:r>
          </w:p>
        </w:tc>
      </w:tr>
      <w:tr w:rsidR="00896C43" w:rsidRPr="00896C43" w14:paraId="5FEABA7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5300E5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w:t>
            </w:r>
          </w:p>
        </w:tc>
        <w:tc>
          <w:tcPr>
            <w:tcW w:w="640" w:type="dxa"/>
            <w:tcBorders>
              <w:top w:val="nil"/>
              <w:left w:val="single" w:sz="8" w:space="0" w:color="000000"/>
              <w:bottom w:val="single" w:sz="8" w:space="0" w:color="000000"/>
              <w:right w:val="nil"/>
            </w:tcBorders>
            <w:shd w:val="clear" w:color="000000" w:fill="FFFFFF"/>
            <w:vAlign w:val="center"/>
            <w:hideMark/>
          </w:tcPr>
          <w:p w14:paraId="0FA2E7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1125</w:t>
            </w:r>
          </w:p>
        </w:tc>
        <w:tc>
          <w:tcPr>
            <w:tcW w:w="1026" w:type="dxa"/>
            <w:tcBorders>
              <w:top w:val="nil"/>
              <w:left w:val="single" w:sz="8" w:space="0" w:color="000000"/>
              <w:bottom w:val="single" w:sz="8" w:space="0" w:color="000000"/>
              <w:right w:val="nil"/>
            </w:tcBorders>
            <w:shd w:val="clear" w:color="000000" w:fill="FFFFFF"/>
            <w:vAlign w:val="center"/>
            <w:hideMark/>
          </w:tcPr>
          <w:p w14:paraId="77853B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D57D04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Caderno universitário capa dura 1x1 200 folhas pautadas, espiral. Dim. 200mmx275mm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E190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17,84 </w:t>
            </w:r>
          </w:p>
        </w:tc>
      </w:tr>
      <w:tr w:rsidR="00896C43" w:rsidRPr="00896C43" w14:paraId="6A9A950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AFFAE9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w:t>
            </w:r>
          </w:p>
        </w:tc>
        <w:tc>
          <w:tcPr>
            <w:tcW w:w="640" w:type="dxa"/>
            <w:tcBorders>
              <w:top w:val="nil"/>
              <w:left w:val="single" w:sz="8" w:space="0" w:color="000000"/>
              <w:bottom w:val="single" w:sz="8" w:space="0" w:color="000000"/>
              <w:right w:val="nil"/>
            </w:tcBorders>
            <w:shd w:val="clear" w:color="000000" w:fill="FFFFFF"/>
            <w:vAlign w:val="center"/>
            <w:hideMark/>
          </w:tcPr>
          <w:p w14:paraId="4DD97E0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2BC545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A12148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Caixa de </w:t>
            </w:r>
            <w:proofErr w:type="spellStart"/>
            <w:r w:rsidRPr="00896C43">
              <w:rPr>
                <w:rFonts w:eastAsia="Times New Roman" w:cs="Calibri"/>
                <w:color w:val="000000"/>
                <w:sz w:val="24"/>
                <w:szCs w:val="24"/>
                <w:lang w:val="pt-BR" w:eastAsia="pt-BR"/>
              </w:rPr>
              <w:t>correspondencia</w:t>
            </w:r>
            <w:proofErr w:type="spellEnd"/>
            <w:r w:rsidRPr="00896C43">
              <w:rPr>
                <w:rFonts w:eastAsia="Times New Roman" w:cs="Calibri"/>
                <w:color w:val="000000"/>
                <w:sz w:val="24"/>
                <w:szCs w:val="24"/>
                <w:lang w:val="pt-BR" w:eastAsia="pt-BR"/>
              </w:rPr>
              <w:t xml:space="preserve"> tripla </w:t>
            </w:r>
            <w:proofErr w:type="spellStart"/>
            <w:r w:rsidRPr="00896C43">
              <w:rPr>
                <w:rFonts w:eastAsia="Times New Roman" w:cs="Calibri"/>
                <w:color w:val="000000"/>
                <w:sz w:val="24"/>
                <w:szCs w:val="24"/>
                <w:lang w:val="pt-BR" w:eastAsia="pt-BR"/>
              </w:rPr>
              <w:t>acrilica</w:t>
            </w:r>
            <w:proofErr w:type="spellEnd"/>
            <w:r w:rsidRPr="00896C43">
              <w:rPr>
                <w:rFonts w:eastAsia="Times New Roman" w:cs="Calibri"/>
                <w:color w:val="000000"/>
                <w:sz w:val="24"/>
                <w:szCs w:val="24"/>
                <w:lang w:val="pt-BR" w:eastAsia="pt-BR"/>
              </w:rPr>
              <w:t xml:space="preserve">, cor fumê ou </w:t>
            </w:r>
            <w:proofErr w:type="spellStart"/>
            <w:r w:rsidRPr="00896C43">
              <w:rPr>
                <w:rFonts w:eastAsia="Times New Roman" w:cs="Calibri"/>
                <w:color w:val="000000"/>
                <w:sz w:val="24"/>
                <w:szCs w:val="24"/>
                <w:lang w:val="pt-BR" w:eastAsia="pt-BR"/>
              </w:rPr>
              <w:t>tranparente</w:t>
            </w:r>
            <w:proofErr w:type="spellEnd"/>
            <w:r w:rsidRPr="00896C43">
              <w:rPr>
                <w:rFonts w:eastAsia="Times New Roman" w:cs="Calibri"/>
                <w:color w:val="000000"/>
                <w:sz w:val="24"/>
                <w:szCs w:val="24"/>
                <w:lang w:val="pt-BR" w:eastAsia="pt-BR"/>
              </w:rPr>
              <w:t xml:space="preserve">, </w:t>
            </w:r>
            <w:proofErr w:type="gramStart"/>
            <w:r w:rsidRPr="00896C43">
              <w:rPr>
                <w:rFonts w:eastAsia="Times New Roman" w:cs="Calibri"/>
                <w:color w:val="000000"/>
                <w:sz w:val="24"/>
                <w:szCs w:val="24"/>
                <w:lang w:val="pt-BR" w:eastAsia="pt-BR"/>
              </w:rPr>
              <w:t>Medindo</w:t>
            </w:r>
            <w:proofErr w:type="gramEnd"/>
            <w:r w:rsidRPr="00896C43">
              <w:rPr>
                <w:rFonts w:eastAsia="Times New Roman" w:cs="Calibri"/>
                <w:color w:val="000000"/>
                <w:sz w:val="24"/>
                <w:szCs w:val="24"/>
                <w:lang w:val="pt-BR" w:eastAsia="pt-BR"/>
              </w:rPr>
              <w:t xml:space="preserve"> 210x260x370mm.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AAF6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49,03 </w:t>
            </w:r>
          </w:p>
        </w:tc>
      </w:tr>
      <w:tr w:rsidR="00896C43" w:rsidRPr="00896C43" w14:paraId="18BDE778"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75481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w:t>
            </w:r>
          </w:p>
        </w:tc>
        <w:tc>
          <w:tcPr>
            <w:tcW w:w="640" w:type="dxa"/>
            <w:tcBorders>
              <w:top w:val="nil"/>
              <w:left w:val="single" w:sz="8" w:space="0" w:color="000000"/>
              <w:bottom w:val="single" w:sz="8" w:space="0" w:color="000000"/>
              <w:right w:val="nil"/>
            </w:tcBorders>
            <w:shd w:val="clear" w:color="000000" w:fill="FFFFFF"/>
            <w:vAlign w:val="center"/>
            <w:hideMark/>
          </w:tcPr>
          <w:p w14:paraId="0FEDF9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379C45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1115A3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de correspondência articula tripla. Produzida em poliestireno, com hastes metálicas. Medidas 26x14,5x37cm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BEB1B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80,07 </w:t>
            </w:r>
          </w:p>
        </w:tc>
      </w:tr>
      <w:tr w:rsidR="00896C43" w:rsidRPr="00896C43" w14:paraId="509AEEE8"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86597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46</w:t>
            </w:r>
          </w:p>
        </w:tc>
        <w:tc>
          <w:tcPr>
            <w:tcW w:w="640" w:type="dxa"/>
            <w:tcBorders>
              <w:top w:val="nil"/>
              <w:left w:val="single" w:sz="8" w:space="0" w:color="000000"/>
              <w:bottom w:val="single" w:sz="8" w:space="0" w:color="000000"/>
              <w:right w:val="nil"/>
            </w:tcBorders>
            <w:shd w:val="clear" w:color="000000" w:fill="FFFFFF"/>
            <w:vAlign w:val="center"/>
            <w:hideMark/>
          </w:tcPr>
          <w:p w14:paraId="7C759A7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3000</w:t>
            </w:r>
          </w:p>
        </w:tc>
        <w:tc>
          <w:tcPr>
            <w:tcW w:w="1026" w:type="dxa"/>
            <w:tcBorders>
              <w:top w:val="nil"/>
              <w:left w:val="single" w:sz="8" w:space="0" w:color="000000"/>
              <w:bottom w:val="single" w:sz="8" w:space="0" w:color="000000"/>
              <w:right w:val="nil"/>
            </w:tcBorders>
            <w:shd w:val="clear" w:color="000000" w:fill="FFFFFF"/>
            <w:vAlign w:val="center"/>
            <w:hideMark/>
          </w:tcPr>
          <w:p w14:paraId="46B428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886F744"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w:t>
            </w:r>
            <w:proofErr w:type="gramStart"/>
            <w:r w:rsidRPr="00896C43">
              <w:rPr>
                <w:rFonts w:eastAsia="Times New Roman" w:cs="Calibri"/>
                <w:color w:val="000000"/>
                <w:sz w:val="24"/>
                <w:szCs w:val="24"/>
                <w:lang w:val="pt-BR" w:eastAsia="pt-BR"/>
              </w:rPr>
              <w:t>130)mm</w:t>
            </w:r>
            <w:proofErr w:type="gramEnd"/>
            <w:r w:rsidRPr="00896C43">
              <w:rPr>
                <w:rFonts w:eastAsia="Times New Roman" w:cs="Calibri"/>
                <w:color w:val="000000"/>
                <w:sz w:val="24"/>
                <w:szCs w:val="24"/>
                <w:lang w:val="pt-BR" w:eastAsia="pt-BR"/>
              </w:rPr>
              <w:t xml:space="preserve">, com furos e aberturas para travas nas laterais, com </w:t>
            </w:r>
            <w:proofErr w:type="spellStart"/>
            <w:r w:rsidRPr="00896C43">
              <w:rPr>
                <w:rFonts w:eastAsia="Times New Roman" w:cs="Calibri"/>
                <w:color w:val="000000"/>
                <w:sz w:val="24"/>
                <w:szCs w:val="24"/>
                <w:lang w:val="pt-BR" w:eastAsia="pt-BR"/>
              </w:rPr>
              <w:t>tampa;na</w:t>
            </w:r>
            <w:proofErr w:type="spellEnd"/>
            <w:r w:rsidRPr="00896C43">
              <w:rPr>
                <w:rFonts w:eastAsia="Times New Roman" w:cs="Calibri"/>
                <w:color w:val="000000"/>
                <w:sz w:val="24"/>
                <w:szCs w:val="24"/>
                <w:lang w:val="pt-BR" w:eastAsia="pt-BR"/>
              </w:rPr>
              <w:t xml:space="preserve"> cor amarela;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892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3688300B"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2CC146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w:t>
            </w:r>
          </w:p>
        </w:tc>
        <w:tc>
          <w:tcPr>
            <w:tcW w:w="640" w:type="dxa"/>
            <w:tcBorders>
              <w:top w:val="nil"/>
              <w:left w:val="single" w:sz="8" w:space="0" w:color="000000"/>
              <w:bottom w:val="single" w:sz="8" w:space="0" w:color="000000"/>
              <w:right w:val="nil"/>
            </w:tcBorders>
            <w:shd w:val="clear" w:color="000000" w:fill="FFFFFF"/>
            <w:vAlign w:val="center"/>
            <w:hideMark/>
          </w:tcPr>
          <w:p w14:paraId="4A383A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5220</w:t>
            </w:r>
          </w:p>
        </w:tc>
        <w:tc>
          <w:tcPr>
            <w:tcW w:w="1026" w:type="dxa"/>
            <w:tcBorders>
              <w:top w:val="nil"/>
              <w:left w:val="single" w:sz="8" w:space="0" w:color="000000"/>
              <w:bottom w:val="single" w:sz="8" w:space="0" w:color="000000"/>
              <w:right w:val="nil"/>
            </w:tcBorders>
            <w:shd w:val="clear" w:color="000000" w:fill="FFFFFF"/>
            <w:vAlign w:val="center"/>
            <w:hideMark/>
          </w:tcPr>
          <w:p w14:paraId="6A25E3C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AA01904"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w:t>
            </w:r>
            <w:proofErr w:type="gramStart"/>
            <w:r w:rsidRPr="00896C43">
              <w:rPr>
                <w:rFonts w:eastAsia="Times New Roman" w:cs="Calibri"/>
                <w:color w:val="000000"/>
                <w:sz w:val="24"/>
                <w:szCs w:val="24"/>
                <w:lang w:val="pt-BR" w:eastAsia="pt-BR"/>
              </w:rPr>
              <w:t>130)mm</w:t>
            </w:r>
            <w:proofErr w:type="gramEnd"/>
            <w:r w:rsidRPr="00896C43">
              <w:rPr>
                <w:rFonts w:eastAsia="Times New Roman" w:cs="Calibri"/>
                <w:color w:val="000000"/>
                <w:sz w:val="24"/>
                <w:szCs w:val="24"/>
                <w:lang w:val="pt-BR" w:eastAsia="pt-BR"/>
              </w:rPr>
              <w:t>, com furos e aberturas para travas nas laterais, com tampa; na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C92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0DE663CD"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1A7D86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w:t>
            </w:r>
          </w:p>
        </w:tc>
        <w:tc>
          <w:tcPr>
            <w:tcW w:w="640" w:type="dxa"/>
            <w:tcBorders>
              <w:top w:val="nil"/>
              <w:left w:val="single" w:sz="8" w:space="0" w:color="000000"/>
              <w:bottom w:val="single" w:sz="8" w:space="0" w:color="000000"/>
              <w:right w:val="nil"/>
            </w:tcBorders>
            <w:shd w:val="clear" w:color="000000" w:fill="FFFFFF"/>
            <w:vAlign w:val="center"/>
            <w:hideMark/>
          </w:tcPr>
          <w:p w14:paraId="3F24FEE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2250</w:t>
            </w:r>
          </w:p>
        </w:tc>
        <w:tc>
          <w:tcPr>
            <w:tcW w:w="1026" w:type="dxa"/>
            <w:tcBorders>
              <w:top w:val="nil"/>
              <w:left w:val="single" w:sz="8" w:space="0" w:color="000000"/>
              <w:bottom w:val="single" w:sz="8" w:space="0" w:color="000000"/>
              <w:right w:val="nil"/>
            </w:tcBorders>
            <w:shd w:val="clear" w:color="000000" w:fill="FFFFFF"/>
            <w:vAlign w:val="center"/>
            <w:hideMark/>
          </w:tcPr>
          <w:p w14:paraId="095362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EE80B50"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w:t>
            </w:r>
            <w:proofErr w:type="gramStart"/>
            <w:r w:rsidRPr="00896C43">
              <w:rPr>
                <w:rFonts w:eastAsia="Times New Roman" w:cs="Calibri"/>
                <w:color w:val="000000"/>
                <w:sz w:val="24"/>
                <w:szCs w:val="24"/>
                <w:lang w:val="pt-BR" w:eastAsia="pt-BR"/>
              </w:rPr>
              <w:t>130)mm</w:t>
            </w:r>
            <w:proofErr w:type="gramEnd"/>
            <w:r w:rsidRPr="00896C43">
              <w:rPr>
                <w:rFonts w:eastAsia="Times New Roman" w:cs="Calibri"/>
                <w:color w:val="000000"/>
                <w:sz w:val="24"/>
                <w:szCs w:val="24"/>
                <w:lang w:val="pt-BR" w:eastAsia="pt-BR"/>
              </w:rPr>
              <w:t>, com furos e aberturas para travas nas laterais, com tampa; na cor branca;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6E3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6A314B5E"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A8F770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49</w:t>
            </w:r>
          </w:p>
        </w:tc>
        <w:tc>
          <w:tcPr>
            <w:tcW w:w="640" w:type="dxa"/>
            <w:tcBorders>
              <w:top w:val="nil"/>
              <w:left w:val="single" w:sz="8" w:space="0" w:color="000000"/>
              <w:bottom w:val="single" w:sz="8" w:space="0" w:color="000000"/>
              <w:right w:val="nil"/>
            </w:tcBorders>
            <w:shd w:val="clear" w:color="000000" w:fill="FFFFFF"/>
            <w:vAlign w:val="center"/>
            <w:hideMark/>
          </w:tcPr>
          <w:p w14:paraId="4CD633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4538</w:t>
            </w:r>
          </w:p>
        </w:tc>
        <w:tc>
          <w:tcPr>
            <w:tcW w:w="1026" w:type="dxa"/>
            <w:tcBorders>
              <w:top w:val="nil"/>
              <w:left w:val="single" w:sz="8" w:space="0" w:color="000000"/>
              <w:bottom w:val="single" w:sz="8" w:space="0" w:color="000000"/>
              <w:right w:val="nil"/>
            </w:tcBorders>
            <w:shd w:val="clear" w:color="000000" w:fill="FFFFFF"/>
            <w:vAlign w:val="center"/>
            <w:hideMark/>
          </w:tcPr>
          <w:p w14:paraId="507A7F5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674F8B1"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w:t>
            </w:r>
            <w:proofErr w:type="gramStart"/>
            <w:r w:rsidRPr="00896C43">
              <w:rPr>
                <w:rFonts w:eastAsia="Times New Roman" w:cs="Calibri"/>
                <w:color w:val="000000"/>
                <w:sz w:val="24"/>
                <w:szCs w:val="24"/>
                <w:lang w:val="pt-BR" w:eastAsia="pt-BR"/>
              </w:rPr>
              <w:t>130)mm</w:t>
            </w:r>
            <w:proofErr w:type="gramEnd"/>
            <w:r w:rsidRPr="00896C43">
              <w:rPr>
                <w:rFonts w:eastAsia="Times New Roman" w:cs="Calibri"/>
                <w:color w:val="000000"/>
                <w:sz w:val="24"/>
                <w:szCs w:val="24"/>
                <w:lang w:val="pt-BR" w:eastAsia="pt-BR"/>
              </w:rPr>
              <w:t>, com furos e aberturas para travas nas laterais, com tampa; na cor cinza;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7552F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7EBB5961"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0254FB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w:t>
            </w:r>
          </w:p>
        </w:tc>
        <w:tc>
          <w:tcPr>
            <w:tcW w:w="640" w:type="dxa"/>
            <w:tcBorders>
              <w:top w:val="nil"/>
              <w:left w:val="single" w:sz="8" w:space="0" w:color="000000"/>
              <w:bottom w:val="single" w:sz="8" w:space="0" w:color="000000"/>
              <w:right w:val="nil"/>
            </w:tcBorders>
            <w:shd w:val="clear" w:color="000000" w:fill="FFFFFF"/>
            <w:vAlign w:val="center"/>
            <w:hideMark/>
          </w:tcPr>
          <w:p w14:paraId="3270991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2850</w:t>
            </w:r>
          </w:p>
        </w:tc>
        <w:tc>
          <w:tcPr>
            <w:tcW w:w="1026" w:type="dxa"/>
            <w:tcBorders>
              <w:top w:val="nil"/>
              <w:left w:val="single" w:sz="8" w:space="0" w:color="000000"/>
              <w:bottom w:val="single" w:sz="8" w:space="0" w:color="000000"/>
              <w:right w:val="nil"/>
            </w:tcBorders>
            <w:shd w:val="clear" w:color="000000" w:fill="FFFFFF"/>
            <w:vAlign w:val="center"/>
            <w:hideMark/>
          </w:tcPr>
          <w:p w14:paraId="24ACFC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B68C58A"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w:t>
            </w:r>
            <w:proofErr w:type="gramStart"/>
            <w:r w:rsidRPr="00896C43">
              <w:rPr>
                <w:rFonts w:eastAsia="Times New Roman" w:cs="Calibri"/>
                <w:color w:val="000000"/>
                <w:sz w:val="24"/>
                <w:szCs w:val="24"/>
                <w:lang w:val="pt-BR" w:eastAsia="pt-BR"/>
              </w:rPr>
              <w:t>130)mm</w:t>
            </w:r>
            <w:proofErr w:type="gramEnd"/>
            <w:r w:rsidRPr="00896C43">
              <w:rPr>
                <w:rFonts w:eastAsia="Times New Roman" w:cs="Calibri"/>
                <w:color w:val="000000"/>
                <w:sz w:val="24"/>
                <w:szCs w:val="24"/>
                <w:lang w:val="pt-BR" w:eastAsia="pt-BR"/>
              </w:rPr>
              <w:t>, com furos e aberturas para travas nas laterais, com tampa; na cor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F01A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01A610A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460D16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w:t>
            </w:r>
          </w:p>
        </w:tc>
        <w:tc>
          <w:tcPr>
            <w:tcW w:w="640" w:type="dxa"/>
            <w:tcBorders>
              <w:top w:val="nil"/>
              <w:left w:val="single" w:sz="8" w:space="0" w:color="000000"/>
              <w:bottom w:val="single" w:sz="8" w:space="0" w:color="000000"/>
              <w:right w:val="nil"/>
            </w:tcBorders>
            <w:shd w:val="clear" w:color="000000" w:fill="FFFFFF"/>
            <w:vAlign w:val="center"/>
            <w:hideMark/>
          </w:tcPr>
          <w:p w14:paraId="414E3D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4500</w:t>
            </w:r>
          </w:p>
        </w:tc>
        <w:tc>
          <w:tcPr>
            <w:tcW w:w="1026" w:type="dxa"/>
            <w:tcBorders>
              <w:top w:val="nil"/>
              <w:left w:val="single" w:sz="8" w:space="0" w:color="000000"/>
              <w:bottom w:val="single" w:sz="8" w:space="0" w:color="000000"/>
              <w:right w:val="nil"/>
            </w:tcBorders>
            <w:shd w:val="clear" w:color="000000" w:fill="FFFFFF"/>
            <w:vAlign w:val="center"/>
            <w:hideMark/>
          </w:tcPr>
          <w:p w14:paraId="719287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D67A24A"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w:t>
            </w:r>
            <w:proofErr w:type="gramStart"/>
            <w:r w:rsidRPr="00896C43">
              <w:rPr>
                <w:rFonts w:eastAsia="Times New Roman" w:cs="Calibri"/>
                <w:color w:val="000000"/>
                <w:sz w:val="24"/>
                <w:szCs w:val="24"/>
                <w:lang w:val="pt-BR" w:eastAsia="pt-BR"/>
              </w:rPr>
              <w:t>130)mm</w:t>
            </w:r>
            <w:proofErr w:type="gramEnd"/>
            <w:r w:rsidRPr="00896C43">
              <w:rPr>
                <w:rFonts w:eastAsia="Times New Roman" w:cs="Calibri"/>
                <w:color w:val="000000"/>
                <w:sz w:val="24"/>
                <w:szCs w:val="24"/>
                <w:lang w:val="pt-BR" w:eastAsia="pt-BR"/>
              </w:rPr>
              <w:t>, com furos e aberturas para travas nas laterais, com tampa; na cor verde;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C9B7D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768F6FD1"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ADAC6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w:t>
            </w:r>
          </w:p>
        </w:tc>
        <w:tc>
          <w:tcPr>
            <w:tcW w:w="640" w:type="dxa"/>
            <w:tcBorders>
              <w:top w:val="nil"/>
              <w:left w:val="single" w:sz="8" w:space="0" w:color="000000"/>
              <w:bottom w:val="single" w:sz="8" w:space="0" w:color="000000"/>
              <w:right w:val="nil"/>
            </w:tcBorders>
            <w:shd w:val="clear" w:color="000000" w:fill="FFFFFF"/>
            <w:vAlign w:val="center"/>
            <w:hideMark/>
          </w:tcPr>
          <w:p w14:paraId="15F21D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5250</w:t>
            </w:r>
          </w:p>
        </w:tc>
        <w:tc>
          <w:tcPr>
            <w:tcW w:w="1026" w:type="dxa"/>
            <w:tcBorders>
              <w:top w:val="nil"/>
              <w:left w:val="single" w:sz="8" w:space="0" w:color="000000"/>
              <w:bottom w:val="single" w:sz="8" w:space="0" w:color="000000"/>
              <w:right w:val="nil"/>
            </w:tcBorders>
            <w:shd w:val="clear" w:color="000000" w:fill="FFFFFF"/>
            <w:vAlign w:val="center"/>
            <w:hideMark/>
          </w:tcPr>
          <w:p w14:paraId="0467173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1F219CF"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w:t>
            </w:r>
            <w:proofErr w:type="gramStart"/>
            <w:r w:rsidRPr="00896C43">
              <w:rPr>
                <w:rFonts w:eastAsia="Times New Roman" w:cs="Calibri"/>
                <w:color w:val="000000"/>
                <w:sz w:val="24"/>
                <w:szCs w:val="24"/>
                <w:lang w:val="pt-BR" w:eastAsia="pt-BR"/>
              </w:rPr>
              <w:t>130)mm</w:t>
            </w:r>
            <w:proofErr w:type="gramEnd"/>
            <w:r w:rsidRPr="00896C43">
              <w:rPr>
                <w:rFonts w:eastAsia="Times New Roman" w:cs="Calibri"/>
                <w:color w:val="000000"/>
                <w:sz w:val="24"/>
                <w:szCs w:val="24"/>
                <w:lang w:val="pt-BR" w:eastAsia="pt-BR"/>
              </w:rPr>
              <w:t>, com furos e aberturas para travas nas laterais, com tampa; na cor vermelha;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D4CD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47B26A3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7C190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w:t>
            </w:r>
          </w:p>
        </w:tc>
        <w:tc>
          <w:tcPr>
            <w:tcW w:w="640" w:type="dxa"/>
            <w:tcBorders>
              <w:top w:val="nil"/>
              <w:left w:val="single" w:sz="8" w:space="0" w:color="000000"/>
              <w:bottom w:val="single" w:sz="8" w:space="0" w:color="000000"/>
              <w:right w:val="nil"/>
            </w:tcBorders>
            <w:shd w:val="clear" w:color="000000" w:fill="FFFFFF"/>
            <w:vAlign w:val="center"/>
            <w:hideMark/>
          </w:tcPr>
          <w:p w14:paraId="57C0F9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212315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9F5E7E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Calculadora de mesa 10 </w:t>
            </w:r>
            <w:proofErr w:type="spellStart"/>
            <w:r w:rsidRPr="00896C43">
              <w:rPr>
                <w:rFonts w:eastAsia="Times New Roman" w:cs="Calibri"/>
                <w:color w:val="000000"/>
                <w:sz w:val="24"/>
                <w:szCs w:val="24"/>
                <w:lang w:val="pt-BR" w:eastAsia="pt-BR"/>
              </w:rPr>
              <w:t>digitos</w:t>
            </w:r>
            <w:proofErr w:type="spellEnd"/>
            <w:r w:rsidRPr="00896C43">
              <w:rPr>
                <w:rFonts w:eastAsia="Times New Roman" w:cs="Calibri"/>
                <w:color w:val="000000"/>
                <w:sz w:val="24"/>
                <w:szCs w:val="24"/>
                <w:lang w:val="pt-BR" w:eastAsia="pt-BR"/>
              </w:rPr>
              <w:t xml:space="preserve"> com bobina, fonte de alimentação </w:t>
            </w:r>
            <w:proofErr w:type="spellStart"/>
            <w:r w:rsidRPr="00896C43">
              <w:rPr>
                <w:rFonts w:eastAsia="Times New Roman" w:cs="Calibri"/>
                <w:color w:val="000000"/>
                <w:sz w:val="24"/>
                <w:szCs w:val="24"/>
                <w:lang w:val="pt-BR" w:eastAsia="pt-BR"/>
              </w:rPr>
              <w:t>á</w:t>
            </w:r>
            <w:proofErr w:type="spellEnd"/>
            <w:r w:rsidRPr="00896C43">
              <w:rPr>
                <w:rFonts w:eastAsia="Times New Roman" w:cs="Calibri"/>
                <w:color w:val="000000"/>
                <w:sz w:val="24"/>
                <w:szCs w:val="24"/>
                <w:lang w:val="pt-BR" w:eastAsia="pt-BR"/>
              </w:rPr>
              <w:t xml:space="preserve"> energia elétrica, material plástico.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CF093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260,22 </w:t>
            </w:r>
          </w:p>
        </w:tc>
      </w:tr>
      <w:tr w:rsidR="00896C43" w:rsidRPr="00896C43" w14:paraId="022685C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2A2DBF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p>
        </w:tc>
        <w:tc>
          <w:tcPr>
            <w:tcW w:w="640" w:type="dxa"/>
            <w:tcBorders>
              <w:top w:val="nil"/>
              <w:left w:val="single" w:sz="8" w:space="0" w:color="000000"/>
              <w:bottom w:val="single" w:sz="8" w:space="0" w:color="000000"/>
              <w:right w:val="nil"/>
            </w:tcBorders>
            <w:shd w:val="clear" w:color="000000" w:fill="FFFFFF"/>
            <w:vAlign w:val="center"/>
            <w:hideMark/>
          </w:tcPr>
          <w:p w14:paraId="5CDC52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0B6894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61E246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Calculadora de mesa 12 </w:t>
            </w:r>
            <w:proofErr w:type="spellStart"/>
            <w:r w:rsidRPr="00896C43">
              <w:rPr>
                <w:rFonts w:eastAsia="Times New Roman" w:cs="Calibri"/>
                <w:color w:val="000000"/>
                <w:sz w:val="24"/>
                <w:szCs w:val="24"/>
                <w:lang w:val="pt-BR" w:eastAsia="pt-BR"/>
              </w:rPr>
              <w:t>digitos</w:t>
            </w:r>
            <w:proofErr w:type="spellEnd"/>
            <w:r w:rsidRPr="00896C43">
              <w:rPr>
                <w:rFonts w:eastAsia="Times New Roman" w:cs="Calibri"/>
                <w:color w:val="000000"/>
                <w:sz w:val="24"/>
                <w:szCs w:val="24"/>
                <w:lang w:val="pt-BR" w:eastAsia="pt-BR"/>
              </w:rPr>
              <w:t xml:space="preserve"> com bobina, fonte de alimentação </w:t>
            </w:r>
            <w:proofErr w:type="spellStart"/>
            <w:r w:rsidRPr="00896C43">
              <w:rPr>
                <w:rFonts w:eastAsia="Times New Roman" w:cs="Calibri"/>
                <w:color w:val="000000"/>
                <w:sz w:val="24"/>
                <w:szCs w:val="24"/>
                <w:lang w:val="pt-BR" w:eastAsia="pt-BR"/>
              </w:rPr>
              <w:t>á</w:t>
            </w:r>
            <w:proofErr w:type="spellEnd"/>
            <w:r w:rsidRPr="00896C43">
              <w:rPr>
                <w:rFonts w:eastAsia="Times New Roman" w:cs="Calibri"/>
                <w:color w:val="000000"/>
                <w:sz w:val="24"/>
                <w:szCs w:val="24"/>
                <w:lang w:val="pt-BR" w:eastAsia="pt-BR"/>
              </w:rPr>
              <w:t xml:space="preserve"> energia elétrica, material plástico.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67107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260,22 </w:t>
            </w:r>
          </w:p>
        </w:tc>
      </w:tr>
      <w:tr w:rsidR="00896C43" w:rsidRPr="00896C43" w14:paraId="0C670AC8" w14:textId="77777777" w:rsidTr="0023636C">
        <w:trPr>
          <w:trHeight w:val="876"/>
        </w:trPr>
        <w:tc>
          <w:tcPr>
            <w:tcW w:w="560" w:type="dxa"/>
            <w:tcBorders>
              <w:top w:val="nil"/>
              <w:left w:val="single" w:sz="8" w:space="0" w:color="000000"/>
              <w:bottom w:val="single" w:sz="4" w:space="0" w:color="auto"/>
              <w:right w:val="nil"/>
            </w:tcBorders>
            <w:shd w:val="clear" w:color="auto" w:fill="auto"/>
            <w:vAlign w:val="center"/>
            <w:hideMark/>
          </w:tcPr>
          <w:p w14:paraId="1AE67E0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55</w:t>
            </w:r>
          </w:p>
        </w:tc>
        <w:tc>
          <w:tcPr>
            <w:tcW w:w="640" w:type="dxa"/>
            <w:tcBorders>
              <w:top w:val="nil"/>
              <w:left w:val="single" w:sz="8" w:space="0" w:color="000000"/>
              <w:bottom w:val="single" w:sz="4" w:space="0" w:color="auto"/>
              <w:right w:val="nil"/>
            </w:tcBorders>
            <w:shd w:val="clear" w:color="000000" w:fill="FFFFFF"/>
            <w:vAlign w:val="center"/>
            <w:hideMark/>
          </w:tcPr>
          <w:p w14:paraId="177EAE5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1026" w:type="dxa"/>
            <w:tcBorders>
              <w:top w:val="nil"/>
              <w:left w:val="single" w:sz="8" w:space="0" w:color="000000"/>
              <w:bottom w:val="single" w:sz="4" w:space="0" w:color="auto"/>
              <w:right w:val="nil"/>
            </w:tcBorders>
            <w:shd w:val="clear" w:color="000000" w:fill="FFFFFF"/>
            <w:vAlign w:val="center"/>
            <w:hideMark/>
          </w:tcPr>
          <w:p w14:paraId="71F3F70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4" w:space="0" w:color="auto"/>
              <w:right w:val="single" w:sz="4" w:space="0" w:color="auto"/>
            </w:tcBorders>
            <w:shd w:val="clear" w:color="auto" w:fill="auto"/>
            <w:vAlign w:val="center"/>
            <w:hideMark/>
          </w:tcPr>
          <w:p w14:paraId="3757DDA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Calculadora de mesa, 12 dígitos, sistema de energia solar e bateria AA (1,5v), operações básicas: soma, subtração, divisão, multiplicação, porcentagem, raiz quadrada,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DFD0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57,77 </w:t>
            </w:r>
          </w:p>
        </w:tc>
      </w:tr>
      <w:tr w:rsidR="00896C43" w:rsidRPr="00896C43" w14:paraId="2B97945C" w14:textId="77777777" w:rsidTr="0023636C">
        <w:trPr>
          <w:trHeight w:val="876"/>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155E1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56</w:t>
            </w: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C784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10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321A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270D7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Calculadora Eletrônica 8 dígitos -Legibilidade: Display grande -2 fontes de energia: Bateria e Solar </w:t>
            </w:r>
            <w:proofErr w:type="spellStart"/>
            <w:r w:rsidRPr="00896C43">
              <w:rPr>
                <w:rFonts w:eastAsia="Times New Roman" w:cs="Calibri"/>
                <w:color w:val="000000"/>
                <w:sz w:val="24"/>
                <w:szCs w:val="24"/>
                <w:lang w:val="pt-BR" w:eastAsia="pt-BR"/>
              </w:rPr>
              <w:t>Auto-</w:t>
            </w:r>
            <w:proofErr w:type="gramStart"/>
            <w:r w:rsidRPr="00896C43">
              <w:rPr>
                <w:rFonts w:eastAsia="Times New Roman" w:cs="Calibri"/>
                <w:color w:val="000000"/>
                <w:sz w:val="24"/>
                <w:szCs w:val="24"/>
                <w:lang w:val="pt-BR" w:eastAsia="pt-BR"/>
              </w:rPr>
              <w:t>desliga</w:t>
            </w:r>
            <w:proofErr w:type="spellEnd"/>
            <w:r w:rsidRPr="00896C43">
              <w:rPr>
                <w:rFonts w:eastAsia="Times New Roman" w:cs="Calibri"/>
                <w:color w:val="000000"/>
                <w:sz w:val="24"/>
                <w:szCs w:val="24"/>
                <w:lang w:val="pt-BR" w:eastAsia="pt-BR"/>
              </w:rPr>
              <w:t xml:space="preserve">  -</w:t>
            </w:r>
            <w:proofErr w:type="gramEnd"/>
            <w:r w:rsidRPr="00896C43">
              <w:rPr>
                <w:rFonts w:eastAsia="Times New Roman" w:cs="Calibri"/>
                <w:color w:val="000000"/>
                <w:sz w:val="24"/>
                <w:szCs w:val="24"/>
                <w:lang w:val="pt-BR" w:eastAsia="pt-BR"/>
              </w:rPr>
              <w:t>Inclinação do visor - altura 13,2 cm - largura 10,5 cm e garantia de 06 meses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BF82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42,32 </w:t>
            </w:r>
          </w:p>
        </w:tc>
      </w:tr>
      <w:tr w:rsidR="00896C43" w:rsidRPr="00896C43" w14:paraId="57DFAEC6" w14:textId="77777777" w:rsidTr="0023636C">
        <w:trPr>
          <w:trHeight w:val="1740"/>
        </w:trPr>
        <w:tc>
          <w:tcPr>
            <w:tcW w:w="560" w:type="dxa"/>
            <w:tcBorders>
              <w:top w:val="single" w:sz="4" w:space="0" w:color="auto"/>
              <w:left w:val="single" w:sz="8" w:space="0" w:color="000000"/>
              <w:bottom w:val="single" w:sz="8" w:space="0" w:color="000000"/>
              <w:right w:val="nil"/>
            </w:tcBorders>
            <w:shd w:val="clear" w:color="auto" w:fill="auto"/>
            <w:vAlign w:val="center"/>
            <w:hideMark/>
          </w:tcPr>
          <w:p w14:paraId="712345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57</w:t>
            </w:r>
          </w:p>
        </w:tc>
        <w:tc>
          <w:tcPr>
            <w:tcW w:w="640" w:type="dxa"/>
            <w:tcBorders>
              <w:top w:val="single" w:sz="4" w:space="0" w:color="auto"/>
              <w:left w:val="single" w:sz="8" w:space="0" w:color="000000"/>
              <w:bottom w:val="single" w:sz="8" w:space="0" w:color="000000"/>
              <w:right w:val="nil"/>
            </w:tcBorders>
            <w:shd w:val="clear" w:color="000000" w:fill="FFFFFF"/>
            <w:vAlign w:val="center"/>
            <w:hideMark/>
          </w:tcPr>
          <w:p w14:paraId="711BA2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815</w:t>
            </w:r>
          </w:p>
        </w:tc>
        <w:tc>
          <w:tcPr>
            <w:tcW w:w="1026" w:type="dxa"/>
            <w:tcBorders>
              <w:top w:val="single" w:sz="4" w:space="0" w:color="auto"/>
              <w:left w:val="single" w:sz="8" w:space="0" w:color="000000"/>
              <w:bottom w:val="single" w:sz="8" w:space="0" w:color="000000"/>
              <w:right w:val="nil"/>
            </w:tcBorders>
            <w:shd w:val="clear" w:color="000000" w:fill="FFFFFF"/>
            <w:vAlign w:val="center"/>
            <w:hideMark/>
          </w:tcPr>
          <w:p w14:paraId="4C270F8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single" w:sz="4" w:space="0" w:color="auto"/>
              <w:left w:val="single" w:sz="8" w:space="0" w:color="000000"/>
              <w:bottom w:val="single" w:sz="8" w:space="0" w:color="000000"/>
              <w:right w:val="single" w:sz="4" w:space="0" w:color="auto"/>
            </w:tcBorders>
            <w:shd w:val="clear" w:color="auto" w:fill="auto"/>
            <w:vAlign w:val="center"/>
            <w:hideMark/>
          </w:tcPr>
          <w:p w14:paraId="118B4B3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esferográfica, em poliestireno, cristal, COR AZUL, redonda, ponta em latão, 1,0mm; modelo </w:t>
            </w:r>
            <w:proofErr w:type="spellStart"/>
            <w:r w:rsidRPr="00896C43">
              <w:rPr>
                <w:rFonts w:eastAsia="Times New Roman" w:cs="Calibri"/>
                <w:color w:val="000000"/>
                <w:sz w:val="24"/>
                <w:szCs w:val="24"/>
                <w:lang w:val="pt-BR" w:eastAsia="pt-BR"/>
              </w:rPr>
              <w:t>descartavel</w:t>
            </w:r>
            <w:proofErr w:type="spellEnd"/>
            <w:r w:rsidRPr="00896C43">
              <w:rPr>
                <w:rFonts w:eastAsia="Times New Roman" w:cs="Calibri"/>
                <w:color w:val="000000"/>
                <w:sz w:val="24"/>
                <w:szCs w:val="24"/>
                <w:lang w:val="pt-BR" w:eastAsia="pt-BR"/>
              </w:rPr>
              <w:t xml:space="preserve">, ponte liga de latão; com esfera em </w:t>
            </w:r>
            <w:proofErr w:type="spellStart"/>
            <w:r w:rsidRPr="00896C43">
              <w:rPr>
                <w:rFonts w:eastAsia="Times New Roman" w:cs="Calibri"/>
                <w:color w:val="000000"/>
                <w:sz w:val="24"/>
                <w:szCs w:val="24"/>
                <w:lang w:val="pt-BR" w:eastAsia="pt-BR"/>
              </w:rPr>
              <w:t>tungstenio</w:t>
            </w:r>
            <w:proofErr w:type="spellEnd"/>
            <w:r w:rsidRPr="00896C43">
              <w:rPr>
                <w:rFonts w:eastAsia="Times New Roman" w:cs="Calibri"/>
                <w:color w:val="000000"/>
                <w:sz w:val="24"/>
                <w:szCs w:val="24"/>
                <w:lang w:val="pt-BR" w:eastAsia="pt-BR"/>
              </w:rPr>
              <w:t xml:space="preserve">, espessura de 1,0mm. rendimento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escrita de 1400 metros, com tampa protetora </w:t>
            </w:r>
            <w:proofErr w:type="spellStart"/>
            <w:r w:rsidRPr="00896C43">
              <w:rPr>
                <w:rFonts w:eastAsia="Times New Roman" w:cs="Calibri"/>
                <w:color w:val="000000"/>
                <w:sz w:val="24"/>
                <w:szCs w:val="24"/>
                <w:lang w:val="pt-BR" w:eastAsia="pt-BR"/>
              </w:rPr>
              <w:t>removivel</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antiasfixiante</w:t>
            </w:r>
            <w:proofErr w:type="spellEnd"/>
            <w:r w:rsidRPr="00896C43">
              <w:rPr>
                <w:rFonts w:eastAsia="Times New Roman" w:cs="Calibri"/>
                <w:color w:val="000000"/>
                <w:sz w:val="24"/>
                <w:szCs w:val="24"/>
                <w:lang w:val="pt-BR" w:eastAsia="pt-BR"/>
              </w:rPr>
              <w:t>, com clipe na cor da tinta.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D063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50,42 </w:t>
            </w:r>
          </w:p>
        </w:tc>
      </w:tr>
      <w:tr w:rsidR="00896C43" w:rsidRPr="00896C43" w14:paraId="7D226289"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3B40BB5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58</w:t>
            </w:r>
          </w:p>
        </w:tc>
        <w:tc>
          <w:tcPr>
            <w:tcW w:w="640" w:type="dxa"/>
            <w:tcBorders>
              <w:top w:val="nil"/>
              <w:left w:val="single" w:sz="8" w:space="0" w:color="000000"/>
              <w:bottom w:val="single" w:sz="8" w:space="0" w:color="000000"/>
              <w:right w:val="nil"/>
            </w:tcBorders>
            <w:shd w:val="clear" w:color="000000" w:fill="FFFFFF"/>
            <w:vAlign w:val="center"/>
            <w:hideMark/>
          </w:tcPr>
          <w:p w14:paraId="3D5F12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759</w:t>
            </w:r>
          </w:p>
        </w:tc>
        <w:tc>
          <w:tcPr>
            <w:tcW w:w="1026" w:type="dxa"/>
            <w:tcBorders>
              <w:top w:val="nil"/>
              <w:left w:val="single" w:sz="8" w:space="0" w:color="000000"/>
              <w:bottom w:val="single" w:sz="8" w:space="0" w:color="000000"/>
              <w:right w:val="nil"/>
            </w:tcBorders>
            <w:shd w:val="clear" w:color="000000" w:fill="FFFFFF"/>
            <w:vAlign w:val="center"/>
            <w:hideMark/>
          </w:tcPr>
          <w:p w14:paraId="0354BC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4CD368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esferográfica, em poliestireno, cristal, COR PRETA, redonda, ponta em latão, 1,0mm; modelo </w:t>
            </w:r>
            <w:proofErr w:type="spellStart"/>
            <w:r w:rsidRPr="00896C43">
              <w:rPr>
                <w:rFonts w:eastAsia="Times New Roman" w:cs="Calibri"/>
                <w:color w:val="000000"/>
                <w:sz w:val="24"/>
                <w:szCs w:val="24"/>
                <w:lang w:val="pt-BR" w:eastAsia="pt-BR"/>
              </w:rPr>
              <w:t>descartavel</w:t>
            </w:r>
            <w:proofErr w:type="spellEnd"/>
            <w:r w:rsidRPr="00896C43">
              <w:rPr>
                <w:rFonts w:eastAsia="Times New Roman" w:cs="Calibri"/>
                <w:color w:val="000000"/>
                <w:sz w:val="24"/>
                <w:szCs w:val="24"/>
                <w:lang w:val="pt-BR" w:eastAsia="pt-BR"/>
              </w:rPr>
              <w:t xml:space="preserve">, ponte liga de latão; com esfera em </w:t>
            </w:r>
            <w:proofErr w:type="spellStart"/>
            <w:r w:rsidRPr="00896C43">
              <w:rPr>
                <w:rFonts w:eastAsia="Times New Roman" w:cs="Calibri"/>
                <w:color w:val="000000"/>
                <w:sz w:val="24"/>
                <w:szCs w:val="24"/>
                <w:lang w:val="pt-BR" w:eastAsia="pt-BR"/>
              </w:rPr>
              <w:t>tungstenio</w:t>
            </w:r>
            <w:proofErr w:type="spellEnd"/>
            <w:r w:rsidRPr="00896C43">
              <w:rPr>
                <w:rFonts w:eastAsia="Times New Roman" w:cs="Calibri"/>
                <w:color w:val="000000"/>
                <w:sz w:val="24"/>
                <w:szCs w:val="24"/>
                <w:lang w:val="pt-BR" w:eastAsia="pt-BR"/>
              </w:rPr>
              <w:t xml:space="preserve">, espessura de 1,0mm. rendimento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escrita de 1400 metros, com tampa protetora </w:t>
            </w:r>
            <w:proofErr w:type="spellStart"/>
            <w:r w:rsidRPr="00896C43">
              <w:rPr>
                <w:rFonts w:eastAsia="Times New Roman" w:cs="Calibri"/>
                <w:color w:val="000000"/>
                <w:sz w:val="24"/>
                <w:szCs w:val="24"/>
                <w:lang w:val="pt-BR" w:eastAsia="pt-BR"/>
              </w:rPr>
              <w:t>removivel</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antiasfixiante</w:t>
            </w:r>
            <w:proofErr w:type="spellEnd"/>
            <w:r w:rsidRPr="00896C43">
              <w:rPr>
                <w:rFonts w:eastAsia="Times New Roman" w:cs="Calibri"/>
                <w:color w:val="000000"/>
                <w:sz w:val="24"/>
                <w:szCs w:val="24"/>
                <w:lang w:val="pt-BR" w:eastAsia="pt-BR"/>
              </w:rPr>
              <w:t>, com clipe na cor da tinta.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B0C05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51,85 </w:t>
            </w:r>
          </w:p>
        </w:tc>
      </w:tr>
      <w:tr w:rsidR="00896C43" w:rsidRPr="00896C43" w14:paraId="7188E1C2"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2B2B261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59</w:t>
            </w:r>
          </w:p>
        </w:tc>
        <w:tc>
          <w:tcPr>
            <w:tcW w:w="640" w:type="dxa"/>
            <w:tcBorders>
              <w:top w:val="nil"/>
              <w:left w:val="single" w:sz="8" w:space="0" w:color="000000"/>
              <w:bottom w:val="single" w:sz="8" w:space="0" w:color="000000"/>
              <w:right w:val="nil"/>
            </w:tcBorders>
            <w:shd w:val="clear" w:color="000000" w:fill="FFFFFF"/>
            <w:vAlign w:val="center"/>
            <w:hideMark/>
          </w:tcPr>
          <w:p w14:paraId="3161382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386</w:t>
            </w:r>
          </w:p>
        </w:tc>
        <w:tc>
          <w:tcPr>
            <w:tcW w:w="1026" w:type="dxa"/>
            <w:tcBorders>
              <w:top w:val="nil"/>
              <w:left w:val="single" w:sz="8" w:space="0" w:color="000000"/>
              <w:bottom w:val="single" w:sz="8" w:space="0" w:color="000000"/>
              <w:right w:val="nil"/>
            </w:tcBorders>
            <w:shd w:val="clear" w:color="000000" w:fill="FFFFFF"/>
            <w:vAlign w:val="center"/>
            <w:hideMark/>
          </w:tcPr>
          <w:p w14:paraId="79B48E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EBC7C6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esferográfica, em poliestireno, cristal, COR VERMELHA, redonda, ponta em latão, 1,0mm; modelo </w:t>
            </w:r>
            <w:proofErr w:type="spellStart"/>
            <w:r w:rsidRPr="00896C43">
              <w:rPr>
                <w:rFonts w:eastAsia="Times New Roman" w:cs="Calibri"/>
                <w:color w:val="000000"/>
                <w:sz w:val="24"/>
                <w:szCs w:val="24"/>
                <w:lang w:val="pt-BR" w:eastAsia="pt-BR"/>
              </w:rPr>
              <w:t>descartavel</w:t>
            </w:r>
            <w:proofErr w:type="spellEnd"/>
            <w:r w:rsidRPr="00896C43">
              <w:rPr>
                <w:rFonts w:eastAsia="Times New Roman" w:cs="Calibri"/>
                <w:color w:val="000000"/>
                <w:sz w:val="24"/>
                <w:szCs w:val="24"/>
                <w:lang w:val="pt-BR" w:eastAsia="pt-BR"/>
              </w:rPr>
              <w:t xml:space="preserve">, ponte liga de latão; com esfera em </w:t>
            </w:r>
            <w:proofErr w:type="spellStart"/>
            <w:r w:rsidRPr="00896C43">
              <w:rPr>
                <w:rFonts w:eastAsia="Times New Roman" w:cs="Calibri"/>
                <w:color w:val="000000"/>
                <w:sz w:val="24"/>
                <w:szCs w:val="24"/>
                <w:lang w:val="pt-BR" w:eastAsia="pt-BR"/>
              </w:rPr>
              <w:t>tungstenio</w:t>
            </w:r>
            <w:proofErr w:type="spellEnd"/>
            <w:r w:rsidRPr="00896C43">
              <w:rPr>
                <w:rFonts w:eastAsia="Times New Roman" w:cs="Calibri"/>
                <w:color w:val="000000"/>
                <w:sz w:val="24"/>
                <w:szCs w:val="24"/>
                <w:lang w:val="pt-BR" w:eastAsia="pt-BR"/>
              </w:rPr>
              <w:t xml:space="preserve">, espessura de 1,0mm. rendimento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escrita de 1400 metros, com tampa protetora </w:t>
            </w:r>
            <w:proofErr w:type="spellStart"/>
            <w:r w:rsidRPr="00896C43">
              <w:rPr>
                <w:rFonts w:eastAsia="Times New Roman" w:cs="Calibri"/>
                <w:color w:val="000000"/>
                <w:sz w:val="24"/>
                <w:szCs w:val="24"/>
                <w:lang w:val="pt-BR" w:eastAsia="pt-BR"/>
              </w:rPr>
              <w:t>removivel</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antiasfixiante</w:t>
            </w:r>
            <w:proofErr w:type="spellEnd"/>
            <w:r w:rsidRPr="00896C43">
              <w:rPr>
                <w:rFonts w:eastAsia="Times New Roman" w:cs="Calibri"/>
                <w:color w:val="000000"/>
                <w:sz w:val="24"/>
                <w:szCs w:val="24"/>
                <w:lang w:val="pt-BR" w:eastAsia="pt-BR"/>
              </w:rPr>
              <w:t>, com clipe na cor da tinta.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D1FC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50,42 </w:t>
            </w:r>
          </w:p>
        </w:tc>
      </w:tr>
      <w:tr w:rsidR="00896C43" w:rsidRPr="00896C43" w14:paraId="6538DD85"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B49C5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60</w:t>
            </w:r>
          </w:p>
        </w:tc>
        <w:tc>
          <w:tcPr>
            <w:tcW w:w="640" w:type="dxa"/>
            <w:tcBorders>
              <w:top w:val="nil"/>
              <w:left w:val="single" w:sz="8" w:space="0" w:color="000000"/>
              <w:bottom w:val="single" w:sz="8" w:space="0" w:color="000000"/>
              <w:right w:val="nil"/>
            </w:tcBorders>
            <w:shd w:val="clear" w:color="000000" w:fill="FFFFFF"/>
            <w:vAlign w:val="center"/>
            <w:hideMark/>
          </w:tcPr>
          <w:p w14:paraId="481EAA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5B6F09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DD2C78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esferográfica, em resinas termoplásticas e </w:t>
            </w:r>
            <w:proofErr w:type="spellStart"/>
            <w:r w:rsidRPr="00896C43">
              <w:rPr>
                <w:rFonts w:eastAsia="Times New Roman" w:cs="Calibri"/>
                <w:color w:val="000000"/>
                <w:sz w:val="24"/>
                <w:szCs w:val="24"/>
                <w:lang w:val="pt-BR" w:eastAsia="pt-BR"/>
              </w:rPr>
              <w:t>residuos</w:t>
            </w:r>
            <w:proofErr w:type="spellEnd"/>
            <w:r w:rsidRPr="00896C43">
              <w:rPr>
                <w:rFonts w:eastAsia="Times New Roman" w:cs="Calibri"/>
                <w:color w:val="000000"/>
                <w:sz w:val="24"/>
                <w:szCs w:val="24"/>
                <w:lang w:val="pt-BR" w:eastAsia="pt-BR"/>
              </w:rPr>
              <w:t xml:space="preserve"> reciclados,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corantes orgânicos e solventes, ponta de latão e esfera tungstênio, ponta </w:t>
            </w:r>
            <w:proofErr w:type="spellStart"/>
            <w:r w:rsidRPr="00896C43">
              <w:rPr>
                <w:rFonts w:eastAsia="Times New Roman" w:cs="Calibri"/>
                <w:color w:val="000000"/>
                <w:sz w:val="24"/>
                <w:szCs w:val="24"/>
                <w:lang w:val="pt-BR" w:eastAsia="pt-BR"/>
              </w:rPr>
              <w:t>fina</w:t>
            </w:r>
            <w:proofErr w:type="spellEnd"/>
            <w:r w:rsidRPr="00896C43">
              <w:rPr>
                <w:rFonts w:eastAsia="Times New Roman" w:cs="Calibri"/>
                <w:color w:val="000000"/>
                <w:sz w:val="24"/>
                <w:szCs w:val="24"/>
                <w:lang w:val="pt-BR" w:eastAsia="pt-BR"/>
              </w:rPr>
              <w:t xml:space="preserve"> de 0,5mm,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3C66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198,12 </w:t>
            </w:r>
          </w:p>
        </w:tc>
      </w:tr>
      <w:tr w:rsidR="00896C43" w:rsidRPr="00896C43" w14:paraId="0444C270"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19717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61</w:t>
            </w:r>
          </w:p>
        </w:tc>
        <w:tc>
          <w:tcPr>
            <w:tcW w:w="640" w:type="dxa"/>
            <w:tcBorders>
              <w:top w:val="nil"/>
              <w:left w:val="single" w:sz="8" w:space="0" w:color="000000"/>
              <w:bottom w:val="single" w:sz="8" w:space="0" w:color="000000"/>
              <w:right w:val="nil"/>
            </w:tcBorders>
            <w:shd w:val="clear" w:color="000000" w:fill="FFFFFF"/>
            <w:vAlign w:val="center"/>
            <w:hideMark/>
          </w:tcPr>
          <w:p w14:paraId="2C71321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588</w:t>
            </w:r>
          </w:p>
        </w:tc>
        <w:tc>
          <w:tcPr>
            <w:tcW w:w="1026" w:type="dxa"/>
            <w:tcBorders>
              <w:top w:val="nil"/>
              <w:left w:val="single" w:sz="8" w:space="0" w:color="000000"/>
              <w:bottom w:val="single" w:sz="8" w:space="0" w:color="000000"/>
              <w:right w:val="nil"/>
            </w:tcBorders>
            <w:shd w:val="clear" w:color="000000" w:fill="FFFFFF"/>
            <w:vAlign w:val="center"/>
            <w:hideMark/>
          </w:tcPr>
          <w:p w14:paraId="0D9B1FE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322C2D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Marca Texto, COR AMARELO, não toxica, ponta de polipropileno opaco, não toxico. </w:t>
            </w:r>
            <w:proofErr w:type="spellStart"/>
            <w:r w:rsidRPr="00896C43">
              <w:rPr>
                <w:rFonts w:eastAsia="Times New Roman" w:cs="Calibri"/>
                <w:color w:val="000000"/>
                <w:sz w:val="24"/>
                <w:szCs w:val="24"/>
                <w:lang w:val="pt-BR" w:eastAsia="pt-BR"/>
              </w:rPr>
              <w:t>Comp</w:t>
            </w:r>
            <w:proofErr w:type="spellEnd"/>
            <w:r w:rsidRPr="00896C43">
              <w:rPr>
                <w:rFonts w:eastAsia="Times New Roman" w:cs="Calibri"/>
                <w:color w:val="000000"/>
                <w:sz w:val="24"/>
                <w:szCs w:val="24"/>
                <w:lang w:val="pt-BR" w:eastAsia="pt-BR"/>
              </w:rPr>
              <w:t xml:space="preserve">: Resinas </w:t>
            </w:r>
            <w:proofErr w:type="spellStart"/>
            <w:r w:rsidRPr="00896C43">
              <w:rPr>
                <w:rFonts w:eastAsia="Times New Roman" w:cs="Calibri"/>
                <w:color w:val="000000"/>
                <w:sz w:val="24"/>
                <w:szCs w:val="24"/>
                <w:lang w:val="pt-BR" w:eastAsia="pt-BR"/>
              </w:rPr>
              <w:t>termoplaticas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gramStart"/>
            <w:r w:rsidRPr="00896C43">
              <w:rPr>
                <w:rFonts w:eastAsia="Times New Roman" w:cs="Calibri"/>
                <w:color w:val="000000"/>
                <w:sz w:val="24"/>
                <w:szCs w:val="24"/>
                <w:lang w:val="pt-BR" w:eastAsia="pt-BR"/>
              </w:rPr>
              <w:t>agua</w:t>
            </w:r>
            <w:proofErr w:type="gramEnd"/>
            <w:r w:rsidRPr="00896C43">
              <w:rPr>
                <w:rFonts w:eastAsia="Times New Roman" w:cs="Calibri"/>
                <w:color w:val="000000"/>
                <w:sz w:val="24"/>
                <w:szCs w:val="24"/>
                <w:lang w:val="pt-BR" w:eastAsia="pt-BR"/>
              </w:rPr>
              <w:t xml:space="preserve">, corantes, aditivos 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selo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98C21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22,13 </w:t>
            </w:r>
          </w:p>
        </w:tc>
      </w:tr>
      <w:tr w:rsidR="00896C43" w:rsidRPr="00896C43" w14:paraId="7A20513C"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CE405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62</w:t>
            </w:r>
          </w:p>
        </w:tc>
        <w:tc>
          <w:tcPr>
            <w:tcW w:w="640" w:type="dxa"/>
            <w:tcBorders>
              <w:top w:val="nil"/>
              <w:left w:val="single" w:sz="8" w:space="0" w:color="000000"/>
              <w:bottom w:val="single" w:sz="8" w:space="0" w:color="000000"/>
              <w:right w:val="nil"/>
            </w:tcBorders>
            <w:shd w:val="clear" w:color="000000" w:fill="FFFFFF"/>
            <w:vAlign w:val="center"/>
            <w:hideMark/>
          </w:tcPr>
          <w:p w14:paraId="32A6611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33E68FF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F2E82F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Marca Texto, COR LARANJA, não toxica, ponta de polipropileno opaco, não toxico. </w:t>
            </w:r>
            <w:proofErr w:type="spellStart"/>
            <w:r w:rsidRPr="00896C43">
              <w:rPr>
                <w:rFonts w:eastAsia="Times New Roman" w:cs="Calibri"/>
                <w:color w:val="000000"/>
                <w:sz w:val="24"/>
                <w:szCs w:val="24"/>
                <w:lang w:val="pt-BR" w:eastAsia="pt-BR"/>
              </w:rPr>
              <w:t>Comp</w:t>
            </w:r>
            <w:proofErr w:type="spellEnd"/>
            <w:r w:rsidRPr="00896C43">
              <w:rPr>
                <w:rFonts w:eastAsia="Times New Roman" w:cs="Calibri"/>
                <w:color w:val="000000"/>
                <w:sz w:val="24"/>
                <w:szCs w:val="24"/>
                <w:lang w:val="pt-BR" w:eastAsia="pt-BR"/>
              </w:rPr>
              <w:t xml:space="preserve">: Resinas </w:t>
            </w:r>
            <w:proofErr w:type="spellStart"/>
            <w:r w:rsidRPr="00896C43">
              <w:rPr>
                <w:rFonts w:eastAsia="Times New Roman" w:cs="Calibri"/>
                <w:color w:val="000000"/>
                <w:sz w:val="24"/>
                <w:szCs w:val="24"/>
                <w:lang w:val="pt-BR" w:eastAsia="pt-BR"/>
              </w:rPr>
              <w:t>termoplaticas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gramStart"/>
            <w:r w:rsidRPr="00896C43">
              <w:rPr>
                <w:rFonts w:eastAsia="Times New Roman" w:cs="Calibri"/>
                <w:color w:val="000000"/>
                <w:sz w:val="24"/>
                <w:szCs w:val="24"/>
                <w:lang w:val="pt-BR" w:eastAsia="pt-BR"/>
              </w:rPr>
              <w:t>agua</w:t>
            </w:r>
            <w:proofErr w:type="gramEnd"/>
            <w:r w:rsidRPr="00896C43">
              <w:rPr>
                <w:rFonts w:eastAsia="Times New Roman" w:cs="Calibri"/>
                <w:color w:val="000000"/>
                <w:sz w:val="24"/>
                <w:szCs w:val="24"/>
                <w:lang w:val="pt-BR" w:eastAsia="pt-BR"/>
              </w:rPr>
              <w:t xml:space="preserve">, corantes, aditivos 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selo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36E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33,73 </w:t>
            </w:r>
          </w:p>
        </w:tc>
      </w:tr>
      <w:tr w:rsidR="00896C43" w:rsidRPr="00896C43" w14:paraId="6EF1AA3B"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4D96D7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63</w:t>
            </w:r>
          </w:p>
        </w:tc>
        <w:tc>
          <w:tcPr>
            <w:tcW w:w="640" w:type="dxa"/>
            <w:tcBorders>
              <w:top w:val="nil"/>
              <w:left w:val="single" w:sz="8" w:space="0" w:color="000000"/>
              <w:bottom w:val="single" w:sz="8" w:space="0" w:color="000000"/>
              <w:right w:val="nil"/>
            </w:tcBorders>
            <w:shd w:val="clear" w:color="000000" w:fill="FFFFFF"/>
            <w:vAlign w:val="center"/>
            <w:hideMark/>
          </w:tcPr>
          <w:p w14:paraId="64498C6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749C364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7DAA94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Marca Texto, COR ROSA, não toxica, ponta de polipropileno opaco, não toxico. </w:t>
            </w:r>
            <w:proofErr w:type="spellStart"/>
            <w:r w:rsidRPr="00896C43">
              <w:rPr>
                <w:rFonts w:eastAsia="Times New Roman" w:cs="Calibri"/>
                <w:color w:val="000000"/>
                <w:sz w:val="24"/>
                <w:szCs w:val="24"/>
                <w:lang w:val="pt-BR" w:eastAsia="pt-BR"/>
              </w:rPr>
              <w:t>Comp</w:t>
            </w:r>
            <w:proofErr w:type="spellEnd"/>
            <w:r w:rsidRPr="00896C43">
              <w:rPr>
                <w:rFonts w:eastAsia="Times New Roman" w:cs="Calibri"/>
                <w:color w:val="000000"/>
                <w:sz w:val="24"/>
                <w:szCs w:val="24"/>
                <w:lang w:val="pt-BR" w:eastAsia="pt-BR"/>
              </w:rPr>
              <w:t xml:space="preserve">: Resinas </w:t>
            </w:r>
            <w:proofErr w:type="spellStart"/>
            <w:r w:rsidRPr="00896C43">
              <w:rPr>
                <w:rFonts w:eastAsia="Times New Roman" w:cs="Calibri"/>
                <w:color w:val="000000"/>
                <w:sz w:val="24"/>
                <w:szCs w:val="24"/>
                <w:lang w:val="pt-BR" w:eastAsia="pt-BR"/>
              </w:rPr>
              <w:t>termoplaticas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gramStart"/>
            <w:r w:rsidRPr="00896C43">
              <w:rPr>
                <w:rFonts w:eastAsia="Times New Roman" w:cs="Calibri"/>
                <w:color w:val="000000"/>
                <w:sz w:val="24"/>
                <w:szCs w:val="24"/>
                <w:lang w:val="pt-BR" w:eastAsia="pt-BR"/>
              </w:rPr>
              <w:t>agua</w:t>
            </w:r>
            <w:proofErr w:type="gramEnd"/>
            <w:r w:rsidRPr="00896C43">
              <w:rPr>
                <w:rFonts w:eastAsia="Times New Roman" w:cs="Calibri"/>
                <w:color w:val="000000"/>
                <w:sz w:val="24"/>
                <w:szCs w:val="24"/>
                <w:lang w:val="pt-BR" w:eastAsia="pt-BR"/>
              </w:rPr>
              <w:t xml:space="preserve">, corantes, aditivos 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selo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9D6CF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23,10 </w:t>
            </w:r>
          </w:p>
        </w:tc>
      </w:tr>
      <w:tr w:rsidR="00896C43" w:rsidRPr="00896C43" w14:paraId="6F802932"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81C8F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64</w:t>
            </w:r>
          </w:p>
        </w:tc>
        <w:tc>
          <w:tcPr>
            <w:tcW w:w="640" w:type="dxa"/>
            <w:tcBorders>
              <w:top w:val="nil"/>
              <w:left w:val="single" w:sz="8" w:space="0" w:color="000000"/>
              <w:bottom w:val="single" w:sz="8" w:space="0" w:color="000000"/>
              <w:right w:val="nil"/>
            </w:tcBorders>
            <w:shd w:val="clear" w:color="000000" w:fill="FFFFFF"/>
            <w:vAlign w:val="center"/>
            <w:hideMark/>
          </w:tcPr>
          <w:p w14:paraId="0AA9864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59</w:t>
            </w:r>
          </w:p>
        </w:tc>
        <w:tc>
          <w:tcPr>
            <w:tcW w:w="1026" w:type="dxa"/>
            <w:tcBorders>
              <w:top w:val="nil"/>
              <w:left w:val="single" w:sz="8" w:space="0" w:color="000000"/>
              <w:bottom w:val="single" w:sz="8" w:space="0" w:color="000000"/>
              <w:right w:val="nil"/>
            </w:tcBorders>
            <w:shd w:val="clear" w:color="000000" w:fill="FFFFFF"/>
            <w:vAlign w:val="center"/>
            <w:hideMark/>
          </w:tcPr>
          <w:p w14:paraId="2490F2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7A13AF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Marca Texto, COR VERDE, não toxica, ponta de polipropileno opaco, não toxico. </w:t>
            </w:r>
            <w:proofErr w:type="spellStart"/>
            <w:r w:rsidRPr="00896C43">
              <w:rPr>
                <w:rFonts w:eastAsia="Times New Roman" w:cs="Calibri"/>
                <w:color w:val="000000"/>
                <w:sz w:val="24"/>
                <w:szCs w:val="24"/>
                <w:lang w:val="pt-BR" w:eastAsia="pt-BR"/>
              </w:rPr>
              <w:t>Comp</w:t>
            </w:r>
            <w:proofErr w:type="spellEnd"/>
            <w:r w:rsidRPr="00896C43">
              <w:rPr>
                <w:rFonts w:eastAsia="Times New Roman" w:cs="Calibri"/>
                <w:color w:val="000000"/>
                <w:sz w:val="24"/>
                <w:szCs w:val="24"/>
                <w:lang w:val="pt-BR" w:eastAsia="pt-BR"/>
              </w:rPr>
              <w:t xml:space="preserve">: Resinas </w:t>
            </w:r>
            <w:proofErr w:type="spellStart"/>
            <w:r w:rsidRPr="00896C43">
              <w:rPr>
                <w:rFonts w:eastAsia="Times New Roman" w:cs="Calibri"/>
                <w:color w:val="000000"/>
                <w:sz w:val="24"/>
                <w:szCs w:val="24"/>
                <w:lang w:val="pt-BR" w:eastAsia="pt-BR"/>
              </w:rPr>
              <w:t>termoplaticas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gramStart"/>
            <w:r w:rsidRPr="00896C43">
              <w:rPr>
                <w:rFonts w:eastAsia="Times New Roman" w:cs="Calibri"/>
                <w:color w:val="000000"/>
                <w:sz w:val="24"/>
                <w:szCs w:val="24"/>
                <w:lang w:val="pt-BR" w:eastAsia="pt-BR"/>
              </w:rPr>
              <w:t>agua</w:t>
            </w:r>
            <w:proofErr w:type="gramEnd"/>
            <w:r w:rsidRPr="00896C43">
              <w:rPr>
                <w:rFonts w:eastAsia="Times New Roman" w:cs="Calibri"/>
                <w:color w:val="000000"/>
                <w:sz w:val="24"/>
                <w:szCs w:val="24"/>
                <w:lang w:val="pt-BR" w:eastAsia="pt-BR"/>
              </w:rPr>
              <w:t xml:space="preserve">, corantes, aditivos 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selo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0532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23,10 </w:t>
            </w:r>
          </w:p>
        </w:tc>
      </w:tr>
      <w:tr w:rsidR="00896C43" w:rsidRPr="00896C43" w14:paraId="1FBB0F7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2B956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65</w:t>
            </w:r>
          </w:p>
        </w:tc>
        <w:tc>
          <w:tcPr>
            <w:tcW w:w="640" w:type="dxa"/>
            <w:tcBorders>
              <w:top w:val="nil"/>
              <w:left w:val="single" w:sz="8" w:space="0" w:color="000000"/>
              <w:bottom w:val="single" w:sz="8" w:space="0" w:color="000000"/>
              <w:right w:val="nil"/>
            </w:tcBorders>
            <w:shd w:val="clear" w:color="000000" w:fill="FFFFFF"/>
            <w:vAlign w:val="center"/>
            <w:hideMark/>
          </w:tcPr>
          <w:p w14:paraId="3B48B45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96</w:t>
            </w:r>
          </w:p>
        </w:tc>
        <w:tc>
          <w:tcPr>
            <w:tcW w:w="1026" w:type="dxa"/>
            <w:tcBorders>
              <w:top w:val="nil"/>
              <w:left w:val="single" w:sz="8" w:space="0" w:color="000000"/>
              <w:bottom w:val="single" w:sz="8" w:space="0" w:color="000000"/>
              <w:right w:val="nil"/>
            </w:tcBorders>
            <w:shd w:val="clear" w:color="000000" w:fill="FFFFFF"/>
            <w:vAlign w:val="center"/>
            <w:hideMark/>
          </w:tcPr>
          <w:p w14:paraId="6F3C2DB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2B204A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Caneta permanente para CD - caixa com 10 unidades, na cor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9E97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39,93 </w:t>
            </w:r>
          </w:p>
        </w:tc>
      </w:tr>
      <w:tr w:rsidR="00896C43" w:rsidRPr="00896C43" w14:paraId="5A0C8F1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64CAF2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66</w:t>
            </w:r>
          </w:p>
        </w:tc>
        <w:tc>
          <w:tcPr>
            <w:tcW w:w="640" w:type="dxa"/>
            <w:tcBorders>
              <w:top w:val="nil"/>
              <w:left w:val="single" w:sz="8" w:space="0" w:color="000000"/>
              <w:bottom w:val="single" w:sz="8" w:space="0" w:color="000000"/>
              <w:right w:val="nil"/>
            </w:tcBorders>
            <w:shd w:val="clear" w:color="000000" w:fill="FFFFFF"/>
            <w:vAlign w:val="center"/>
            <w:hideMark/>
          </w:tcPr>
          <w:p w14:paraId="26E764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96</w:t>
            </w:r>
          </w:p>
        </w:tc>
        <w:tc>
          <w:tcPr>
            <w:tcW w:w="1026" w:type="dxa"/>
            <w:tcBorders>
              <w:top w:val="nil"/>
              <w:left w:val="single" w:sz="8" w:space="0" w:color="000000"/>
              <w:bottom w:val="single" w:sz="8" w:space="0" w:color="000000"/>
              <w:right w:val="nil"/>
            </w:tcBorders>
            <w:shd w:val="clear" w:color="000000" w:fill="FFFFFF"/>
            <w:vAlign w:val="center"/>
            <w:hideMark/>
          </w:tcPr>
          <w:p w14:paraId="160B12B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1DA5EE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Caneta permanente para CD - caixa com 10 unidades, na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7D55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39,93 </w:t>
            </w:r>
          </w:p>
        </w:tc>
      </w:tr>
      <w:tr w:rsidR="00896C43" w:rsidRPr="00896C43" w14:paraId="551A3528"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ED956D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67</w:t>
            </w:r>
          </w:p>
        </w:tc>
        <w:tc>
          <w:tcPr>
            <w:tcW w:w="640" w:type="dxa"/>
            <w:tcBorders>
              <w:top w:val="nil"/>
              <w:left w:val="single" w:sz="8" w:space="0" w:color="000000"/>
              <w:bottom w:val="single" w:sz="8" w:space="0" w:color="000000"/>
              <w:right w:val="nil"/>
            </w:tcBorders>
            <w:shd w:val="clear" w:color="000000" w:fill="FFFFFF"/>
            <w:vAlign w:val="center"/>
            <w:hideMark/>
          </w:tcPr>
          <w:p w14:paraId="62E563E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153566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C9E02C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Caneta permanente para CD - caixa com 10 unidades, na cor vermelho.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DE31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39,93 </w:t>
            </w:r>
          </w:p>
        </w:tc>
      </w:tr>
      <w:tr w:rsidR="00896C43" w:rsidRPr="00896C43" w14:paraId="21C2105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9761F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68</w:t>
            </w:r>
          </w:p>
        </w:tc>
        <w:tc>
          <w:tcPr>
            <w:tcW w:w="640" w:type="dxa"/>
            <w:tcBorders>
              <w:top w:val="nil"/>
              <w:left w:val="single" w:sz="8" w:space="0" w:color="000000"/>
              <w:bottom w:val="single" w:sz="8" w:space="0" w:color="000000"/>
              <w:right w:val="nil"/>
            </w:tcBorders>
            <w:shd w:val="clear" w:color="000000" w:fill="FFFFFF"/>
            <w:vAlign w:val="center"/>
            <w:hideMark/>
          </w:tcPr>
          <w:p w14:paraId="73B517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055F01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8D68460" w14:textId="77777777" w:rsidR="00896C43" w:rsidRPr="00896C43" w:rsidRDefault="00896C43" w:rsidP="00F47CA0">
            <w:pPr>
              <w:widowControl/>
              <w:autoSpaceDE/>
              <w:autoSpaceDN/>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Canetina</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hidrografica</w:t>
            </w:r>
            <w:proofErr w:type="spellEnd"/>
            <w:r w:rsidRPr="00896C43">
              <w:rPr>
                <w:rFonts w:eastAsia="Times New Roman" w:cs="Calibri"/>
                <w:color w:val="000000"/>
                <w:sz w:val="24"/>
                <w:szCs w:val="24"/>
                <w:lang w:val="pt-BR" w:eastAsia="pt-BR"/>
              </w:rPr>
              <w:t xml:space="preserve">, medindo 15,5mm. 12 cores, ponta média, tampa </w:t>
            </w:r>
            <w:proofErr w:type="spellStart"/>
            <w:r w:rsidRPr="00896C43">
              <w:rPr>
                <w:rFonts w:eastAsia="Times New Roman" w:cs="Calibri"/>
                <w:color w:val="000000"/>
                <w:sz w:val="24"/>
                <w:szCs w:val="24"/>
                <w:lang w:val="pt-BR" w:eastAsia="pt-BR"/>
              </w:rPr>
              <w:t>antiasfixiante</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lavavel</w:t>
            </w:r>
            <w:proofErr w:type="spellEnd"/>
            <w:r w:rsidRPr="00896C43">
              <w:rPr>
                <w:rFonts w:eastAsia="Times New Roman" w:cs="Calibri"/>
                <w:color w:val="000000"/>
                <w:sz w:val="24"/>
                <w:szCs w:val="24"/>
                <w:lang w:val="pt-BR" w:eastAsia="pt-BR"/>
              </w:rPr>
              <w:t xml:space="preserv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Embalagem com 12 canetinhas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126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9,75 </w:t>
            </w:r>
          </w:p>
        </w:tc>
      </w:tr>
      <w:tr w:rsidR="00896C43" w:rsidRPr="00896C43" w14:paraId="50F6D1B9" w14:textId="77777777" w:rsidTr="0023636C">
        <w:trPr>
          <w:trHeight w:val="3180"/>
        </w:trPr>
        <w:tc>
          <w:tcPr>
            <w:tcW w:w="560" w:type="dxa"/>
            <w:tcBorders>
              <w:top w:val="nil"/>
              <w:left w:val="single" w:sz="8" w:space="0" w:color="000000"/>
              <w:bottom w:val="single" w:sz="8" w:space="0" w:color="000000"/>
              <w:right w:val="nil"/>
            </w:tcBorders>
            <w:shd w:val="clear" w:color="auto" w:fill="auto"/>
            <w:vAlign w:val="center"/>
            <w:hideMark/>
          </w:tcPr>
          <w:p w14:paraId="2CF8DB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69</w:t>
            </w:r>
          </w:p>
        </w:tc>
        <w:tc>
          <w:tcPr>
            <w:tcW w:w="640" w:type="dxa"/>
            <w:tcBorders>
              <w:top w:val="nil"/>
              <w:left w:val="single" w:sz="8" w:space="0" w:color="000000"/>
              <w:bottom w:val="single" w:sz="8" w:space="0" w:color="000000"/>
              <w:right w:val="nil"/>
            </w:tcBorders>
            <w:shd w:val="clear" w:color="000000" w:fill="FFFFFF"/>
            <w:vAlign w:val="center"/>
            <w:hideMark/>
          </w:tcPr>
          <w:p w14:paraId="6215224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5FD12A0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ESTOJO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647254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Canetinha, contendo 12 unidades em cores diferentes,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corpo opaco ou brilhante, com a impressão de lavável, com diâmetro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8mm e comprimento de 140mm a tampa e a cada deve ser da mesma cor da escrita, a tampa deve ser ventilada. A barra interna da canetinha deverá possuir constituição uniforme, ser isenta de impurezas, apresentar boa pigmentação, ser macia, com alto poder de cobertura e ser </w:t>
            </w:r>
            <w:proofErr w:type="spellStart"/>
            <w:r w:rsidRPr="00896C43">
              <w:rPr>
                <w:rFonts w:eastAsia="Times New Roman" w:cs="Calibri"/>
                <w:color w:val="000000"/>
                <w:sz w:val="24"/>
                <w:szCs w:val="24"/>
                <w:lang w:val="pt-BR" w:eastAsia="pt-BR"/>
              </w:rPr>
              <w:t>átoxica</w:t>
            </w:r>
            <w:proofErr w:type="spellEnd"/>
            <w:r w:rsidRPr="00896C43">
              <w:rPr>
                <w:rFonts w:eastAsia="Times New Roman" w:cs="Calibri"/>
                <w:color w:val="000000"/>
                <w:sz w:val="24"/>
                <w:szCs w:val="24"/>
                <w:lang w:val="pt-BR" w:eastAsia="pt-BR"/>
              </w:rPr>
              <w:t>. Composição: Resina termoplástica, água, corantes, umectantes. Cada canetinha deve trazer a marco do fabricante e a informação lavável gravada em seu corpo.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6D74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16,18 </w:t>
            </w:r>
          </w:p>
        </w:tc>
      </w:tr>
      <w:tr w:rsidR="00896C43" w:rsidRPr="00896C43" w14:paraId="6641126D"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7D874F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70</w:t>
            </w:r>
          </w:p>
        </w:tc>
        <w:tc>
          <w:tcPr>
            <w:tcW w:w="640" w:type="dxa"/>
            <w:tcBorders>
              <w:top w:val="nil"/>
              <w:left w:val="single" w:sz="8" w:space="0" w:color="000000"/>
              <w:bottom w:val="single" w:sz="8" w:space="0" w:color="000000"/>
              <w:right w:val="nil"/>
            </w:tcBorders>
            <w:shd w:val="clear" w:color="000000" w:fill="FFFFFF"/>
            <w:vAlign w:val="center"/>
            <w:hideMark/>
          </w:tcPr>
          <w:p w14:paraId="360BB12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171</w:t>
            </w:r>
          </w:p>
        </w:tc>
        <w:tc>
          <w:tcPr>
            <w:tcW w:w="1026" w:type="dxa"/>
            <w:tcBorders>
              <w:top w:val="nil"/>
              <w:left w:val="single" w:sz="8" w:space="0" w:color="000000"/>
              <w:bottom w:val="single" w:sz="8" w:space="0" w:color="000000"/>
              <w:right w:val="nil"/>
            </w:tcBorders>
            <w:shd w:val="clear" w:color="000000" w:fill="FFFFFF"/>
            <w:vAlign w:val="center"/>
            <w:hideMark/>
          </w:tcPr>
          <w:p w14:paraId="7998BA7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336BDD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Capa plástica para Encadernação, COR PRETA, de Polipropileno, Formato A4, </w:t>
            </w:r>
            <w:proofErr w:type="gramStart"/>
            <w:r w:rsidRPr="00896C43">
              <w:rPr>
                <w:rFonts w:eastAsia="Times New Roman" w:cs="Calibri"/>
                <w:color w:val="000000"/>
                <w:sz w:val="24"/>
                <w:szCs w:val="24"/>
                <w:lang w:val="pt-BR" w:eastAsia="pt-BR"/>
              </w:rPr>
              <w:t>Medindo</w:t>
            </w:r>
            <w:proofErr w:type="gramEnd"/>
            <w:r w:rsidRPr="00896C43">
              <w:rPr>
                <w:rFonts w:eastAsia="Times New Roman" w:cs="Calibri"/>
                <w:color w:val="000000"/>
                <w:sz w:val="24"/>
                <w:szCs w:val="24"/>
                <w:lang w:val="pt-BR" w:eastAsia="pt-BR"/>
              </w:rPr>
              <w:t xml:space="preserve"> 210 x 297mm.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D29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22,45 </w:t>
            </w:r>
          </w:p>
        </w:tc>
      </w:tr>
      <w:tr w:rsidR="00896C43" w:rsidRPr="00896C43" w14:paraId="21D73A80"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96CD3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71</w:t>
            </w:r>
          </w:p>
        </w:tc>
        <w:tc>
          <w:tcPr>
            <w:tcW w:w="640" w:type="dxa"/>
            <w:tcBorders>
              <w:top w:val="nil"/>
              <w:left w:val="single" w:sz="8" w:space="0" w:color="000000"/>
              <w:bottom w:val="single" w:sz="8" w:space="0" w:color="000000"/>
              <w:right w:val="nil"/>
            </w:tcBorders>
            <w:shd w:val="clear" w:color="000000" w:fill="FFFFFF"/>
            <w:vAlign w:val="center"/>
            <w:hideMark/>
          </w:tcPr>
          <w:p w14:paraId="0F06A1D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172</w:t>
            </w:r>
          </w:p>
        </w:tc>
        <w:tc>
          <w:tcPr>
            <w:tcW w:w="1026" w:type="dxa"/>
            <w:tcBorders>
              <w:top w:val="nil"/>
              <w:left w:val="single" w:sz="8" w:space="0" w:color="000000"/>
              <w:bottom w:val="single" w:sz="8" w:space="0" w:color="000000"/>
              <w:right w:val="nil"/>
            </w:tcBorders>
            <w:shd w:val="clear" w:color="000000" w:fill="FFFFFF"/>
            <w:vAlign w:val="center"/>
            <w:hideMark/>
          </w:tcPr>
          <w:p w14:paraId="0C7B6F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66AA22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Capa </w:t>
            </w:r>
            <w:proofErr w:type="spellStart"/>
            <w:r w:rsidRPr="00896C43">
              <w:rPr>
                <w:rFonts w:eastAsia="Times New Roman" w:cs="Calibri"/>
                <w:color w:val="000000"/>
                <w:sz w:val="24"/>
                <w:szCs w:val="24"/>
                <w:lang w:val="pt-BR" w:eastAsia="pt-BR"/>
              </w:rPr>
              <w:t>plastica</w:t>
            </w:r>
            <w:proofErr w:type="spellEnd"/>
            <w:r w:rsidRPr="00896C43">
              <w:rPr>
                <w:rFonts w:eastAsia="Times New Roman" w:cs="Calibri"/>
                <w:color w:val="000000"/>
                <w:sz w:val="24"/>
                <w:szCs w:val="24"/>
                <w:lang w:val="pt-BR" w:eastAsia="pt-BR"/>
              </w:rPr>
              <w:t xml:space="preserve"> para Encadernação, Transparente, de polipropileno, formato A4, medindo 210 x 297mm.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BE5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25,30 </w:t>
            </w:r>
          </w:p>
        </w:tc>
      </w:tr>
      <w:tr w:rsidR="00896C43" w:rsidRPr="00896C43" w14:paraId="5E765929"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8EC024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72</w:t>
            </w:r>
          </w:p>
        </w:tc>
        <w:tc>
          <w:tcPr>
            <w:tcW w:w="640" w:type="dxa"/>
            <w:tcBorders>
              <w:top w:val="nil"/>
              <w:left w:val="single" w:sz="8" w:space="0" w:color="000000"/>
              <w:bottom w:val="single" w:sz="8" w:space="0" w:color="000000"/>
              <w:right w:val="nil"/>
            </w:tcBorders>
            <w:shd w:val="clear" w:color="000000" w:fill="FFFFFF"/>
            <w:vAlign w:val="center"/>
            <w:hideMark/>
          </w:tcPr>
          <w:p w14:paraId="712096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0A45AF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E62263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Carimbo Datador. (Dia/Mês/Ano)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60C3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30,47 </w:t>
            </w:r>
          </w:p>
        </w:tc>
      </w:tr>
      <w:tr w:rsidR="00896C43" w:rsidRPr="00896C43" w14:paraId="4DDBB3CA"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D475B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73</w:t>
            </w:r>
          </w:p>
        </w:tc>
        <w:tc>
          <w:tcPr>
            <w:tcW w:w="640" w:type="dxa"/>
            <w:tcBorders>
              <w:top w:val="nil"/>
              <w:left w:val="single" w:sz="8" w:space="0" w:color="000000"/>
              <w:bottom w:val="single" w:sz="8" w:space="0" w:color="000000"/>
              <w:right w:val="nil"/>
            </w:tcBorders>
            <w:shd w:val="clear" w:color="000000" w:fill="FFFFFF"/>
            <w:vAlign w:val="center"/>
            <w:hideMark/>
          </w:tcPr>
          <w:p w14:paraId="358398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154</w:t>
            </w:r>
          </w:p>
        </w:tc>
        <w:tc>
          <w:tcPr>
            <w:tcW w:w="1026" w:type="dxa"/>
            <w:tcBorders>
              <w:top w:val="nil"/>
              <w:left w:val="single" w:sz="8" w:space="0" w:color="000000"/>
              <w:bottom w:val="single" w:sz="8" w:space="0" w:color="000000"/>
              <w:right w:val="nil"/>
            </w:tcBorders>
            <w:shd w:val="clear" w:color="000000" w:fill="FFFFFF"/>
            <w:vAlign w:val="center"/>
            <w:hideMark/>
          </w:tcPr>
          <w:p w14:paraId="146C74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FC5D24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Cavalete flip-</w:t>
            </w:r>
            <w:proofErr w:type="spellStart"/>
            <w:r w:rsidRPr="00896C43">
              <w:rPr>
                <w:rFonts w:eastAsia="Times New Roman" w:cs="Calibri"/>
                <w:color w:val="000000"/>
                <w:sz w:val="24"/>
                <w:szCs w:val="24"/>
                <w:lang w:val="pt-BR" w:eastAsia="pt-BR"/>
              </w:rPr>
              <w:t>chart</w:t>
            </w:r>
            <w:proofErr w:type="spellEnd"/>
            <w:r w:rsidRPr="00896C43">
              <w:rPr>
                <w:rFonts w:eastAsia="Times New Roman" w:cs="Calibri"/>
                <w:color w:val="000000"/>
                <w:sz w:val="24"/>
                <w:szCs w:val="24"/>
                <w:lang w:val="pt-BR" w:eastAsia="pt-BR"/>
              </w:rPr>
              <w:t xml:space="preserve"> em madeira </w:t>
            </w:r>
            <w:proofErr w:type="spellStart"/>
            <w:r w:rsidRPr="00896C43">
              <w:rPr>
                <w:rFonts w:eastAsia="Times New Roman" w:cs="Calibri"/>
                <w:color w:val="000000"/>
                <w:sz w:val="24"/>
                <w:szCs w:val="24"/>
                <w:lang w:val="pt-BR" w:eastAsia="pt-BR"/>
              </w:rPr>
              <w:t>duratex</w:t>
            </w:r>
            <w:proofErr w:type="spellEnd"/>
            <w:r w:rsidRPr="00896C43">
              <w:rPr>
                <w:rFonts w:eastAsia="Times New Roman" w:cs="Calibri"/>
                <w:color w:val="000000"/>
                <w:sz w:val="24"/>
                <w:szCs w:val="24"/>
                <w:lang w:val="pt-BR" w:eastAsia="pt-BR"/>
              </w:rPr>
              <w:t xml:space="preserve"> - Fabricado com madeira maciça e pés com apoio e suporte para apoio de tela em madeira Altura total do produto 1.70 metros, chapa de </w:t>
            </w:r>
            <w:proofErr w:type="spellStart"/>
            <w:r w:rsidRPr="00896C43">
              <w:rPr>
                <w:rFonts w:eastAsia="Times New Roman" w:cs="Calibri"/>
                <w:color w:val="000000"/>
                <w:sz w:val="24"/>
                <w:szCs w:val="24"/>
                <w:lang w:val="pt-BR" w:eastAsia="pt-BR"/>
              </w:rPr>
              <w:t>durtex</w:t>
            </w:r>
            <w:proofErr w:type="spellEnd"/>
            <w:r w:rsidRPr="00896C43">
              <w:rPr>
                <w:rFonts w:eastAsia="Times New Roman" w:cs="Calibri"/>
                <w:color w:val="000000"/>
                <w:sz w:val="24"/>
                <w:szCs w:val="24"/>
                <w:lang w:val="pt-BR" w:eastAsia="pt-BR"/>
              </w:rPr>
              <w:t xml:space="preserve"> (local onde fixa a folha) 90x60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2143D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123,13 </w:t>
            </w:r>
          </w:p>
        </w:tc>
      </w:tr>
      <w:tr w:rsidR="00896C43" w:rsidRPr="00896C43" w14:paraId="5B26A973"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008D38F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74</w:t>
            </w:r>
          </w:p>
        </w:tc>
        <w:tc>
          <w:tcPr>
            <w:tcW w:w="640" w:type="dxa"/>
            <w:tcBorders>
              <w:top w:val="nil"/>
              <w:left w:val="single" w:sz="8" w:space="0" w:color="000000"/>
              <w:bottom w:val="single" w:sz="8" w:space="0" w:color="000000"/>
              <w:right w:val="nil"/>
            </w:tcBorders>
            <w:shd w:val="clear" w:color="000000" w:fill="FFFFFF"/>
            <w:vAlign w:val="center"/>
            <w:hideMark/>
          </w:tcPr>
          <w:p w14:paraId="44CECA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4C2A0D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44CE0D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Cesto de lixo em papelão prensado para escritório, com aros cromados ou com pintura metálica na base e no topo, na cor preta, sem tampa, medindo 250 mm de diâmetro na base e 250 mm de diâmetro no topo e 250 mm de altura, podendo essas medidas variar em até 50 mm para mais ou para menos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B90B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33,40 </w:t>
            </w:r>
          </w:p>
        </w:tc>
      </w:tr>
      <w:tr w:rsidR="00896C43" w:rsidRPr="00896C43" w14:paraId="2AE915F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53F7D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640" w:type="dxa"/>
            <w:tcBorders>
              <w:top w:val="nil"/>
              <w:left w:val="single" w:sz="8" w:space="0" w:color="000000"/>
              <w:bottom w:val="single" w:sz="8" w:space="0" w:color="000000"/>
              <w:right w:val="nil"/>
            </w:tcBorders>
            <w:shd w:val="clear" w:color="000000" w:fill="FFFFFF"/>
            <w:vAlign w:val="center"/>
            <w:hideMark/>
          </w:tcPr>
          <w:p w14:paraId="1FB74C6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55FB5D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73117B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Chaveiro Plástico com etiqueta para identificação, </w:t>
            </w:r>
            <w:proofErr w:type="gramStart"/>
            <w:r w:rsidRPr="00896C43">
              <w:rPr>
                <w:rFonts w:eastAsia="Times New Roman" w:cs="Calibri"/>
                <w:color w:val="000000"/>
                <w:sz w:val="24"/>
                <w:szCs w:val="24"/>
                <w:lang w:val="pt-BR" w:eastAsia="pt-BR"/>
              </w:rPr>
              <w:t>Organizado</w:t>
            </w:r>
            <w:proofErr w:type="gramEnd"/>
            <w:r w:rsidRPr="00896C43">
              <w:rPr>
                <w:rFonts w:eastAsia="Times New Roman" w:cs="Calibri"/>
                <w:color w:val="000000"/>
                <w:sz w:val="24"/>
                <w:szCs w:val="24"/>
                <w:lang w:val="pt-BR" w:eastAsia="pt-BR"/>
              </w:rPr>
              <w:t xml:space="preserve"> de Chaves. Cores Sortidas. Embalagem com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6818C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69,12 </w:t>
            </w:r>
          </w:p>
        </w:tc>
      </w:tr>
      <w:tr w:rsidR="00896C43" w:rsidRPr="00896C43" w14:paraId="7A1DF78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AFCD56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76</w:t>
            </w:r>
          </w:p>
        </w:tc>
        <w:tc>
          <w:tcPr>
            <w:tcW w:w="640" w:type="dxa"/>
            <w:tcBorders>
              <w:top w:val="nil"/>
              <w:left w:val="single" w:sz="8" w:space="0" w:color="000000"/>
              <w:bottom w:val="single" w:sz="8" w:space="0" w:color="000000"/>
              <w:right w:val="nil"/>
            </w:tcBorders>
            <w:shd w:val="clear" w:color="000000" w:fill="FFFFFF"/>
            <w:vAlign w:val="center"/>
            <w:hideMark/>
          </w:tcPr>
          <w:p w14:paraId="609402D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293D1EC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8D2DF7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Claviculário - Armário Porta Chaves. Capacidade para 90 chaves.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36E8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472,33 </w:t>
            </w:r>
          </w:p>
        </w:tc>
      </w:tr>
      <w:tr w:rsidR="00896C43" w:rsidRPr="00896C43" w14:paraId="4B92FBEB"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AAD7F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77</w:t>
            </w:r>
          </w:p>
        </w:tc>
        <w:tc>
          <w:tcPr>
            <w:tcW w:w="640" w:type="dxa"/>
            <w:tcBorders>
              <w:top w:val="nil"/>
              <w:left w:val="single" w:sz="8" w:space="0" w:color="000000"/>
              <w:bottom w:val="single" w:sz="8" w:space="0" w:color="000000"/>
              <w:right w:val="nil"/>
            </w:tcBorders>
            <w:shd w:val="clear" w:color="000000" w:fill="FFFFFF"/>
            <w:vAlign w:val="center"/>
            <w:hideMark/>
          </w:tcPr>
          <w:p w14:paraId="1CF7EE0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147</w:t>
            </w:r>
          </w:p>
        </w:tc>
        <w:tc>
          <w:tcPr>
            <w:tcW w:w="1026" w:type="dxa"/>
            <w:tcBorders>
              <w:top w:val="nil"/>
              <w:left w:val="single" w:sz="8" w:space="0" w:color="000000"/>
              <w:bottom w:val="single" w:sz="8" w:space="0" w:color="000000"/>
              <w:right w:val="nil"/>
            </w:tcBorders>
            <w:shd w:val="clear" w:color="000000" w:fill="FFFFFF"/>
            <w:vAlign w:val="center"/>
            <w:hideMark/>
          </w:tcPr>
          <w:p w14:paraId="6E726C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6C62ABB"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1/0,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620B7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10,17 </w:t>
            </w:r>
          </w:p>
        </w:tc>
      </w:tr>
      <w:tr w:rsidR="00896C43" w:rsidRPr="00896C43" w14:paraId="01421C6E"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0D7380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78</w:t>
            </w:r>
          </w:p>
        </w:tc>
        <w:tc>
          <w:tcPr>
            <w:tcW w:w="640" w:type="dxa"/>
            <w:tcBorders>
              <w:top w:val="nil"/>
              <w:left w:val="single" w:sz="8" w:space="0" w:color="000000"/>
              <w:bottom w:val="single" w:sz="8" w:space="0" w:color="000000"/>
              <w:right w:val="nil"/>
            </w:tcBorders>
            <w:shd w:val="clear" w:color="000000" w:fill="FFFFFF"/>
            <w:vAlign w:val="center"/>
            <w:hideMark/>
          </w:tcPr>
          <w:p w14:paraId="3B8DD76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2620</w:t>
            </w:r>
          </w:p>
        </w:tc>
        <w:tc>
          <w:tcPr>
            <w:tcW w:w="1026" w:type="dxa"/>
            <w:tcBorders>
              <w:top w:val="nil"/>
              <w:left w:val="single" w:sz="8" w:space="0" w:color="000000"/>
              <w:bottom w:val="single" w:sz="8" w:space="0" w:color="000000"/>
              <w:right w:val="nil"/>
            </w:tcBorders>
            <w:shd w:val="clear" w:color="000000" w:fill="FFFFFF"/>
            <w:vAlign w:val="center"/>
            <w:hideMark/>
          </w:tcPr>
          <w:p w14:paraId="4B8CBF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18F868D"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2/0,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29C19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15,15 </w:t>
            </w:r>
          </w:p>
        </w:tc>
      </w:tr>
      <w:tr w:rsidR="00896C43" w:rsidRPr="00896C43" w14:paraId="036A94E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0494EF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79</w:t>
            </w:r>
          </w:p>
        </w:tc>
        <w:tc>
          <w:tcPr>
            <w:tcW w:w="640" w:type="dxa"/>
            <w:tcBorders>
              <w:top w:val="nil"/>
              <w:left w:val="single" w:sz="8" w:space="0" w:color="000000"/>
              <w:bottom w:val="single" w:sz="8" w:space="0" w:color="000000"/>
              <w:right w:val="nil"/>
            </w:tcBorders>
            <w:shd w:val="clear" w:color="000000" w:fill="FFFFFF"/>
            <w:vAlign w:val="center"/>
            <w:hideMark/>
          </w:tcPr>
          <w:p w14:paraId="77687E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2398</w:t>
            </w:r>
          </w:p>
        </w:tc>
        <w:tc>
          <w:tcPr>
            <w:tcW w:w="1026" w:type="dxa"/>
            <w:tcBorders>
              <w:top w:val="nil"/>
              <w:left w:val="single" w:sz="8" w:space="0" w:color="000000"/>
              <w:bottom w:val="single" w:sz="8" w:space="0" w:color="000000"/>
              <w:right w:val="nil"/>
            </w:tcBorders>
            <w:shd w:val="clear" w:color="000000" w:fill="FFFFFF"/>
            <w:vAlign w:val="center"/>
            <w:hideMark/>
          </w:tcPr>
          <w:p w14:paraId="7ED669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2974F58"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3/0,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BA73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15,20 </w:t>
            </w:r>
          </w:p>
        </w:tc>
      </w:tr>
      <w:tr w:rsidR="00896C43" w:rsidRPr="00896C43" w14:paraId="44C465D9"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ADEB3B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80</w:t>
            </w:r>
          </w:p>
        </w:tc>
        <w:tc>
          <w:tcPr>
            <w:tcW w:w="640" w:type="dxa"/>
            <w:tcBorders>
              <w:top w:val="nil"/>
              <w:left w:val="single" w:sz="8" w:space="0" w:color="000000"/>
              <w:bottom w:val="single" w:sz="8" w:space="0" w:color="000000"/>
              <w:right w:val="nil"/>
            </w:tcBorders>
            <w:shd w:val="clear" w:color="000000" w:fill="FFFFFF"/>
            <w:vAlign w:val="center"/>
            <w:hideMark/>
          </w:tcPr>
          <w:p w14:paraId="3CA03E0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253</w:t>
            </w:r>
          </w:p>
        </w:tc>
        <w:tc>
          <w:tcPr>
            <w:tcW w:w="1026" w:type="dxa"/>
            <w:tcBorders>
              <w:top w:val="nil"/>
              <w:left w:val="single" w:sz="8" w:space="0" w:color="000000"/>
              <w:bottom w:val="single" w:sz="8" w:space="0" w:color="000000"/>
              <w:right w:val="nil"/>
            </w:tcBorders>
            <w:shd w:val="clear" w:color="000000" w:fill="FFFFFF"/>
            <w:vAlign w:val="center"/>
            <w:hideMark/>
          </w:tcPr>
          <w:p w14:paraId="6A7788B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6C6062B"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4/0,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75FF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15,20 </w:t>
            </w:r>
          </w:p>
        </w:tc>
      </w:tr>
      <w:tr w:rsidR="00896C43" w:rsidRPr="00896C43" w14:paraId="3D0E3B51"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D8405B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81</w:t>
            </w:r>
          </w:p>
        </w:tc>
        <w:tc>
          <w:tcPr>
            <w:tcW w:w="640" w:type="dxa"/>
            <w:tcBorders>
              <w:top w:val="nil"/>
              <w:left w:val="single" w:sz="8" w:space="0" w:color="000000"/>
              <w:bottom w:val="single" w:sz="8" w:space="0" w:color="000000"/>
              <w:right w:val="nil"/>
            </w:tcBorders>
            <w:shd w:val="clear" w:color="000000" w:fill="FFFFFF"/>
            <w:vAlign w:val="center"/>
            <w:hideMark/>
          </w:tcPr>
          <w:p w14:paraId="0CDBBC5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98</w:t>
            </w:r>
          </w:p>
        </w:tc>
        <w:tc>
          <w:tcPr>
            <w:tcW w:w="1026" w:type="dxa"/>
            <w:tcBorders>
              <w:top w:val="nil"/>
              <w:left w:val="single" w:sz="8" w:space="0" w:color="000000"/>
              <w:bottom w:val="single" w:sz="8" w:space="0" w:color="000000"/>
              <w:right w:val="nil"/>
            </w:tcBorders>
            <w:shd w:val="clear" w:color="000000" w:fill="FFFFFF"/>
            <w:vAlign w:val="center"/>
            <w:hideMark/>
          </w:tcPr>
          <w:p w14:paraId="64D5D3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A1E3EFD"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5/0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636A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23,70 </w:t>
            </w:r>
          </w:p>
        </w:tc>
      </w:tr>
      <w:tr w:rsidR="00896C43" w:rsidRPr="00896C43" w14:paraId="5C1C4D1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606676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82</w:t>
            </w:r>
          </w:p>
        </w:tc>
        <w:tc>
          <w:tcPr>
            <w:tcW w:w="640" w:type="dxa"/>
            <w:tcBorders>
              <w:top w:val="nil"/>
              <w:left w:val="single" w:sz="8" w:space="0" w:color="000000"/>
              <w:bottom w:val="single" w:sz="8" w:space="0" w:color="000000"/>
              <w:right w:val="nil"/>
            </w:tcBorders>
            <w:shd w:val="clear" w:color="000000" w:fill="FFFFFF"/>
            <w:vAlign w:val="center"/>
            <w:hideMark/>
          </w:tcPr>
          <w:p w14:paraId="1EB97DC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2479</w:t>
            </w:r>
          </w:p>
        </w:tc>
        <w:tc>
          <w:tcPr>
            <w:tcW w:w="1026" w:type="dxa"/>
            <w:tcBorders>
              <w:top w:val="nil"/>
              <w:left w:val="single" w:sz="8" w:space="0" w:color="000000"/>
              <w:bottom w:val="single" w:sz="8" w:space="0" w:color="000000"/>
              <w:right w:val="nil"/>
            </w:tcBorders>
            <w:shd w:val="clear" w:color="000000" w:fill="FFFFFF"/>
            <w:vAlign w:val="center"/>
            <w:hideMark/>
          </w:tcPr>
          <w:p w14:paraId="4D1B57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CFF182F"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6/0,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4F8D7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15,20 </w:t>
            </w:r>
          </w:p>
        </w:tc>
      </w:tr>
      <w:tr w:rsidR="00896C43" w:rsidRPr="00896C43" w14:paraId="4EED1927"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4C7927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83</w:t>
            </w:r>
          </w:p>
        </w:tc>
        <w:tc>
          <w:tcPr>
            <w:tcW w:w="640" w:type="dxa"/>
            <w:tcBorders>
              <w:top w:val="nil"/>
              <w:left w:val="single" w:sz="8" w:space="0" w:color="000000"/>
              <w:bottom w:val="single" w:sz="8" w:space="0" w:color="000000"/>
              <w:right w:val="nil"/>
            </w:tcBorders>
            <w:shd w:val="clear" w:color="000000" w:fill="FFFFFF"/>
            <w:vAlign w:val="center"/>
            <w:hideMark/>
          </w:tcPr>
          <w:p w14:paraId="374B219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1368</w:t>
            </w:r>
          </w:p>
        </w:tc>
        <w:tc>
          <w:tcPr>
            <w:tcW w:w="1026" w:type="dxa"/>
            <w:tcBorders>
              <w:top w:val="nil"/>
              <w:left w:val="single" w:sz="8" w:space="0" w:color="000000"/>
              <w:bottom w:val="single" w:sz="8" w:space="0" w:color="000000"/>
              <w:right w:val="nil"/>
            </w:tcBorders>
            <w:shd w:val="clear" w:color="000000" w:fill="FFFFFF"/>
            <w:vAlign w:val="center"/>
            <w:hideMark/>
          </w:tcPr>
          <w:p w14:paraId="5854A4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2432B7B"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8/0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E7F3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15,15 </w:t>
            </w:r>
          </w:p>
        </w:tc>
      </w:tr>
      <w:tr w:rsidR="00896C43" w:rsidRPr="00896C43" w14:paraId="4E83C671"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8EAD2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84</w:t>
            </w:r>
          </w:p>
        </w:tc>
        <w:tc>
          <w:tcPr>
            <w:tcW w:w="640" w:type="dxa"/>
            <w:tcBorders>
              <w:top w:val="nil"/>
              <w:left w:val="single" w:sz="8" w:space="0" w:color="000000"/>
              <w:bottom w:val="single" w:sz="8" w:space="0" w:color="000000"/>
              <w:right w:val="nil"/>
            </w:tcBorders>
            <w:shd w:val="clear" w:color="000000" w:fill="FFFFFF"/>
            <w:vAlign w:val="center"/>
            <w:hideMark/>
          </w:tcPr>
          <w:p w14:paraId="639935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w:t>
            </w:r>
          </w:p>
        </w:tc>
        <w:tc>
          <w:tcPr>
            <w:tcW w:w="1026" w:type="dxa"/>
            <w:tcBorders>
              <w:top w:val="nil"/>
              <w:left w:val="single" w:sz="8" w:space="0" w:color="000000"/>
              <w:bottom w:val="single" w:sz="8" w:space="0" w:color="000000"/>
              <w:right w:val="nil"/>
            </w:tcBorders>
            <w:shd w:val="clear" w:color="000000" w:fill="FFFFFF"/>
            <w:vAlign w:val="center"/>
            <w:hideMark/>
          </w:tcPr>
          <w:p w14:paraId="07AA90C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5817D89"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N 10/0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9B6A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18,50 </w:t>
            </w:r>
          </w:p>
        </w:tc>
      </w:tr>
      <w:tr w:rsidR="00896C43" w:rsidRPr="00896C43" w14:paraId="337A2C22"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3060BAB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85</w:t>
            </w:r>
          </w:p>
        </w:tc>
        <w:tc>
          <w:tcPr>
            <w:tcW w:w="640" w:type="dxa"/>
            <w:tcBorders>
              <w:top w:val="nil"/>
              <w:left w:val="single" w:sz="8" w:space="0" w:color="000000"/>
              <w:bottom w:val="single" w:sz="8" w:space="0" w:color="000000"/>
              <w:right w:val="nil"/>
            </w:tcBorders>
            <w:shd w:val="clear" w:color="000000" w:fill="FFFFFF"/>
            <w:vAlign w:val="center"/>
            <w:hideMark/>
          </w:tcPr>
          <w:p w14:paraId="09E7B3E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83</w:t>
            </w:r>
          </w:p>
        </w:tc>
        <w:tc>
          <w:tcPr>
            <w:tcW w:w="1026" w:type="dxa"/>
            <w:tcBorders>
              <w:top w:val="nil"/>
              <w:left w:val="single" w:sz="8" w:space="0" w:color="000000"/>
              <w:bottom w:val="single" w:sz="8" w:space="0" w:color="000000"/>
              <w:right w:val="nil"/>
            </w:tcBorders>
            <w:shd w:val="clear" w:color="000000" w:fill="FFFFFF"/>
            <w:vAlign w:val="center"/>
            <w:hideMark/>
          </w:tcPr>
          <w:p w14:paraId="18ED92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D12E864"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1000ml ou 1 quilo; branca; com validade mínima de 1 Ano a partir da data de entrega; com selo do Inmetro na embalagem do produto;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6A42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33,20 </w:t>
            </w:r>
          </w:p>
        </w:tc>
      </w:tr>
      <w:tr w:rsidR="00896C43" w:rsidRPr="00896C43" w14:paraId="2FD03EAA"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70FBD0F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86</w:t>
            </w:r>
          </w:p>
        </w:tc>
        <w:tc>
          <w:tcPr>
            <w:tcW w:w="640" w:type="dxa"/>
            <w:tcBorders>
              <w:top w:val="nil"/>
              <w:left w:val="single" w:sz="8" w:space="0" w:color="000000"/>
              <w:bottom w:val="single" w:sz="8" w:space="0" w:color="000000"/>
              <w:right w:val="nil"/>
            </w:tcBorders>
            <w:shd w:val="clear" w:color="000000" w:fill="FFFFFF"/>
            <w:vAlign w:val="center"/>
            <w:hideMark/>
          </w:tcPr>
          <w:p w14:paraId="078C91E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420</w:t>
            </w:r>
          </w:p>
        </w:tc>
        <w:tc>
          <w:tcPr>
            <w:tcW w:w="1026" w:type="dxa"/>
            <w:tcBorders>
              <w:top w:val="nil"/>
              <w:left w:val="single" w:sz="8" w:space="0" w:color="000000"/>
              <w:bottom w:val="single" w:sz="8" w:space="0" w:color="000000"/>
              <w:right w:val="nil"/>
            </w:tcBorders>
            <w:shd w:val="clear" w:color="000000" w:fill="FFFFFF"/>
            <w:vAlign w:val="center"/>
            <w:hideMark/>
          </w:tcPr>
          <w:p w14:paraId="36C66C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54FFB7A"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500g ou 500 ml; branca; com validade mínima de 1 Ano a partir da data de entrega; com selo do Inmetro na embalagem do produto;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F61C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18,47 </w:t>
            </w:r>
          </w:p>
        </w:tc>
      </w:tr>
      <w:tr w:rsidR="00896C43" w:rsidRPr="00896C43" w14:paraId="6224852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300D0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87</w:t>
            </w:r>
          </w:p>
        </w:tc>
        <w:tc>
          <w:tcPr>
            <w:tcW w:w="640" w:type="dxa"/>
            <w:tcBorders>
              <w:top w:val="nil"/>
              <w:left w:val="single" w:sz="8" w:space="0" w:color="000000"/>
              <w:bottom w:val="single" w:sz="8" w:space="0" w:color="000000"/>
              <w:right w:val="nil"/>
            </w:tcBorders>
            <w:shd w:val="clear" w:color="000000" w:fill="FFFFFF"/>
            <w:vAlign w:val="center"/>
            <w:hideMark/>
          </w:tcPr>
          <w:p w14:paraId="314424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135</w:t>
            </w:r>
          </w:p>
        </w:tc>
        <w:tc>
          <w:tcPr>
            <w:tcW w:w="1026" w:type="dxa"/>
            <w:tcBorders>
              <w:top w:val="nil"/>
              <w:left w:val="single" w:sz="8" w:space="0" w:color="000000"/>
              <w:bottom w:val="single" w:sz="8" w:space="0" w:color="000000"/>
              <w:right w:val="nil"/>
            </w:tcBorders>
            <w:shd w:val="clear" w:color="000000" w:fill="FFFFFF"/>
            <w:vAlign w:val="center"/>
            <w:hideMark/>
          </w:tcPr>
          <w:p w14:paraId="1E3110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B552A72"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Cola líquida </w:t>
            </w:r>
            <w:proofErr w:type="spellStart"/>
            <w:proofErr w:type="gramStart"/>
            <w:r w:rsidRPr="00896C43">
              <w:rPr>
                <w:rFonts w:eastAsia="Times New Roman" w:cs="Calibri"/>
                <w:color w:val="000000"/>
                <w:sz w:val="24"/>
                <w:szCs w:val="24"/>
                <w:lang w:val="pt-BR" w:eastAsia="pt-BR"/>
              </w:rPr>
              <w:t>branca,base</w:t>
            </w:r>
            <w:proofErr w:type="spellEnd"/>
            <w:proofErr w:type="gramEnd"/>
            <w:r w:rsidRPr="00896C43">
              <w:rPr>
                <w:rFonts w:eastAsia="Times New Roman" w:cs="Calibri"/>
                <w:color w:val="000000"/>
                <w:sz w:val="24"/>
                <w:szCs w:val="24"/>
                <w:lang w:val="pt-BR" w:eastAsia="pt-BR"/>
              </w:rPr>
              <w:t xml:space="preserve"> de água e </w:t>
            </w:r>
            <w:proofErr w:type="spellStart"/>
            <w:r w:rsidRPr="00896C43">
              <w:rPr>
                <w:rFonts w:eastAsia="Times New Roman" w:cs="Calibri"/>
                <w:color w:val="000000"/>
                <w:sz w:val="24"/>
                <w:szCs w:val="24"/>
                <w:lang w:val="pt-BR" w:eastAsia="pt-BR"/>
              </w:rPr>
              <w:t>pva</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lavavél</w:t>
            </w:r>
            <w:proofErr w:type="spellEnd"/>
            <w:r w:rsidRPr="00896C43">
              <w:rPr>
                <w:rFonts w:eastAsia="Times New Roman" w:cs="Calibri"/>
                <w:color w:val="000000"/>
                <w:sz w:val="24"/>
                <w:szCs w:val="24"/>
                <w:lang w:val="pt-BR" w:eastAsia="pt-BR"/>
              </w:rPr>
              <w:t>, peso líquido min. 110gr</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A31D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8,07 </w:t>
            </w:r>
          </w:p>
        </w:tc>
      </w:tr>
      <w:tr w:rsidR="00896C43" w:rsidRPr="00896C43" w14:paraId="551FB710"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E163B3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88</w:t>
            </w:r>
          </w:p>
        </w:tc>
        <w:tc>
          <w:tcPr>
            <w:tcW w:w="640" w:type="dxa"/>
            <w:tcBorders>
              <w:top w:val="nil"/>
              <w:left w:val="single" w:sz="8" w:space="0" w:color="000000"/>
              <w:bottom w:val="single" w:sz="8" w:space="0" w:color="000000"/>
              <w:right w:val="nil"/>
            </w:tcBorders>
            <w:shd w:val="clear" w:color="000000" w:fill="FFFFFF"/>
            <w:vAlign w:val="center"/>
            <w:hideMark/>
          </w:tcPr>
          <w:p w14:paraId="25EB3A8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138</w:t>
            </w:r>
          </w:p>
        </w:tc>
        <w:tc>
          <w:tcPr>
            <w:tcW w:w="1026" w:type="dxa"/>
            <w:tcBorders>
              <w:top w:val="nil"/>
              <w:left w:val="single" w:sz="8" w:space="0" w:color="000000"/>
              <w:bottom w:val="single" w:sz="8" w:space="0" w:color="000000"/>
              <w:right w:val="nil"/>
            </w:tcBorders>
            <w:shd w:val="clear" w:color="000000" w:fill="FFFFFF"/>
            <w:vAlign w:val="center"/>
            <w:hideMark/>
          </w:tcPr>
          <w:p w14:paraId="4C3001D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8C3579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Cola branca 225 gramas em tubo plástico, atóxica, cola liquida, viscosa, </w:t>
            </w:r>
            <w:proofErr w:type="spellStart"/>
            <w:r w:rsidRPr="00896C43">
              <w:rPr>
                <w:rFonts w:eastAsia="Times New Roman" w:cs="Calibri"/>
                <w:color w:val="000000"/>
                <w:sz w:val="24"/>
                <w:szCs w:val="24"/>
                <w:lang w:val="pt-BR" w:eastAsia="pt-BR"/>
              </w:rPr>
              <w:t>contituida</w:t>
            </w:r>
            <w:proofErr w:type="spellEnd"/>
            <w:r w:rsidRPr="00896C43">
              <w:rPr>
                <w:rFonts w:eastAsia="Times New Roman" w:cs="Calibri"/>
                <w:color w:val="000000"/>
                <w:sz w:val="24"/>
                <w:szCs w:val="24"/>
                <w:lang w:val="pt-BR" w:eastAsia="pt-BR"/>
              </w:rPr>
              <w:t xml:space="preserve"> de resina sintética em emulsão aquosa, com boa adesividade, lavável, secagem rápida, homogênea.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0333F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14,18 </w:t>
            </w:r>
          </w:p>
        </w:tc>
      </w:tr>
      <w:tr w:rsidR="00896C43" w:rsidRPr="00896C43" w14:paraId="718363D8"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3CBEC5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89</w:t>
            </w:r>
          </w:p>
        </w:tc>
        <w:tc>
          <w:tcPr>
            <w:tcW w:w="640" w:type="dxa"/>
            <w:tcBorders>
              <w:top w:val="nil"/>
              <w:left w:val="single" w:sz="8" w:space="0" w:color="000000"/>
              <w:bottom w:val="single" w:sz="8" w:space="0" w:color="000000"/>
              <w:right w:val="nil"/>
            </w:tcBorders>
            <w:shd w:val="clear" w:color="000000" w:fill="FFFFFF"/>
            <w:vAlign w:val="center"/>
            <w:hideMark/>
          </w:tcPr>
          <w:p w14:paraId="7D9DD8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1740</w:t>
            </w:r>
          </w:p>
        </w:tc>
        <w:tc>
          <w:tcPr>
            <w:tcW w:w="1026" w:type="dxa"/>
            <w:tcBorders>
              <w:top w:val="nil"/>
              <w:left w:val="single" w:sz="8" w:space="0" w:color="000000"/>
              <w:bottom w:val="single" w:sz="8" w:space="0" w:color="000000"/>
              <w:right w:val="nil"/>
            </w:tcBorders>
            <w:shd w:val="clear" w:color="000000" w:fill="FFFFFF"/>
            <w:vAlign w:val="center"/>
            <w:hideMark/>
          </w:tcPr>
          <w:p w14:paraId="2B7D4DB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11A3554"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90g; branca; com validade mínima de 1 Ano a partir da data de entrega; com selo do Inmetro na embalagem do produto;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C899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5,22 </w:t>
            </w:r>
          </w:p>
        </w:tc>
      </w:tr>
      <w:tr w:rsidR="00896C43" w:rsidRPr="00896C43" w14:paraId="6A6831F6"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589A3AF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90</w:t>
            </w:r>
          </w:p>
        </w:tc>
        <w:tc>
          <w:tcPr>
            <w:tcW w:w="640" w:type="dxa"/>
            <w:tcBorders>
              <w:top w:val="nil"/>
              <w:left w:val="single" w:sz="8" w:space="0" w:color="000000"/>
              <w:bottom w:val="single" w:sz="8" w:space="0" w:color="000000"/>
              <w:right w:val="nil"/>
            </w:tcBorders>
            <w:shd w:val="clear" w:color="000000" w:fill="FFFFFF"/>
            <w:vAlign w:val="center"/>
            <w:hideMark/>
          </w:tcPr>
          <w:p w14:paraId="2FD6274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2806</w:t>
            </w:r>
          </w:p>
        </w:tc>
        <w:tc>
          <w:tcPr>
            <w:tcW w:w="1026" w:type="dxa"/>
            <w:tcBorders>
              <w:top w:val="nil"/>
              <w:left w:val="single" w:sz="8" w:space="0" w:color="000000"/>
              <w:bottom w:val="single" w:sz="8" w:space="0" w:color="000000"/>
              <w:right w:val="nil"/>
            </w:tcBorders>
            <w:shd w:val="clear" w:color="000000" w:fill="FFFFFF"/>
            <w:vAlign w:val="center"/>
            <w:hideMark/>
          </w:tcPr>
          <w:p w14:paraId="45AD6B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90A29AB"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de papelaria; TIPO BASTÃO; para uso em papel, cartões, fotos ; a base de agua e glicerina, atóxica ; secagem rápida ; Acondicionada em tubo bastão; na cor branca; 40g; com validade mínima de 1 Ano a partir da data de entrega; com selo do Inmetro na embalagem do produto;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ED44F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7,77 </w:t>
            </w:r>
          </w:p>
        </w:tc>
      </w:tr>
      <w:tr w:rsidR="00896C43" w:rsidRPr="00896C43" w14:paraId="71B51A2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A5190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91</w:t>
            </w:r>
          </w:p>
        </w:tc>
        <w:tc>
          <w:tcPr>
            <w:tcW w:w="640" w:type="dxa"/>
            <w:tcBorders>
              <w:top w:val="nil"/>
              <w:left w:val="single" w:sz="8" w:space="0" w:color="000000"/>
              <w:bottom w:val="single" w:sz="8" w:space="0" w:color="000000"/>
              <w:right w:val="nil"/>
            </w:tcBorders>
            <w:shd w:val="clear" w:color="000000" w:fill="FFFFFF"/>
            <w:vAlign w:val="center"/>
            <w:hideMark/>
          </w:tcPr>
          <w:p w14:paraId="6615A2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66FDA9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C6F591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quente (silicone) fina 7,5 mm x 30 cm de comprimento em bastão. Pacote de 1kg.</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B92C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43,85 </w:t>
            </w:r>
          </w:p>
        </w:tc>
      </w:tr>
      <w:tr w:rsidR="00896C43" w:rsidRPr="00896C43" w14:paraId="56E1230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BB8747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92</w:t>
            </w:r>
          </w:p>
        </w:tc>
        <w:tc>
          <w:tcPr>
            <w:tcW w:w="640" w:type="dxa"/>
            <w:tcBorders>
              <w:top w:val="nil"/>
              <w:left w:val="single" w:sz="8" w:space="0" w:color="000000"/>
              <w:bottom w:val="single" w:sz="8" w:space="0" w:color="000000"/>
              <w:right w:val="nil"/>
            </w:tcBorders>
            <w:shd w:val="clear" w:color="000000" w:fill="FFFFFF"/>
            <w:vAlign w:val="center"/>
            <w:hideMark/>
          </w:tcPr>
          <w:p w14:paraId="7E58416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1AD226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B2074B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quente (silicone) grossa 11,2 mm x 30 cm de comprimento em bastão. Pacote de 1kg.</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2A208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43,85 </w:t>
            </w:r>
          </w:p>
        </w:tc>
      </w:tr>
      <w:tr w:rsidR="00896C43" w:rsidRPr="00896C43" w14:paraId="7054DB6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609A75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93</w:t>
            </w:r>
          </w:p>
        </w:tc>
        <w:tc>
          <w:tcPr>
            <w:tcW w:w="640" w:type="dxa"/>
            <w:tcBorders>
              <w:top w:val="nil"/>
              <w:left w:val="single" w:sz="8" w:space="0" w:color="000000"/>
              <w:bottom w:val="single" w:sz="8" w:space="0" w:color="000000"/>
              <w:right w:val="nil"/>
            </w:tcBorders>
            <w:shd w:val="clear" w:color="000000" w:fill="FFFFFF"/>
            <w:vAlign w:val="center"/>
            <w:hideMark/>
          </w:tcPr>
          <w:p w14:paraId="0B65D9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5D457C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DBD897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Cola Instantânea Frasco de 100g, adesivo instantâneo à base de </w:t>
            </w:r>
            <w:proofErr w:type="spellStart"/>
            <w:r w:rsidRPr="00896C43">
              <w:rPr>
                <w:rFonts w:eastAsia="Times New Roman" w:cs="Calibri"/>
                <w:color w:val="000000"/>
                <w:sz w:val="24"/>
                <w:szCs w:val="24"/>
                <w:lang w:val="pt-BR" w:eastAsia="pt-BR"/>
              </w:rPr>
              <w:t>cianoacrilato</w:t>
            </w:r>
            <w:proofErr w:type="spellEnd"/>
            <w:r w:rsidRPr="00896C43">
              <w:rPr>
                <w:rFonts w:eastAsia="Times New Roman" w:cs="Calibri"/>
                <w:color w:val="000000"/>
                <w:sz w:val="24"/>
                <w:szCs w:val="24"/>
                <w:lang w:val="pt-BR" w:eastAsia="pt-BR"/>
              </w:rPr>
              <w:t xml:space="preserve"> líquido.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01DC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35,43 </w:t>
            </w:r>
          </w:p>
        </w:tc>
      </w:tr>
      <w:tr w:rsidR="00896C43" w:rsidRPr="00896C43" w14:paraId="312F3342"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2730B1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94</w:t>
            </w:r>
          </w:p>
        </w:tc>
        <w:tc>
          <w:tcPr>
            <w:tcW w:w="640" w:type="dxa"/>
            <w:tcBorders>
              <w:top w:val="nil"/>
              <w:left w:val="single" w:sz="8" w:space="0" w:color="000000"/>
              <w:bottom w:val="single" w:sz="8" w:space="0" w:color="000000"/>
              <w:right w:val="nil"/>
            </w:tcBorders>
            <w:shd w:val="clear" w:color="000000" w:fill="FFFFFF"/>
            <w:vAlign w:val="center"/>
            <w:hideMark/>
          </w:tcPr>
          <w:p w14:paraId="127D3C3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697BA8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803DE0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5,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8935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4,38 </w:t>
            </w:r>
          </w:p>
        </w:tc>
      </w:tr>
      <w:tr w:rsidR="00896C43" w:rsidRPr="00896C43" w14:paraId="1865EBA2"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ACE278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95</w:t>
            </w:r>
          </w:p>
        </w:tc>
        <w:tc>
          <w:tcPr>
            <w:tcW w:w="640" w:type="dxa"/>
            <w:tcBorders>
              <w:top w:val="nil"/>
              <w:left w:val="single" w:sz="8" w:space="0" w:color="000000"/>
              <w:bottom w:val="single" w:sz="8" w:space="0" w:color="000000"/>
              <w:right w:val="nil"/>
            </w:tcBorders>
            <w:shd w:val="clear" w:color="000000" w:fill="FFFFFF"/>
            <w:vAlign w:val="center"/>
            <w:hideMark/>
          </w:tcPr>
          <w:p w14:paraId="51CEEA2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09FA26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CAF3C4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6,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80CF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5,68 </w:t>
            </w:r>
          </w:p>
        </w:tc>
      </w:tr>
      <w:tr w:rsidR="00896C43" w:rsidRPr="00896C43" w14:paraId="110396B3"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90D77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96</w:t>
            </w:r>
          </w:p>
        </w:tc>
        <w:tc>
          <w:tcPr>
            <w:tcW w:w="640" w:type="dxa"/>
            <w:tcBorders>
              <w:top w:val="nil"/>
              <w:left w:val="single" w:sz="8" w:space="0" w:color="000000"/>
              <w:bottom w:val="single" w:sz="8" w:space="0" w:color="000000"/>
              <w:right w:val="nil"/>
            </w:tcBorders>
            <w:shd w:val="clear" w:color="000000" w:fill="FFFFFF"/>
            <w:vAlign w:val="center"/>
            <w:hideMark/>
          </w:tcPr>
          <w:p w14:paraId="34AF29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101</w:t>
            </w:r>
          </w:p>
        </w:tc>
        <w:tc>
          <w:tcPr>
            <w:tcW w:w="1026" w:type="dxa"/>
            <w:tcBorders>
              <w:top w:val="nil"/>
              <w:left w:val="single" w:sz="8" w:space="0" w:color="000000"/>
              <w:bottom w:val="single" w:sz="8" w:space="0" w:color="000000"/>
              <w:right w:val="nil"/>
            </w:tcBorders>
            <w:shd w:val="clear" w:color="000000" w:fill="FFFFFF"/>
            <w:vAlign w:val="center"/>
            <w:hideMark/>
          </w:tcPr>
          <w:p w14:paraId="3EC765C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297DBF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07,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E11F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6,70 </w:t>
            </w:r>
          </w:p>
        </w:tc>
      </w:tr>
      <w:tr w:rsidR="00896C43" w:rsidRPr="00896C43" w14:paraId="2DB9BC96"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1B91D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97</w:t>
            </w:r>
          </w:p>
        </w:tc>
        <w:tc>
          <w:tcPr>
            <w:tcW w:w="640" w:type="dxa"/>
            <w:tcBorders>
              <w:top w:val="nil"/>
              <w:left w:val="single" w:sz="8" w:space="0" w:color="000000"/>
              <w:bottom w:val="single" w:sz="8" w:space="0" w:color="000000"/>
              <w:right w:val="nil"/>
            </w:tcBorders>
            <w:shd w:val="clear" w:color="000000" w:fill="FFFFFF"/>
            <w:vAlign w:val="center"/>
            <w:hideMark/>
          </w:tcPr>
          <w:p w14:paraId="45B18F3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47CFE48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D7F0E0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08,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4AB7A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7,10 </w:t>
            </w:r>
          </w:p>
        </w:tc>
      </w:tr>
      <w:tr w:rsidR="00896C43" w:rsidRPr="00896C43" w14:paraId="43A446CC"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984A43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98</w:t>
            </w:r>
          </w:p>
        </w:tc>
        <w:tc>
          <w:tcPr>
            <w:tcW w:w="640" w:type="dxa"/>
            <w:tcBorders>
              <w:top w:val="nil"/>
              <w:left w:val="single" w:sz="8" w:space="0" w:color="000000"/>
              <w:bottom w:val="single" w:sz="8" w:space="0" w:color="000000"/>
              <w:right w:val="nil"/>
            </w:tcBorders>
            <w:shd w:val="clear" w:color="000000" w:fill="FFFFFF"/>
            <w:vAlign w:val="center"/>
            <w:hideMark/>
          </w:tcPr>
          <w:p w14:paraId="009D27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81</w:t>
            </w:r>
          </w:p>
        </w:tc>
        <w:tc>
          <w:tcPr>
            <w:tcW w:w="1026" w:type="dxa"/>
            <w:tcBorders>
              <w:top w:val="nil"/>
              <w:left w:val="single" w:sz="8" w:space="0" w:color="000000"/>
              <w:bottom w:val="single" w:sz="8" w:space="0" w:color="000000"/>
              <w:right w:val="nil"/>
            </w:tcBorders>
            <w:shd w:val="clear" w:color="000000" w:fill="FFFFFF"/>
            <w:vAlign w:val="center"/>
            <w:hideMark/>
          </w:tcPr>
          <w:p w14:paraId="280DB2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0960FC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09,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E931C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8,22 </w:t>
            </w:r>
          </w:p>
        </w:tc>
      </w:tr>
      <w:tr w:rsidR="00896C43" w:rsidRPr="00896C43" w14:paraId="2A5CD771"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03CC68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99</w:t>
            </w:r>
          </w:p>
        </w:tc>
        <w:tc>
          <w:tcPr>
            <w:tcW w:w="640" w:type="dxa"/>
            <w:tcBorders>
              <w:top w:val="nil"/>
              <w:left w:val="single" w:sz="8" w:space="0" w:color="000000"/>
              <w:bottom w:val="single" w:sz="8" w:space="0" w:color="000000"/>
              <w:right w:val="nil"/>
            </w:tcBorders>
            <w:shd w:val="clear" w:color="000000" w:fill="FFFFFF"/>
            <w:vAlign w:val="center"/>
            <w:hideMark/>
          </w:tcPr>
          <w:p w14:paraId="0698227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229</w:t>
            </w:r>
          </w:p>
        </w:tc>
        <w:tc>
          <w:tcPr>
            <w:tcW w:w="1026" w:type="dxa"/>
            <w:tcBorders>
              <w:top w:val="nil"/>
              <w:left w:val="single" w:sz="8" w:space="0" w:color="000000"/>
              <w:bottom w:val="single" w:sz="8" w:space="0" w:color="000000"/>
              <w:right w:val="nil"/>
            </w:tcBorders>
            <w:shd w:val="clear" w:color="000000" w:fill="FFFFFF"/>
            <w:vAlign w:val="center"/>
            <w:hideMark/>
          </w:tcPr>
          <w:p w14:paraId="156F4D1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9EDD3C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10,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28A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8,62 </w:t>
            </w:r>
          </w:p>
        </w:tc>
      </w:tr>
      <w:tr w:rsidR="00896C43" w:rsidRPr="00896C43" w14:paraId="4205C51B"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6C1E1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100</w:t>
            </w:r>
          </w:p>
        </w:tc>
        <w:tc>
          <w:tcPr>
            <w:tcW w:w="640" w:type="dxa"/>
            <w:tcBorders>
              <w:top w:val="nil"/>
              <w:left w:val="single" w:sz="8" w:space="0" w:color="000000"/>
              <w:bottom w:val="single" w:sz="8" w:space="0" w:color="000000"/>
              <w:right w:val="nil"/>
            </w:tcBorders>
            <w:shd w:val="clear" w:color="000000" w:fill="FFFFFF"/>
            <w:vAlign w:val="center"/>
            <w:hideMark/>
          </w:tcPr>
          <w:p w14:paraId="16FD174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68</w:t>
            </w:r>
          </w:p>
        </w:tc>
        <w:tc>
          <w:tcPr>
            <w:tcW w:w="1026" w:type="dxa"/>
            <w:tcBorders>
              <w:top w:val="nil"/>
              <w:left w:val="single" w:sz="8" w:space="0" w:color="000000"/>
              <w:bottom w:val="single" w:sz="8" w:space="0" w:color="000000"/>
              <w:right w:val="nil"/>
            </w:tcBorders>
            <w:shd w:val="clear" w:color="000000" w:fill="FFFFFF"/>
            <w:vAlign w:val="center"/>
            <w:hideMark/>
          </w:tcPr>
          <w:p w14:paraId="0671D0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747B92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xml:space="preserve">, tipo bailarina, número 12, com duas pontas flexíveis para encadernação de latão ou chapa de aço, cabeça arredondada, com proteção antiferrugem. Caixa com 72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7B2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11,38 </w:t>
            </w:r>
          </w:p>
        </w:tc>
      </w:tr>
      <w:tr w:rsidR="00896C43" w:rsidRPr="00896C43" w14:paraId="60DF31C8"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26784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101</w:t>
            </w:r>
          </w:p>
        </w:tc>
        <w:tc>
          <w:tcPr>
            <w:tcW w:w="640" w:type="dxa"/>
            <w:tcBorders>
              <w:top w:val="nil"/>
              <w:left w:val="single" w:sz="8" w:space="0" w:color="000000"/>
              <w:bottom w:val="single" w:sz="8" w:space="0" w:color="000000"/>
              <w:right w:val="nil"/>
            </w:tcBorders>
            <w:shd w:val="clear" w:color="000000" w:fill="FFFFFF"/>
            <w:vAlign w:val="center"/>
            <w:hideMark/>
          </w:tcPr>
          <w:p w14:paraId="0847D89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158</w:t>
            </w:r>
          </w:p>
        </w:tc>
        <w:tc>
          <w:tcPr>
            <w:tcW w:w="1026" w:type="dxa"/>
            <w:tcBorders>
              <w:top w:val="nil"/>
              <w:left w:val="single" w:sz="8" w:space="0" w:color="000000"/>
              <w:bottom w:val="single" w:sz="8" w:space="0" w:color="000000"/>
              <w:right w:val="nil"/>
            </w:tcBorders>
            <w:shd w:val="clear" w:color="000000" w:fill="FFFFFF"/>
            <w:vAlign w:val="center"/>
            <w:hideMark/>
          </w:tcPr>
          <w:p w14:paraId="474C217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EADD16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15,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47A5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21,35 </w:t>
            </w:r>
          </w:p>
        </w:tc>
      </w:tr>
      <w:tr w:rsidR="00896C43" w:rsidRPr="00896C43" w14:paraId="1660D682"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6D85A9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102</w:t>
            </w:r>
          </w:p>
        </w:tc>
        <w:tc>
          <w:tcPr>
            <w:tcW w:w="640" w:type="dxa"/>
            <w:tcBorders>
              <w:top w:val="nil"/>
              <w:left w:val="single" w:sz="8" w:space="0" w:color="000000"/>
              <w:bottom w:val="single" w:sz="8" w:space="0" w:color="000000"/>
              <w:right w:val="nil"/>
            </w:tcBorders>
            <w:shd w:val="clear" w:color="000000" w:fill="FFFFFF"/>
            <w:vAlign w:val="center"/>
            <w:hideMark/>
          </w:tcPr>
          <w:p w14:paraId="3BB1AC6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504</w:t>
            </w:r>
          </w:p>
        </w:tc>
        <w:tc>
          <w:tcPr>
            <w:tcW w:w="1026" w:type="dxa"/>
            <w:tcBorders>
              <w:top w:val="nil"/>
              <w:left w:val="single" w:sz="8" w:space="0" w:color="000000"/>
              <w:bottom w:val="single" w:sz="8" w:space="0" w:color="000000"/>
              <w:right w:val="nil"/>
            </w:tcBorders>
            <w:shd w:val="clear" w:color="000000" w:fill="FFFFFF"/>
            <w:vAlign w:val="center"/>
            <w:hideMark/>
          </w:tcPr>
          <w:p w14:paraId="2A2F12C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AF03AB3"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Corretivo de papelaria; liquido; para correção de qualquer tipo de escrita; a base de solvente, secagem ultrarrápida; formato caneta, ponta metálica, com 8 Ml no mínimo; e suas condições deverão estar de acordo com as normas NBR-11786 e NBR 15236; com certificação compulsória Inmetro, e as atualizações posteriores;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8E0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182,40 </w:t>
            </w:r>
          </w:p>
        </w:tc>
      </w:tr>
      <w:tr w:rsidR="00896C43" w:rsidRPr="00896C43" w14:paraId="17CAB078"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1C11EA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103</w:t>
            </w:r>
          </w:p>
        </w:tc>
        <w:tc>
          <w:tcPr>
            <w:tcW w:w="640" w:type="dxa"/>
            <w:tcBorders>
              <w:top w:val="nil"/>
              <w:left w:val="single" w:sz="8" w:space="0" w:color="000000"/>
              <w:bottom w:val="single" w:sz="8" w:space="0" w:color="000000"/>
              <w:right w:val="nil"/>
            </w:tcBorders>
            <w:shd w:val="clear" w:color="000000" w:fill="FFFFFF"/>
            <w:vAlign w:val="center"/>
            <w:hideMark/>
          </w:tcPr>
          <w:p w14:paraId="764B0B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150</w:t>
            </w:r>
          </w:p>
        </w:tc>
        <w:tc>
          <w:tcPr>
            <w:tcW w:w="1026" w:type="dxa"/>
            <w:tcBorders>
              <w:top w:val="nil"/>
              <w:left w:val="single" w:sz="8" w:space="0" w:color="000000"/>
              <w:bottom w:val="single" w:sz="8" w:space="0" w:color="000000"/>
              <w:right w:val="nil"/>
            </w:tcBorders>
            <w:shd w:val="clear" w:color="000000" w:fill="FFFFFF"/>
            <w:vAlign w:val="center"/>
            <w:hideMark/>
          </w:tcPr>
          <w:p w14:paraId="380D66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51433E3" w14:textId="43F847BF"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Corretivo de papelaria; líquido; para correção de qualquer tipo de escrita; a base de solvente, secagem ultrarrápida; formato caneta, ponta metálica, com 8 Ml no mínimo; e suas condições deverão estar de acordo com as normas NBR-11786 e NBR 15236;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17903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15,37 </w:t>
            </w:r>
          </w:p>
        </w:tc>
      </w:tr>
      <w:tr w:rsidR="00896C43" w:rsidRPr="00896C43" w14:paraId="2A83C82C"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5E0AA4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104</w:t>
            </w:r>
          </w:p>
        </w:tc>
        <w:tc>
          <w:tcPr>
            <w:tcW w:w="640" w:type="dxa"/>
            <w:tcBorders>
              <w:top w:val="nil"/>
              <w:left w:val="single" w:sz="8" w:space="0" w:color="000000"/>
              <w:bottom w:val="single" w:sz="8" w:space="0" w:color="000000"/>
              <w:right w:val="nil"/>
            </w:tcBorders>
            <w:shd w:val="clear" w:color="000000" w:fill="FFFFFF"/>
            <w:vAlign w:val="center"/>
            <w:hideMark/>
          </w:tcPr>
          <w:p w14:paraId="26F273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w:t>
            </w:r>
          </w:p>
        </w:tc>
        <w:tc>
          <w:tcPr>
            <w:tcW w:w="1026" w:type="dxa"/>
            <w:tcBorders>
              <w:top w:val="nil"/>
              <w:left w:val="single" w:sz="8" w:space="0" w:color="000000"/>
              <w:bottom w:val="single" w:sz="8" w:space="0" w:color="000000"/>
              <w:right w:val="nil"/>
            </w:tcBorders>
            <w:shd w:val="clear" w:color="000000" w:fill="FFFFFF"/>
            <w:vAlign w:val="center"/>
            <w:hideMark/>
          </w:tcPr>
          <w:p w14:paraId="3E51C79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263655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Corretivo tipo </w:t>
            </w:r>
            <w:proofErr w:type="spellStart"/>
            <w:r w:rsidRPr="00896C43">
              <w:rPr>
                <w:rFonts w:eastAsia="Times New Roman" w:cs="Calibri"/>
                <w:color w:val="000000"/>
                <w:sz w:val="24"/>
                <w:szCs w:val="24"/>
                <w:lang w:val="pt-BR" w:eastAsia="pt-BR"/>
              </w:rPr>
              <w:t>roller</w:t>
            </w:r>
            <w:proofErr w:type="spellEnd"/>
            <w:r w:rsidRPr="00896C43">
              <w:rPr>
                <w:rFonts w:eastAsia="Times New Roman" w:cs="Calibri"/>
                <w:color w:val="000000"/>
                <w:sz w:val="24"/>
                <w:szCs w:val="24"/>
                <w:lang w:val="pt-BR" w:eastAsia="pt-BR"/>
              </w:rPr>
              <w:t xml:space="preserve"> em fita. Medindo 4,2mm x 12m. Super tape. Correção de textos.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349BB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207,15 </w:t>
            </w:r>
          </w:p>
        </w:tc>
      </w:tr>
      <w:tr w:rsidR="00896C43" w:rsidRPr="00896C43" w14:paraId="6400FF16"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CA31A6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105</w:t>
            </w:r>
          </w:p>
        </w:tc>
        <w:tc>
          <w:tcPr>
            <w:tcW w:w="640" w:type="dxa"/>
            <w:tcBorders>
              <w:top w:val="nil"/>
              <w:left w:val="single" w:sz="8" w:space="0" w:color="000000"/>
              <w:bottom w:val="single" w:sz="8" w:space="0" w:color="000000"/>
              <w:right w:val="nil"/>
            </w:tcBorders>
            <w:shd w:val="clear" w:color="000000" w:fill="FFFFFF"/>
            <w:vAlign w:val="center"/>
            <w:hideMark/>
          </w:tcPr>
          <w:p w14:paraId="383984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1194E9A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8D5165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Display de mesa; </w:t>
            </w:r>
            <w:proofErr w:type="gramStart"/>
            <w:r w:rsidRPr="00896C43">
              <w:rPr>
                <w:rFonts w:eastAsia="Times New Roman" w:cs="Calibri"/>
                <w:color w:val="000000"/>
                <w:sz w:val="24"/>
                <w:szCs w:val="24"/>
                <w:lang w:val="pt-BR" w:eastAsia="pt-BR"/>
              </w:rPr>
              <w:t>Em</w:t>
            </w:r>
            <w:proofErr w:type="gram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xml:space="preserve"> transparente; Vertical; Tamanho A4</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C703E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43,57 </w:t>
            </w:r>
          </w:p>
        </w:tc>
      </w:tr>
      <w:tr w:rsidR="00896C43" w:rsidRPr="00896C43" w14:paraId="786F841A"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546D0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106</w:t>
            </w:r>
          </w:p>
        </w:tc>
        <w:tc>
          <w:tcPr>
            <w:tcW w:w="640" w:type="dxa"/>
            <w:tcBorders>
              <w:top w:val="nil"/>
              <w:left w:val="single" w:sz="8" w:space="0" w:color="000000"/>
              <w:bottom w:val="single" w:sz="8" w:space="0" w:color="000000"/>
              <w:right w:val="nil"/>
            </w:tcBorders>
            <w:shd w:val="clear" w:color="000000" w:fill="FFFFFF"/>
            <w:vAlign w:val="center"/>
            <w:hideMark/>
          </w:tcPr>
          <w:p w14:paraId="58AA388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113</w:t>
            </w:r>
          </w:p>
        </w:tc>
        <w:tc>
          <w:tcPr>
            <w:tcW w:w="1026" w:type="dxa"/>
            <w:tcBorders>
              <w:top w:val="nil"/>
              <w:left w:val="single" w:sz="8" w:space="0" w:color="000000"/>
              <w:bottom w:val="single" w:sz="8" w:space="0" w:color="000000"/>
              <w:right w:val="nil"/>
            </w:tcBorders>
            <w:shd w:val="clear" w:color="000000" w:fill="FFFFFF"/>
            <w:vAlign w:val="center"/>
            <w:hideMark/>
          </w:tcPr>
          <w:p w14:paraId="15469C8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0EEF36E" w14:textId="77777777" w:rsidR="00896C43" w:rsidRPr="00896C43" w:rsidRDefault="00896C43" w:rsidP="00F47CA0">
            <w:pPr>
              <w:widowControl/>
              <w:autoSpaceDE/>
              <w:autoSpaceDN/>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Látex, </w:t>
            </w:r>
            <w:proofErr w:type="gramStart"/>
            <w:r w:rsidRPr="00896C43">
              <w:rPr>
                <w:rFonts w:eastAsia="Times New Roman" w:cs="Calibri"/>
                <w:color w:val="000000"/>
                <w:sz w:val="24"/>
                <w:szCs w:val="24"/>
                <w:lang w:val="pt-BR" w:eastAsia="pt-BR"/>
              </w:rPr>
              <w:t>No</w:t>
            </w:r>
            <w:proofErr w:type="gramEnd"/>
            <w:r w:rsidRPr="00896C43">
              <w:rPr>
                <w:rFonts w:eastAsia="Times New Roman" w:cs="Calibri"/>
                <w:color w:val="000000"/>
                <w:sz w:val="24"/>
                <w:szCs w:val="24"/>
                <w:lang w:val="pt-BR" w:eastAsia="pt-BR"/>
              </w:rPr>
              <w:t xml:space="preserve"> 10. Pacote com 1 quilo. Cor BEGE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FD926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30,93 </w:t>
            </w:r>
          </w:p>
        </w:tc>
      </w:tr>
      <w:tr w:rsidR="00896C43" w:rsidRPr="00896C43" w14:paraId="3320C96E"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92BC7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107</w:t>
            </w:r>
          </w:p>
        </w:tc>
        <w:tc>
          <w:tcPr>
            <w:tcW w:w="640" w:type="dxa"/>
            <w:tcBorders>
              <w:top w:val="nil"/>
              <w:left w:val="single" w:sz="8" w:space="0" w:color="000000"/>
              <w:bottom w:val="single" w:sz="8" w:space="0" w:color="000000"/>
              <w:right w:val="nil"/>
            </w:tcBorders>
            <w:shd w:val="clear" w:color="000000" w:fill="FFFFFF"/>
            <w:vAlign w:val="center"/>
            <w:hideMark/>
          </w:tcPr>
          <w:p w14:paraId="4F8946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168</w:t>
            </w:r>
          </w:p>
        </w:tc>
        <w:tc>
          <w:tcPr>
            <w:tcW w:w="1026" w:type="dxa"/>
            <w:tcBorders>
              <w:top w:val="nil"/>
              <w:left w:val="single" w:sz="8" w:space="0" w:color="000000"/>
              <w:bottom w:val="single" w:sz="8" w:space="0" w:color="000000"/>
              <w:right w:val="nil"/>
            </w:tcBorders>
            <w:shd w:val="clear" w:color="000000" w:fill="FFFFFF"/>
            <w:vAlign w:val="center"/>
            <w:hideMark/>
          </w:tcPr>
          <w:p w14:paraId="606E66B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6683DF3" w14:textId="77777777" w:rsidR="00896C43" w:rsidRPr="00896C43" w:rsidRDefault="00896C43" w:rsidP="00F47CA0">
            <w:pPr>
              <w:widowControl/>
              <w:autoSpaceDE/>
              <w:autoSpaceDN/>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Látex, </w:t>
            </w:r>
            <w:proofErr w:type="gramStart"/>
            <w:r w:rsidRPr="00896C43">
              <w:rPr>
                <w:rFonts w:eastAsia="Times New Roman" w:cs="Calibri"/>
                <w:color w:val="000000"/>
                <w:sz w:val="24"/>
                <w:szCs w:val="24"/>
                <w:lang w:val="pt-BR" w:eastAsia="pt-BR"/>
              </w:rPr>
              <w:t>No</w:t>
            </w:r>
            <w:proofErr w:type="gramEnd"/>
            <w:r w:rsidRPr="00896C43">
              <w:rPr>
                <w:rFonts w:eastAsia="Times New Roman" w:cs="Calibri"/>
                <w:color w:val="000000"/>
                <w:sz w:val="24"/>
                <w:szCs w:val="24"/>
                <w:lang w:val="pt-BR" w:eastAsia="pt-BR"/>
              </w:rPr>
              <w:t xml:space="preserve"> 18. Pacote com 1 quilo. Cor AMARELA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1D4C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36,40 </w:t>
            </w:r>
          </w:p>
        </w:tc>
      </w:tr>
      <w:tr w:rsidR="00896C43" w:rsidRPr="00896C43" w14:paraId="10B19B6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BDC44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108</w:t>
            </w:r>
          </w:p>
        </w:tc>
        <w:tc>
          <w:tcPr>
            <w:tcW w:w="640" w:type="dxa"/>
            <w:tcBorders>
              <w:top w:val="nil"/>
              <w:left w:val="single" w:sz="8" w:space="0" w:color="000000"/>
              <w:bottom w:val="single" w:sz="8" w:space="0" w:color="000000"/>
              <w:right w:val="nil"/>
            </w:tcBorders>
            <w:shd w:val="clear" w:color="000000" w:fill="FFFFFF"/>
            <w:vAlign w:val="center"/>
            <w:hideMark/>
          </w:tcPr>
          <w:p w14:paraId="1C30233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7DC345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75B8C5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Branco, 176mm comprimento x 250mm largura, 80 g/m². Em papel Kraft, tipo saco. Caixa com 250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4D9C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77,45 </w:t>
            </w:r>
          </w:p>
        </w:tc>
      </w:tr>
      <w:tr w:rsidR="00896C43" w:rsidRPr="00896C43" w14:paraId="1BCE1EB0" w14:textId="77777777" w:rsidTr="0023636C">
        <w:trPr>
          <w:trHeight w:val="705"/>
        </w:trPr>
        <w:tc>
          <w:tcPr>
            <w:tcW w:w="560" w:type="dxa"/>
            <w:tcBorders>
              <w:top w:val="nil"/>
              <w:left w:val="single" w:sz="8" w:space="0" w:color="000000"/>
              <w:bottom w:val="single" w:sz="8" w:space="0" w:color="000000"/>
              <w:right w:val="nil"/>
            </w:tcBorders>
            <w:shd w:val="clear" w:color="auto" w:fill="auto"/>
            <w:vAlign w:val="center"/>
            <w:hideMark/>
          </w:tcPr>
          <w:p w14:paraId="08A384D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109</w:t>
            </w:r>
          </w:p>
        </w:tc>
        <w:tc>
          <w:tcPr>
            <w:tcW w:w="640" w:type="dxa"/>
            <w:tcBorders>
              <w:top w:val="nil"/>
              <w:left w:val="single" w:sz="8" w:space="0" w:color="000000"/>
              <w:bottom w:val="single" w:sz="8" w:space="0" w:color="000000"/>
              <w:right w:val="nil"/>
            </w:tcBorders>
            <w:shd w:val="clear" w:color="000000" w:fill="FFFFFF"/>
            <w:vAlign w:val="center"/>
            <w:hideMark/>
          </w:tcPr>
          <w:p w14:paraId="042C6F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170</w:t>
            </w:r>
          </w:p>
        </w:tc>
        <w:tc>
          <w:tcPr>
            <w:tcW w:w="1026" w:type="dxa"/>
            <w:tcBorders>
              <w:top w:val="nil"/>
              <w:left w:val="single" w:sz="8" w:space="0" w:color="000000"/>
              <w:bottom w:val="single" w:sz="8" w:space="0" w:color="000000"/>
              <w:right w:val="nil"/>
            </w:tcBorders>
            <w:shd w:val="clear" w:color="000000" w:fill="FFFFFF"/>
            <w:vAlign w:val="center"/>
            <w:hideMark/>
          </w:tcPr>
          <w:p w14:paraId="37B0B10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083A06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Branco, 229mm comprimento x 324mm largura, 80 g/m². Em papel Kraft, tipo saco. Caixa com 250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C460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79,13 </w:t>
            </w:r>
          </w:p>
        </w:tc>
      </w:tr>
      <w:tr w:rsidR="00896C43" w:rsidRPr="00896C43" w14:paraId="38FDCEF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D7C15B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110</w:t>
            </w:r>
          </w:p>
        </w:tc>
        <w:tc>
          <w:tcPr>
            <w:tcW w:w="640" w:type="dxa"/>
            <w:tcBorders>
              <w:top w:val="nil"/>
              <w:left w:val="single" w:sz="8" w:space="0" w:color="000000"/>
              <w:bottom w:val="single" w:sz="8" w:space="0" w:color="000000"/>
              <w:right w:val="nil"/>
            </w:tcBorders>
            <w:shd w:val="clear" w:color="000000" w:fill="FFFFFF"/>
            <w:vAlign w:val="center"/>
            <w:hideMark/>
          </w:tcPr>
          <w:p w14:paraId="2C5AC5E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160</w:t>
            </w:r>
          </w:p>
        </w:tc>
        <w:tc>
          <w:tcPr>
            <w:tcW w:w="1026" w:type="dxa"/>
            <w:tcBorders>
              <w:top w:val="nil"/>
              <w:left w:val="single" w:sz="8" w:space="0" w:color="000000"/>
              <w:bottom w:val="single" w:sz="8" w:space="0" w:color="000000"/>
              <w:right w:val="nil"/>
            </w:tcBorders>
            <w:shd w:val="clear" w:color="000000" w:fill="FFFFFF"/>
            <w:vAlign w:val="center"/>
            <w:hideMark/>
          </w:tcPr>
          <w:p w14:paraId="3168263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38F9F6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Branco, 260mm comprimento x 360 mm largura, 80 g/m². Em papel Kraft Natural, tipo saco. Caixa com 250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E39A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109,37 </w:t>
            </w:r>
          </w:p>
        </w:tc>
      </w:tr>
      <w:tr w:rsidR="00896C43" w:rsidRPr="00896C43" w14:paraId="5B8AEF8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BF94A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111</w:t>
            </w:r>
          </w:p>
        </w:tc>
        <w:tc>
          <w:tcPr>
            <w:tcW w:w="640" w:type="dxa"/>
            <w:tcBorders>
              <w:top w:val="nil"/>
              <w:left w:val="single" w:sz="8" w:space="0" w:color="000000"/>
              <w:bottom w:val="single" w:sz="8" w:space="0" w:color="000000"/>
              <w:right w:val="nil"/>
            </w:tcBorders>
            <w:shd w:val="clear" w:color="000000" w:fill="FFFFFF"/>
            <w:vAlign w:val="center"/>
            <w:hideMark/>
          </w:tcPr>
          <w:p w14:paraId="259E4FA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4563586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F43E009" w14:textId="26E54D85"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branco, Tipo Carta, medindo 114mm x 229mm 80 g/m². Em papel Kraft. Caixa com 1000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F660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111,92 </w:t>
            </w:r>
          </w:p>
        </w:tc>
      </w:tr>
      <w:tr w:rsidR="00896C43" w:rsidRPr="00896C43" w14:paraId="6401484A"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C14D2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112</w:t>
            </w:r>
          </w:p>
        </w:tc>
        <w:tc>
          <w:tcPr>
            <w:tcW w:w="640" w:type="dxa"/>
            <w:tcBorders>
              <w:top w:val="nil"/>
              <w:left w:val="single" w:sz="8" w:space="0" w:color="000000"/>
              <w:bottom w:val="single" w:sz="8" w:space="0" w:color="000000"/>
              <w:right w:val="nil"/>
            </w:tcBorders>
            <w:shd w:val="clear" w:color="000000" w:fill="FFFFFF"/>
            <w:vAlign w:val="center"/>
            <w:hideMark/>
          </w:tcPr>
          <w:p w14:paraId="45DBA5D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16768F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D5B1DB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Pardo, 260mm comprimento x 360 mm largura, 80 g/m². Em papel Kraft Natural, tipo saco. Caixa com 250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91066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83,62 </w:t>
            </w:r>
          </w:p>
        </w:tc>
      </w:tr>
      <w:tr w:rsidR="00896C43" w:rsidRPr="00896C43" w14:paraId="7351959E"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03F221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113</w:t>
            </w:r>
          </w:p>
        </w:tc>
        <w:tc>
          <w:tcPr>
            <w:tcW w:w="640" w:type="dxa"/>
            <w:tcBorders>
              <w:top w:val="nil"/>
              <w:left w:val="single" w:sz="8" w:space="0" w:color="000000"/>
              <w:bottom w:val="single" w:sz="8" w:space="0" w:color="000000"/>
              <w:right w:val="nil"/>
            </w:tcBorders>
            <w:shd w:val="clear" w:color="000000" w:fill="FFFFFF"/>
            <w:vAlign w:val="center"/>
            <w:hideMark/>
          </w:tcPr>
          <w:p w14:paraId="310B92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183</w:t>
            </w:r>
          </w:p>
        </w:tc>
        <w:tc>
          <w:tcPr>
            <w:tcW w:w="1026" w:type="dxa"/>
            <w:tcBorders>
              <w:top w:val="nil"/>
              <w:left w:val="single" w:sz="8" w:space="0" w:color="000000"/>
              <w:bottom w:val="single" w:sz="8" w:space="0" w:color="000000"/>
              <w:right w:val="nil"/>
            </w:tcBorders>
            <w:shd w:val="clear" w:color="000000" w:fill="FFFFFF"/>
            <w:vAlign w:val="center"/>
            <w:hideMark/>
          </w:tcPr>
          <w:p w14:paraId="24083F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B77688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Saco Kraft natural 240 X 340 c/100.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F315D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40,93 </w:t>
            </w:r>
          </w:p>
        </w:tc>
      </w:tr>
      <w:tr w:rsidR="00896C43" w:rsidRPr="00896C43" w14:paraId="7C52AF76"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BE5BAF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114</w:t>
            </w:r>
          </w:p>
        </w:tc>
        <w:tc>
          <w:tcPr>
            <w:tcW w:w="640" w:type="dxa"/>
            <w:tcBorders>
              <w:top w:val="nil"/>
              <w:left w:val="single" w:sz="8" w:space="0" w:color="000000"/>
              <w:bottom w:val="single" w:sz="8" w:space="0" w:color="000000"/>
              <w:right w:val="nil"/>
            </w:tcBorders>
            <w:shd w:val="clear" w:color="000000" w:fill="FFFFFF"/>
            <w:vAlign w:val="center"/>
            <w:hideMark/>
          </w:tcPr>
          <w:p w14:paraId="57429D9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83</w:t>
            </w:r>
          </w:p>
        </w:tc>
        <w:tc>
          <w:tcPr>
            <w:tcW w:w="1026" w:type="dxa"/>
            <w:tcBorders>
              <w:top w:val="nil"/>
              <w:left w:val="single" w:sz="8" w:space="0" w:color="000000"/>
              <w:bottom w:val="single" w:sz="8" w:space="0" w:color="000000"/>
              <w:right w:val="nil"/>
            </w:tcBorders>
            <w:shd w:val="clear" w:color="000000" w:fill="FFFFFF"/>
            <w:vAlign w:val="center"/>
            <w:hideMark/>
          </w:tcPr>
          <w:p w14:paraId="31A3F6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A2CE95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Saco Kraft natural 260 X 360 c/100.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01D5F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32,32 </w:t>
            </w:r>
          </w:p>
        </w:tc>
      </w:tr>
      <w:tr w:rsidR="00896C43" w:rsidRPr="00896C43" w14:paraId="0B7EDAE6"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B2240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115</w:t>
            </w:r>
          </w:p>
        </w:tc>
        <w:tc>
          <w:tcPr>
            <w:tcW w:w="640" w:type="dxa"/>
            <w:tcBorders>
              <w:top w:val="nil"/>
              <w:left w:val="single" w:sz="8" w:space="0" w:color="000000"/>
              <w:bottom w:val="single" w:sz="8" w:space="0" w:color="000000"/>
              <w:right w:val="nil"/>
            </w:tcBorders>
            <w:shd w:val="clear" w:color="000000" w:fill="FFFFFF"/>
            <w:vAlign w:val="center"/>
            <w:hideMark/>
          </w:tcPr>
          <w:p w14:paraId="3C02C1A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693</w:t>
            </w:r>
          </w:p>
        </w:tc>
        <w:tc>
          <w:tcPr>
            <w:tcW w:w="1026" w:type="dxa"/>
            <w:tcBorders>
              <w:top w:val="nil"/>
              <w:left w:val="single" w:sz="8" w:space="0" w:color="000000"/>
              <w:bottom w:val="single" w:sz="8" w:space="0" w:color="000000"/>
              <w:right w:val="nil"/>
            </w:tcBorders>
            <w:shd w:val="clear" w:color="000000" w:fill="FFFFFF"/>
            <w:vAlign w:val="center"/>
            <w:hideMark/>
          </w:tcPr>
          <w:p w14:paraId="50CBD5B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6D2DA9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Saco Plástico, Perfurado; 04 Furos; Tamanho Ofício; Espessura de 0,12 micras. TRANSPARENTE. Pacote com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7EE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98,78 </w:t>
            </w:r>
          </w:p>
        </w:tc>
      </w:tr>
      <w:tr w:rsidR="00896C43" w:rsidRPr="00896C43" w14:paraId="01BE91A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CA057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116</w:t>
            </w:r>
          </w:p>
        </w:tc>
        <w:tc>
          <w:tcPr>
            <w:tcW w:w="640" w:type="dxa"/>
            <w:tcBorders>
              <w:top w:val="nil"/>
              <w:left w:val="single" w:sz="8" w:space="0" w:color="000000"/>
              <w:bottom w:val="single" w:sz="8" w:space="0" w:color="000000"/>
              <w:right w:val="nil"/>
            </w:tcBorders>
            <w:shd w:val="clear" w:color="000000" w:fill="FFFFFF"/>
            <w:vAlign w:val="center"/>
            <w:hideMark/>
          </w:tcPr>
          <w:p w14:paraId="4E37D7E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96</w:t>
            </w:r>
          </w:p>
        </w:tc>
        <w:tc>
          <w:tcPr>
            <w:tcW w:w="1026" w:type="dxa"/>
            <w:tcBorders>
              <w:top w:val="nil"/>
              <w:left w:val="single" w:sz="8" w:space="0" w:color="000000"/>
              <w:bottom w:val="single" w:sz="8" w:space="0" w:color="000000"/>
              <w:right w:val="nil"/>
            </w:tcBorders>
            <w:shd w:val="clear" w:color="000000" w:fill="FFFFFF"/>
            <w:vAlign w:val="center"/>
            <w:hideMark/>
          </w:tcPr>
          <w:p w14:paraId="4F6368E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3BC3C8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w:t>
            </w:r>
            <w:proofErr w:type="spellStart"/>
            <w:r w:rsidRPr="00896C43">
              <w:rPr>
                <w:rFonts w:eastAsia="Times New Roman" w:cs="Calibri"/>
                <w:color w:val="000000"/>
                <w:sz w:val="24"/>
                <w:szCs w:val="24"/>
                <w:lang w:val="pt-BR" w:eastAsia="pt-BR"/>
              </w:rPr>
              <w:t>encadernaççao</w:t>
            </w:r>
            <w:proofErr w:type="spellEnd"/>
            <w:r w:rsidRPr="00896C43">
              <w:rPr>
                <w:rFonts w:eastAsia="Times New Roman" w:cs="Calibri"/>
                <w:color w:val="000000"/>
                <w:sz w:val="24"/>
                <w:szCs w:val="24"/>
                <w:lang w:val="pt-BR" w:eastAsia="pt-BR"/>
              </w:rPr>
              <w:t xml:space="preserve">, TRANSPARENTE, de 7mm. Fabricado em PVC </w:t>
            </w:r>
            <w:proofErr w:type="spellStart"/>
            <w:r w:rsidRPr="00896C43">
              <w:rPr>
                <w:rFonts w:eastAsia="Times New Roman" w:cs="Calibri"/>
                <w:color w:val="000000"/>
                <w:sz w:val="24"/>
                <w:szCs w:val="24"/>
                <w:lang w:val="pt-BR" w:eastAsia="pt-BR"/>
              </w:rPr>
              <w:t>semi</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Pacote com 100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B2CB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12,83 </w:t>
            </w:r>
          </w:p>
        </w:tc>
      </w:tr>
      <w:tr w:rsidR="00896C43" w:rsidRPr="00896C43" w14:paraId="5D0C81A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6E73D3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117</w:t>
            </w:r>
          </w:p>
        </w:tc>
        <w:tc>
          <w:tcPr>
            <w:tcW w:w="640" w:type="dxa"/>
            <w:tcBorders>
              <w:top w:val="nil"/>
              <w:left w:val="single" w:sz="8" w:space="0" w:color="000000"/>
              <w:bottom w:val="single" w:sz="8" w:space="0" w:color="000000"/>
              <w:right w:val="nil"/>
            </w:tcBorders>
            <w:shd w:val="clear" w:color="000000" w:fill="FFFFFF"/>
            <w:vAlign w:val="center"/>
            <w:hideMark/>
          </w:tcPr>
          <w:p w14:paraId="702436A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3850B28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ADE56F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w:t>
            </w:r>
            <w:proofErr w:type="spellStart"/>
            <w:r w:rsidRPr="00896C43">
              <w:rPr>
                <w:rFonts w:eastAsia="Times New Roman" w:cs="Calibri"/>
                <w:color w:val="000000"/>
                <w:sz w:val="24"/>
                <w:szCs w:val="24"/>
                <w:lang w:val="pt-BR" w:eastAsia="pt-BR"/>
              </w:rPr>
              <w:t>encadernaççao</w:t>
            </w:r>
            <w:proofErr w:type="spellEnd"/>
            <w:r w:rsidRPr="00896C43">
              <w:rPr>
                <w:rFonts w:eastAsia="Times New Roman" w:cs="Calibri"/>
                <w:color w:val="000000"/>
                <w:sz w:val="24"/>
                <w:szCs w:val="24"/>
                <w:lang w:val="pt-BR" w:eastAsia="pt-BR"/>
              </w:rPr>
              <w:t xml:space="preserve">, TRANSPARENTE, de 9mm. Fabricado em PVC </w:t>
            </w:r>
            <w:proofErr w:type="spellStart"/>
            <w:r w:rsidRPr="00896C43">
              <w:rPr>
                <w:rFonts w:eastAsia="Times New Roman" w:cs="Calibri"/>
                <w:color w:val="000000"/>
                <w:sz w:val="24"/>
                <w:szCs w:val="24"/>
                <w:lang w:val="pt-BR" w:eastAsia="pt-BR"/>
              </w:rPr>
              <w:t>semi</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Pacote com 100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BEF3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13,53 </w:t>
            </w:r>
          </w:p>
        </w:tc>
      </w:tr>
      <w:tr w:rsidR="00896C43" w:rsidRPr="00896C43" w14:paraId="0E6F363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3D5E2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118</w:t>
            </w:r>
          </w:p>
        </w:tc>
        <w:tc>
          <w:tcPr>
            <w:tcW w:w="640" w:type="dxa"/>
            <w:tcBorders>
              <w:top w:val="nil"/>
              <w:left w:val="single" w:sz="8" w:space="0" w:color="000000"/>
              <w:bottom w:val="single" w:sz="8" w:space="0" w:color="000000"/>
              <w:right w:val="nil"/>
            </w:tcBorders>
            <w:shd w:val="clear" w:color="000000" w:fill="FFFFFF"/>
            <w:vAlign w:val="center"/>
            <w:hideMark/>
          </w:tcPr>
          <w:p w14:paraId="7F5630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288805D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555CDE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w:t>
            </w:r>
            <w:proofErr w:type="spellStart"/>
            <w:r w:rsidRPr="00896C43">
              <w:rPr>
                <w:rFonts w:eastAsia="Times New Roman" w:cs="Calibri"/>
                <w:color w:val="000000"/>
                <w:sz w:val="24"/>
                <w:szCs w:val="24"/>
                <w:lang w:val="pt-BR" w:eastAsia="pt-BR"/>
              </w:rPr>
              <w:t>encadernaççao</w:t>
            </w:r>
            <w:proofErr w:type="spellEnd"/>
            <w:r w:rsidRPr="00896C43">
              <w:rPr>
                <w:rFonts w:eastAsia="Times New Roman" w:cs="Calibri"/>
                <w:color w:val="000000"/>
                <w:sz w:val="24"/>
                <w:szCs w:val="24"/>
                <w:lang w:val="pt-BR" w:eastAsia="pt-BR"/>
              </w:rPr>
              <w:t xml:space="preserve">, TRANSPARENTE, de 12mm. Fabricado em PVC </w:t>
            </w:r>
            <w:proofErr w:type="spellStart"/>
            <w:r w:rsidRPr="00896C43">
              <w:rPr>
                <w:rFonts w:eastAsia="Times New Roman" w:cs="Calibri"/>
                <w:color w:val="000000"/>
                <w:sz w:val="24"/>
                <w:szCs w:val="24"/>
                <w:lang w:val="pt-BR" w:eastAsia="pt-BR"/>
              </w:rPr>
              <w:t>semi</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Pacote com 100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99A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19,93 </w:t>
            </w:r>
          </w:p>
        </w:tc>
      </w:tr>
      <w:tr w:rsidR="00896C43" w:rsidRPr="00896C43" w14:paraId="1292695C"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B7F39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119</w:t>
            </w:r>
          </w:p>
        </w:tc>
        <w:tc>
          <w:tcPr>
            <w:tcW w:w="640" w:type="dxa"/>
            <w:tcBorders>
              <w:top w:val="nil"/>
              <w:left w:val="single" w:sz="8" w:space="0" w:color="000000"/>
              <w:bottom w:val="single" w:sz="8" w:space="0" w:color="000000"/>
              <w:right w:val="nil"/>
            </w:tcBorders>
            <w:shd w:val="clear" w:color="000000" w:fill="FFFFFF"/>
            <w:vAlign w:val="center"/>
            <w:hideMark/>
          </w:tcPr>
          <w:p w14:paraId="3ACB61A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76DB6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6F5C81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w:t>
            </w:r>
            <w:proofErr w:type="spellStart"/>
            <w:r w:rsidRPr="00896C43">
              <w:rPr>
                <w:rFonts w:eastAsia="Times New Roman" w:cs="Calibri"/>
                <w:color w:val="000000"/>
                <w:sz w:val="24"/>
                <w:szCs w:val="24"/>
                <w:lang w:val="pt-BR" w:eastAsia="pt-BR"/>
              </w:rPr>
              <w:t>encadernaççao</w:t>
            </w:r>
            <w:proofErr w:type="spellEnd"/>
            <w:r w:rsidRPr="00896C43">
              <w:rPr>
                <w:rFonts w:eastAsia="Times New Roman" w:cs="Calibri"/>
                <w:color w:val="000000"/>
                <w:sz w:val="24"/>
                <w:szCs w:val="24"/>
                <w:lang w:val="pt-BR" w:eastAsia="pt-BR"/>
              </w:rPr>
              <w:t xml:space="preserve">, TRANSPARENTE, de 14mm. Fabricado em PVC </w:t>
            </w:r>
            <w:proofErr w:type="spellStart"/>
            <w:r w:rsidRPr="00896C43">
              <w:rPr>
                <w:rFonts w:eastAsia="Times New Roman" w:cs="Calibri"/>
                <w:color w:val="000000"/>
                <w:sz w:val="24"/>
                <w:szCs w:val="24"/>
                <w:lang w:val="pt-BR" w:eastAsia="pt-BR"/>
              </w:rPr>
              <w:t>semi</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Pacote com 100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AB4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23,90 </w:t>
            </w:r>
          </w:p>
        </w:tc>
      </w:tr>
      <w:tr w:rsidR="00896C43" w:rsidRPr="00896C43" w14:paraId="6C7965F1"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5E0994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120</w:t>
            </w:r>
          </w:p>
        </w:tc>
        <w:tc>
          <w:tcPr>
            <w:tcW w:w="640" w:type="dxa"/>
            <w:tcBorders>
              <w:top w:val="nil"/>
              <w:left w:val="single" w:sz="8" w:space="0" w:color="000000"/>
              <w:bottom w:val="single" w:sz="8" w:space="0" w:color="000000"/>
              <w:right w:val="nil"/>
            </w:tcBorders>
            <w:shd w:val="clear" w:color="000000" w:fill="FFFFFF"/>
            <w:vAlign w:val="center"/>
            <w:hideMark/>
          </w:tcPr>
          <w:p w14:paraId="646535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825</w:t>
            </w:r>
          </w:p>
        </w:tc>
        <w:tc>
          <w:tcPr>
            <w:tcW w:w="1026" w:type="dxa"/>
            <w:tcBorders>
              <w:top w:val="nil"/>
              <w:left w:val="single" w:sz="8" w:space="0" w:color="000000"/>
              <w:bottom w:val="single" w:sz="8" w:space="0" w:color="000000"/>
              <w:right w:val="nil"/>
            </w:tcBorders>
            <w:shd w:val="clear" w:color="000000" w:fill="FFFFFF"/>
            <w:vAlign w:val="center"/>
            <w:hideMark/>
          </w:tcPr>
          <w:p w14:paraId="19B2E7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F560DC5" w14:textId="45DBA6B5"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encadernação 17mm pacote com 50 unidades, cor preto, PVC </w:t>
            </w:r>
            <w:proofErr w:type="spellStart"/>
            <w:r w:rsidRPr="00896C43">
              <w:rPr>
                <w:rFonts w:eastAsia="Times New Roman" w:cs="Calibri"/>
                <w:color w:val="000000"/>
                <w:sz w:val="24"/>
                <w:szCs w:val="24"/>
                <w:lang w:val="pt-BR" w:eastAsia="pt-BR"/>
              </w:rPr>
              <w:t>semi-rígido</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extrusado</w:t>
            </w:r>
            <w:proofErr w:type="spellEnd"/>
            <w:r w:rsidRPr="00896C43">
              <w:rPr>
                <w:rFonts w:eastAsia="Times New Roman" w:cs="Calibri"/>
                <w:color w:val="000000"/>
                <w:sz w:val="24"/>
                <w:szCs w:val="24"/>
                <w:lang w:val="pt-BR" w:eastAsia="pt-BR"/>
              </w:rPr>
              <w:t>, 33cm comprimento, capacidade até 100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5B46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20,95 </w:t>
            </w:r>
          </w:p>
        </w:tc>
      </w:tr>
      <w:tr w:rsidR="00896C43" w:rsidRPr="00896C43" w14:paraId="1700303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848C14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121</w:t>
            </w:r>
          </w:p>
        </w:tc>
        <w:tc>
          <w:tcPr>
            <w:tcW w:w="640" w:type="dxa"/>
            <w:tcBorders>
              <w:top w:val="nil"/>
              <w:left w:val="single" w:sz="8" w:space="0" w:color="000000"/>
              <w:bottom w:val="single" w:sz="8" w:space="0" w:color="000000"/>
              <w:right w:val="nil"/>
            </w:tcBorders>
            <w:shd w:val="clear" w:color="000000" w:fill="FFFFFF"/>
            <w:vAlign w:val="center"/>
            <w:hideMark/>
          </w:tcPr>
          <w:p w14:paraId="6A2B2B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1522CAF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2D112C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w:t>
            </w:r>
            <w:proofErr w:type="spellStart"/>
            <w:r w:rsidRPr="00896C43">
              <w:rPr>
                <w:rFonts w:eastAsia="Times New Roman" w:cs="Calibri"/>
                <w:color w:val="000000"/>
                <w:sz w:val="24"/>
                <w:szCs w:val="24"/>
                <w:lang w:val="pt-BR" w:eastAsia="pt-BR"/>
              </w:rPr>
              <w:t>encadernaççao</w:t>
            </w:r>
            <w:proofErr w:type="spellEnd"/>
            <w:r w:rsidRPr="00896C43">
              <w:rPr>
                <w:rFonts w:eastAsia="Times New Roman" w:cs="Calibri"/>
                <w:color w:val="000000"/>
                <w:sz w:val="24"/>
                <w:szCs w:val="24"/>
                <w:lang w:val="pt-BR" w:eastAsia="pt-BR"/>
              </w:rPr>
              <w:t xml:space="preserve">, TRANSPARENTE, de 20mm. Fabricado em PVC </w:t>
            </w:r>
            <w:proofErr w:type="spellStart"/>
            <w:r w:rsidRPr="00896C43">
              <w:rPr>
                <w:rFonts w:eastAsia="Times New Roman" w:cs="Calibri"/>
                <w:color w:val="000000"/>
                <w:sz w:val="24"/>
                <w:szCs w:val="24"/>
                <w:lang w:val="pt-BR" w:eastAsia="pt-BR"/>
              </w:rPr>
              <w:t>semi</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Pacote com 80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C9A3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22,83 </w:t>
            </w:r>
          </w:p>
        </w:tc>
      </w:tr>
      <w:tr w:rsidR="00896C43" w:rsidRPr="00896C43" w14:paraId="21D85A4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D45DC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122</w:t>
            </w:r>
          </w:p>
        </w:tc>
        <w:tc>
          <w:tcPr>
            <w:tcW w:w="640" w:type="dxa"/>
            <w:tcBorders>
              <w:top w:val="nil"/>
              <w:left w:val="single" w:sz="8" w:space="0" w:color="000000"/>
              <w:bottom w:val="single" w:sz="8" w:space="0" w:color="000000"/>
              <w:right w:val="nil"/>
            </w:tcBorders>
            <w:shd w:val="clear" w:color="000000" w:fill="FFFFFF"/>
            <w:vAlign w:val="center"/>
            <w:hideMark/>
          </w:tcPr>
          <w:p w14:paraId="7C1EBD1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424A01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C1A827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w:t>
            </w:r>
            <w:proofErr w:type="spellStart"/>
            <w:r w:rsidRPr="00896C43">
              <w:rPr>
                <w:rFonts w:eastAsia="Times New Roman" w:cs="Calibri"/>
                <w:color w:val="000000"/>
                <w:sz w:val="24"/>
                <w:szCs w:val="24"/>
                <w:lang w:val="pt-BR" w:eastAsia="pt-BR"/>
              </w:rPr>
              <w:t>encadernaççao</w:t>
            </w:r>
            <w:proofErr w:type="spellEnd"/>
            <w:r w:rsidRPr="00896C43">
              <w:rPr>
                <w:rFonts w:eastAsia="Times New Roman" w:cs="Calibri"/>
                <w:color w:val="000000"/>
                <w:sz w:val="24"/>
                <w:szCs w:val="24"/>
                <w:lang w:val="pt-BR" w:eastAsia="pt-BR"/>
              </w:rPr>
              <w:t xml:space="preserve">, TRANSPARENTE, de 29mm. Fabricado em PVC </w:t>
            </w:r>
            <w:proofErr w:type="spellStart"/>
            <w:r w:rsidRPr="00896C43">
              <w:rPr>
                <w:rFonts w:eastAsia="Times New Roman" w:cs="Calibri"/>
                <w:color w:val="000000"/>
                <w:sz w:val="24"/>
                <w:szCs w:val="24"/>
                <w:lang w:val="pt-BR" w:eastAsia="pt-BR"/>
              </w:rPr>
              <w:t>semi</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Pacote com 36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B04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27,65 </w:t>
            </w:r>
          </w:p>
        </w:tc>
      </w:tr>
      <w:tr w:rsidR="00896C43" w:rsidRPr="00896C43" w14:paraId="35E3194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40B1D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123</w:t>
            </w:r>
          </w:p>
        </w:tc>
        <w:tc>
          <w:tcPr>
            <w:tcW w:w="640" w:type="dxa"/>
            <w:tcBorders>
              <w:top w:val="nil"/>
              <w:left w:val="single" w:sz="8" w:space="0" w:color="000000"/>
              <w:bottom w:val="single" w:sz="8" w:space="0" w:color="000000"/>
              <w:right w:val="nil"/>
            </w:tcBorders>
            <w:shd w:val="clear" w:color="000000" w:fill="FFFFFF"/>
            <w:vAlign w:val="center"/>
            <w:hideMark/>
          </w:tcPr>
          <w:p w14:paraId="3968056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141</w:t>
            </w:r>
          </w:p>
        </w:tc>
        <w:tc>
          <w:tcPr>
            <w:tcW w:w="1026" w:type="dxa"/>
            <w:tcBorders>
              <w:top w:val="nil"/>
              <w:left w:val="single" w:sz="8" w:space="0" w:color="000000"/>
              <w:bottom w:val="single" w:sz="8" w:space="0" w:color="000000"/>
              <w:right w:val="nil"/>
            </w:tcBorders>
            <w:shd w:val="clear" w:color="000000" w:fill="FFFFFF"/>
            <w:vAlign w:val="center"/>
            <w:hideMark/>
          </w:tcPr>
          <w:p w14:paraId="66A2FDA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5EAD2D5" w14:textId="42B9B9E0"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Estilete Profissional, Grande, Cabo em metal e plástico; Lâmina de aço alto carbono, Sistema retrátil, </w:t>
            </w:r>
            <w:proofErr w:type="gramStart"/>
            <w:r w:rsidRPr="00896C43">
              <w:rPr>
                <w:rFonts w:eastAsia="Times New Roman" w:cs="Calibri"/>
                <w:color w:val="000000"/>
                <w:sz w:val="24"/>
                <w:szCs w:val="24"/>
                <w:lang w:val="pt-BR" w:eastAsia="pt-BR"/>
              </w:rPr>
              <w:t>Com</w:t>
            </w:r>
            <w:proofErr w:type="gramEnd"/>
            <w:r w:rsidRPr="00896C43">
              <w:rPr>
                <w:rFonts w:eastAsia="Times New Roman" w:cs="Calibri"/>
                <w:color w:val="000000"/>
                <w:sz w:val="24"/>
                <w:szCs w:val="24"/>
                <w:lang w:val="pt-BR" w:eastAsia="pt-BR"/>
              </w:rPr>
              <w:t xml:space="preserve"> 3 posições;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6E7F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13,80 </w:t>
            </w:r>
          </w:p>
        </w:tc>
      </w:tr>
      <w:tr w:rsidR="00896C43" w:rsidRPr="00896C43" w14:paraId="265AD3C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44DDD2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124</w:t>
            </w:r>
          </w:p>
        </w:tc>
        <w:tc>
          <w:tcPr>
            <w:tcW w:w="640" w:type="dxa"/>
            <w:tcBorders>
              <w:top w:val="nil"/>
              <w:left w:val="single" w:sz="8" w:space="0" w:color="000000"/>
              <w:bottom w:val="single" w:sz="8" w:space="0" w:color="000000"/>
              <w:right w:val="nil"/>
            </w:tcBorders>
            <w:shd w:val="clear" w:color="000000" w:fill="FFFFFF"/>
            <w:vAlign w:val="center"/>
            <w:hideMark/>
          </w:tcPr>
          <w:p w14:paraId="1A2B41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w:t>
            </w:r>
          </w:p>
        </w:tc>
        <w:tc>
          <w:tcPr>
            <w:tcW w:w="1026" w:type="dxa"/>
            <w:tcBorders>
              <w:top w:val="nil"/>
              <w:left w:val="single" w:sz="8" w:space="0" w:color="000000"/>
              <w:bottom w:val="single" w:sz="8" w:space="0" w:color="000000"/>
              <w:right w:val="nil"/>
            </w:tcBorders>
            <w:shd w:val="clear" w:color="000000" w:fill="FFFFFF"/>
            <w:vAlign w:val="center"/>
            <w:hideMark/>
          </w:tcPr>
          <w:p w14:paraId="0889D9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B616285" w14:textId="07D4E511"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Estilete; Médio, Cabo em metal e plástico; Lâmina de aço alto carbono, Sistema retrátil, </w:t>
            </w:r>
            <w:proofErr w:type="gramStart"/>
            <w:r w:rsidRPr="00896C43">
              <w:rPr>
                <w:rFonts w:eastAsia="Times New Roman" w:cs="Calibri"/>
                <w:color w:val="000000"/>
                <w:sz w:val="24"/>
                <w:szCs w:val="24"/>
                <w:lang w:val="pt-BR" w:eastAsia="pt-BR"/>
              </w:rPr>
              <w:t>Com</w:t>
            </w:r>
            <w:proofErr w:type="gramEnd"/>
            <w:r w:rsidRPr="00896C43">
              <w:rPr>
                <w:rFonts w:eastAsia="Times New Roman" w:cs="Calibri"/>
                <w:color w:val="000000"/>
                <w:sz w:val="24"/>
                <w:szCs w:val="24"/>
                <w:lang w:val="pt-BR" w:eastAsia="pt-BR"/>
              </w:rPr>
              <w:t xml:space="preserve"> 3 posições;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D471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6,90 </w:t>
            </w:r>
          </w:p>
        </w:tc>
      </w:tr>
      <w:tr w:rsidR="00896C43" w:rsidRPr="00896C43" w14:paraId="5DB3AA9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57A4D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w:t>
            </w:r>
          </w:p>
        </w:tc>
        <w:tc>
          <w:tcPr>
            <w:tcW w:w="640" w:type="dxa"/>
            <w:tcBorders>
              <w:top w:val="nil"/>
              <w:left w:val="single" w:sz="8" w:space="0" w:color="000000"/>
              <w:bottom w:val="single" w:sz="8" w:space="0" w:color="000000"/>
              <w:right w:val="nil"/>
            </w:tcBorders>
            <w:shd w:val="clear" w:color="000000" w:fill="FFFFFF"/>
            <w:vAlign w:val="center"/>
            <w:hideMark/>
          </w:tcPr>
          <w:p w14:paraId="3FEFD5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109</w:t>
            </w:r>
          </w:p>
        </w:tc>
        <w:tc>
          <w:tcPr>
            <w:tcW w:w="1026" w:type="dxa"/>
            <w:tcBorders>
              <w:top w:val="nil"/>
              <w:left w:val="single" w:sz="8" w:space="0" w:color="000000"/>
              <w:bottom w:val="single" w:sz="8" w:space="0" w:color="000000"/>
              <w:right w:val="nil"/>
            </w:tcBorders>
            <w:shd w:val="clear" w:color="000000" w:fill="FFFFFF"/>
            <w:vAlign w:val="center"/>
            <w:hideMark/>
          </w:tcPr>
          <w:p w14:paraId="6ED0DA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D672664" w14:textId="6A1CA9CD"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auto adesiva URGENTE; tamanho 13 X 44,5 mm; embalagem com no mínimo 60 etiquetas.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8B97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7,30 </w:t>
            </w:r>
          </w:p>
        </w:tc>
      </w:tr>
      <w:tr w:rsidR="00896C43" w:rsidRPr="00896C43" w14:paraId="64449CD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0A402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126</w:t>
            </w:r>
          </w:p>
        </w:tc>
        <w:tc>
          <w:tcPr>
            <w:tcW w:w="640" w:type="dxa"/>
            <w:tcBorders>
              <w:top w:val="nil"/>
              <w:left w:val="single" w:sz="8" w:space="0" w:color="000000"/>
              <w:bottom w:val="single" w:sz="8" w:space="0" w:color="000000"/>
              <w:right w:val="nil"/>
            </w:tcBorders>
            <w:shd w:val="clear" w:color="000000" w:fill="FFFFFF"/>
            <w:vAlign w:val="center"/>
            <w:hideMark/>
          </w:tcPr>
          <w:p w14:paraId="3EF16F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4F4E28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4667C84"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autoadesivo, retangular, tamanho 22,0 x 90,0mm; folha A5; embalagem com no mínimo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397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7,48 </w:t>
            </w:r>
          </w:p>
        </w:tc>
      </w:tr>
      <w:tr w:rsidR="00896C43" w:rsidRPr="00896C43" w14:paraId="4258C37B"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741DC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127</w:t>
            </w:r>
          </w:p>
        </w:tc>
        <w:tc>
          <w:tcPr>
            <w:tcW w:w="640" w:type="dxa"/>
            <w:tcBorders>
              <w:top w:val="nil"/>
              <w:left w:val="single" w:sz="8" w:space="0" w:color="000000"/>
              <w:bottom w:val="single" w:sz="8" w:space="0" w:color="000000"/>
              <w:right w:val="nil"/>
            </w:tcBorders>
            <w:shd w:val="clear" w:color="000000" w:fill="FFFFFF"/>
            <w:vAlign w:val="center"/>
            <w:hideMark/>
          </w:tcPr>
          <w:p w14:paraId="74AA0A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3A5B75B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1BF9351"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adesiva branca 12x26mm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8380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8,20 </w:t>
            </w:r>
          </w:p>
        </w:tc>
      </w:tr>
      <w:tr w:rsidR="00896C43" w:rsidRPr="00896C43" w14:paraId="2FFB973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2502C8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128</w:t>
            </w:r>
          </w:p>
        </w:tc>
        <w:tc>
          <w:tcPr>
            <w:tcW w:w="640" w:type="dxa"/>
            <w:tcBorders>
              <w:top w:val="nil"/>
              <w:left w:val="single" w:sz="8" w:space="0" w:color="000000"/>
              <w:bottom w:val="single" w:sz="8" w:space="0" w:color="000000"/>
              <w:right w:val="nil"/>
            </w:tcBorders>
            <w:shd w:val="clear" w:color="000000" w:fill="FFFFFF"/>
            <w:vAlign w:val="center"/>
            <w:hideMark/>
          </w:tcPr>
          <w:p w14:paraId="38CA52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w:t>
            </w:r>
          </w:p>
        </w:tc>
        <w:tc>
          <w:tcPr>
            <w:tcW w:w="1026" w:type="dxa"/>
            <w:tcBorders>
              <w:top w:val="nil"/>
              <w:left w:val="single" w:sz="8" w:space="0" w:color="000000"/>
              <w:bottom w:val="single" w:sz="8" w:space="0" w:color="000000"/>
              <w:right w:val="nil"/>
            </w:tcBorders>
            <w:shd w:val="clear" w:color="000000" w:fill="FFFFFF"/>
            <w:vAlign w:val="center"/>
            <w:hideMark/>
          </w:tcPr>
          <w:p w14:paraId="44D9340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BAF0C7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modelo Carta. Medindo 33,9mm x 101,6mm. Contendo 14 por folha. Caixa com 100 folhas. 1400 Etiquetas.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F57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55,27 </w:t>
            </w:r>
          </w:p>
        </w:tc>
      </w:tr>
      <w:tr w:rsidR="00896C43" w:rsidRPr="00896C43" w14:paraId="5FC46A5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1E4A6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129</w:t>
            </w:r>
          </w:p>
        </w:tc>
        <w:tc>
          <w:tcPr>
            <w:tcW w:w="640" w:type="dxa"/>
            <w:tcBorders>
              <w:top w:val="nil"/>
              <w:left w:val="single" w:sz="8" w:space="0" w:color="000000"/>
              <w:bottom w:val="single" w:sz="8" w:space="0" w:color="000000"/>
              <w:right w:val="nil"/>
            </w:tcBorders>
            <w:shd w:val="clear" w:color="000000" w:fill="FFFFFF"/>
            <w:vAlign w:val="center"/>
            <w:hideMark/>
          </w:tcPr>
          <w:p w14:paraId="1BC1D88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w:t>
            </w:r>
          </w:p>
        </w:tc>
        <w:tc>
          <w:tcPr>
            <w:tcW w:w="1026" w:type="dxa"/>
            <w:tcBorders>
              <w:top w:val="nil"/>
              <w:left w:val="single" w:sz="8" w:space="0" w:color="000000"/>
              <w:bottom w:val="single" w:sz="8" w:space="0" w:color="000000"/>
              <w:right w:val="nil"/>
            </w:tcBorders>
            <w:shd w:val="clear" w:color="000000" w:fill="FFFFFF"/>
            <w:vAlign w:val="center"/>
            <w:hideMark/>
          </w:tcPr>
          <w:p w14:paraId="769C43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3E2E9D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Auto adesivas, tamanho A4 210x297mm, cor branca A4 25 folhas (400 etiquetas) 99,1x34 por pacote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32B9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14,02 </w:t>
            </w:r>
          </w:p>
        </w:tc>
      </w:tr>
      <w:tr w:rsidR="00896C43" w:rsidRPr="00896C43" w14:paraId="63C4387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D2FD8A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130</w:t>
            </w:r>
          </w:p>
        </w:tc>
        <w:tc>
          <w:tcPr>
            <w:tcW w:w="640" w:type="dxa"/>
            <w:tcBorders>
              <w:top w:val="nil"/>
              <w:left w:val="single" w:sz="8" w:space="0" w:color="000000"/>
              <w:bottom w:val="single" w:sz="8" w:space="0" w:color="000000"/>
              <w:right w:val="nil"/>
            </w:tcBorders>
            <w:shd w:val="clear" w:color="000000" w:fill="FFFFFF"/>
            <w:vAlign w:val="center"/>
            <w:hideMark/>
          </w:tcPr>
          <w:p w14:paraId="7F976B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6EF424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73599F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para Pasta Suspensa, Branca. Embalagem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0F83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6,73 </w:t>
            </w:r>
          </w:p>
        </w:tc>
      </w:tr>
      <w:tr w:rsidR="00896C43" w:rsidRPr="00896C43" w14:paraId="71D0A64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9B672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131</w:t>
            </w:r>
          </w:p>
        </w:tc>
        <w:tc>
          <w:tcPr>
            <w:tcW w:w="640" w:type="dxa"/>
            <w:tcBorders>
              <w:top w:val="nil"/>
              <w:left w:val="single" w:sz="8" w:space="0" w:color="000000"/>
              <w:bottom w:val="single" w:sz="8" w:space="0" w:color="000000"/>
              <w:right w:val="nil"/>
            </w:tcBorders>
            <w:shd w:val="clear" w:color="000000" w:fill="FFFFFF"/>
            <w:vAlign w:val="center"/>
            <w:hideMark/>
          </w:tcPr>
          <w:p w14:paraId="674A500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w:t>
            </w:r>
          </w:p>
        </w:tc>
        <w:tc>
          <w:tcPr>
            <w:tcW w:w="1026" w:type="dxa"/>
            <w:tcBorders>
              <w:top w:val="nil"/>
              <w:left w:val="single" w:sz="8" w:space="0" w:color="000000"/>
              <w:bottom w:val="single" w:sz="8" w:space="0" w:color="000000"/>
              <w:right w:val="nil"/>
            </w:tcBorders>
            <w:shd w:val="clear" w:color="000000" w:fill="FFFFFF"/>
            <w:vAlign w:val="center"/>
            <w:hideMark/>
          </w:tcPr>
          <w:p w14:paraId="28EDE92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A163C42"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auto adesiva, tamanho 46,56mm x 77,79mm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2879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12,42 </w:t>
            </w:r>
          </w:p>
        </w:tc>
      </w:tr>
      <w:tr w:rsidR="00896C43" w:rsidRPr="00896C43" w14:paraId="78661EA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C86CE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132</w:t>
            </w:r>
          </w:p>
        </w:tc>
        <w:tc>
          <w:tcPr>
            <w:tcW w:w="640" w:type="dxa"/>
            <w:tcBorders>
              <w:top w:val="nil"/>
              <w:left w:val="single" w:sz="8" w:space="0" w:color="000000"/>
              <w:bottom w:val="single" w:sz="8" w:space="0" w:color="000000"/>
              <w:right w:val="nil"/>
            </w:tcBorders>
            <w:shd w:val="clear" w:color="000000" w:fill="FFFFFF"/>
            <w:vAlign w:val="center"/>
            <w:hideMark/>
          </w:tcPr>
          <w:p w14:paraId="0AB0AC6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36D2F01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5527CAC"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adesiva cor branca, retangular, pacote mínimo 300 unidades, medindo aproximadamente 35x100mm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85C12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50,33 </w:t>
            </w:r>
          </w:p>
        </w:tc>
      </w:tr>
      <w:tr w:rsidR="00896C43" w:rsidRPr="00896C43" w14:paraId="609E4234"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0B2899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133</w:t>
            </w:r>
          </w:p>
        </w:tc>
        <w:tc>
          <w:tcPr>
            <w:tcW w:w="640" w:type="dxa"/>
            <w:tcBorders>
              <w:top w:val="nil"/>
              <w:left w:val="single" w:sz="8" w:space="0" w:color="000000"/>
              <w:bottom w:val="single" w:sz="8" w:space="0" w:color="000000"/>
              <w:right w:val="nil"/>
            </w:tcBorders>
            <w:shd w:val="clear" w:color="000000" w:fill="FFFFFF"/>
            <w:vAlign w:val="center"/>
            <w:hideMark/>
          </w:tcPr>
          <w:p w14:paraId="5C5544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780</w:t>
            </w:r>
          </w:p>
        </w:tc>
        <w:tc>
          <w:tcPr>
            <w:tcW w:w="1026" w:type="dxa"/>
            <w:tcBorders>
              <w:top w:val="nil"/>
              <w:left w:val="single" w:sz="8" w:space="0" w:color="000000"/>
              <w:bottom w:val="single" w:sz="8" w:space="0" w:color="000000"/>
              <w:right w:val="nil"/>
            </w:tcBorders>
            <w:shd w:val="clear" w:color="000000" w:fill="FFFFFF"/>
            <w:vAlign w:val="center"/>
            <w:hideMark/>
          </w:tcPr>
          <w:p w14:paraId="4E25D99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D18D68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Extrator de Grampo, confeccionado em aço inox. Tipo Espátula. Medindo 1mm espessura;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145 mm de comprimento x 14 mm largura maior x 10 mm largura menor. Ponta arredondada.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EB227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4,77 </w:t>
            </w:r>
          </w:p>
        </w:tc>
      </w:tr>
      <w:tr w:rsidR="00896C43" w:rsidRPr="00896C43" w14:paraId="4705BDF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25EA15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134</w:t>
            </w:r>
          </w:p>
        </w:tc>
        <w:tc>
          <w:tcPr>
            <w:tcW w:w="640" w:type="dxa"/>
            <w:tcBorders>
              <w:top w:val="nil"/>
              <w:left w:val="single" w:sz="8" w:space="0" w:color="000000"/>
              <w:bottom w:val="single" w:sz="8" w:space="0" w:color="000000"/>
              <w:right w:val="nil"/>
            </w:tcBorders>
            <w:shd w:val="clear" w:color="000000" w:fill="FFFFFF"/>
            <w:vAlign w:val="center"/>
            <w:hideMark/>
          </w:tcPr>
          <w:p w14:paraId="7360D9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1414</w:t>
            </w:r>
          </w:p>
        </w:tc>
        <w:tc>
          <w:tcPr>
            <w:tcW w:w="1026" w:type="dxa"/>
            <w:tcBorders>
              <w:top w:val="nil"/>
              <w:left w:val="single" w:sz="8" w:space="0" w:color="000000"/>
              <w:bottom w:val="single" w:sz="8" w:space="0" w:color="000000"/>
              <w:right w:val="nil"/>
            </w:tcBorders>
            <w:shd w:val="clear" w:color="000000" w:fill="FFFFFF"/>
            <w:vAlign w:val="center"/>
            <w:hideMark/>
          </w:tcPr>
          <w:p w14:paraId="6574B6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9986459"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CREPE; medindo 18mmx50m; branca; comum;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E94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5,77 </w:t>
            </w:r>
          </w:p>
        </w:tc>
      </w:tr>
      <w:tr w:rsidR="00896C43" w:rsidRPr="00896C43" w14:paraId="147B654D"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2566BE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135</w:t>
            </w:r>
          </w:p>
        </w:tc>
        <w:tc>
          <w:tcPr>
            <w:tcW w:w="640" w:type="dxa"/>
            <w:tcBorders>
              <w:top w:val="nil"/>
              <w:left w:val="single" w:sz="8" w:space="0" w:color="000000"/>
              <w:bottom w:val="single" w:sz="8" w:space="0" w:color="000000"/>
              <w:right w:val="nil"/>
            </w:tcBorders>
            <w:shd w:val="clear" w:color="000000" w:fill="FFFFFF"/>
            <w:vAlign w:val="center"/>
            <w:hideMark/>
          </w:tcPr>
          <w:p w14:paraId="087734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900</w:t>
            </w:r>
          </w:p>
        </w:tc>
        <w:tc>
          <w:tcPr>
            <w:tcW w:w="1026" w:type="dxa"/>
            <w:tcBorders>
              <w:top w:val="nil"/>
              <w:left w:val="single" w:sz="8" w:space="0" w:color="000000"/>
              <w:bottom w:val="single" w:sz="8" w:space="0" w:color="000000"/>
              <w:right w:val="nil"/>
            </w:tcBorders>
            <w:shd w:val="clear" w:color="000000" w:fill="FFFFFF"/>
            <w:vAlign w:val="center"/>
            <w:hideMark/>
          </w:tcPr>
          <w:p w14:paraId="603322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4CBE91F"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de polipropileno (pp); medindo 45mmx45m; na COR MARROM; para empacotamento, com alta adesão;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BB166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7,20 </w:t>
            </w:r>
          </w:p>
        </w:tc>
      </w:tr>
      <w:tr w:rsidR="00896C43" w:rsidRPr="00896C43" w14:paraId="386D3A5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CE9EB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136</w:t>
            </w:r>
          </w:p>
        </w:tc>
        <w:tc>
          <w:tcPr>
            <w:tcW w:w="640" w:type="dxa"/>
            <w:tcBorders>
              <w:top w:val="nil"/>
              <w:left w:val="single" w:sz="8" w:space="0" w:color="000000"/>
              <w:bottom w:val="single" w:sz="8" w:space="0" w:color="000000"/>
              <w:right w:val="nil"/>
            </w:tcBorders>
            <w:shd w:val="clear" w:color="000000" w:fill="FFFFFF"/>
            <w:vAlign w:val="center"/>
            <w:hideMark/>
          </w:tcPr>
          <w:p w14:paraId="14E9496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548</w:t>
            </w:r>
          </w:p>
        </w:tc>
        <w:tc>
          <w:tcPr>
            <w:tcW w:w="1026" w:type="dxa"/>
            <w:tcBorders>
              <w:top w:val="nil"/>
              <w:left w:val="single" w:sz="8" w:space="0" w:color="000000"/>
              <w:bottom w:val="single" w:sz="8" w:space="0" w:color="000000"/>
              <w:right w:val="nil"/>
            </w:tcBorders>
            <w:shd w:val="clear" w:color="000000" w:fill="FFFFFF"/>
            <w:vAlign w:val="center"/>
            <w:hideMark/>
          </w:tcPr>
          <w:p w14:paraId="54B1A5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E1B5285"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de polipropileno; medindo 24mmx30m; na cor TRANSPARENTE; DUPLA FACE;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98C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12,75 </w:t>
            </w:r>
          </w:p>
        </w:tc>
      </w:tr>
      <w:tr w:rsidR="00896C43" w:rsidRPr="00896C43" w14:paraId="3946172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165277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137</w:t>
            </w:r>
          </w:p>
        </w:tc>
        <w:tc>
          <w:tcPr>
            <w:tcW w:w="640" w:type="dxa"/>
            <w:tcBorders>
              <w:top w:val="nil"/>
              <w:left w:val="single" w:sz="8" w:space="0" w:color="000000"/>
              <w:bottom w:val="single" w:sz="8" w:space="0" w:color="000000"/>
              <w:right w:val="nil"/>
            </w:tcBorders>
            <w:shd w:val="clear" w:color="000000" w:fill="FFFFFF"/>
            <w:vAlign w:val="center"/>
            <w:hideMark/>
          </w:tcPr>
          <w:p w14:paraId="30A757E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675</w:t>
            </w:r>
          </w:p>
        </w:tc>
        <w:tc>
          <w:tcPr>
            <w:tcW w:w="1026" w:type="dxa"/>
            <w:tcBorders>
              <w:top w:val="nil"/>
              <w:left w:val="single" w:sz="8" w:space="0" w:color="000000"/>
              <w:bottom w:val="single" w:sz="8" w:space="0" w:color="000000"/>
              <w:right w:val="nil"/>
            </w:tcBorders>
            <w:shd w:val="clear" w:color="000000" w:fill="FFFFFF"/>
            <w:vAlign w:val="center"/>
            <w:hideMark/>
          </w:tcPr>
          <w:p w14:paraId="1EE4B6D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74792ED"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de polipropileno; medindo (12mmx30m); na cor: transparente; dupla face;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C5DC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5,63 </w:t>
            </w:r>
          </w:p>
        </w:tc>
      </w:tr>
      <w:tr w:rsidR="00896C43" w:rsidRPr="00896C43" w14:paraId="68FEF43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0F427B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138</w:t>
            </w:r>
          </w:p>
        </w:tc>
        <w:tc>
          <w:tcPr>
            <w:tcW w:w="640" w:type="dxa"/>
            <w:tcBorders>
              <w:top w:val="nil"/>
              <w:left w:val="single" w:sz="8" w:space="0" w:color="000000"/>
              <w:bottom w:val="single" w:sz="8" w:space="0" w:color="000000"/>
              <w:right w:val="nil"/>
            </w:tcBorders>
            <w:shd w:val="clear" w:color="000000" w:fill="FFFFFF"/>
            <w:vAlign w:val="center"/>
            <w:hideMark/>
          </w:tcPr>
          <w:p w14:paraId="41A44F7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1350</w:t>
            </w:r>
          </w:p>
        </w:tc>
        <w:tc>
          <w:tcPr>
            <w:tcW w:w="1026" w:type="dxa"/>
            <w:tcBorders>
              <w:top w:val="nil"/>
              <w:left w:val="single" w:sz="8" w:space="0" w:color="000000"/>
              <w:bottom w:val="single" w:sz="8" w:space="0" w:color="000000"/>
              <w:right w:val="nil"/>
            </w:tcBorders>
            <w:shd w:val="clear" w:color="000000" w:fill="FFFFFF"/>
            <w:vAlign w:val="center"/>
            <w:hideMark/>
          </w:tcPr>
          <w:p w14:paraId="5788E2E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97619AD"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de polipropileno; medindo (19mmx30m); na cor: transparente; dupla face;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3E68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10,72 </w:t>
            </w:r>
          </w:p>
        </w:tc>
      </w:tr>
      <w:tr w:rsidR="00896C43" w:rsidRPr="00896C43" w14:paraId="202259F8"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7EB8A7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139</w:t>
            </w:r>
          </w:p>
        </w:tc>
        <w:tc>
          <w:tcPr>
            <w:tcW w:w="640" w:type="dxa"/>
            <w:tcBorders>
              <w:top w:val="nil"/>
              <w:left w:val="single" w:sz="8" w:space="0" w:color="000000"/>
              <w:bottom w:val="single" w:sz="8" w:space="0" w:color="000000"/>
              <w:right w:val="nil"/>
            </w:tcBorders>
            <w:shd w:val="clear" w:color="000000" w:fill="FFFFFF"/>
            <w:vAlign w:val="center"/>
            <w:hideMark/>
          </w:tcPr>
          <w:p w14:paraId="422AEE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180</w:t>
            </w:r>
          </w:p>
        </w:tc>
        <w:tc>
          <w:tcPr>
            <w:tcW w:w="1026" w:type="dxa"/>
            <w:tcBorders>
              <w:top w:val="nil"/>
              <w:left w:val="single" w:sz="8" w:space="0" w:color="000000"/>
              <w:bottom w:val="single" w:sz="8" w:space="0" w:color="000000"/>
              <w:right w:val="nil"/>
            </w:tcBorders>
            <w:shd w:val="clear" w:color="000000" w:fill="FFFFFF"/>
            <w:vAlign w:val="center"/>
            <w:hideMark/>
          </w:tcPr>
          <w:p w14:paraId="040078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1278115"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polipropileno; medindo 12mmx30m;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8FBAF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1,37 </w:t>
            </w:r>
          </w:p>
        </w:tc>
      </w:tr>
      <w:tr w:rsidR="00896C43" w:rsidRPr="00896C43" w14:paraId="44A232C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0E23F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140</w:t>
            </w:r>
          </w:p>
        </w:tc>
        <w:tc>
          <w:tcPr>
            <w:tcW w:w="640" w:type="dxa"/>
            <w:tcBorders>
              <w:top w:val="nil"/>
              <w:left w:val="single" w:sz="8" w:space="0" w:color="000000"/>
              <w:bottom w:val="single" w:sz="8" w:space="0" w:color="000000"/>
              <w:right w:val="nil"/>
            </w:tcBorders>
            <w:shd w:val="clear" w:color="000000" w:fill="FFFFFF"/>
            <w:vAlign w:val="center"/>
            <w:hideMark/>
          </w:tcPr>
          <w:p w14:paraId="62A386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2462</w:t>
            </w:r>
          </w:p>
        </w:tc>
        <w:tc>
          <w:tcPr>
            <w:tcW w:w="1026" w:type="dxa"/>
            <w:tcBorders>
              <w:top w:val="nil"/>
              <w:left w:val="single" w:sz="8" w:space="0" w:color="000000"/>
              <w:bottom w:val="single" w:sz="8" w:space="0" w:color="000000"/>
              <w:right w:val="nil"/>
            </w:tcBorders>
            <w:shd w:val="clear" w:color="000000" w:fill="FFFFFF"/>
            <w:vAlign w:val="center"/>
            <w:hideMark/>
          </w:tcPr>
          <w:p w14:paraId="36745CE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91D8AEC"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polipropileno; medindo 12mmx50m;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675A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5,57 </w:t>
            </w:r>
          </w:p>
        </w:tc>
      </w:tr>
      <w:tr w:rsidR="00896C43" w:rsidRPr="00896C43" w14:paraId="2F5A881C"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D8236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141</w:t>
            </w:r>
          </w:p>
        </w:tc>
        <w:tc>
          <w:tcPr>
            <w:tcW w:w="640" w:type="dxa"/>
            <w:tcBorders>
              <w:top w:val="nil"/>
              <w:left w:val="single" w:sz="8" w:space="0" w:color="000000"/>
              <w:bottom w:val="single" w:sz="8" w:space="0" w:color="000000"/>
              <w:right w:val="nil"/>
            </w:tcBorders>
            <w:shd w:val="clear" w:color="000000" w:fill="FFFFFF"/>
            <w:vAlign w:val="center"/>
            <w:hideMark/>
          </w:tcPr>
          <w:p w14:paraId="276A5BE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300</w:t>
            </w:r>
          </w:p>
        </w:tc>
        <w:tc>
          <w:tcPr>
            <w:tcW w:w="1026" w:type="dxa"/>
            <w:tcBorders>
              <w:top w:val="nil"/>
              <w:left w:val="single" w:sz="8" w:space="0" w:color="000000"/>
              <w:bottom w:val="single" w:sz="8" w:space="0" w:color="000000"/>
              <w:right w:val="nil"/>
            </w:tcBorders>
            <w:shd w:val="clear" w:color="000000" w:fill="FFFFFF"/>
            <w:vAlign w:val="center"/>
            <w:hideMark/>
          </w:tcPr>
          <w:p w14:paraId="36537EC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C33B9C4"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transparente 45mmx50m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A586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9,93 </w:t>
            </w:r>
          </w:p>
        </w:tc>
      </w:tr>
      <w:tr w:rsidR="00896C43" w:rsidRPr="00896C43" w14:paraId="5C5012E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F246F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142</w:t>
            </w:r>
          </w:p>
        </w:tc>
        <w:tc>
          <w:tcPr>
            <w:tcW w:w="640" w:type="dxa"/>
            <w:tcBorders>
              <w:top w:val="nil"/>
              <w:left w:val="single" w:sz="8" w:space="0" w:color="000000"/>
              <w:bottom w:val="single" w:sz="8" w:space="0" w:color="000000"/>
              <w:right w:val="nil"/>
            </w:tcBorders>
            <w:shd w:val="clear" w:color="000000" w:fill="FFFFFF"/>
            <w:vAlign w:val="center"/>
            <w:hideMark/>
          </w:tcPr>
          <w:p w14:paraId="73CB71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1827</w:t>
            </w:r>
          </w:p>
        </w:tc>
        <w:tc>
          <w:tcPr>
            <w:tcW w:w="1026" w:type="dxa"/>
            <w:tcBorders>
              <w:top w:val="nil"/>
              <w:left w:val="single" w:sz="8" w:space="0" w:color="000000"/>
              <w:bottom w:val="single" w:sz="8" w:space="0" w:color="000000"/>
              <w:right w:val="nil"/>
            </w:tcBorders>
            <w:shd w:val="clear" w:color="000000" w:fill="FFFFFF"/>
            <w:vAlign w:val="center"/>
            <w:hideMark/>
          </w:tcPr>
          <w:p w14:paraId="5EBC613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BEACAC1"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polipropileno; medindo 48mmx100m;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1426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9,43 </w:t>
            </w:r>
          </w:p>
        </w:tc>
      </w:tr>
      <w:tr w:rsidR="00896C43" w:rsidRPr="00896C43" w14:paraId="69B8578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6F31A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143</w:t>
            </w:r>
          </w:p>
        </w:tc>
        <w:tc>
          <w:tcPr>
            <w:tcW w:w="640" w:type="dxa"/>
            <w:tcBorders>
              <w:top w:val="nil"/>
              <w:left w:val="single" w:sz="8" w:space="0" w:color="000000"/>
              <w:bottom w:val="single" w:sz="8" w:space="0" w:color="000000"/>
              <w:right w:val="nil"/>
            </w:tcBorders>
            <w:shd w:val="clear" w:color="000000" w:fill="FFFFFF"/>
            <w:vAlign w:val="center"/>
            <w:hideMark/>
          </w:tcPr>
          <w:p w14:paraId="37587C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2052</w:t>
            </w:r>
          </w:p>
        </w:tc>
        <w:tc>
          <w:tcPr>
            <w:tcW w:w="1026" w:type="dxa"/>
            <w:tcBorders>
              <w:top w:val="nil"/>
              <w:left w:val="single" w:sz="8" w:space="0" w:color="000000"/>
              <w:bottom w:val="single" w:sz="8" w:space="0" w:color="000000"/>
              <w:right w:val="nil"/>
            </w:tcBorders>
            <w:shd w:val="clear" w:color="000000" w:fill="FFFFFF"/>
            <w:vAlign w:val="center"/>
            <w:hideMark/>
          </w:tcPr>
          <w:p w14:paraId="589BB4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857FCF7"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polipropileno; medindo 48mmx50m;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075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6,52 </w:t>
            </w:r>
          </w:p>
        </w:tc>
      </w:tr>
      <w:tr w:rsidR="00896C43" w:rsidRPr="00896C43" w14:paraId="6C2B5EA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003EAE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144</w:t>
            </w:r>
          </w:p>
        </w:tc>
        <w:tc>
          <w:tcPr>
            <w:tcW w:w="640" w:type="dxa"/>
            <w:tcBorders>
              <w:top w:val="nil"/>
              <w:left w:val="single" w:sz="8" w:space="0" w:color="000000"/>
              <w:bottom w:val="single" w:sz="8" w:space="0" w:color="000000"/>
              <w:right w:val="nil"/>
            </w:tcBorders>
            <w:shd w:val="clear" w:color="000000" w:fill="FFFFFF"/>
            <w:vAlign w:val="center"/>
            <w:hideMark/>
          </w:tcPr>
          <w:p w14:paraId="1156A31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43BB6B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81E4F73"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em nylon compatível impressora matricial FXS2180 DIM. 13MMX30M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A97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36,95 </w:t>
            </w:r>
          </w:p>
        </w:tc>
      </w:tr>
      <w:tr w:rsidR="00896C43" w:rsidRPr="00896C43" w14:paraId="391E21F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6DB11A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145</w:t>
            </w:r>
          </w:p>
        </w:tc>
        <w:tc>
          <w:tcPr>
            <w:tcW w:w="640" w:type="dxa"/>
            <w:tcBorders>
              <w:top w:val="nil"/>
              <w:left w:val="single" w:sz="8" w:space="0" w:color="000000"/>
              <w:bottom w:val="single" w:sz="8" w:space="0" w:color="000000"/>
              <w:right w:val="nil"/>
            </w:tcBorders>
            <w:shd w:val="clear" w:color="000000" w:fill="FFFFFF"/>
            <w:vAlign w:val="center"/>
            <w:hideMark/>
          </w:tcPr>
          <w:p w14:paraId="2D41C7A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4F9444A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61A9A5B"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em nylon compatível impressora matricial IX300 DIM. 13MMX10M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046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15,45 </w:t>
            </w:r>
          </w:p>
        </w:tc>
      </w:tr>
      <w:tr w:rsidR="00896C43" w:rsidRPr="00896C43" w14:paraId="25599895"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40979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146</w:t>
            </w:r>
          </w:p>
        </w:tc>
        <w:tc>
          <w:tcPr>
            <w:tcW w:w="640" w:type="dxa"/>
            <w:tcBorders>
              <w:top w:val="nil"/>
              <w:left w:val="single" w:sz="8" w:space="0" w:color="000000"/>
              <w:bottom w:val="single" w:sz="8" w:space="0" w:color="000000"/>
              <w:right w:val="nil"/>
            </w:tcBorders>
            <w:shd w:val="clear" w:color="000000" w:fill="FFFFFF"/>
            <w:vAlign w:val="center"/>
            <w:hideMark/>
          </w:tcPr>
          <w:p w14:paraId="0A8B4C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300</w:t>
            </w:r>
          </w:p>
        </w:tc>
        <w:tc>
          <w:tcPr>
            <w:tcW w:w="1026" w:type="dxa"/>
            <w:tcBorders>
              <w:top w:val="nil"/>
              <w:left w:val="single" w:sz="8" w:space="0" w:color="000000"/>
              <w:bottom w:val="single" w:sz="8" w:space="0" w:color="000000"/>
              <w:right w:val="nil"/>
            </w:tcBorders>
            <w:shd w:val="clear" w:color="000000" w:fill="FFFFFF"/>
            <w:vAlign w:val="center"/>
            <w:hideMark/>
          </w:tcPr>
          <w:p w14:paraId="1CF1B4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FB92A12"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empacotamento 48mmx100m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8FDE6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9,05 </w:t>
            </w:r>
          </w:p>
        </w:tc>
      </w:tr>
      <w:tr w:rsidR="00896C43" w:rsidRPr="00896C43" w14:paraId="0397E9B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93F60A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147</w:t>
            </w:r>
          </w:p>
        </w:tc>
        <w:tc>
          <w:tcPr>
            <w:tcW w:w="640" w:type="dxa"/>
            <w:tcBorders>
              <w:top w:val="nil"/>
              <w:left w:val="single" w:sz="8" w:space="0" w:color="000000"/>
              <w:bottom w:val="single" w:sz="8" w:space="0" w:color="000000"/>
              <w:right w:val="nil"/>
            </w:tcBorders>
            <w:shd w:val="clear" w:color="000000" w:fill="FFFFFF"/>
            <w:vAlign w:val="center"/>
            <w:hideMark/>
          </w:tcPr>
          <w:p w14:paraId="0F6B95F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2D64566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D549AEA"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Formulário contínuo 240MMX280MM (80COLUNAS) 1 VIA, BRANCO, CAIXA COM 3.000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C804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173,88 </w:t>
            </w:r>
          </w:p>
        </w:tc>
      </w:tr>
      <w:tr w:rsidR="00896C43" w:rsidRPr="00896C43" w14:paraId="6790F0D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5EECA0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148</w:t>
            </w:r>
          </w:p>
        </w:tc>
        <w:tc>
          <w:tcPr>
            <w:tcW w:w="640" w:type="dxa"/>
            <w:tcBorders>
              <w:top w:val="nil"/>
              <w:left w:val="single" w:sz="8" w:space="0" w:color="000000"/>
              <w:bottom w:val="single" w:sz="8" w:space="0" w:color="000000"/>
              <w:right w:val="nil"/>
            </w:tcBorders>
            <w:shd w:val="clear" w:color="000000" w:fill="FFFFFF"/>
            <w:vAlign w:val="center"/>
            <w:hideMark/>
          </w:tcPr>
          <w:p w14:paraId="64C87A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7A012D7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A39BE91"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Formulário contínuo 80 colunas, 2 vias carbonadas 60g branco 240x280mm caixa mínimo 3000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508B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283,23 </w:t>
            </w:r>
          </w:p>
        </w:tc>
      </w:tr>
      <w:tr w:rsidR="00896C43" w:rsidRPr="00896C43" w14:paraId="7355D68C"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E7376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149</w:t>
            </w:r>
          </w:p>
        </w:tc>
        <w:tc>
          <w:tcPr>
            <w:tcW w:w="640" w:type="dxa"/>
            <w:tcBorders>
              <w:top w:val="nil"/>
              <w:left w:val="single" w:sz="8" w:space="0" w:color="000000"/>
              <w:bottom w:val="single" w:sz="8" w:space="0" w:color="000000"/>
              <w:right w:val="nil"/>
            </w:tcBorders>
            <w:shd w:val="clear" w:color="000000" w:fill="FFFFFF"/>
            <w:vAlign w:val="center"/>
            <w:hideMark/>
          </w:tcPr>
          <w:p w14:paraId="6EA1F1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55AEA0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7483FC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para máquina de escrever elétrica Olivetti TEKE 3</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C389A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17,77 </w:t>
            </w:r>
          </w:p>
        </w:tc>
      </w:tr>
      <w:tr w:rsidR="00896C43" w:rsidRPr="00896C43" w14:paraId="00465C8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F14B8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150</w:t>
            </w:r>
          </w:p>
        </w:tc>
        <w:tc>
          <w:tcPr>
            <w:tcW w:w="640" w:type="dxa"/>
            <w:tcBorders>
              <w:top w:val="nil"/>
              <w:left w:val="single" w:sz="8" w:space="0" w:color="000000"/>
              <w:bottom w:val="single" w:sz="8" w:space="0" w:color="000000"/>
              <w:right w:val="nil"/>
            </w:tcBorders>
            <w:shd w:val="clear" w:color="000000" w:fill="FFFFFF"/>
            <w:vAlign w:val="center"/>
            <w:hideMark/>
          </w:tcPr>
          <w:p w14:paraId="18F56D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1A7A3B2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E3D412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Fragmentadora de papel com cesto coletor. Capacidade para 7 folhas e CD.</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A6A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428,97 </w:t>
            </w:r>
          </w:p>
        </w:tc>
      </w:tr>
      <w:tr w:rsidR="00896C43" w:rsidRPr="00896C43" w14:paraId="4EEE1C0C"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659845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151</w:t>
            </w:r>
          </w:p>
        </w:tc>
        <w:tc>
          <w:tcPr>
            <w:tcW w:w="640" w:type="dxa"/>
            <w:tcBorders>
              <w:top w:val="nil"/>
              <w:left w:val="single" w:sz="8" w:space="0" w:color="000000"/>
              <w:bottom w:val="single" w:sz="8" w:space="0" w:color="000000"/>
              <w:right w:val="nil"/>
            </w:tcBorders>
            <w:shd w:val="clear" w:color="000000" w:fill="FFFFFF"/>
            <w:vAlign w:val="center"/>
            <w:hideMark/>
          </w:tcPr>
          <w:p w14:paraId="53378F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7.502</w:t>
            </w:r>
          </w:p>
        </w:tc>
        <w:tc>
          <w:tcPr>
            <w:tcW w:w="1026" w:type="dxa"/>
            <w:tcBorders>
              <w:top w:val="nil"/>
              <w:left w:val="single" w:sz="8" w:space="0" w:color="000000"/>
              <w:bottom w:val="single" w:sz="8" w:space="0" w:color="000000"/>
              <w:right w:val="nil"/>
            </w:tcBorders>
            <w:shd w:val="clear" w:color="000000" w:fill="FFFFFF"/>
            <w:vAlign w:val="center"/>
            <w:hideMark/>
          </w:tcPr>
          <w:p w14:paraId="1599121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C57255E"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Giz escolar; colorido; formato cilíndrico; revestimento plastificado; medindo (81x</w:t>
            </w:r>
            <w:proofErr w:type="gramStart"/>
            <w:r w:rsidRPr="00896C43">
              <w:rPr>
                <w:rFonts w:eastAsia="Times New Roman" w:cs="Calibri"/>
                <w:color w:val="000000"/>
                <w:sz w:val="24"/>
                <w:szCs w:val="24"/>
                <w:lang w:val="pt-BR" w:eastAsia="pt-BR"/>
              </w:rPr>
              <w:t>10)mm</w:t>
            </w:r>
            <w:proofErr w:type="gramEnd"/>
            <w:r w:rsidRPr="00896C43">
              <w:rPr>
                <w:rFonts w:eastAsia="Times New Roman" w:cs="Calibri"/>
                <w:color w:val="000000"/>
                <w:sz w:val="24"/>
                <w:szCs w:val="24"/>
                <w:lang w:val="pt-BR" w:eastAsia="pt-BR"/>
              </w:rPr>
              <w:t xml:space="preserve"> (comprimento x Diâmetro); antialérgico e atóxico;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13F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6,52 </w:t>
            </w:r>
          </w:p>
        </w:tc>
      </w:tr>
      <w:tr w:rsidR="00896C43" w:rsidRPr="00896C43" w14:paraId="774F14D9"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FB6DCB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152</w:t>
            </w:r>
          </w:p>
        </w:tc>
        <w:tc>
          <w:tcPr>
            <w:tcW w:w="640" w:type="dxa"/>
            <w:tcBorders>
              <w:top w:val="nil"/>
              <w:left w:val="single" w:sz="8" w:space="0" w:color="000000"/>
              <w:bottom w:val="single" w:sz="8" w:space="0" w:color="000000"/>
              <w:right w:val="nil"/>
            </w:tcBorders>
            <w:shd w:val="clear" w:color="000000" w:fill="FFFFFF"/>
            <w:vAlign w:val="center"/>
            <w:hideMark/>
          </w:tcPr>
          <w:p w14:paraId="453D2E1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7.502</w:t>
            </w:r>
          </w:p>
        </w:tc>
        <w:tc>
          <w:tcPr>
            <w:tcW w:w="1026" w:type="dxa"/>
            <w:tcBorders>
              <w:top w:val="nil"/>
              <w:left w:val="single" w:sz="8" w:space="0" w:color="000000"/>
              <w:bottom w:val="single" w:sz="8" w:space="0" w:color="000000"/>
              <w:right w:val="nil"/>
            </w:tcBorders>
            <w:shd w:val="clear" w:color="000000" w:fill="FFFFFF"/>
            <w:vAlign w:val="center"/>
            <w:hideMark/>
          </w:tcPr>
          <w:p w14:paraId="571E26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ABC0AFC"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Giz escolar; na cor branca; formato cilíndrico; revestimento plastificado; medindo (81x</w:t>
            </w:r>
            <w:proofErr w:type="gramStart"/>
            <w:r w:rsidRPr="00896C43">
              <w:rPr>
                <w:rFonts w:eastAsia="Times New Roman" w:cs="Calibri"/>
                <w:color w:val="000000"/>
                <w:sz w:val="24"/>
                <w:szCs w:val="24"/>
                <w:lang w:val="pt-BR" w:eastAsia="pt-BR"/>
              </w:rPr>
              <w:t>10)mm</w:t>
            </w:r>
            <w:proofErr w:type="gramEnd"/>
            <w:r w:rsidRPr="00896C43">
              <w:rPr>
                <w:rFonts w:eastAsia="Times New Roman" w:cs="Calibri"/>
                <w:color w:val="000000"/>
                <w:sz w:val="24"/>
                <w:szCs w:val="24"/>
                <w:lang w:val="pt-BR" w:eastAsia="pt-BR"/>
              </w:rPr>
              <w:t>; antialérgico e atóxico;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FE36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4,43 </w:t>
            </w:r>
          </w:p>
        </w:tc>
      </w:tr>
      <w:tr w:rsidR="00896C43" w:rsidRPr="00896C43" w14:paraId="303D9AD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FDFB9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153</w:t>
            </w:r>
          </w:p>
        </w:tc>
        <w:tc>
          <w:tcPr>
            <w:tcW w:w="640" w:type="dxa"/>
            <w:tcBorders>
              <w:top w:val="nil"/>
              <w:left w:val="single" w:sz="8" w:space="0" w:color="000000"/>
              <w:bottom w:val="single" w:sz="8" w:space="0" w:color="000000"/>
              <w:right w:val="nil"/>
            </w:tcBorders>
            <w:shd w:val="clear" w:color="000000" w:fill="FFFFFF"/>
            <w:vAlign w:val="center"/>
            <w:hideMark/>
          </w:tcPr>
          <w:p w14:paraId="34E8AA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w:t>
            </w:r>
          </w:p>
        </w:tc>
        <w:tc>
          <w:tcPr>
            <w:tcW w:w="1026" w:type="dxa"/>
            <w:tcBorders>
              <w:top w:val="nil"/>
              <w:left w:val="single" w:sz="8" w:space="0" w:color="000000"/>
              <w:bottom w:val="single" w:sz="8" w:space="0" w:color="000000"/>
              <w:right w:val="nil"/>
            </w:tcBorders>
            <w:shd w:val="clear" w:color="000000" w:fill="FFFFFF"/>
            <w:vAlign w:val="center"/>
            <w:hideMark/>
          </w:tcPr>
          <w:p w14:paraId="5CD612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B82979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Grafite; </w:t>
            </w:r>
            <w:proofErr w:type="gramStart"/>
            <w:r w:rsidRPr="00896C43">
              <w:rPr>
                <w:rFonts w:eastAsia="Times New Roman" w:cs="Calibri"/>
                <w:color w:val="000000"/>
                <w:sz w:val="24"/>
                <w:szCs w:val="24"/>
                <w:lang w:val="pt-BR" w:eastAsia="pt-BR"/>
              </w:rPr>
              <w:t>Com</w:t>
            </w:r>
            <w:proofErr w:type="gramEnd"/>
            <w:r w:rsidRPr="00896C43">
              <w:rPr>
                <w:rFonts w:eastAsia="Times New Roman" w:cs="Calibri"/>
                <w:color w:val="000000"/>
                <w:sz w:val="24"/>
                <w:szCs w:val="24"/>
                <w:lang w:val="pt-BR" w:eastAsia="pt-BR"/>
              </w:rPr>
              <w:t xml:space="preserve"> espessura de 0,5mm. Graduação 2B; Cor Preta - Caixa com 12 tubos.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FF46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24,48 </w:t>
            </w:r>
          </w:p>
        </w:tc>
      </w:tr>
      <w:tr w:rsidR="00896C43" w:rsidRPr="00896C43" w14:paraId="09E2150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66A32A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154</w:t>
            </w:r>
          </w:p>
        </w:tc>
        <w:tc>
          <w:tcPr>
            <w:tcW w:w="640" w:type="dxa"/>
            <w:tcBorders>
              <w:top w:val="nil"/>
              <w:left w:val="single" w:sz="8" w:space="0" w:color="000000"/>
              <w:bottom w:val="single" w:sz="8" w:space="0" w:color="000000"/>
              <w:right w:val="nil"/>
            </w:tcBorders>
            <w:shd w:val="clear" w:color="000000" w:fill="FFFFFF"/>
            <w:vAlign w:val="center"/>
            <w:hideMark/>
          </w:tcPr>
          <w:p w14:paraId="7324FC0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6CE501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8818DA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Grafite; </w:t>
            </w:r>
            <w:proofErr w:type="gramStart"/>
            <w:r w:rsidRPr="00896C43">
              <w:rPr>
                <w:rFonts w:eastAsia="Times New Roman" w:cs="Calibri"/>
                <w:color w:val="000000"/>
                <w:sz w:val="24"/>
                <w:szCs w:val="24"/>
                <w:lang w:val="pt-BR" w:eastAsia="pt-BR"/>
              </w:rPr>
              <w:t>Com</w:t>
            </w:r>
            <w:proofErr w:type="gramEnd"/>
            <w:r w:rsidRPr="00896C43">
              <w:rPr>
                <w:rFonts w:eastAsia="Times New Roman" w:cs="Calibri"/>
                <w:color w:val="000000"/>
                <w:sz w:val="24"/>
                <w:szCs w:val="24"/>
                <w:lang w:val="pt-BR" w:eastAsia="pt-BR"/>
              </w:rPr>
              <w:t xml:space="preserve"> espessura de 0,7mm. Graduação 2B; Cor Preta - Caixa com 12 tubos.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404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25,60 </w:t>
            </w:r>
          </w:p>
        </w:tc>
      </w:tr>
      <w:tr w:rsidR="00896C43" w:rsidRPr="00896C43" w14:paraId="6C23222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14C518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155</w:t>
            </w:r>
          </w:p>
        </w:tc>
        <w:tc>
          <w:tcPr>
            <w:tcW w:w="640" w:type="dxa"/>
            <w:tcBorders>
              <w:top w:val="nil"/>
              <w:left w:val="single" w:sz="8" w:space="0" w:color="000000"/>
              <w:bottom w:val="single" w:sz="8" w:space="0" w:color="000000"/>
              <w:right w:val="nil"/>
            </w:tcBorders>
            <w:shd w:val="clear" w:color="000000" w:fill="FFFFFF"/>
            <w:vAlign w:val="center"/>
            <w:hideMark/>
          </w:tcPr>
          <w:p w14:paraId="27E183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16CD0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697FA1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Grafite; </w:t>
            </w:r>
            <w:proofErr w:type="gramStart"/>
            <w:r w:rsidRPr="00896C43">
              <w:rPr>
                <w:rFonts w:eastAsia="Times New Roman" w:cs="Calibri"/>
                <w:color w:val="000000"/>
                <w:sz w:val="24"/>
                <w:szCs w:val="24"/>
                <w:lang w:val="pt-BR" w:eastAsia="pt-BR"/>
              </w:rPr>
              <w:t>Com</w:t>
            </w:r>
            <w:proofErr w:type="gramEnd"/>
            <w:r w:rsidRPr="00896C43">
              <w:rPr>
                <w:rFonts w:eastAsia="Times New Roman" w:cs="Calibri"/>
                <w:color w:val="000000"/>
                <w:sz w:val="24"/>
                <w:szCs w:val="24"/>
                <w:lang w:val="pt-BR" w:eastAsia="pt-BR"/>
              </w:rPr>
              <w:t xml:space="preserve"> espessura de 0,9mm. Graduação 2B; Cor Preta - Caixa com 12 tubos.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618CE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28,75 </w:t>
            </w:r>
          </w:p>
        </w:tc>
      </w:tr>
      <w:tr w:rsidR="00896C43" w:rsidRPr="00896C43" w14:paraId="453907E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AE169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156</w:t>
            </w:r>
          </w:p>
        </w:tc>
        <w:tc>
          <w:tcPr>
            <w:tcW w:w="640" w:type="dxa"/>
            <w:tcBorders>
              <w:top w:val="nil"/>
              <w:left w:val="single" w:sz="8" w:space="0" w:color="000000"/>
              <w:bottom w:val="single" w:sz="8" w:space="0" w:color="000000"/>
              <w:right w:val="nil"/>
            </w:tcBorders>
            <w:shd w:val="clear" w:color="000000" w:fill="FFFFFF"/>
            <w:vAlign w:val="center"/>
            <w:hideMark/>
          </w:tcPr>
          <w:p w14:paraId="5495D3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86</w:t>
            </w:r>
          </w:p>
        </w:tc>
        <w:tc>
          <w:tcPr>
            <w:tcW w:w="1026" w:type="dxa"/>
            <w:tcBorders>
              <w:top w:val="nil"/>
              <w:left w:val="single" w:sz="8" w:space="0" w:color="000000"/>
              <w:bottom w:val="single" w:sz="8" w:space="0" w:color="000000"/>
              <w:right w:val="nil"/>
            </w:tcBorders>
            <w:shd w:val="clear" w:color="000000" w:fill="FFFFFF"/>
            <w:vAlign w:val="center"/>
            <w:hideMark/>
          </w:tcPr>
          <w:p w14:paraId="12D0BD9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D05998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de Mesa, 23/8,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Capacidade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para 50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DFA3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63,66 </w:t>
            </w:r>
          </w:p>
        </w:tc>
      </w:tr>
      <w:tr w:rsidR="00896C43" w:rsidRPr="00896C43" w14:paraId="2A9970F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7F1905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157</w:t>
            </w:r>
          </w:p>
        </w:tc>
        <w:tc>
          <w:tcPr>
            <w:tcW w:w="640" w:type="dxa"/>
            <w:tcBorders>
              <w:top w:val="nil"/>
              <w:left w:val="single" w:sz="8" w:space="0" w:color="000000"/>
              <w:bottom w:val="single" w:sz="8" w:space="0" w:color="000000"/>
              <w:right w:val="nil"/>
            </w:tcBorders>
            <w:shd w:val="clear" w:color="000000" w:fill="FFFFFF"/>
            <w:vAlign w:val="center"/>
            <w:hideMark/>
          </w:tcPr>
          <w:p w14:paraId="493C69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94</w:t>
            </w:r>
          </w:p>
        </w:tc>
        <w:tc>
          <w:tcPr>
            <w:tcW w:w="1026" w:type="dxa"/>
            <w:tcBorders>
              <w:top w:val="nil"/>
              <w:left w:val="single" w:sz="8" w:space="0" w:color="000000"/>
              <w:bottom w:val="single" w:sz="8" w:space="0" w:color="000000"/>
              <w:right w:val="nil"/>
            </w:tcBorders>
            <w:shd w:val="clear" w:color="000000" w:fill="FFFFFF"/>
            <w:vAlign w:val="center"/>
            <w:hideMark/>
          </w:tcPr>
          <w:p w14:paraId="2DB0B68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F57F89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de Mesa, 24/6,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Capacidade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para 30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E9A47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49,38 </w:t>
            </w:r>
          </w:p>
        </w:tc>
      </w:tr>
      <w:tr w:rsidR="00896C43" w:rsidRPr="00896C43" w14:paraId="43931C8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B9057E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158</w:t>
            </w:r>
          </w:p>
        </w:tc>
        <w:tc>
          <w:tcPr>
            <w:tcW w:w="640" w:type="dxa"/>
            <w:tcBorders>
              <w:top w:val="nil"/>
              <w:left w:val="single" w:sz="8" w:space="0" w:color="000000"/>
              <w:bottom w:val="single" w:sz="8" w:space="0" w:color="000000"/>
              <w:right w:val="nil"/>
            </w:tcBorders>
            <w:shd w:val="clear" w:color="000000" w:fill="FFFFFF"/>
            <w:vAlign w:val="center"/>
            <w:hideMark/>
          </w:tcPr>
          <w:p w14:paraId="4B880E8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221</w:t>
            </w:r>
          </w:p>
        </w:tc>
        <w:tc>
          <w:tcPr>
            <w:tcW w:w="1026" w:type="dxa"/>
            <w:tcBorders>
              <w:top w:val="nil"/>
              <w:left w:val="single" w:sz="8" w:space="0" w:color="000000"/>
              <w:bottom w:val="single" w:sz="8" w:space="0" w:color="000000"/>
              <w:right w:val="nil"/>
            </w:tcBorders>
            <w:shd w:val="clear" w:color="000000" w:fill="FFFFFF"/>
            <w:vAlign w:val="center"/>
            <w:hideMark/>
          </w:tcPr>
          <w:p w14:paraId="3DA24F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6C8F2E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de Mesa, 26/6,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Capacidade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para 30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C192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40,20 </w:t>
            </w:r>
          </w:p>
        </w:tc>
      </w:tr>
      <w:tr w:rsidR="00896C43" w:rsidRPr="00896C43" w14:paraId="76929CA3"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DBAA4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159</w:t>
            </w:r>
          </w:p>
        </w:tc>
        <w:tc>
          <w:tcPr>
            <w:tcW w:w="640" w:type="dxa"/>
            <w:tcBorders>
              <w:top w:val="nil"/>
              <w:left w:val="single" w:sz="8" w:space="0" w:color="000000"/>
              <w:bottom w:val="single" w:sz="8" w:space="0" w:color="000000"/>
              <w:right w:val="nil"/>
            </w:tcBorders>
            <w:shd w:val="clear" w:color="000000" w:fill="FFFFFF"/>
            <w:vAlign w:val="center"/>
            <w:hideMark/>
          </w:tcPr>
          <w:p w14:paraId="7C5283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048222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F70FE9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Grampeador de Pressão de 6 a 14mm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35B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245,47 </w:t>
            </w:r>
          </w:p>
        </w:tc>
      </w:tr>
      <w:tr w:rsidR="00896C43" w:rsidRPr="00896C43" w14:paraId="1FE7F0A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1900C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160</w:t>
            </w:r>
          </w:p>
        </w:tc>
        <w:tc>
          <w:tcPr>
            <w:tcW w:w="640" w:type="dxa"/>
            <w:tcBorders>
              <w:top w:val="nil"/>
              <w:left w:val="single" w:sz="8" w:space="0" w:color="000000"/>
              <w:bottom w:val="single" w:sz="8" w:space="0" w:color="000000"/>
              <w:right w:val="nil"/>
            </w:tcBorders>
            <w:shd w:val="clear" w:color="000000" w:fill="FFFFFF"/>
            <w:vAlign w:val="center"/>
            <w:hideMark/>
          </w:tcPr>
          <w:p w14:paraId="3E4065A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79</w:t>
            </w:r>
          </w:p>
        </w:tc>
        <w:tc>
          <w:tcPr>
            <w:tcW w:w="1026" w:type="dxa"/>
            <w:tcBorders>
              <w:top w:val="nil"/>
              <w:left w:val="single" w:sz="8" w:space="0" w:color="000000"/>
              <w:bottom w:val="single" w:sz="8" w:space="0" w:color="000000"/>
              <w:right w:val="nil"/>
            </w:tcBorders>
            <w:shd w:val="clear" w:color="000000" w:fill="FFFFFF"/>
            <w:vAlign w:val="center"/>
            <w:hideMark/>
          </w:tcPr>
          <w:p w14:paraId="4788C5A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5139FE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Profissional, 23/13,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Capacidade para 100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E9A9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76,15 </w:t>
            </w:r>
          </w:p>
        </w:tc>
      </w:tr>
      <w:tr w:rsidR="00896C43" w:rsidRPr="00896C43" w14:paraId="4F5AF03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00809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161</w:t>
            </w:r>
          </w:p>
        </w:tc>
        <w:tc>
          <w:tcPr>
            <w:tcW w:w="640" w:type="dxa"/>
            <w:tcBorders>
              <w:top w:val="nil"/>
              <w:left w:val="single" w:sz="8" w:space="0" w:color="000000"/>
              <w:bottom w:val="single" w:sz="8" w:space="0" w:color="000000"/>
              <w:right w:val="nil"/>
            </w:tcBorders>
            <w:shd w:val="clear" w:color="000000" w:fill="FFFFFF"/>
            <w:vAlign w:val="center"/>
            <w:hideMark/>
          </w:tcPr>
          <w:p w14:paraId="6F5A29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w:t>
            </w:r>
          </w:p>
        </w:tc>
        <w:tc>
          <w:tcPr>
            <w:tcW w:w="1026" w:type="dxa"/>
            <w:tcBorders>
              <w:top w:val="nil"/>
              <w:left w:val="single" w:sz="8" w:space="0" w:color="000000"/>
              <w:bottom w:val="single" w:sz="8" w:space="0" w:color="000000"/>
              <w:right w:val="nil"/>
            </w:tcBorders>
            <w:shd w:val="clear" w:color="000000" w:fill="FFFFFF"/>
            <w:vAlign w:val="center"/>
            <w:hideMark/>
          </w:tcPr>
          <w:p w14:paraId="70EFC7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9C30AC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Profissional, 23/13,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Capacidade para 200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80335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120,10 </w:t>
            </w:r>
          </w:p>
        </w:tc>
      </w:tr>
      <w:tr w:rsidR="00896C43" w:rsidRPr="00896C43" w14:paraId="02A48FEC"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EBDF5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162</w:t>
            </w:r>
          </w:p>
        </w:tc>
        <w:tc>
          <w:tcPr>
            <w:tcW w:w="640" w:type="dxa"/>
            <w:tcBorders>
              <w:top w:val="nil"/>
              <w:left w:val="single" w:sz="8" w:space="0" w:color="000000"/>
              <w:bottom w:val="single" w:sz="8" w:space="0" w:color="000000"/>
              <w:right w:val="nil"/>
            </w:tcBorders>
            <w:shd w:val="clear" w:color="000000" w:fill="FFFFFF"/>
            <w:vAlign w:val="center"/>
            <w:hideMark/>
          </w:tcPr>
          <w:p w14:paraId="0870A3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57</w:t>
            </w:r>
          </w:p>
        </w:tc>
        <w:tc>
          <w:tcPr>
            <w:tcW w:w="1026" w:type="dxa"/>
            <w:tcBorders>
              <w:top w:val="nil"/>
              <w:left w:val="single" w:sz="8" w:space="0" w:color="000000"/>
              <w:bottom w:val="single" w:sz="8" w:space="0" w:color="000000"/>
              <w:right w:val="nil"/>
            </w:tcBorders>
            <w:shd w:val="clear" w:color="000000" w:fill="FFFFFF"/>
            <w:vAlign w:val="center"/>
            <w:hideMark/>
          </w:tcPr>
          <w:p w14:paraId="644653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902929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23/10,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BE7B8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25,27 </w:t>
            </w:r>
          </w:p>
        </w:tc>
      </w:tr>
      <w:tr w:rsidR="00896C43" w:rsidRPr="00896C43" w14:paraId="6EA43697"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E31F4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163</w:t>
            </w:r>
          </w:p>
        </w:tc>
        <w:tc>
          <w:tcPr>
            <w:tcW w:w="640" w:type="dxa"/>
            <w:tcBorders>
              <w:top w:val="nil"/>
              <w:left w:val="single" w:sz="8" w:space="0" w:color="000000"/>
              <w:bottom w:val="single" w:sz="8" w:space="0" w:color="000000"/>
              <w:right w:val="nil"/>
            </w:tcBorders>
            <w:shd w:val="clear" w:color="000000" w:fill="FFFFFF"/>
            <w:vAlign w:val="center"/>
            <w:hideMark/>
          </w:tcPr>
          <w:p w14:paraId="5D6E591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525</w:t>
            </w:r>
          </w:p>
        </w:tc>
        <w:tc>
          <w:tcPr>
            <w:tcW w:w="1026" w:type="dxa"/>
            <w:tcBorders>
              <w:top w:val="nil"/>
              <w:left w:val="single" w:sz="8" w:space="0" w:color="000000"/>
              <w:bottom w:val="single" w:sz="8" w:space="0" w:color="000000"/>
              <w:right w:val="nil"/>
            </w:tcBorders>
            <w:shd w:val="clear" w:color="000000" w:fill="FFFFFF"/>
            <w:vAlign w:val="center"/>
            <w:hideMark/>
          </w:tcPr>
          <w:p w14:paraId="6D5CE1C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F4E9D5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23/13,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F794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29,78 </w:t>
            </w:r>
          </w:p>
        </w:tc>
      </w:tr>
      <w:tr w:rsidR="00896C43" w:rsidRPr="00896C43" w14:paraId="16950511"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CCF31A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164</w:t>
            </w:r>
          </w:p>
        </w:tc>
        <w:tc>
          <w:tcPr>
            <w:tcW w:w="640" w:type="dxa"/>
            <w:tcBorders>
              <w:top w:val="nil"/>
              <w:left w:val="single" w:sz="8" w:space="0" w:color="000000"/>
              <w:bottom w:val="single" w:sz="8" w:space="0" w:color="000000"/>
              <w:right w:val="nil"/>
            </w:tcBorders>
            <w:shd w:val="clear" w:color="000000" w:fill="FFFFFF"/>
            <w:vAlign w:val="center"/>
            <w:hideMark/>
          </w:tcPr>
          <w:p w14:paraId="23B06B4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421018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E7E1A9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23/23,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CF3BE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22,21 </w:t>
            </w:r>
          </w:p>
        </w:tc>
      </w:tr>
      <w:tr w:rsidR="00896C43" w:rsidRPr="00896C43" w14:paraId="7F5EDA18"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DF0116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165</w:t>
            </w:r>
          </w:p>
        </w:tc>
        <w:tc>
          <w:tcPr>
            <w:tcW w:w="640" w:type="dxa"/>
            <w:tcBorders>
              <w:top w:val="nil"/>
              <w:left w:val="single" w:sz="8" w:space="0" w:color="000000"/>
              <w:bottom w:val="single" w:sz="8" w:space="0" w:color="000000"/>
              <w:right w:val="nil"/>
            </w:tcBorders>
            <w:shd w:val="clear" w:color="000000" w:fill="FFFFFF"/>
            <w:vAlign w:val="center"/>
            <w:hideMark/>
          </w:tcPr>
          <w:p w14:paraId="2DD867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61F60D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78028E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23/8,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AD81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20,93 </w:t>
            </w:r>
          </w:p>
        </w:tc>
      </w:tr>
      <w:tr w:rsidR="00896C43" w:rsidRPr="00896C43" w14:paraId="25BBC93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4E1D56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166</w:t>
            </w:r>
          </w:p>
        </w:tc>
        <w:tc>
          <w:tcPr>
            <w:tcW w:w="640" w:type="dxa"/>
            <w:tcBorders>
              <w:top w:val="nil"/>
              <w:left w:val="single" w:sz="8" w:space="0" w:color="000000"/>
              <w:bottom w:val="single" w:sz="8" w:space="0" w:color="000000"/>
              <w:right w:val="nil"/>
            </w:tcBorders>
            <w:shd w:val="clear" w:color="000000" w:fill="FFFFFF"/>
            <w:vAlign w:val="center"/>
            <w:hideMark/>
          </w:tcPr>
          <w:p w14:paraId="16C4FF6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945</w:t>
            </w:r>
          </w:p>
        </w:tc>
        <w:tc>
          <w:tcPr>
            <w:tcW w:w="1026" w:type="dxa"/>
            <w:tcBorders>
              <w:top w:val="nil"/>
              <w:left w:val="single" w:sz="8" w:space="0" w:color="000000"/>
              <w:bottom w:val="single" w:sz="8" w:space="0" w:color="000000"/>
              <w:right w:val="nil"/>
            </w:tcBorders>
            <w:shd w:val="clear" w:color="000000" w:fill="FFFFFF"/>
            <w:vAlign w:val="center"/>
            <w:hideMark/>
          </w:tcPr>
          <w:p w14:paraId="1E85E4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1A7B85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24/6,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86F1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19,55 </w:t>
            </w:r>
          </w:p>
        </w:tc>
      </w:tr>
      <w:tr w:rsidR="00896C43" w:rsidRPr="00896C43" w14:paraId="1C91A71E"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0223B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167</w:t>
            </w:r>
          </w:p>
        </w:tc>
        <w:tc>
          <w:tcPr>
            <w:tcW w:w="640" w:type="dxa"/>
            <w:tcBorders>
              <w:top w:val="nil"/>
              <w:left w:val="single" w:sz="8" w:space="0" w:color="000000"/>
              <w:bottom w:val="single" w:sz="8" w:space="0" w:color="000000"/>
              <w:right w:val="nil"/>
            </w:tcBorders>
            <w:shd w:val="clear" w:color="000000" w:fill="FFFFFF"/>
            <w:vAlign w:val="center"/>
            <w:hideMark/>
          </w:tcPr>
          <w:p w14:paraId="2C409B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611</w:t>
            </w:r>
          </w:p>
        </w:tc>
        <w:tc>
          <w:tcPr>
            <w:tcW w:w="1026" w:type="dxa"/>
            <w:tcBorders>
              <w:top w:val="nil"/>
              <w:left w:val="single" w:sz="8" w:space="0" w:color="000000"/>
              <w:bottom w:val="single" w:sz="8" w:space="0" w:color="000000"/>
              <w:right w:val="nil"/>
            </w:tcBorders>
            <w:shd w:val="clear" w:color="000000" w:fill="FFFFFF"/>
            <w:vAlign w:val="center"/>
            <w:hideMark/>
          </w:tcPr>
          <w:p w14:paraId="459EEF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D4AE8C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26/6,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0895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6,75 </w:t>
            </w:r>
          </w:p>
        </w:tc>
      </w:tr>
      <w:tr w:rsidR="00896C43" w:rsidRPr="00896C43" w14:paraId="2D4C536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AC4F31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168</w:t>
            </w:r>
          </w:p>
        </w:tc>
        <w:tc>
          <w:tcPr>
            <w:tcW w:w="640" w:type="dxa"/>
            <w:tcBorders>
              <w:top w:val="nil"/>
              <w:left w:val="single" w:sz="8" w:space="0" w:color="000000"/>
              <w:bottom w:val="single" w:sz="8" w:space="0" w:color="000000"/>
              <w:right w:val="nil"/>
            </w:tcBorders>
            <w:shd w:val="clear" w:color="000000" w:fill="FFFFFF"/>
            <w:vAlign w:val="center"/>
            <w:hideMark/>
          </w:tcPr>
          <w:p w14:paraId="10AF18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283A318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B8B694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para grampeador de pressão de 6 a 14mm caixa c/ 2.500.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2A3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13,67 </w:t>
            </w:r>
          </w:p>
        </w:tc>
      </w:tr>
      <w:tr w:rsidR="00896C43" w:rsidRPr="00896C43" w14:paraId="1CA4B8A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428D9F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169</w:t>
            </w:r>
          </w:p>
        </w:tc>
        <w:tc>
          <w:tcPr>
            <w:tcW w:w="640" w:type="dxa"/>
            <w:tcBorders>
              <w:top w:val="nil"/>
              <w:left w:val="single" w:sz="8" w:space="0" w:color="000000"/>
              <w:bottom w:val="single" w:sz="8" w:space="0" w:color="000000"/>
              <w:right w:val="nil"/>
            </w:tcBorders>
            <w:shd w:val="clear" w:color="000000" w:fill="FFFFFF"/>
            <w:vAlign w:val="center"/>
            <w:hideMark/>
          </w:tcPr>
          <w:p w14:paraId="0E3F4F2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98</w:t>
            </w:r>
          </w:p>
        </w:tc>
        <w:tc>
          <w:tcPr>
            <w:tcW w:w="1026" w:type="dxa"/>
            <w:tcBorders>
              <w:top w:val="nil"/>
              <w:left w:val="single" w:sz="8" w:space="0" w:color="000000"/>
              <w:bottom w:val="single" w:sz="8" w:space="0" w:color="000000"/>
              <w:right w:val="nil"/>
            </w:tcBorders>
            <w:shd w:val="clear" w:color="000000" w:fill="FFFFFF"/>
            <w:vAlign w:val="center"/>
            <w:hideMark/>
          </w:tcPr>
          <w:p w14:paraId="2DCD0E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EAF0AF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Tipo Trilho (Romeu e Julieta). Medindo 300 x 9 x 112 mm; Em Polipropileno Preto. Para 200 fls.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45903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12,18 </w:t>
            </w:r>
          </w:p>
        </w:tc>
      </w:tr>
      <w:tr w:rsidR="00896C43" w:rsidRPr="00896C43" w14:paraId="254B678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64BDB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170</w:t>
            </w:r>
          </w:p>
        </w:tc>
        <w:tc>
          <w:tcPr>
            <w:tcW w:w="640" w:type="dxa"/>
            <w:tcBorders>
              <w:top w:val="nil"/>
              <w:left w:val="single" w:sz="8" w:space="0" w:color="000000"/>
              <w:bottom w:val="single" w:sz="8" w:space="0" w:color="000000"/>
              <w:right w:val="nil"/>
            </w:tcBorders>
            <w:shd w:val="clear" w:color="000000" w:fill="FFFFFF"/>
            <w:vAlign w:val="center"/>
            <w:hideMark/>
          </w:tcPr>
          <w:p w14:paraId="5729A2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267</w:t>
            </w:r>
          </w:p>
        </w:tc>
        <w:tc>
          <w:tcPr>
            <w:tcW w:w="1026" w:type="dxa"/>
            <w:tcBorders>
              <w:top w:val="nil"/>
              <w:left w:val="single" w:sz="8" w:space="0" w:color="000000"/>
              <w:bottom w:val="single" w:sz="8" w:space="0" w:color="000000"/>
              <w:right w:val="nil"/>
            </w:tcBorders>
            <w:shd w:val="clear" w:color="000000" w:fill="FFFFFF"/>
            <w:vAlign w:val="center"/>
            <w:hideMark/>
          </w:tcPr>
          <w:p w14:paraId="735257D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9014F5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Tipo Trilho (Romeu e Julieta). Medindo 300 x 9 x 112 mm; Em Polipropileno Preto. Para 300 fls.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4C997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12,68 </w:t>
            </w:r>
          </w:p>
        </w:tc>
      </w:tr>
      <w:tr w:rsidR="00896C43" w:rsidRPr="00896C43" w14:paraId="450464C6"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8CEA6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171</w:t>
            </w:r>
          </w:p>
        </w:tc>
        <w:tc>
          <w:tcPr>
            <w:tcW w:w="640" w:type="dxa"/>
            <w:tcBorders>
              <w:top w:val="nil"/>
              <w:left w:val="single" w:sz="8" w:space="0" w:color="000000"/>
              <w:bottom w:val="single" w:sz="8" w:space="0" w:color="000000"/>
              <w:right w:val="nil"/>
            </w:tcBorders>
            <w:shd w:val="clear" w:color="000000" w:fill="FFFFFF"/>
            <w:vAlign w:val="center"/>
            <w:hideMark/>
          </w:tcPr>
          <w:p w14:paraId="0ACE4A5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330</w:t>
            </w:r>
          </w:p>
        </w:tc>
        <w:tc>
          <w:tcPr>
            <w:tcW w:w="1026" w:type="dxa"/>
            <w:tcBorders>
              <w:top w:val="nil"/>
              <w:left w:val="single" w:sz="8" w:space="0" w:color="000000"/>
              <w:bottom w:val="single" w:sz="8" w:space="0" w:color="000000"/>
              <w:right w:val="nil"/>
            </w:tcBorders>
            <w:shd w:val="clear" w:color="000000" w:fill="FFFFFF"/>
            <w:vAlign w:val="center"/>
            <w:hideMark/>
          </w:tcPr>
          <w:p w14:paraId="27069CD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3BB7E2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Tipo Trilho (Romeu e Julieta). Medindo 300 x 9 x 112 mm; Em Polipropileno PRETO. Para 600 fls.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E48CA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24,10 </w:t>
            </w:r>
          </w:p>
        </w:tc>
      </w:tr>
      <w:tr w:rsidR="00896C43" w:rsidRPr="00896C43" w14:paraId="4B04C906"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49AD0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172</w:t>
            </w:r>
          </w:p>
        </w:tc>
        <w:tc>
          <w:tcPr>
            <w:tcW w:w="640" w:type="dxa"/>
            <w:tcBorders>
              <w:top w:val="nil"/>
              <w:left w:val="single" w:sz="8" w:space="0" w:color="000000"/>
              <w:bottom w:val="single" w:sz="8" w:space="0" w:color="000000"/>
              <w:right w:val="nil"/>
            </w:tcBorders>
            <w:shd w:val="clear" w:color="000000" w:fill="FFFFFF"/>
            <w:vAlign w:val="center"/>
            <w:hideMark/>
          </w:tcPr>
          <w:p w14:paraId="5236FC8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2282DB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124EAE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trilho plástico, estendido, branco, para 600 folhas, 75grs, pacote com 50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545B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24,90 </w:t>
            </w:r>
          </w:p>
        </w:tc>
      </w:tr>
      <w:tr w:rsidR="00896C43" w:rsidRPr="00896C43" w14:paraId="60797D7C"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1A0B9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173</w:t>
            </w:r>
          </w:p>
        </w:tc>
        <w:tc>
          <w:tcPr>
            <w:tcW w:w="640" w:type="dxa"/>
            <w:tcBorders>
              <w:top w:val="nil"/>
              <w:left w:val="single" w:sz="8" w:space="0" w:color="000000"/>
              <w:bottom w:val="single" w:sz="8" w:space="0" w:color="000000"/>
              <w:right w:val="nil"/>
            </w:tcBorders>
            <w:shd w:val="clear" w:color="000000" w:fill="FFFFFF"/>
            <w:vAlign w:val="center"/>
            <w:hideMark/>
          </w:tcPr>
          <w:p w14:paraId="5DEFD6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550FFDF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18ECCD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trilho metalizado 80mm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615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12,87 </w:t>
            </w:r>
          </w:p>
        </w:tc>
      </w:tr>
      <w:tr w:rsidR="00896C43" w:rsidRPr="00896C43" w14:paraId="0838876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FCFD4E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174</w:t>
            </w:r>
          </w:p>
        </w:tc>
        <w:tc>
          <w:tcPr>
            <w:tcW w:w="640" w:type="dxa"/>
            <w:tcBorders>
              <w:top w:val="nil"/>
              <w:left w:val="single" w:sz="8" w:space="0" w:color="000000"/>
              <w:bottom w:val="single" w:sz="8" w:space="0" w:color="000000"/>
              <w:right w:val="nil"/>
            </w:tcBorders>
            <w:shd w:val="clear" w:color="000000" w:fill="FFFFFF"/>
            <w:vAlign w:val="center"/>
            <w:hideMark/>
          </w:tcPr>
          <w:p w14:paraId="5326F64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91</w:t>
            </w:r>
          </w:p>
        </w:tc>
        <w:tc>
          <w:tcPr>
            <w:tcW w:w="1026" w:type="dxa"/>
            <w:tcBorders>
              <w:top w:val="nil"/>
              <w:left w:val="single" w:sz="8" w:space="0" w:color="000000"/>
              <w:bottom w:val="single" w:sz="8" w:space="0" w:color="000000"/>
              <w:right w:val="nil"/>
            </w:tcBorders>
            <w:shd w:val="clear" w:color="000000" w:fill="FFFFFF"/>
            <w:vAlign w:val="center"/>
            <w:hideMark/>
          </w:tcPr>
          <w:p w14:paraId="18C419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61242E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Guilhotina para papel 55,3 X 45 X 72 CM. (extensão corte 460mm) Capacidade para 15 folhas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E3D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354,53 </w:t>
            </w:r>
          </w:p>
        </w:tc>
      </w:tr>
      <w:tr w:rsidR="00896C43" w:rsidRPr="00896C43" w14:paraId="0E59ED0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BAEAAD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175</w:t>
            </w:r>
          </w:p>
        </w:tc>
        <w:tc>
          <w:tcPr>
            <w:tcW w:w="640" w:type="dxa"/>
            <w:tcBorders>
              <w:top w:val="nil"/>
              <w:left w:val="single" w:sz="8" w:space="0" w:color="000000"/>
              <w:bottom w:val="single" w:sz="8" w:space="0" w:color="000000"/>
              <w:right w:val="nil"/>
            </w:tcBorders>
            <w:shd w:val="clear" w:color="000000" w:fill="FFFFFF"/>
            <w:vAlign w:val="center"/>
            <w:hideMark/>
          </w:tcPr>
          <w:p w14:paraId="76DCFE0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170B33F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3D5F662" w14:textId="77777777" w:rsidR="00896C43" w:rsidRPr="00896C43" w:rsidRDefault="00896C43" w:rsidP="00F47CA0">
            <w:pPr>
              <w:widowControl/>
              <w:autoSpaceDE/>
              <w:autoSpaceDN/>
              <w:rPr>
                <w:rFonts w:eastAsia="Times New Roman" w:cs="Calibri"/>
                <w:color w:val="000000"/>
                <w:sz w:val="24"/>
                <w:szCs w:val="24"/>
                <w:lang w:eastAsia="pt-BR"/>
              </w:rPr>
            </w:pPr>
            <w:r w:rsidRPr="00896C43">
              <w:rPr>
                <w:rFonts w:eastAsia="Times New Roman" w:cs="Calibri"/>
                <w:color w:val="000000"/>
                <w:sz w:val="24"/>
                <w:szCs w:val="24"/>
                <w:lang w:eastAsia="pt-BR"/>
              </w:rPr>
              <w:t xml:space="preserve">Headset </w:t>
            </w:r>
            <w:proofErr w:type="spellStart"/>
            <w:r w:rsidRPr="00896C43">
              <w:rPr>
                <w:rFonts w:eastAsia="Times New Roman" w:cs="Calibri"/>
                <w:color w:val="000000"/>
                <w:sz w:val="24"/>
                <w:szCs w:val="24"/>
                <w:lang w:eastAsia="pt-BR"/>
              </w:rPr>
              <w:t>plantronics</w:t>
            </w:r>
            <w:proofErr w:type="spellEnd"/>
            <w:r w:rsidRPr="00896C43">
              <w:rPr>
                <w:rFonts w:eastAsia="Times New Roman" w:cs="Calibri"/>
                <w:color w:val="000000"/>
                <w:sz w:val="24"/>
                <w:szCs w:val="24"/>
                <w:lang w:eastAsia="pt-BR"/>
              </w:rPr>
              <w:t xml:space="preserve"> - </w:t>
            </w:r>
            <w:proofErr w:type="spellStart"/>
            <w:r w:rsidRPr="00896C43">
              <w:rPr>
                <w:rFonts w:eastAsia="Times New Roman" w:cs="Calibri"/>
                <w:color w:val="000000"/>
                <w:sz w:val="24"/>
                <w:szCs w:val="24"/>
                <w:lang w:eastAsia="pt-BR"/>
              </w:rPr>
              <w:t>fone</w:t>
            </w:r>
            <w:proofErr w:type="spellEnd"/>
            <w:r w:rsidRPr="00896C43">
              <w:rPr>
                <w:rFonts w:eastAsia="Times New Roman" w:cs="Calibri"/>
                <w:color w:val="000000"/>
                <w:sz w:val="24"/>
                <w:szCs w:val="24"/>
                <w:lang w:eastAsia="pt-BR"/>
              </w:rPr>
              <w:t xml:space="preserve"> com </w:t>
            </w:r>
            <w:proofErr w:type="spellStart"/>
            <w:r w:rsidRPr="00896C43">
              <w:rPr>
                <w:rFonts w:eastAsia="Times New Roman" w:cs="Calibri"/>
                <w:color w:val="000000"/>
                <w:sz w:val="24"/>
                <w:szCs w:val="24"/>
                <w:lang w:eastAsia="pt-BR"/>
              </w:rPr>
              <w:t>conexão</w:t>
            </w:r>
            <w:proofErr w:type="spellEnd"/>
            <w:r w:rsidRPr="00896C43">
              <w:rPr>
                <w:rFonts w:eastAsia="Times New Roman" w:cs="Calibri"/>
                <w:color w:val="000000"/>
                <w:sz w:val="24"/>
                <w:szCs w:val="24"/>
                <w:lang w:eastAsia="pt-BR"/>
              </w:rPr>
              <w:t xml:space="preserve"> quick disconnect HW251</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9CB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eastAsia="pt-BR"/>
              </w:rPr>
              <w:t xml:space="preserve"> </w:t>
            </w:r>
            <w:r w:rsidRPr="00896C43">
              <w:rPr>
                <w:rFonts w:eastAsia="Times New Roman" w:cs="Calibri"/>
                <w:color w:val="000000"/>
                <w:sz w:val="24"/>
                <w:szCs w:val="24"/>
                <w:lang w:val="pt-BR" w:eastAsia="pt-BR"/>
              </w:rPr>
              <w:t xml:space="preserve">R$       329,97 </w:t>
            </w:r>
          </w:p>
        </w:tc>
      </w:tr>
      <w:tr w:rsidR="00896C43" w:rsidRPr="00896C43" w14:paraId="2EA2B6AC"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AE74B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176</w:t>
            </w:r>
          </w:p>
        </w:tc>
        <w:tc>
          <w:tcPr>
            <w:tcW w:w="640" w:type="dxa"/>
            <w:tcBorders>
              <w:top w:val="nil"/>
              <w:left w:val="single" w:sz="8" w:space="0" w:color="000000"/>
              <w:bottom w:val="single" w:sz="8" w:space="0" w:color="000000"/>
              <w:right w:val="nil"/>
            </w:tcBorders>
            <w:shd w:val="clear" w:color="000000" w:fill="FFFFFF"/>
            <w:vAlign w:val="center"/>
            <w:hideMark/>
          </w:tcPr>
          <w:p w14:paraId="0659E01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40F727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4A2F7B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Índice telefônico. Capa Dura. Com 4 argola de metal. Cor Preto.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706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78,29 </w:t>
            </w:r>
          </w:p>
        </w:tc>
      </w:tr>
      <w:tr w:rsidR="00896C43" w:rsidRPr="00896C43" w14:paraId="59553CE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346B5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177</w:t>
            </w:r>
          </w:p>
        </w:tc>
        <w:tc>
          <w:tcPr>
            <w:tcW w:w="640" w:type="dxa"/>
            <w:tcBorders>
              <w:top w:val="nil"/>
              <w:left w:val="single" w:sz="8" w:space="0" w:color="000000"/>
              <w:bottom w:val="single" w:sz="8" w:space="0" w:color="000000"/>
              <w:right w:val="nil"/>
            </w:tcBorders>
            <w:shd w:val="clear" w:color="000000" w:fill="FFFFFF"/>
            <w:vAlign w:val="center"/>
            <w:hideMark/>
          </w:tcPr>
          <w:p w14:paraId="3ABB76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44BB856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8F9644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Lacre Dupla Trava, 16 cm, Numerado. Pacote com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8A04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17,45 </w:t>
            </w:r>
          </w:p>
        </w:tc>
      </w:tr>
      <w:tr w:rsidR="00896C43" w:rsidRPr="00896C43" w14:paraId="5D35E17C"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60E12E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178</w:t>
            </w:r>
          </w:p>
        </w:tc>
        <w:tc>
          <w:tcPr>
            <w:tcW w:w="640" w:type="dxa"/>
            <w:tcBorders>
              <w:top w:val="nil"/>
              <w:left w:val="single" w:sz="8" w:space="0" w:color="000000"/>
              <w:bottom w:val="single" w:sz="8" w:space="0" w:color="000000"/>
              <w:right w:val="nil"/>
            </w:tcBorders>
            <w:shd w:val="clear" w:color="000000" w:fill="FFFFFF"/>
            <w:vAlign w:val="center"/>
            <w:hideMark/>
          </w:tcPr>
          <w:p w14:paraId="54F80F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330</w:t>
            </w:r>
          </w:p>
        </w:tc>
        <w:tc>
          <w:tcPr>
            <w:tcW w:w="1026" w:type="dxa"/>
            <w:tcBorders>
              <w:top w:val="nil"/>
              <w:left w:val="single" w:sz="8" w:space="0" w:color="000000"/>
              <w:bottom w:val="single" w:sz="8" w:space="0" w:color="000000"/>
              <w:right w:val="nil"/>
            </w:tcBorders>
            <w:shd w:val="clear" w:color="000000" w:fill="FFFFFF"/>
            <w:vAlign w:val="center"/>
            <w:hideMark/>
          </w:tcPr>
          <w:p w14:paraId="4B7649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3EDDA3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Lâmina para estilete profissional, tamanho grande.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D8297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0,65 </w:t>
            </w:r>
          </w:p>
        </w:tc>
      </w:tr>
      <w:tr w:rsidR="00896C43" w:rsidRPr="00896C43" w14:paraId="7FA5B26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718307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179</w:t>
            </w:r>
          </w:p>
        </w:tc>
        <w:tc>
          <w:tcPr>
            <w:tcW w:w="640" w:type="dxa"/>
            <w:tcBorders>
              <w:top w:val="nil"/>
              <w:left w:val="single" w:sz="8" w:space="0" w:color="000000"/>
              <w:bottom w:val="single" w:sz="8" w:space="0" w:color="000000"/>
              <w:right w:val="nil"/>
            </w:tcBorders>
            <w:shd w:val="clear" w:color="000000" w:fill="FFFFFF"/>
            <w:vAlign w:val="center"/>
            <w:hideMark/>
          </w:tcPr>
          <w:p w14:paraId="7607CD3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2459D48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ROLO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53A6B5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Laminado PVC adesivado; em papel </w:t>
            </w:r>
            <w:proofErr w:type="spellStart"/>
            <w:r w:rsidRPr="00896C43">
              <w:rPr>
                <w:rFonts w:eastAsia="Times New Roman" w:cs="Calibri"/>
                <w:color w:val="000000"/>
                <w:sz w:val="24"/>
                <w:szCs w:val="24"/>
                <w:lang w:val="pt-BR" w:eastAsia="pt-BR"/>
              </w:rPr>
              <w:t>siliconizado</w:t>
            </w:r>
            <w:proofErr w:type="spellEnd"/>
            <w:r w:rsidRPr="00896C43">
              <w:rPr>
                <w:rFonts w:eastAsia="Times New Roman" w:cs="Calibri"/>
                <w:color w:val="000000"/>
                <w:sz w:val="24"/>
                <w:szCs w:val="24"/>
                <w:lang w:val="pt-BR" w:eastAsia="pt-BR"/>
              </w:rPr>
              <w:t>; medindo 45cm de largura;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3513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25,13 </w:t>
            </w:r>
          </w:p>
        </w:tc>
      </w:tr>
      <w:tr w:rsidR="00896C43" w:rsidRPr="00896C43" w14:paraId="328C0E37"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2BA22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180</w:t>
            </w:r>
          </w:p>
        </w:tc>
        <w:tc>
          <w:tcPr>
            <w:tcW w:w="640" w:type="dxa"/>
            <w:tcBorders>
              <w:top w:val="nil"/>
              <w:left w:val="single" w:sz="8" w:space="0" w:color="000000"/>
              <w:bottom w:val="single" w:sz="8" w:space="0" w:color="000000"/>
              <w:right w:val="nil"/>
            </w:tcBorders>
            <w:shd w:val="clear" w:color="000000" w:fill="FFFFFF"/>
            <w:vAlign w:val="center"/>
            <w:hideMark/>
          </w:tcPr>
          <w:p w14:paraId="09CEAA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63</w:t>
            </w:r>
          </w:p>
        </w:tc>
        <w:tc>
          <w:tcPr>
            <w:tcW w:w="1026" w:type="dxa"/>
            <w:tcBorders>
              <w:top w:val="nil"/>
              <w:left w:val="single" w:sz="8" w:space="0" w:color="000000"/>
              <w:bottom w:val="single" w:sz="8" w:space="0" w:color="000000"/>
              <w:right w:val="nil"/>
            </w:tcBorders>
            <w:shd w:val="clear" w:color="000000" w:fill="FFFFFF"/>
            <w:vAlign w:val="center"/>
            <w:hideMark/>
          </w:tcPr>
          <w:p w14:paraId="588290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3ECF5E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Lápis Preto, Nº 02. Medindo no mínimo 160 mm Corpo de madeira hexagonal ou redonda conforme Norma ASTM D4236. Caixa com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144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A376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91,43 </w:t>
            </w:r>
          </w:p>
        </w:tc>
      </w:tr>
      <w:tr w:rsidR="00896C43" w:rsidRPr="00896C43" w14:paraId="0DBA6841"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20A276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181</w:t>
            </w:r>
          </w:p>
        </w:tc>
        <w:tc>
          <w:tcPr>
            <w:tcW w:w="640" w:type="dxa"/>
            <w:tcBorders>
              <w:top w:val="nil"/>
              <w:left w:val="single" w:sz="8" w:space="0" w:color="000000"/>
              <w:bottom w:val="single" w:sz="8" w:space="0" w:color="000000"/>
              <w:right w:val="nil"/>
            </w:tcBorders>
            <w:shd w:val="clear" w:color="000000" w:fill="FFFFFF"/>
            <w:vAlign w:val="center"/>
            <w:hideMark/>
          </w:tcPr>
          <w:p w14:paraId="1A956E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71ACFE2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49F3F4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Lápis Preto, Nº 02. Medindo no mínimo 160 mm Corpo de madeira SEXTAVADO. conforme Norma ASTM D4236. Caixa com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144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ADB8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69,98 </w:t>
            </w:r>
          </w:p>
        </w:tc>
      </w:tr>
      <w:tr w:rsidR="00896C43" w:rsidRPr="00896C43" w14:paraId="4DE82773"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33E46A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182</w:t>
            </w:r>
          </w:p>
        </w:tc>
        <w:tc>
          <w:tcPr>
            <w:tcW w:w="640" w:type="dxa"/>
            <w:tcBorders>
              <w:top w:val="nil"/>
              <w:left w:val="single" w:sz="8" w:space="0" w:color="000000"/>
              <w:bottom w:val="single" w:sz="8" w:space="0" w:color="000000"/>
              <w:right w:val="nil"/>
            </w:tcBorders>
            <w:shd w:val="clear" w:color="000000" w:fill="FFFFFF"/>
            <w:vAlign w:val="center"/>
            <w:hideMark/>
          </w:tcPr>
          <w:p w14:paraId="472941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525</w:t>
            </w:r>
          </w:p>
        </w:tc>
        <w:tc>
          <w:tcPr>
            <w:tcW w:w="1026" w:type="dxa"/>
            <w:tcBorders>
              <w:top w:val="nil"/>
              <w:left w:val="single" w:sz="8" w:space="0" w:color="000000"/>
              <w:bottom w:val="single" w:sz="8" w:space="0" w:color="000000"/>
              <w:right w:val="nil"/>
            </w:tcBorders>
            <w:shd w:val="clear" w:color="000000" w:fill="FFFFFF"/>
            <w:vAlign w:val="center"/>
            <w:hideMark/>
          </w:tcPr>
          <w:p w14:paraId="14C7392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9E805C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Lápis Preto, Nº 02. Medindo no mínimo 160 mm Corpo de madeira hexagonal ou redonda conforme Norma ASTM D4236. Caixa com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144 unidades. Com Borracha.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171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15,77 </w:t>
            </w:r>
          </w:p>
        </w:tc>
      </w:tr>
      <w:tr w:rsidR="00896C43" w:rsidRPr="00896C43" w14:paraId="0B9326B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E3E385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183</w:t>
            </w:r>
          </w:p>
        </w:tc>
        <w:tc>
          <w:tcPr>
            <w:tcW w:w="640" w:type="dxa"/>
            <w:tcBorders>
              <w:top w:val="nil"/>
              <w:left w:val="single" w:sz="8" w:space="0" w:color="000000"/>
              <w:bottom w:val="single" w:sz="8" w:space="0" w:color="000000"/>
              <w:right w:val="nil"/>
            </w:tcBorders>
            <w:shd w:val="clear" w:color="000000" w:fill="FFFFFF"/>
            <w:vAlign w:val="center"/>
            <w:hideMark/>
          </w:tcPr>
          <w:p w14:paraId="14058D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2254</w:t>
            </w:r>
          </w:p>
        </w:tc>
        <w:tc>
          <w:tcPr>
            <w:tcW w:w="1026" w:type="dxa"/>
            <w:tcBorders>
              <w:top w:val="nil"/>
              <w:left w:val="single" w:sz="8" w:space="0" w:color="000000"/>
              <w:bottom w:val="single" w:sz="8" w:space="0" w:color="000000"/>
              <w:right w:val="nil"/>
            </w:tcBorders>
            <w:shd w:val="clear" w:color="000000" w:fill="FFFFFF"/>
            <w:vAlign w:val="center"/>
            <w:hideMark/>
          </w:tcPr>
          <w:p w14:paraId="340A6EF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F4F7863"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Lápis, madeira reflorestada, mina preto, envernizado fosco, redondo, nº 02-B.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CA17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55,47 </w:t>
            </w:r>
          </w:p>
        </w:tc>
      </w:tr>
      <w:tr w:rsidR="00896C43" w:rsidRPr="00896C43" w14:paraId="0BCA8740"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273FEE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184</w:t>
            </w:r>
          </w:p>
        </w:tc>
        <w:tc>
          <w:tcPr>
            <w:tcW w:w="640" w:type="dxa"/>
            <w:tcBorders>
              <w:top w:val="nil"/>
              <w:left w:val="single" w:sz="8" w:space="0" w:color="000000"/>
              <w:bottom w:val="single" w:sz="8" w:space="0" w:color="000000"/>
              <w:right w:val="nil"/>
            </w:tcBorders>
            <w:shd w:val="clear" w:color="000000" w:fill="FFFFFF"/>
            <w:vAlign w:val="center"/>
            <w:hideMark/>
          </w:tcPr>
          <w:p w14:paraId="5AB9FA0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2BB9D58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34186F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Lápis de cor grande, caixa com 12 cores, produzido em madeira com </w:t>
            </w:r>
            <w:proofErr w:type="spellStart"/>
            <w:r w:rsidRPr="00896C43">
              <w:rPr>
                <w:rFonts w:eastAsia="Times New Roman" w:cs="Calibri"/>
                <w:color w:val="000000"/>
                <w:sz w:val="24"/>
                <w:szCs w:val="24"/>
                <w:lang w:val="pt-BR" w:eastAsia="pt-BR"/>
              </w:rPr>
              <w:t>superficies</w:t>
            </w:r>
            <w:proofErr w:type="spellEnd"/>
            <w:r w:rsidRPr="00896C43">
              <w:rPr>
                <w:rFonts w:eastAsia="Times New Roman" w:cs="Calibri"/>
                <w:color w:val="000000"/>
                <w:sz w:val="24"/>
                <w:szCs w:val="24"/>
                <w:lang w:val="pt-BR" w:eastAsia="pt-BR"/>
              </w:rPr>
              <w:t xml:space="preserve"> coloridas, com tintas atóxicas, indicando as cores, madeira </w:t>
            </w:r>
            <w:proofErr w:type="spellStart"/>
            <w:r w:rsidRPr="00896C43">
              <w:rPr>
                <w:rFonts w:eastAsia="Times New Roman" w:cs="Calibri"/>
                <w:color w:val="000000"/>
                <w:sz w:val="24"/>
                <w:szCs w:val="24"/>
                <w:lang w:val="pt-BR" w:eastAsia="pt-BR"/>
              </w:rPr>
              <w:t>propria</w:t>
            </w:r>
            <w:proofErr w:type="spellEnd"/>
            <w:r w:rsidRPr="00896C43">
              <w:rPr>
                <w:rFonts w:eastAsia="Times New Roman" w:cs="Calibri"/>
                <w:color w:val="000000"/>
                <w:sz w:val="24"/>
                <w:szCs w:val="24"/>
                <w:lang w:val="pt-BR" w:eastAsia="pt-BR"/>
              </w:rPr>
              <w:t xml:space="preserve"> para lápis, leve seca, sem nós, rachaduras e de </w:t>
            </w:r>
            <w:proofErr w:type="spellStart"/>
            <w:r w:rsidRPr="00896C43">
              <w:rPr>
                <w:rFonts w:eastAsia="Times New Roman" w:cs="Calibri"/>
                <w:color w:val="000000"/>
                <w:sz w:val="24"/>
                <w:szCs w:val="24"/>
                <w:lang w:val="pt-BR" w:eastAsia="pt-BR"/>
              </w:rPr>
              <w:t>fácill</w:t>
            </w:r>
            <w:proofErr w:type="spellEnd"/>
            <w:r w:rsidRPr="00896C43">
              <w:rPr>
                <w:rFonts w:eastAsia="Times New Roman" w:cs="Calibri"/>
                <w:color w:val="000000"/>
                <w:sz w:val="24"/>
                <w:szCs w:val="24"/>
                <w:lang w:val="pt-BR" w:eastAsia="pt-BR"/>
              </w:rPr>
              <w:t xml:space="preserve"> aponte, mina colorida de forma </w:t>
            </w:r>
            <w:proofErr w:type="spellStart"/>
            <w:r w:rsidRPr="00896C43">
              <w:rPr>
                <w:rFonts w:eastAsia="Times New Roman" w:cs="Calibri"/>
                <w:color w:val="000000"/>
                <w:sz w:val="24"/>
                <w:szCs w:val="24"/>
                <w:lang w:val="pt-BR" w:eastAsia="pt-BR"/>
              </w:rPr>
              <w:t>cilindrica</w:t>
            </w:r>
            <w:proofErr w:type="spellEnd"/>
            <w:r w:rsidRPr="00896C43">
              <w:rPr>
                <w:rFonts w:eastAsia="Times New Roman" w:cs="Calibri"/>
                <w:color w:val="000000"/>
                <w:sz w:val="24"/>
                <w:szCs w:val="24"/>
                <w:lang w:val="pt-BR" w:eastAsia="pt-BR"/>
              </w:rPr>
              <w:t xml:space="preserve"> com diâmetro de 2,7mm a 2,8mm e comprimento de 175mm, madeira de forma </w:t>
            </w:r>
            <w:proofErr w:type="spellStart"/>
            <w:r w:rsidRPr="00896C43">
              <w:rPr>
                <w:rFonts w:eastAsia="Times New Roman" w:cs="Calibri"/>
                <w:color w:val="000000"/>
                <w:sz w:val="24"/>
                <w:szCs w:val="24"/>
                <w:lang w:val="pt-BR" w:eastAsia="pt-BR"/>
              </w:rPr>
              <w:t>cilindrica</w:t>
            </w:r>
            <w:proofErr w:type="spellEnd"/>
            <w:r w:rsidRPr="00896C43">
              <w:rPr>
                <w:rFonts w:eastAsia="Times New Roman" w:cs="Calibri"/>
                <w:color w:val="000000"/>
                <w:sz w:val="24"/>
                <w:szCs w:val="24"/>
                <w:lang w:val="pt-BR" w:eastAsia="pt-BR"/>
              </w:rPr>
              <w:t xml:space="preserve"> com diâmetro de 7,1mm a 7,3mm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E3934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5,47 </w:t>
            </w:r>
          </w:p>
        </w:tc>
      </w:tr>
      <w:tr w:rsidR="00896C43" w:rsidRPr="00896C43" w14:paraId="688F1EAB"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3B34A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185</w:t>
            </w:r>
          </w:p>
        </w:tc>
        <w:tc>
          <w:tcPr>
            <w:tcW w:w="640" w:type="dxa"/>
            <w:tcBorders>
              <w:top w:val="nil"/>
              <w:left w:val="single" w:sz="8" w:space="0" w:color="000000"/>
              <w:bottom w:val="single" w:sz="8" w:space="0" w:color="000000"/>
              <w:right w:val="nil"/>
            </w:tcBorders>
            <w:shd w:val="clear" w:color="000000" w:fill="FFFFFF"/>
            <w:vAlign w:val="center"/>
            <w:hideMark/>
          </w:tcPr>
          <w:p w14:paraId="4037A5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31E44EA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EAB592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Lapiseira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0,5mm; Ponta em metal; </w:t>
            </w:r>
            <w:proofErr w:type="gramStart"/>
            <w:r w:rsidRPr="00896C43">
              <w:rPr>
                <w:rFonts w:eastAsia="Times New Roman" w:cs="Calibri"/>
                <w:color w:val="000000"/>
                <w:sz w:val="24"/>
                <w:szCs w:val="24"/>
                <w:lang w:val="pt-BR" w:eastAsia="pt-BR"/>
              </w:rPr>
              <w:t>No</w:t>
            </w:r>
            <w:proofErr w:type="gramEnd"/>
            <w:r w:rsidRPr="00896C43">
              <w:rPr>
                <w:rFonts w:eastAsia="Times New Roman" w:cs="Calibri"/>
                <w:color w:val="000000"/>
                <w:sz w:val="24"/>
                <w:szCs w:val="24"/>
                <w:lang w:val="pt-BR" w:eastAsia="pt-BR"/>
              </w:rPr>
              <w:t xml:space="preserve"> formato </w:t>
            </w:r>
            <w:proofErr w:type="spellStart"/>
            <w:r w:rsidRPr="00896C43">
              <w:rPr>
                <w:rFonts w:eastAsia="Times New Roman" w:cs="Calibri"/>
                <w:color w:val="000000"/>
                <w:sz w:val="24"/>
                <w:szCs w:val="24"/>
                <w:lang w:val="pt-BR" w:eastAsia="pt-BR"/>
              </w:rPr>
              <w:t>Cilindrico</w:t>
            </w:r>
            <w:proofErr w:type="spellEnd"/>
            <w:r w:rsidRPr="00896C43">
              <w:rPr>
                <w:rFonts w:eastAsia="Times New Roman" w:cs="Calibri"/>
                <w:color w:val="000000"/>
                <w:sz w:val="24"/>
                <w:szCs w:val="24"/>
                <w:lang w:val="pt-BR" w:eastAsia="pt-BR"/>
              </w:rPr>
              <w:t xml:space="preserve"> 13,5 cm; Medindo 0,5mm. Grafite acionado por borracha e metal, utilização comum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8153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12,10 </w:t>
            </w:r>
          </w:p>
        </w:tc>
      </w:tr>
      <w:tr w:rsidR="00896C43" w:rsidRPr="00896C43" w14:paraId="486AB2FB"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598752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186</w:t>
            </w:r>
          </w:p>
        </w:tc>
        <w:tc>
          <w:tcPr>
            <w:tcW w:w="640" w:type="dxa"/>
            <w:tcBorders>
              <w:top w:val="nil"/>
              <w:left w:val="single" w:sz="8" w:space="0" w:color="000000"/>
              <w:bottom w:val="single" w:sz="8" w:space="0" w:color="000000"/>
              <w:right w:val="nil"/>
            </w:tcBorders>
            <w:shd w:val="clear" w:color="000000" w:fill="FFFFFF"/>
            <w:vAlign w:val="center"/>
            <w:hideMark/>
          </w:tcPr>
          <w:p w14:paraId="54D3AD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57B192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23DF4C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Lapiseira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0,9mm; Ponta em metal; </w:t>
            </w:r>
            <w:proofErr w:type="gramStart"/>
            <w:r w:rsidRPr="00896C43">
              <w:rPr>
                <w:rFonts w:eastAsia="Times New Roman" w:cs="Calibri"/>
                <w:color w:val="000000"/>
                <w:sz w:val="24"/>
                <w:szCs w:val="24"/>
                <w:lang w:val="pt-BR" w:eastAsia="pt-BR"/>
              </w:rPr>
              <w:t>No</w:t>
            </w:r>
            <w:proofErr w:type="gramEnd"/>
            <w:r w:rsidRPr="00896C43">
              <w:rPr>
                <w:rFonts w:eastAsia="Times New Roman" w:cs="Calibri"/>
                <w:color w:val="000000"/>
                <w:sz w:val="24"/>
                <w:szCs w:val="24"/>
                <w:lang w:val="pt-BR" w:eastAsia="pt-BR"/>
              </w:rPr>
              <w:t xml:space="preserve"> formato </w:t>
            </w:r>
            <w:proofErr w:type="spellStart"/>
            <w:r w:rsidRPr="00896C43">
              <w:rPr>
                <w:rFonts w:eastAsia="Times New Roman" w:cs="Calibri"/>
                <w:color w:val="000000"/>
                <w:sz w:val="24"/>
                <w:szCs w:val="24"/>
                <w:lang w:val="pt-BR" w:eastAsia="pt-BR"/>
              </w:rPr>
              <w:t>Cilindrico</w:t>
            </w:r>
            <w:proofErr w:type="spellEnd"/>
            <w:r w:rsidRPr="00896C43">
              <w:rPr>
                <w:rFonts w:eastAsia="Times New Roman" w:cs="Calibri"/>
                <w:color w:val="000000"/>
                <w:sz w:val="24"/>
                <w:szCs w:val="24"/>
                <w:lang w:val="pt-BR" w:eastAsia="pt-BR"/>
              </w:rPr>
              <w:t xml:space="preserve"> 13,5 cm; Medindo 0,5mm. Grafite acionado por borracha e metal, utilização comum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4B5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17,22 </w:t>
            </w:r>
          </w:p>
        </w:tc>
      </w:tr>
      <w:tr w:rsidR="00896C43" w:rsidRPr="00896C43" w14:paraId="1EF61F5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0611F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187</w:t>
            </w:r>
          </w:p>
        </w:tc>
        <w:tc>
          <w:tcPr>
            <w:tcW w:w="640" w:type="dxa"/>
            <w:tcBorders>
              <w:top w:val="nil"/>
              <w:left w:val="single" w:sz="8" w:space="0" w:color="000000"/>
              <w:bottom w:val="single" w:sz="8" w:space="0" w:color="000000"/>
              <w:right w:val="nil"/>
            </w:tcBorders>
            <w:shd w:val="clear" w:color="000000" w:fill="FFFFFF"/>
            <w:vAlign w:val="center"/>
            <w:hideMark/>
          </w:tcPr>
          <w:p w14:paraId="690EB6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748C4A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50C8D7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Livro ATA de papelaria. Cor PRETA. Com 50 folhas Numeradas. Medindo 205x297mm.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9C38B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8,35 </w:t>
            </w:r>
          </w:p>
        </w:tc>
      </w:tr>
      <w:tr w:rsidR="00896C43" w:rsidRPr="00896C43" w14:paraId="2526C51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31DEE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188</w:t>
            </w:r>
          </w:p>
        </w:tc>
        <w:tc>
          <w:tcPr>
            <w:tcW w:w="640" w:type="dxa"/>
            <w:tcBorders>
              <w:top w:val="nil"/>
              <w:left w:val="single" w:sz="8" w:space="0" w:color="000000"/>
              <w:bottom w:val="single" w:sz="8" w:space="0" w:color="000000"/>
              <w:right w:val="nil"/>
            </w:tcBorders>
            <w:shd w:val="clear" w:color="000000" w:fill="FFFFFF"/>
            <w:vAlign w:val="center"/>
            <w:hideMark/>
          </w:tcPr>
          <w:p w14:paraId="0E453C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3228</w:t>
            </w:r>
          </w:p>
        </w:tc>
        <w:tc>
          <w:tcPr>
            <w:tcW w:w="1026" w:type="dxa"/>
            <w:tcBorders>
              <w:top w:val="nil"/>
              <w:left w:val="single" w:sz="8" w:space="0" w:color="000000"/>
              <w:bottom w:val="single" w:sz="8" w:space="0" w:color="000000"/>
              <w:right w:val="nil"/>
            </w:tcBorders>
            <w:shd w:val="clear" w:color="000000" w:fill="FFFFFF"/>
            <w:vAlign w:val="center"/>
            <w:hideMark/>
          </w:tcPr>
          <w:p w14:paraId="112C3D0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92CF83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Livro ATA de papelaria. Cor PRETA. Com 100 folhas Numeradas. Medindo 205x297mm.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A96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12,93 </w:t>
            </w:r>
          </w:p>
        </w:tc>
      </w:tr>
      <w:tr w:rsidR="00896C43" w:rsidRPr="00896C43" w14:paraId="2707D81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B638AB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189</w:t>
            </w:r>
          </w:p>
        </w:tc>
        <w:tc>
          <w:tcPr>
            <w:tcW w:w="640" w:type="dxa"/>
            <w:tcBorders>
              <w:top w:val="nil"/>
              <w:left w:val="single" w:sz="8" w:space="0" w:color="000000"/>
              <w:bottom w:val="single" w:sz="8" w:space="0" w:color="000000"/>
              <w:right w:val="nil"/>
            </w:tcBorders>
            <w:shd w:val="clear" w:color="000000" w:fill="FFFFFF"/>
            <w:vAlign w:val="center"/>
            <w:hideMark/>
          </w:tcPr>
          <w:p w14:paraId="14CCC73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366</w:t>
            </w:r>
          </w:p>
        </w:tc>
        <w:tc>
          <w:tcPr>
            <w:tcW w:w="1026" w:type="dxa"/>
            <w:tcBorders>
              <w:top w:val="nil"/>
              <w:left w:val="single" w:sz="8" w:space="0" w:color="000000"/>
              <w:bottom w:val="single" w:sz="8" w:space="0" w:color="000000"/>
              <w:right w:val="nil"/>
            </w:tcBorders>
            <w:shd w:val="clear" w:color="000000" w:fill="FFFFFF"/>
            <w:vAlign w:val="center"/>
            <w:hideMark/>
          </w:tcPr>
          <w:p w14:paraId="0F03B98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CF0AE5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Livro ATA de papelaria; Cor PRETA. Com 200 folhas Numeradas. Medindo 205x297mm.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5CC14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25,27 </w:t>
            </w:r>
          </w:p>
        </w:tc>
      </w:tr>
      <w:tr w:rsidR="00896C43" w:rsidRPr="00896C43" w14:paraId="59C80485"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2F90C2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190</w:t>
            </w:r>
          </w:p>
        </w:tc>
        <w:tc>
          <w:tcPr>
            <w:tcW w:w="640" w:type="dxa"/>
            <w:tcBorders>
              <w:top w:val="nil"/>
              <w:left w:val="single" w:sz="8" w:space="0" w:color="000000"/>
              <w:bottom w:val="single" w:sz="8" w:space="0" w:color="000000"/>
              <w:right w:val="nil"/>
            </w:tcBorders>
            <w:shd w:val="clear" w:color="000000" w:fill="FFFFFF"/>
            <w:vAlign w:val="center"/>
            <w:hideMark/>
          </w:tcPr>
          <w:p w14:paraId="5754C1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69</w:t>
            </w:r>
          </w:p>
        </w:tc>
        <w:tc>
          <w:tcPr>
            <w:tcW w:w="1026" w:type="dxa"/>
            <w:tcBorders>
              <w:top w:val="nil"/>
              <w:left w:val="single" w:sz="8" w:space="0" w:color="000000"/>
              <w:bottom w:val="single" w:sz="8" w:space="0" w:color="000000"/>
              <w:right w:val="nil"/>
            </w:tcBorders>
            <w:shd w:val="clear" w:color="000000" w:fill="FFFFFF"/>
            <w:vAlign w:val="center"/>
            <w:hideMark/>
          </w:tcPr>
          <w:p w14:paraId="698E9E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F6F6E5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Livro de Protocolo de Correspondências. Com 100 folhas.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E83B0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13,06 </w:t>
            </w:r>
          </w:p>
        </w:tc>
      </w:tr>
      <w:tr w:rsidR="00896C43" w:rsidRPr="00896C43" w14:paraId="63496C10"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69623E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191</w:t>
            </w:r>
          </w:p>
        </w:tc>
        <w:tc>
          <w:tcPr>
            <w:tcW w:w="640" w:type="dxa"/>
            <w:tcBorders>
              <w:top w:val="nil"/>
              <w:left w:val="single" w:sz="8" w:space="0" w:color="000000"/>
              <w:bottom w:val="single" w:sz="8" w:space="0" w:color="000000"/>
              <w:right w:val="nil"/>
            </w:tcBorders>
            <w:shd w:val="clear" w:color="000000" w:fill="FFFFFF"/>
            <w:vAlign w:val="center"/>
            <w:hideMark/>
          </w:tcPr>
          <w:p w14:paraId="78F838B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510</w:t>
            </w:r>
          </w:p>
        </w:tc>
        <w:tc>
          <w:tcPr>
            <w:tcW w:w="1026" w:type="dxa"/>
            <w:tcBorders>
              <w:top w:val="nil"/>
              <w:left w:val="single" w:sz="8" w:space="0" w:color="000000"/>
              <w:bottom w:val="single" w:sz="8" w:space="0" w:color="000000"/>
              <w:right w:val="nil"/>
            </w:tcBorders>
            <w:shd w:val="clear" w:color="000000" w:fill="FFFFFF"/>
            <w:vAlign w:val="center"/>
            <w:hideMark/>
          </w:tcPr>
          <w:p w14:paraId="65A47B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21C1DDA"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Marcador de página; no formato </w:t>
            </w:r>
            <w:proofErr w:type="gramStart"/>
            <w:r w:rsidRPr="00896C43">
              <w:rPr>
                <w:rFonts w:eastAsia="Times New Roman" w:cs="Calibri"/>
                <w:color w:val="000000"/>
                <w:sz w:val="24"/>
                <w:szCs w:val="24"/>
                <w:lang w:val="pt-BR" w:eastAsia="pt-BR"/>
              </w:rPr>
              <w:t>setinha ;</w:t>
            </w:r>
            <w:proofErr w:type="gramEnd"/>
            <w:r w:rsidRPr="00896C43">
              <w:rPr>
                <w:rFonts w:eastAsia="Times New Roman" w:cs="Calibri"/>
                <w:color w:val="000000"/>
                <w:sz w:val="24"/>
                <w:szCs w:val="24"/>
                <w:lang w:val="pt-BR" w:eastAsia="pt-BR"/>
              </w:rPr>
              <w:t xml:space="preserve"> em filme de poliéster ; cartela com 8 blocos de 25 folhas cada auto adesivas reposicionáveis (cada Unidade) ; Medindo 42 x 12 Mm (largura x Comprimento) ; sem borda ; cartela com 8 cores sortidas ; apresentado em uma única cartela;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B23A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26,33 </w:t>
            </w:r>
          </w:p>
        </w:tc>
      </w:tr>
      <w:tr w:rsidR="00896C43" w:rsidRPr="00896C43" w14:paraId="2AFAAFD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2C3856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192</w:t>
            </w:r>
          </w:p>
        </w:tc>
        <w:tc>
          <w:tcPr>
            <w:tcW w:w="640" w:type="dxa"/>
            <w:tcBorders>
              <w:top w:val="nil"/>
              <w:left w:val="single" w:sz="8" w:space="0" w:color="000000"/>
              <w:bottom w:val="single" w:sz="8" w:space="0" w:color="000000"/>
              <w:right w:val="nil"/>
            </w:tcBorders>
            <w:shd w:val="clear" w:color="000000" w:fill="FFFFFF"/>
            <w:vAlign w:val="center"/>
            <w:hideMark/>
          </w:tcPr>
          <w:p w14:paraId="71E1368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67F5B3C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7FED84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Marcador de página adesivo. Flags de Papel 76mmx15m - 180 folhas 3m BT</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CB0E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15,83 </w:t>
            </w:r>
          </w:p>
        </w:tc>
      </w:tr>
      <w:tr w:rsidR="00896C43" w:rsidRPr="00896C43" w14:paraId="63122B9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E38827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193</w:t>
            </w:r>
          </w:p>
        </w:tc>
        <w:tc>
          <w:tcPr>
            <w:tcW w:w="640" w:type="dxa"/>
            <w:tcBorders>
              <w:top w:val="nil"/>
              <w:left w:val="single" w:sz="8" w:space="0" w:color="000000"/>
              <w:bottom w:val="single" w:sz="8" w:space="0" w:color="000000"/>
              <w:right w:val="nil"/>
            </w:tcBorders>
            <w:shd w:val="clear" w:color="000000" w:fill="FFFFFF"/>
            <w:vAlign w:val="center"/>
            <w:hideMark/>
          </w:tcPr>
          <w:p w14:paraId="08F265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561C73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C8126C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Mídia de CD-R 700 </w:t>
            </w:r>
            <w:proofErr w:type="spellStart"/>
            <w:r w:rsidRPr="00896C43">
              <w:rPr>
                <w:rFonts w:eastAsia="Times New Roman" w:cs="Calibri"/>
                <w:color w:val="000000"/>
                <w:sz w:val="24"/>
                <w:szCs w:val="24"/>
                <w:lang w:val="pt-BR" w:eastAsia="pt-BR"/>
              </w:rPr>
              <w:t>mb</w:t>
            </w:r>
            <w:proofErr w:type="spellEnd"/>
            <w:r w:rsidRPr="00896C43">
              <w:rPr>
                <w:rFonts w:eastAsia="Times New Roman" w:cs="Calibri"/>
                <w:color w:val="000000"/>
                <w:sz w:val="24"/>
                <w:szCs w:val="24"/>
                <w:lang w:val="pt-BR" w:eastAsia="pt-BR"/>
              </w:rPr>
              <w:t xml:space="preserve"> 80 min. Embalagem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BA2C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77,40 </w:t>
            </w:r>
          </w:p>
        </w:tc>
      </w:tr>
      <w:tr w:rsidR="00896C43" w:rsidRPr="00896C43" w14:paraId="43F749F5"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B1E308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194</w:t>
            </w:r>
          </w:p>
        </w:tc>
        <w:tc>
          <w:tcPr>
            <w:tcW w:w="640" w:type="dxa"/>
            <w:tcBorders>
              <w:top w:val="nil"/>
              <w:left w:val="single" w:sz="8" w:space="0" w:color="000000"/>
              <w:bottom w:val="single" w:sz="8" w:space="0" w:color="000000"/>
              <w:right w:val="nil"/>
            </w:tcBorders>
            <w:shd w:val="clear" w:color="000000" w:fill="FFFFFF"/>
            <w:vAlign w:val="center"/>
            <w:hideMark/>
          </w:tcPr>
          <w:p w14:paraId="603825C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650EE7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7E2D51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Mídia de CD-R 700 </w:t>
            </w:r>
            <w:proofErr w:type="spellStart"/>
            <w:r w:rsidRPr="00896C43">
              <w:rPr>
                <w:rFonts w:eastAsia="Times New Roman" w:cs="Calibri"/>
                <w:color w:val="000000"/>
                <w:sz w:val="24"/>
                <w:szCs w:val="24"/>
                <w:lang w:val="pt-BR" w:eastAsia="pt-BR"/>
              </w:rPr>
              <w:t>mb</w:t>
            </w:r>
            <w:proofErr w:type="spellEnd"/>
            <w:r w:rsidRPr="00896C43">
              <w:rPr>
                <w:rFonts w:eastAsia="Times New Roman" w:cs="Calibri"/>
                <w:color w:val="000000"/>
                <w:sz w:val="24"/>
                <w:szCs w:val="24"/>
                <w:lang w:val="pt-BR" w:eastAsia="pt-BR"/>
              </w:rPr>
              <w:t xml:space="preserve"> 80 min. Embalagem com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14D2B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148,00 </w:t>
            </w:r>
          </w:p>
        </w:tc>
      </w:tr>
      <w:tr w:rsidR="00896C43" w:rsidRPr="00896C43" w14:paraId="05B33E9A"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0DD1E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195</w:t>
            </w:r>
          </w:p>
        </w:tc>
        <w:tc>
          <w:tcPr>
            <w:tcW w:w="640" w:type="dxa"/>
            <w:tcBorders>
              <w:top w:val="nil"/>
              <w:left w:val="single" w:sz="8" w:space="0" w:color="000000"/>
              <w:bottom w:val="single" w:sz="8" w:space="0" w:color="000000"/>
              <w:right w:val="nil"/>
            </w:tcBorders>
            <w:shd w:val="clear" w:color="000000" w:fill="FFFFFF"/>
            <w:vAlign w:val="center"/>
            <w:hideMark/>
          </w:tcPr>
          <w:p w14:paraId="3DE0A2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w:t>
            </w:r>
          </w:p>
        </w:tc>
        <w:tc>
          <w:tcPr>
            <w:tcW w:w="1026" w:type="dxa"/>
            <w:tcBorders>
              <w:top w:val="nil"/>
              <w:left w:val="single" w:sz="8" w:space="0" w:color="000000"/>
              <w:bottom w:val="single" w:sz="8" w:space="0" w:color="000000"/>
              <w:right w:val="nil"/>
            </w:tcBorders>
            <w:shd w:val="clear" w:color="000000" w:fill="FFFFFF"/>
            <w:vAlign w:val="center"/>
            <w:hideMark/>
          </w:tcPr>
          <w:p w14:paraId="6DC7E9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946DB3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Mídia de CD-W (regravável). Embalagem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3E9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218,08 </w:t>
            </w:r>
          </w:p>
        </w:tc>
      </w:tr>
      <w:tr w:rsidR="00896C43" w:rsidRPr="00896C43" w14:paraId="2114157A"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8754C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196</w:t>
            </w:r>
          </w:p>
        </w:tc>
        <w:tc>
          <w:tcPr>
            <w:tcW w:w="640" w:type="dxa"/>
            <w:tcBorders>
              <w:top w:val="nil"/>
              <w:left w:val="single" w:sz="8" w:space="0" w:color="000000"/>
              <w:bottom w:val="single" w:sz="8" w:space="0" w:color="000000"/>
              <w:right w:val="nil"/>
            </w:tcBorders>
            <w:shd w:val="clear" w:color="000000" w:fill="FFFFFF"/>
            <w:vAlign w:val="center"/>
            <w:hideMark/>
          </w:tcPr>
          <w:p w14:paraId="56FCDBD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3D8ADE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37F6BA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Mídia de DVD, Regravável. Embalagem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259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86,37 </w:t>
            </w:r>
          </w:p>
        </w:tc>
      </w:tr>
      <w:tr w:rsidR="00896C43" w:rsidRPr="00896C43" w14:paraId="7182D32B"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A88B9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197</w:t>
            </w:r>
          </w:p>
        </w:tc>
        <w:tc>
          <w:tcPr>
            <w:tcW w:w="640" w:type="dxa"/>
            <w:tcBorders>
              <w:top w:val="nil"/>
              <w:left w:val="single" w:sz="8" w:space="0" w:color="000000"/>
              <w:bottom w:val="single" w:sz="8" w:space="0" w:color="000000"/>
              <w:right w:val="nil"/>
            </w:tcBorders>
            <w:shd w:val="clear" w:color="000000" w:fill="FFFFFF"/>
            <w:vAlign w:val="center"/>
            <w:hideMark/>
          </w:tcPr>
          <w:p w14:paraId="0A3E1E6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w:t>
            </w:r>
          </w:p>
        </w:tc>
        <w:tc>
          <w:tcPr>
            <w:tcW w:w="1026" w:type="dxa"/>
            <w:tcBorders>
              <w:top w:val="nil"/>
              <w:left w:val="single" w:sz="8" w:space="0" w:color="000000"/>
              <w:bottom w:val="single" w:sz="8" w:space="0" w:color="000000"/>
              <w:right w:val="nil"/>
            </w:tcBorders>
            <w:shd w:val="clear" w:color="000000" w:fill="FFFFFF"/>
            <w:vAlign w:val="center"/>
            <w:hideMark/>
          </w:tcPr>
          <w:p w14:paraId="0C2047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D5B590A" w14:textId="77777777" w:rsidR="00896C43" w:rsidRPr="00896C43" w:rsidRDefault="00896C43" w:rsidP="00F47CA0">
            <w:pPr>
              <w:widowControl/>
              <w:autoSpaceDE/>
              <w:autoSpaceDN/>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Molhador</w:t>
            </w:r>
            <w:proofErr w:type="spellEnd"/>
            <w:r w:rsidRPr="00896C43">
              <w:rPr>
                <w:rFonts w:eastAsia="Times New Roman" w:cs="Calibri"/>
                <w:color w:val="000000"/>
                <w:sz w:val="24"/>
                <w:szCs w:val="24"/>
                <w:lang w:val="pt-BR" w:eastAsia="pt-BR"/>
              </w:rPr>
              <w:t xml:space="preserve"> de dedos com esponja umidificadora. </w:t>
            </w:r>
            <w:proofErr w:type="spellStart"/>
            <w:r w:rsidRPr="00896C43">
              <w:rPr>
                <w:rFonts w:eastAsia="Times New Roman" w:cs="Calibri"/>
                <w:color w:val="000000"/>
                <w:sz w:val="24"/>
                <w:szCs w:val="24"/>
                <w:lang w:val="pt-BR" w:eastAsia="pt-BR"/>
              </w:rPr>
              <w:t>Atoxico</w:t>
            </w:r>
            <w:proofErr w:type="spellEnd"/>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73C43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3,65 </w:t>
            </w:r>
          </w:p>
        </w:tc>
      </w:tr>
      <w:tr w:rsidR="00896C43" w:rsidRPr="00896C43" w14:paraId="4B8825D8"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2EC06C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198</w:t>
            </w:r>
          </w:p>
        </w:tc>
        <w:tc>
          <w:tcPr>
            <w:tcW w:w="640" w:type="dxa"/>
            <w:tcBorders>
              <w:top w:val="nil"/>
              <w:left w:val="single" w:sz="8" w:space="0" w:color="000000"/>
              <w:bottom w:val="single" w:sz="8" w:space="0" w:color="000000"/>
              <w:right w:val="nil"/>
            </w:tcBorders>
            <w:shd w:val="clear" w:color="000000" w:fill="FFFFFF"/>
            <w:vAlign w:val="center"/>
            <w:hideMark/>
          </w:tcPr>
          <w:p w14:paraId="73CC67A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w:t>
            </w:r>
          </w:p>
        </w:tc>
        <w:tc>
          <w:tcPr>
            <w:tcW w:w="1026" w:type="dxa"/>
            <w:tcBorders>
              <w:top w:val="nil"/>
              <w:left w:val="single" w:sz="8" w:space="0" w:color="000000"/>
              <w:bottom w:val="single" w:sz="8" w:space="0" w:color="000000"/>
              <w:right w:val="nil"/>
            </w:tcBorders>
            <w:shd w:val="clear" w:color="000000" w:fill="FFFFFF"/>
            <w:vAlign w:val="center"/>
            <w:hideMark/>
          </w:tcPr>
          <w:p w14:paraId="03B0E1A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3CCE2C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Mouse </w:t>
            </w:r>
            <w:proofErr w:type="spellStart"/>
            <w:r w:rsidRPr="00896C43">
              <w:rPr>
                <w:rFonts w:eastAsia="Times New Roman" w:cs="Calibri"/>
                <w:color w:val="000000"/>
                <w:sz w:val="24"/>
                <w:szCs w:val="24"/>
                <w:lang w:val="pt-BR" w:eastAsia="pt-BR"/>
              </w:rPr>
              <w:t>pad</w:t>
            </w:r>
            <w:proofErr w:type="spellEnd"/>
            <w:r w:rsidRPr="00896C43">
              <w:rPr>
                <w:rFonts w:eastAsia="Times New Roman" w:cs="Calibri"/>
                <w:color w:val="000000"/>
                <w:sz w:val="24"/>
                <w:szCs w:val="24"/>
                <w:lang w:val="pt-BR" w:eastAsia="pt-BR"/>
              </w:rPr>
              <w:t xml:space="preserve"> 22 X 25CM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518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12,67 </w:t>
            </w:r>
          </w:p>
        </w:tc>
      </w:tr>
      <w:tr w:rsidR="00896C43" w:rsidRPr="00896C43" w14:paraId="23D7BFB9"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120B8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199</w:t>
            </w:r>
          </w:p>
        </w:tc>
        <w:tc>
          <w:tcPr>
            <w:tcW w:w="640" w:type="dxa"/>
            <w:tcBorders>
              <w:top w:val="nil"/>
              <w:left w:val="single" w:sz="8" w:space="0" w:color="000000"/>
              <w:bottom w:val="single" w:sz="8" w:space="0" w:color="000000"/>
              <w:right w:val="nil"/>
            </w:tcBorders>
            <w:shd w:val="clear" w:color="000000" w:fill="FFFFFF"/>
            <w:vAlign w:val="center"/>
            <w:hideMark/>
          </w:tcPr>
          <w:p w14:paraId="1F4AF38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196C89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3D1EAB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Organizador de mesa, aramado, Cor preto, Espiral Office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592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35,83 </w:t>
            </w:r>
          </w:p>
        </w:tc>
      </w:tr>
      <w:tr w:rsidR="00896C43" w:rsidRPr="00896C43" w14:paraId="33AC5BF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6E2F46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200</w:t>
            </w:r>
          </w:p>
        </w:tc>
        <w:tc>
          <w:tcPr>
            <w:tcW w:w="640" w:type="dxa"/>
            <w:tcBorders>
              <w:top w:val="nil"/>
              <w:left w:val="single" w:sz="8" w:space="0" w:color="000000"/>
              <w:bottom w:val="single" w:sz="8" w:space="0" w:color="000000"/>
              <w:right w:val="nil"/>
            </w:tcBorders>
            <w:shd w:val="clear" w:color="000000" w:fill="FFFFFF"/>
            <w:vAlign w:val="center"/>
            <w:hideMark/>
          </w:tcPr>
          <w:p w14:paraId="6BC6BEE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42957E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ROLO</w:t>
            </w:r>
          </w:p>
        </w:tc>
        <w:tc>
          <w:tcPr>
            <w:tcW w:w="5645" w:type="dxa"/>
            <w:tcBorders>
              <w:top w:val="nil"/>
              <w:left w:val="single" w:sz="8" w:space="0" w:color="000000"/>
              <w:bottom w:val="single" w:sz="8" w:space="0" w:color="000000"/>
              <w:right w:val="single" w:sz="4" w:space="0" w:color="auto"/>
            </w:tcBorders>
            <w:shd w:val="clear" w:color="auto" w:fill="auto"/>
            <w:vAlign w:val="bottom"/>
            <w:hideMark/>
          </w:tcPr>
          <w:p w14:paraId="7C2A857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autoadesivo transparente tipo </w:t>
            </w:r>
            <w:proofErr w:type="spellStart"/>
            <w:r w:rsidRPr="00896C43">
              <w:rPr>
                <w:rFonts w:eastAsia="Times New Roman" w:cs="Calibri"/>
                <w:color w:val="000000"/>
                <w:sz w:val="24"/>
                <w:szCs w:val="24"/>
                <w:lang w:val="pt-BR" w:eastAsia="pt-BR"/>
              </w:rPr>
              <w:t>transfer</w:t>
            </w:r>
            <w:proofErr w:type="spellEnd"/>
            <w:r w:rsidRPr="00896C43">
              <w:rPr>
                <w:rFonts w:eastAsia="Times New Roman" w:cs="Calibri"/>
                <w:color w:val="000000"/>
                <w:sz w:val="24"/>
                <w:szCs w:val="24"/>
                <w:lang w:val="pt-BR" w:eastAsia="pt-BR"/>
              </w:rPr>
              <w:t>, rolo de 45 cm x 10 Metros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4E60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58,83 </w:t>
            </w:r>
          </w:p>
        </w:tc>
      </w:tr>
      <w:tr w:rsidR="00896C43" w:rsidRPr="00896C43" w14:paraId="255D270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650DF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201</w:t>
            </w:r>
          </w:p>
        </w:tc>
        <w:tc>
          <w:tcPr>
            <w:tcW w:w="640" w:type="dxa"/>
            <w:tcBorders>
              <w:top w:val="nil"/>
              <w:left w:val="single" w:sz="8" w:space="0" w:color="000000"/>
              <w:bottom w:val="single" w:sz="8" w:space="0" w:color="000000"/>
              <w:right w:val="nil"/>
            </w:tcBorders>
            <w:shd w:val="clear" w:color="000000" w:fill="FFFFFF"/>
            <w:vAlign w:val="center"/>
            <w:hideMark/>
          </w:tcPr>
          <w:p w14:paraId="1790C5B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137</w:t>
            </w:r>
          </w:p>
        </w:tc>
        <w:tc>
          <w:tcPr>
            <w:tcW w:w="1026" w:type="dxa"/>
            <w:tcBorders>
              <w:top w:val="nil"/>
              <w:left w:val="single" w:sz="8" w:space="0" w:color="000000"/>
              <w:bottom w:val="single" w:sz="8" w:space="0" w:color="000000"/>
              <w:right w:val="nil"/>
            </w:tcBorders>
            <w:shd w:val="clear" w:color="000000" w:fill="FFFFFF"/>
            <w:vAlign w:val="center"/>
            <w:hideMark/>
          </w:tcPr>
          <w:p w14:paraId="27FE74F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7DA265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Carbono, Escrita Manuel. Em </w:t>
            </w:r>
            <w:proofErr w:type="spellStart"/>
            <w:r w:rsidRPr="00896C43">
              <w:rPr>
                <w:rFonts w:eastAsia="Times New Roman" w:cs="Calibri"/>
                <w:color w:val="000000"/>
                <w:sz w:val="24"/>
                <w:szCs w:val="24"/>
                <w:lang w:val="pt-BR" w:eastAsia="pt-BR"/>
              </w:rPr>
              <w:t>pelicula</w:t>
            </w:r>
            <w:proofErr w:type="spellEnd"/>
            <w:r w:rsidRPr="00896C43">
              <w:rPr>
                <w:rFonts w:eastAsia="Times New Roman" w:cs="Calibri"/>
                <w:color w:val="000000"/>
                <w:sz w:val="24"/>
                <w:szCs w:val="24"/>
                <w:lang w:val="pt-BR" w:eastAsia="pt-BR"/>
              </w:rPr>
              <w:t xml:space="preserve">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Tamanho Ofício 210 x 297 mm. Cor Azul. Caixa com 100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E703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26,28 </w:t>
            </w:r>
          </w:p>
        </w:tc>
      </w:tr>
      <w:tr w:rsidR="00896C43" w:rsidRPr="00896C43" w14:paraId="553B69FC"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1AE671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202</w:t>
            </w:r>
          </w:p>
        </w:tc>
        <w:tc>
          <w:tcPr>
            <w:tcW w:w="640" w:type="dxa"/>
            <w:tcBorders>
              <w:top w:val="nil"/>
              <w:left w:val="single" w:sz="8" w:space="0" w:color="000000"/>
              <w:bottom w:val="single" w:sz="8" w:space="0" w:color="000000"/>
              <w:right w:val="nil"/>
            </w:tcBorders>
            <w:shd w:val="clear" w:color="000000" w:fill="FFFFFF"/>
            <w:vAlign w:val="center"/>
            <w:hideMark/>
          </w:tcPr>
          <w:p w14:paraId="1AB4F43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2B0A5B5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75F1CA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Papel Cartão, Tamanho A4</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DA28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3,05 </w:t>
            </w:r>
          </w:p>
        </w:tc>
      </w:tr>
      <w:tr w:rsidR="00896C43" w:rsidRPr="00896C43" w14:paraId="6A53B00D"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35DC08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203</w:t>
            </w:r>
          </w:p>
        </w:tc>
        <w:tc>
          <w:tcPr>
            <w:tcW w:w="640" w:type="dxa"/>
            <w:tcBorders>
              <w:top w:val="nil"/>
              <w:left w:val="single" w:sz="8" w:space="0" w:color="000000"/>
              <w:bottom w:val="single" w:sz="8" w:space="0" w:color="000000"/>
              <w:right w:val="nil"/>
            </w:tcBorders>
            <w:shd w:val="clear" w:color="000000" w:fill="FFFFFF"/>
            <w:vAlign w:val="center"/>
            <w:hideMark/>
          </w:tcPr>
          <w:p w14:paraId="1EAF44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44F1EC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0048A7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Papel fotográfico A4, com 50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40CE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56,07 </w:t>
            </w:r>
          </w:p>
        </w:tc>
      </w:tr>
      <w:tr w:rsidR="00896C43" w:rsidRPr="00896C43" w14:paraId="1B6B6CD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795C97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204</w:t>
            </w:r>
          </w:p>
        </w:tc>
        <w:tc>
          <w:tcPr>
            <w:tcW w:w="640" w:type="dxa"/>
            <w:tcBorders>
              <w:top w:val="nil"/>
              <w:left w:val="single" w:sz="8" w:space="0" w:color="000000"/>
              <w:bottom w:val="single" w:sz="8" w:space="0" w:color="000000"/>
              <w:right w:val="nil"/>
            </w:tcBorders>
            <w:shd w:val="clear" w:color="000000" w:fill="FFFFFF"/>
            <w:vAlign w:val="center"/>
            <w:hideMark/>
          </w:tcPr>
          <w:p w14:paraId="385E1B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0D5B0F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9604D4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Opaline Diplomata 180g (A4) 210 x 297mm - </w:t>
            </w:r>
            <w:proofErr w:type="spellStart"/>
            <w:r w:rsidRPr="00896C43">
              <w:rPr>
                <w:rFonts w:eastAsia="Times New Roman" w:cs="Calibri"/>
                <w:color w:val="000000"/>
                <w:sz w:val="24"/>
                <w:szCs w:val="24"/>
                <w:lang w:val="pt-BR" w:eastAsia="pt-BR"/>
              </w:rPr>
              <w:t>Spiral</w:t>
            </w:r>
            <w:proofErr w:type="spellEnd"/>
            <w:r w:rsidRPr="00896C43">
              <w:rPr>
                <w:rFonts w:eastAsia="Times New Roman" w:cs="Calibri"/>
                <w:color w:val="000000"/>
                <w:sz w:val="24"/>
                <w:szCs w:val="24"/>
                <w:lang w:val="pt-BR" w:eastAsia="pt-BR"/>
              </w:rPr>
              <w:t xml:space="preserve"> PT 50 folhas cada pacote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81E3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26,87 </w:t>
            </w:r>
          </w:p>
        </w:tc>
      </w:tr>
      <w:tr w:rsidR="00896C43" w:rsidRPr="00896C43" w14:paraId="43937726"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33A8DC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205</w:t>
            </w:r>
          </w:p>
        </w:tc>
        <w:tc>
          <w:tcPr>
            <w:tcW w:w="640" w:type="dxa"/>
            <w:tcBorders>
              <w:top w:val="nil"/>
              <w:left w:val="single" w:sz="8" w:space="0" w:color="000000"/>
              <w:bottom w:val="single" w:sz="8" w:space="0" w:color="000000"/>
              <w:right w:val="nil"/>
            </w:tcBorders>
            <w:shd w:val="clear" w:color="000000" w:fill="FFFFFF"/>
            <w:vAlign w:val="center"/>
            <w:hideMark/>
          </w:tcPr>
          <w:p w14:paraId="785CFA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6981</w:t>
            </w:r>
          </w:p>
        </w:tc>
        <w:tc>
          <w:tcPr>
            <w:tcW w:w="1026" w:type="dxa"/>
            <w:tcBorders>
              <w:top w:val="nil"/>
              <w:left w:val="single" w:sz="8" w:space="0" w:color="000000"/>
              <w:bottom w:val="single" w:sz="8" w:space="0" w:color="000000"/>
              <w:right w:val="nil"/>
            </w:tcBorders>
            <w:shd w:val="clear" w:color="000000" w:fill="FFFFFF"/>
            <w:vAlign w:val="center"/>
            <w:hideMark/>
          </w:tcPr>
          <w:p w14:paraId="21FB70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RESMA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611504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Papel sulfite A4 75g/m². Resma de papel formato A4, pacote com 500 folhas, dimensões 210 x 297 mm, gramatura 75g/m², branco. 1ª Qualidade.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42C1F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28,70 </w:t>
            </w:r>
          </w:p>
        </w:tc>
      </w:tr>
      <w:tr w:rsidR="00896C43" w:rsidRPr="00896C43" w14:paraId="1EC67518"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B4EC22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206</w:t>
            </w:r>
          </w:p>
        </w:tc>
        <w:tc>
          <w:tcPr>
            <w:tcW w:w="640" w:type="dxa"/>
            <w:tcBorders>
              <w:top w:val="nil"/>
              <w:left w:val="single" w:sz="8" w:space="0" w:color="000000"/>
              <w:bottom w:val="single" w:sz="8" w:space="0" w:color="000000"/>
              <w:right w:val="nil"/>
            </w:tcBorders>
            <w:shd w:val="clear" w:color="000000" w:fill="FFFFFF"/>
            <w:vAlign w:val="center"/>
            <w:hideMark/>
          </w:tcPr>
          <w:p w14:paraId="677B015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74F083F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A0438A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sulfite multiuso azul, alcalino, pacote com 500 folhas, formato A4 - medindo 210mmx297mm, com gramatura 75g/m2, acondicionado em embalagem fechada e </w:t>
            </w:r>
            <w:proofErr w:type="gramStart"/>
            <w:r w:rsidRPr="00896C43">
              <w:rPr>
                <w:rFonts w:eastAsia="Times New Roman" w:cs="Calibri"/>
                <w:color w:val="000000"/>
                <w:sz w:val="24"/>
                <w:szCs w:val="24"/>
                <w:lang w:val="pt-BR" w:eastAsia="pt-BR"/>
              </w:rPr>
              <w:t>lacrada  com</w:t>
            </w:r>
            <w:proofErr w:type="gramEnd"/>
            <w:r w:rsidRPr="00896C43">
              <w:rPr>
                <w:rFonts w:eastAsia="Times New Roman" w:cs="Calibri"/>
                <w:color w:val="000000"/>
                <w:sz w:val="24"/>
                <w:szCs w:val="24"/>
                <w:lang w:val="pt-BR" w:eastAsia="pt-BR"/>
              </w:rPr>
              <w:t xml:space="preserve"> certificado ambiental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FE64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37,22 </w:t>
            </w:r>
          </w:p>
        </w:tc>
      </w:tr>
      <w:tr w:rsidR="00896C43" w:rsidRPr="00896C43" w14:paraId="504D91CB"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E86DC8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207</w:t>
            </w:r>
          </w:p>
        </w:tc>
        <w:tc>
          <w:tcPr>
            <w:tcW w:w="640" w:type="dxa"/>
            <w:tcBorders>
              <w:top w:val="nil"/>
              <w:left w:val="single" w:sz="8" w:space="0" w:color="000000"/>
              <w:bottom w:val="single" w:sz="8" w:space="0" w:color="000000"/>
              <w:right w:val="nil"/>
            </w:tcBorders>
            <w:shd w:val="clear" w:color="000000" w:fill="FFFFFF"/>
            <w:vAlign w:val="center"/>
            <w:hideMark/>
          </w:tcPr>
          <w:p w14:paraId="56C80E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53DA5E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B70872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sulfite multiuso rosa, pacote com 500 folhas, formato A4, medindo 210mmx297mm, com gramatura 75g/m2, acondicionado em embalagem fechada e </w:t>
            </w:r>
            <w:proofErr w:type="gramStart"/>
            <w:r w:rsidRPr="00896C43">
              <w:rPr>
                <w:rFonts w:eastAsia="Times New Roman" w:cs="Calibri"/>
                <w:color w:val="000000"/>
                <w:sz w:val="24"/>
                <w:szCs w:val="24"/>
                <w:lang w:val="pt-BR" w:eastAsia="pt-BR"/>
              </w:rPr>
              <w:t>lacrada  com</w:t>
            </w:r>
            <w:proofErr w:type="gramEnd"/>
            <w:r w:rsidRPr="00896C43">
              <w:rPr>
                <w:rFonts w:eastAsia="Times New Roman" w:cs="Calibri"/>
                <w:color w:val="000000"/>
                <w:sz w:val="24"/>
                <w:szCs w:val="24"/>
                <w:lang w:val="pt-BR" w:eastAsia="pt-BR"/>
              </w:rPr>
              <w:t xml:space="preserve"> certificado ambiental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FD692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37,22 </w:t>
            </w:r>
          </w:p>
        </w:tc>
      </w:tr>
      <w:tr w:rsidR="00896C43" w:rsidRPr="00896C43" w14:paraId="7512E689"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ADEE9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208</w:t>
            </w:r>
          </w:p>
        </w:tc>
        <w:tc>
          <w:tcPr>
            <w:tcW w:w="640" w:type="dxa"/>
            <w:tcBorders>
              <w:top w:val="nil"/>
              <w:left w:val="single" w:sz="8" w:space="0" w:color="000000"/>
              <w:bottom w:val="single" w:sz="8" w:space="0" w:color="000000"/>
              <w:right w:val="nil"/>
            </w:tcBorders>
            <w:shd w:val="clear" w:color="000000" w:fill="FFFFFF"/>
            <w:vAlign w:val="center"/>
            <w:hideMark/>
          </w:tcPr>
          <w:p w14:paraId="64BA05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4F6EF3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E82309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sulfite multiuso verde, pacote com 500 folhas, formato A4, medindo 210mmx297mm, com gramatura 75g/m2, acondicionado em embalagem fechada e </w:t>
            </w:r>
            <w:proofErr w:type="gramStart"/>
            <w:r w:rsidRPr="00896C43">
              <w:rPr>
                <w:rFonts w:eastAsia="Times New Roman" w:cs="Calibri"/>
                <w:color w:val="000000"/>
                <w:sz w:val="24"/>
                <w:szCs w:val="24"/>
                <w:lang w:val="pt-BR" w:eastAsia="pt-BR"/>
              </w:rPr>
              <w:t>lacrada  com</w:t>
            </w:r>
            <w:proofErr w:type="gramEnd"/>
            <w:r w:rsidRPr="00896C43">
              <w:rPr>
                <w:rFonts w:eastAsia="Times New Roman" w:cs="Calibri"/>
                <w:color w:val="000000"/>
                <w:sz w:val="24"/>
                <w:szCs w:val="24"/>
                <w:lang w:val="pt-BR" w:eastAsia="pt-BR"/>
              </w:rPr>
              <w:t xml:space="preserve"> certificado ambiental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8F6F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37,22 </w:t>
            </w:r>
          </w:p>
        </w:tc>
      </w:tr>
      <w:tr w:rsidR="00896C43" w:rsidRPr="00896C43" w14:paraId="4574B094"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12312A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209</w:t>
            </w:r>
          </w:p>
        </w:tc>
        <w:tc>
          <w:tcPr>
            <w:tcW w:w="640" w:type="dxa"/>
            <w:tcBorders>
              <w:top w:val="nil"/>
              <w:left w:val="single" w:sz="8" w:space="0" w:color="000000"/>
              <w:bottom w:val="single" w:sz="8" w:space="0" w:color="000000"/>
              <w:right w:val="nil"/>
            </w:tcBorders>
            <w:shd w:val="clear" w:color="000000" w:fill="FFFFFF"/>
            <w:vAlign w:val="center"/>
            <w:hideMark/>
          </w:tcPr>
          <w:p w14:paraId="6990546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6103FB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0C9657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sulfite multiuso amarela, pacote com 500 folhas, formato A4, medindo 210mmx297mm, com gramatura 75g/m2, acondicionado em embalagem fechada e </w:t>
            </w:r>
            <w:proofErr w:type="gramStart"/>
            <w:r w:rsidRPr="00896C43">
              <w:rPr>
                <w:rFonts w:eastAsia="Times New Roman" w:cs="Calibri"/>
                <w:color w:val="000000"/>
                <w:sz w:val="24"/>
                <w:szCs w:val="24"/>
                <w:lang w:val="pt-BR" w:eastAsia="pt-BR"/>
              </w:rPr>
              <w:t>lacrada  com</w:t>
            </w:r>
            <w:proofErr w:type="gramEnd"/>
            <w:r w:rsidRPr="00896C43">
              <w:rPr>
                <w:rFonts w:eastAsia="Times New Roman" w:cs="Calibri"/>
                <w:color w:val="000000"/>
                <w:sz w:val="24"/>
                <w:szCs w:val="24"/>
                <w:lang w:val="pt-BR" w:eastAsia="pt-BR"/>
              </w:rPr>
              <w:t xml:space="preserve"> certificado ambiental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663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37,22 </w:t>
            </w:r>
          </w:p>
        </w:tc>
      </w:tr>
      <w:tr w:rsidR="00896C43" w:rsidRPr="00896C43" w14:paraId="5C96330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8A6FD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210</w:t>
            </w:r>
          </w:p>
        </w:tc>
        <w:tc>
          <w:tcPr>
            <w:tcW w:w="640" w:type="dxa"/>
            <w:tcBorders>
              <w:top w:val="nil"/>
              <w:left w:val="single" w:sz="8" w:space="0" w:color="000000"/>
              <w:bottom w:val="single" w:sz="8" w:space="0" w:color="000000"/>
              <w:right w:val="nil"/>
            </w:tcBorders>
            <w:shd w:val="clear" w:color="000000" w:fill="FFFFFF"/>
            <w:vAlign w:val="center"/>
            <w:hideMark/>
          </w:tcPr>
          <w:p w14:paraId="29645C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0A33B98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D602A7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branco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9A4D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21,65 </w:t>
            </w:r>
          </w:p>
        </w:tc>
      </w:tr>
      <w:tr w:rsidR="00896C43" w:rsidRPr="00896C43" w14:paraId="253BE37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930166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211</w:t>
            </w:r>
          </w:p>
        </w:tc>
        <w:tc>
          <w:tcPr>
            <w:tcW w:w="640" w:type="dxa"/>
            <w:tcBorders>
              <w:top w:val="nil"/>
              <w:left w:val="single" w:sz="8" w:space="0" w:color="000000"/>
              <w:bottom w:val="single" w:sz="8" w:space="0" w:color="000000"/>
              <w:right w:val="nil"/>
            </w:tcBorders>
            <w:shd w:val="clear" w:color="000000" w:fill="FFFFFF"/>
            <w:vAlign w:val="center"/>
            <w:hideMark/>
          </w:tcPr>
          <w:p w14:paraId="14D7D0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36638D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442331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marfim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AF4E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447CC56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59328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212</w:t>
            </w:r>
          </w:p>
        </w:tc>
        <w:tc>
          <w:tcPr>
            <w:tcW w:w="640" w:type="dxa"/>
            <w:tcBorders>
              <w:top w:val="nil"/>
              <w:left w:val="single" w:sz="8" w:space="0" w:color="000000"/>
              <w:bottom w:val="single" w:sz="8" w:space="0" w:color="000000"/>
              <w:right w:val="nil"/>
            </w:tcBorders>
            <w:shd w:val="clear" w:color="000000" w:fill="FFFFFF"/>
            <w:vAlign w:val="center"/>
            <w:hideMark/>
          </w:tcPr>
          <w:p w14:paraId="798E13C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5A99999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1A585F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amarelo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19F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025A561E"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1AD74F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213</w:t>
            </w:r>
          </w:p>
        </w:tc>
        <w:tc>
          <w:tcPr>
            <w:tcW w:w="640" w:type="dxa"/>
            <w:tcBorders>
              <w:top w:val="nil"/>
              <w:left w:val="single" w:sz="8" w:space="0" w:color="000000"/>
              <w:bottom w:val="single" w:sz="8" w:space="0" w:color="000000"/>
              <w:right w:val="nil"/>
            </w:tcBorders>
            <w:shd w:val="clear" w:color="000000" w:fill="FFFFFF"/>
            <w:vAlign w:val="center"/>
            <w:hideMark/>
          </w:tcPr>
          <w:p w14:paraId="766C967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3ED6688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27493C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51A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3F8B59D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EA679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214</w:t>
            </w:r>
          </w:p>
        </w:tc>
        <w:tc>
          <w:tcPr>
            <w:tcW w:w="640" w:type="dxa"/>
            <w:tcBorders>
              <w:top w:val="nil"/>
              <w:left w:val="single" w:sz="8" w:space="0" w:color="000000"/>
              <w:bottom w:val="single" w:sz="8" w:space="0" w:color="000000"/>
              <w:right w:val="nil"/>
            </w:tcBorders>
            <w:shd w:val="clear" w:color="000000" w:fill="FFFFFF"/>
            <w:vAlign w:val="center"/>
            <w:hideMark/>
          </w:tcPr>
          <w:p w14:paraId="337F55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3701BA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85F3D4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xml:space="preserve">, formato A4 120gr - pacote com 50 folhas. Cor rosa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F404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3495F4B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0019CA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215</w:t>
            </w:r>
          </w:p>
        </w:tc>
        <w:tc>
          <w:tcPr>
            <w:tcW w:w="640" w:type="dxa"/>
            <w:tcBorders>
              <w:top w:val="nil"/>
              <w:left w:val="single" w:sz="8" w:space="0" w:color="000000"/>
              <w:bottom w:val="single" w:sz="8" w:space="0" w:color="000000"/>
              <w:right w:val="nil"/>
            </w:tcBorders>
            <w:shd w:val="clear" w:color="000000" w:fill="FFFFFF"/>
            <w:vAlign w:val="center"/>
            <w:hideMark/>
          </w:tcPr>
          <w:p w14:paraId="38E300C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77A13A1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F3E6AD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verde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963FF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68E61B3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7D9EAC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216</w:t>
            </w:r>
          </w:p>
        </w:tc>
        <w:tc>
          <w:tcPr>
            <w:tcW w:w="640" w:type="dxa"/>
            <w:tcBorders>
              <w:top w:val="nil"/>
              <w:left w:val="single" w:sz="8" w:space="0" w:color="000000"/>
              <w:bottom w:val="single" w:sz="8" w:space="0" w:color="000000"/>
              <w:right w:val="nil"/>
            </w:tcBorders>
            <w:shd w:val="clear" w:color="000000" w:fill="FFFFFF"/>
            <w:vAlign w:val="center"/>
            <w:hideMark/>
          </w:tcPr>
          <w:p w14:paraId="7E105CA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291</w:t>
            </w:r>
          </w:p>
        </w:tc>
        <w:tc>
          <w:tcPr>
            <w:tcW w:w="1026" w:type="dxa"/>
            <w:tcBorders>
              <w:top w:val="nil"/>
              <w:left w:val="single" w:sz="8" w:space="0" w:color="000000"/>
              <w:bottom w:val="single" w:sz="8" w:space="0" w:color="000000"/>
              <w:right w:val="nil"/>
            </w:tcBorders>
            <w:shd w:val="clear" w:color="000000" w:fill="FFFFFF"/>
            <w:vAlign w:val="center"/>
            <w:hideMark/>
          </w:tcPr>
          <w:p w14:paraId="54C08C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9DEC07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AZ - Pasta Fichário. Tamanho 345 x 240mm; Em Papelão </w:t>
            </w:r>
            <w:proofErr w:type="spellStart"/>
            <w:r w:rsidRPr="00896C43">
              <w:rPr>
                <w:rFonts w:eastAsia="Times New Roman" w:cs="Calibri"/>
                <w:color w:val="000000"/>
                <w:sz w:val="24"/>
                <w:szCs w:val="24"/>
                <w:lang w:val="pt-BR" w:eastAsia="pt-BR"/>
              </w:rPr>
              <w:t>Nr</w:t>
            </w:r>
            <w:proofErr w:type="spellEnd"/>
            <w:r w:rsidRPr="00896C43">
              <w:rPr>
                <w:rFonts w:eastAsia="Times New Roman" w:cs="Calibri"/>
                <w:color w:val="000000"/>
                <w:sz w:val="24"/>
                <w:szCs w:val="24"/>
                <w:lang w:val="pt-BR" w:eastAsia="pt-BR"/>
              </w:rPr>
              <w:t xml:space="preserve">. 15; Lombada de 70mm; 2 argolas; Ferragem Tubo; Pintura </w:t>
            </w:r>
            <w:proofErr w:type="spellStart"/>
            <w:r w:rsidRPr="00896C43">
              <w:rPr>
                <w:rFonts w:eastAsia="Times New Roman" w:cs="Calibri"/>
                <w:color w:val="000000"/>
                <w:sz w:val="24"/>
                <w:szCs w:val="24"/>
                <w:lang w:val="pt-BR" w:eastAsia="pt-BR"/>
              </w:rPr>
              <w:t>Epox</w:t>
            </w:r>
            <w:proofErr w:type="spellEnd"/>
            <w:r w:rsidRPr="00896C43">
              <w:rPr>
                <w:rFonts w:eastAsia="Times New Roman" w:cs="Calibri"/>
                <w:color w:val="000000"/>
                <w:sz w:val="24"/>
                <w:szCs w:val="24"/>
                <w:lang w:val="pt-BR" w:eastAsia="pt-BR"/>
              </w:rPr>
              <w:t xml:space="preserve">; </w:t>
            </w:r>
            <w:proofErr w:type="gramStart"/>
            <w:r w:rsidRPr="00896C43">
              <w:rPr>
                <w:rFonts w:eastAsia="Times New Roman" w:cs="Calibri"/>
                <w:color w:val="000000"/>
                <w:sz w:val="24"/>
                <w:szCs w:val="24"/>
                <w:lang w:val="pt-BR" w:eastAsia="pt-BR"/>
              </w:rPr>
              <w:t>Em</w:t>
            </w:r>
            <w:proofErr w:type="gramEnd"/>
            <w:r w:rsidRPr="00896C43">
              <w:rPr>
                <w:rFonts w:eastAsia="Times New Roman" w:cs="Calibri"/>
                <w:color w:val="000000"/>
                <w:sz w:val="24"/>
                <w:szCs w:val="24"/>
                <w:lang w:val="pt-BR" w:eastAsia="pt-BR"/>
              </w:rPr>
              <w:t xml:space="preserve"> aço niquelado. Pacote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8B85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191,58 </w:t>
            </w:r>
          </w:p>
        </w:tc>
      </w:tr>
      <w:tr w:rsidR="00896C43" w:rsidRPr="00896C43" w14:paraId="4FD5F4DA"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EAE4CB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217</w:t>
            </w:r>
          </w:p>
        </w:tc>
        <w:tc>
          <w:tcPr>
            <w:tcW w:w="640" w:type="dxa"/>
            <w:tcBorders>
              <w:top w:val="nil"/>
              <w:left w:val="single" w:sz="8" w:space="0" w:color="000000"/>
              <w:bottom w:val="single" w:sz="8" w:space="0" w:color="000000"/>
              <w:right w:val="nil"/>
            </w:tcBorders>
            <w:shd w:val="clear" w:color="000000" w:fill="FFFFFF"/>
            <w:vAlign w:val="center"/>
            <w:hideMark/>
          </w:tcPr>
          <w:p w14:paraId="5FC101F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0A75F8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AD15C9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fichário; no tamanho </w:t>
            </w:r>
            <w:proofErr w:type="gramStart"/>
            <w:r w:rsidRPr="00896C43">
              <w:rPr>
                <w:rFonts w:eastAsia="Times New Roman" w:cs="Calibri"/>
                <w:color w:val="000000"/>
                <w:sz w:val="24"/>
                <w:szCs w:val="24"/>
                <w:lang w:val="pt-BR" w:eastAsia="pt-BR"/>
              </w:rPr>
              <w:t>oficio</w:t>
            </w:r>
            <w:proofErr w:type="gramEnd"/>
            <w:r w:rsidRPr="00896C43">
              <w:rPr>
                <w:rFonts w:eastAsia="Times New Roman" w:cs="Calibri"/>
                <w:color w:val="000000"/>
                <w:sz w:val="24"/>
                <w:szCs w:val="24"/>
                <w:lang w:val="pt-BR" w:eastAsia="pt-BR"/>
              </w:rPr>
              <w:t>; em polipropileno (pp); na cor preta; lombada de 50 Mm; com 2 Argolas; ferragem redonda; em aço niquelado;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AB81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17,80 </w:t>
            </w:r>
          </w:p>
        </w:tc>
      </w:tr>
      <w:tr w:rsidR="00896C43" w:rsidRPr="00896C43" w14:paraId="7FD61CAA"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E1F278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218</w:t>
            </w:r>
          </w:p>
        </w:tc>
        <w:tc>
          <w:tcPr>
            <w:tcW w:w="640" w:type="dxa"/>
            <w:tcBorders>
              <w:top w:val="nil"/>
              <w:left w:val="single" w:sz="8" w:space="0" w:color="000000"/>
              <w:bottom w:val="single" w:sz="8" w:space="0" w:color="000000"/>
              <w:right w:val="nil"/>
            </w:tcBorders>
            <w:shd w:val="clear" w:color="000000" w:fill="FFFFFF"/>
            <w:vAlign w:val="center"/>
            <w:hideMark/>
          </w:tcPr>
          <w:p w14:paraId="6C3C92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270</w:t>
            </w:r>
          </w:p>
        </w:tc>
        <w:tc>
          <w:tcPr>
            <w:tcW w:w="1026" w:type="dxa"/>
            <w:tcBorders>
              <w:top w:val="nil"/>
              <w:left w:val="single" w:sz="8" w:space="0" w:color="000000"/>
              <w:bottom w:val="single" w:sz="8" w:space="0" w:color="000000"/>
              <w:right w:val="nil"/>
            </w:tcBorders>
            <w:shd w:val="clear" w:color="000000" w:fill="FFFFFF"/>
            <w:vAlign w:val="center"/>
            <w:hideMark/>
          </w:tcPr>
          <w:p w14:paraId="6ACE24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14CCCC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Canaleta Ofício PP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Capa Incolor; Canaleta Branca; Formato 220 mm x 330 mm. Capacidade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30 folhas A4. Pacote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597A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22,80 </w:t>
            </w:r>
          </w:p>
        </w:tc>
      </w:tr>
      <w:tr w:rsidR="00896C43" w:rsidRPr="00896C43" w14:paraId="35D8D7D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416A3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219</w:t>
            </w:r>
          </w:p>
        </w:tc>
        <w:tc>
          <w:tcPr>
            <w:tcW w:w="640" w:type="dxa"/>
            <w:tcBorders>
              <w:top w:val="nil"/>
              <w:left w:val="single" w:sz="8" w:space="0" w:color="000000"/>
              <w:bottom w:val="single" w:sz="8" w:space="0" w:color="000000"/>
              <w:right w:val="nil"/>
            </w:tcBorders>
            <w:shd w:val="clear" w:color="000000" w:fill="FFFFFF"/>
            <w:vAlign w:val="center"/>
            <w:hideMark/>
          </w:tcPr>
          <w:p w14:paraId="038504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210CFED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A99B25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canelada azul, medida 335x250x40 mm, com aba e elástico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A549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4,83 </w:t>
            </w:r>
          </w:p>
        </w:tc>
      </w:tr>
      <w:tr w:rsidR="00896C43" w:rsidRPr="00896C43" w14:paraId="2598608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ADE10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220</w:t>
            </w:r>
          </w:p>
        </w:tc>
        <w:tc>
          <w:tcPr>
            <w:tcW w:w="640" w:type="dxa"/>
            <w:tcBorders>
              <w:top w:val="nil"/>
              <w:left w:val="single" w:sz="8" w:space="0" w:color="000000"/>
              <w:bottom w:val="single" w:sz="8" w:space="0" w:color="000000"/>
              <w:right w:val="nil"/>
            </w:tcBorders>
            <w:shd w:val="clear" w:color="000000" w:fill="FFFFFF"/>
            <w:vAlign w:val="center"/>
            <w:hideMark/>
          </w:tcPr>
          <w:p w14:paraId="142349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28BC792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180B38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canelada vermelha, medida 335x250x40 mm, com aba e elástico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3D3C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4,83 </w:t>
            </w:r>
          </w:p>
        </w:tc>
      </w:tr>
      <w:tr w:rsidR="00896C43" w:rsidRPr="00896C43" w14:paraId="1DB280D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1BAF40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221</w:t>
            </w:r>
          </w:p>
        </w:tc>
        <w:tc>
          <w:tcPr>
            <w:tcW w:w="640" w:type="dxa"/>
            <w:tcBorders>
              <w:top w:val="nil"/>
              <w:left w:val="single" w:sz="8" w:space="0" w:color="000000"/>
              <w:bottom w:val="single" w:sz="8" w:space="0" w:color="000000"/>
              <w:right w:val="nil"/>
            </w:tcBorders>
            <w:shd w:val="clear" w:color="000000" w:fill="FFFFFF"/>
            <w:vAlign w:val="center"/>
            <w:hideMark/>
          </w:tcPr>
          <w:p w14:paraId="5C308F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4DEEBB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A8D9CE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w:t>
            </w:r>
            <w:proofErr w:type="gramStart"/>
            <w:r w:rsidRPr="00896C43">
              <w:rPr>
                <w:rFonts w:eastAsia="Times New Roman" w:cs="Calibri"/>
                <w:color w:val="000000"/>
                <w:sz w:val="24"/>
                <w:szCs w:val="24"/>
                <w:lang w:val="pt-BR" w:eastAsia="pt-BR"/>
              </w:rPr>
              <w:t>catalogo</w:t>
            </w:r>
            <w:proofErr w:type="gramEnd"/>
            <w:r w:rsidRPr="00896C43">
              <w:rPr>
                <w:rFonts w:eastAsia="Times New Roman" w:cs="Calibri"/>
                <w:color w:val="000000"/>
                <w:sz w:val="24"/>
                <w:szCs w:val="24"/>
                <w:lang w:val="pt-BR" w:eastAsia="pt-BR"/>
              </w:rPr>
              <w:t xml:space="preserve"> com PVC c/ 50 envelopes fino c/ 4 colchetes e visor; cor preta - tamanho 245mmx335mmx20mm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A3C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13,08 </w:t>
            </w:r>
          </w:p>
        </w:tc>
      </w:tr>
      <w:tr w:rsidR="00896C43" w:rsidRPr="00896C43" w14:paraId="69F46E56"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405758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222</w:t>
            </w:r>
          </w:p>
        </w:tc>
        <w:tc>
          <w:tcPr>
            <w:tcW w:w="640" w:type="dxa"/>
            <w:tcBorders>
              <w:top w:val="nil"/>
              <w:left w:val="single" w:sz="8" w:space="0" w:color="000000"/>
              <w:bottom w:val="single" w:sz="8" w:space="0" w:color="000000"/>
              <w:right w:val="nil"/>
            </w:tcBorders>
            <w:shd w:val="clear" w:color="000000" w:fill="FFFFFF"/>
            <w:vAlign w:val="center"/>
            <w:hideMark/>
          </w:tcPr>
          <w:p w14:paraId="407B53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308</w:t>
            </w:r>
          </w:p>
        </w:tc>
        <w:tc>
          <w:tcPr>
            <w:tcW w:w="1026" w:type="dxa"/>
            <w:tcBorders>
              <w:top w:val="nil"/>
              <w:left w:val="single" w:sz="8" w:space="0" w:color="000000"/>
              <w:bottom w:val="single" w:sz="8" w:space="0" w:color="000000"/>
              <w:right w:val="nil"/>
            </w:tcBorders>
            <w:shd w:val="clear" w:color="000000" w:fill="FFFFFF"/>
            <w:vAlign w:val="center"/>
            <w:hideMark/>
          </w:tcPr>
          <w:p w14:paraId="5643095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4C9687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w:t>
            </w:r>
            <w:proofErr w:type="gramStart"/>
            <w:r w:rsidRPr="00896C43">
              <w:rPr>
                <w:rFonts w:eastAsia="Times New Roman" w:cs="Calibri"/>
                <w:color w:val="000000"/>
                <w:sz w:val="24"/>
                <w:szCs w:val="24"/>
                <w:lang w:val="pt-BR" w:eastAsia="pt-BR"/>
              </w:rPr>
              <w:t>catalogo</w:t>
            </w:r>
            <w:proofErr w:type="gramEnd"/>
            <w:r w:rsidRPr="00896C43">
              <w:rPr>
                <w:rFonts w:eastAsia="Times New Roman" w:cs="Calibri"/>
                <w:color w:val="000000"/>
                <w:sz w:val="24"/>
                <w:szCs w:val="24"/>
                <w:lang w:val="pt-BR" w:eastAsia="pt-BR"/>
              </w:rPr>
              <w:t xml:space="preserve"> com 100 envelopes plásticos A4, preta, com etiqueta de identificação </w:t>
            </w:r>
            <w:proofErr w:type="spellStart"/>
            <w:r w:rsidRPr="00896C43">
              <w:rPr>
                <w:rFonts w:eastAsia="Times New Roman" w:cs="Calibri"/>
                <w:color w:val="000000"/>
                <w:sz w:val="24"/>
                <w:szCs w:val="24"/>
                <w:lang w:val="pt-BR" w:eastAsia="pt-BR"/>
              </w:rPr>
              <w:t>forntal</w:t>
            </w:r>
            <w:proofErr w:type="spellEnd"/>
            <w:r w:rsidRPr="00896C43">
              <w:rPr>
                <w:rFonts w:eastAsia="Times New Roman" w:cs="Calibri"/>
                <w:color w:val="000000"/>
                <w:sz w:val="24"/>
                <w:szCs w:val="24"/>
                <w:lang w:val="pt-BR" w:eastAsia="pt-BR"/>
              </w:rPr>
              <w:t xml:space="preserve"> 240mmx330mm.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B9FA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22,30 </w:t>
            </w:r>
          </w:p>
        </w:tc>
      </w:tr>
      <w:tr w:rsidR="00896C43" w:rsidRPr="00896C43" w14:paraId="5AD48E9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139D26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223</w:t>
            </w:r>
          </w:p>
        </w:tc>
        <w:tc>
          <w:tcPr>
            <w:tcW w:w="640" w:type="dxa"/>
            <w:tcBorders>
              <w:top w:val="nil"/>
              <w:left w:val="single" w:sz="8" w:space="0" w:color="000000"/>
              <w:bottom w:val="single" w:sz="8" w:space="0" w:color="000000"/>
              <w:right w:val="nil"/>
            </w:tcBorders>
            <w:shd w:val="clear" w:color="000000" w:fill="FFFFFF"/>
            <w:vAlign w:val="center"/>
            <w:hideMark/>
          </w:tcPr>
          <w:p w14:paraId="02499F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5D6F07F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791143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com elástico A4 para </w:t>
            </w:r>
            <w:proofErr w:type="gramStart"/>
            <w:r w:rsidRPr="00896C43">
              <w:rPr>
                <w:rFonts w:eastAsia="Times New Roman" w:cs="Calibri"/>
                <w:color w:val="000000"/>
                <w:sz w:val="24"/>
                <w:szCs w:val="24"/>
                <w:lang w:val="pt-BR" w:eastAsia="pt-BR"/>
              </w:rPr>
              <w:t>oficio</w:t>
            </w:r>
            <w:proofErr w:type="gramEnd"/>
            <w:r w:rsidRPr="00896C43">
              <w:rPr>
                <w:rFonts w:eastAsia="Times New Roman" w:cs="Calibri"/>
                <w:color w:val="000000"/>
                <w:sz w:val="24"/>
                <w:szCs w:val="24"/>
                <w:lang w:val="pt-BR" w:eastAsia="pt-BR"/>
              </w:rPr>
              <w:t xml:space="preserve"> fina em polipropileno 235x350.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0E3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15,48 </w:t>
            </w:r>
          </w:p>
        </w:tc>
      </w:tr>
      <w:tr w:rsidR="00896C43" w:rsidRPr="00896C43" w14:paraId="020E1DC9"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76E50B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224</w:t>
            </w:r>
          </w:p>
        </w:tc>
        <w:tc>
          <w:tcPr>
            <w:tcW w:w="640" w:type="dxa"/>
            <w:tcBorders>
              <w:top w:val="nil"/>
              <w:left w:val="single" w:sz="8" w:space="0" w:color="000000"/>
              <w:bottom w:val="single" w:sz="8" w:space="0" w:color="000000"/>
              <w:right w:val="nil"/>
            </w:tcBorders>
            <w:shd w:val="clear" w:color="000000" w:fill="FFFFFF"/>
            <w:vAlign w:val="center"/>
            <w:hideMark/>
          </w:tcPr>
          <w:p w14:paraId="4E1BD9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1D7A56C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95EF79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com Aba e </w:t>
            </w: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Material Plástico; Sem lombo; CRISTAL; De polipropileno (PP); Espessura de 035, micra (0,60mm); Tamanho Ofício 350 x 235 mm; Com ilhoses de metal e </w:t>
            </w: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na cor da </w:t>
            </w:r>
            <w:proofErr w:type="spellStart"/>
            <w:proofErr w:type="gramStart"/>
            <w:r w:rsidRPr="00896C43">
              <w:rPr>
                <w:rFonts w:eastAsia="Times New Roman" w:cs="Calibri"/>
                <w:color w:val="000000"/>
                <w:sz w:val="24"/>
                <w:szCs w:val="24"/>
                <w:lang w:val="pt-BR" w:eastAsia="pt-BR"/>
              </w:rPr>
              <w:t>pasta.Pacote</w:t>
            </w:r>
            <w:proofErr w:type="spellEnd"/>
            <w:proofErr w:type="gramEnd"/>
            <w:r w:rsidRPr="00896C43">
              <w:rPr>
                <w:rFonts w:eastAsia="Times New Roman" w:cs="Calibri"/>
                <w:color w:val="000000"/>
                <w:sz w:val="24"/>
                <w:szCs w:val="24"/>
                <w:lang w:val="pt-BR" w:eastAsia="pt-BR"/>
              </w:rPr>
              <w:t xml:space="preserve">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4D2EA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22,65 </w:t>
            </w:r>
          </w:p>
        </w:tc>
      </w:tr>
      <w:tr w:rsidR="00896C43" w:rsidRPr="00896C43" w14:paraId="6B507B8D"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2994EE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225</w:t>
            </w:r>
          </w:p>
        </w:tc>
        <w:tc>
          <w:tcPr>
            <w:tcW w:w="640" w:type="dxa"/>
            <w:tcBorders>
              <w:top w:val="nil"/>
              <w:left w:val="single" w:sz="8" w:space="0" w:color="000000"/>
              <w:bottom w:val="single" w:sz="8" w:space="0" w:color="000000"/>
              <w:right w:val="nil"/>
            </w:tcBorders>
            <w:shd w:val="clear" w:color="000000" w:fill="FFFFFF"/>
            <w:vAlign w:val="center"/>
            <w:hideMark/>
          </w:tcPr>
          <w:p w14:paraId="7E74FE8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110</w:t>
            </w:r>
          </w:p>
        </w:tc>
        <w:tc>
          <w:tcPr>
            <w:tcW w:w="1026" w:type="dxa"/>
            <w:tcBorders>
              <w:top w:val="nil"/>
              <w:left w:val="single" w:sz="8" w:space="0" w:color="000000"/>
              <w:bottom w:val="single" w:sz="8" w:space="0" w:color="000000"/>
              <w:right w:val="nil"/>
            </w:tcBorders>
            <w:shd w:val="clear" w:color="000000" w:fill="FFFFFF"/>
            <w:vAlign w:val="center"/>
            <w:hideMark/>
          </w:tcPr>
          <w:p w14:paraId="6955C0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9B4F34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com Aba e </w:t>
            </w: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Material Plástico; Sem lombo; VERDE; De polipropileno (PP); Espessura de 035, micra (0,60mm); Tamanho Ofício 350 x 235 mm; Com ilhoses de metal e </w:t>
            </w: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na cor da </w:t>
            </w:r>
            <w:proofErr w:type="spellStart"/>
            <w:proofErr w:type="gramStart"/>
            <w:r w:rsidRPr="00896C43">
              <w:rPr>
                <w:rFonts w:eastAsia="Times New Roman" w:cs="Calibri"/>
                <w:color w:val="000000"/>
                <w:sz w:val="24"/>
                <w:szCs w:val="24"/>
                <w:lang w:val="pt-BR" w:eastAsia="pt-BR"/>
              </w:rPr>
              <w:t>pasta.Pacote</w:t>
            </w:r>
            <w:proofErr w:type="spellEnd"/>
            <w:proofErr w:type="gramEnd"/>
            <w:r w:rsidRPr="00896C43">
              <w:rPr>
                <w:rFonts w:eastAsia="Times New Roman" w:cs="Calibri"/>
                <w:color w:val="000000"/>
                <w:sz w:val="24"/>
                <w:szCs w:val="24"/>
                <w:lang w:val="pt-BR" w:eastAsia="pt-BR"/>
              </w:rPr>
              <w:t xml:space="preserve">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50A9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22,65 </w:t>
            </w:r>
          </w:p>
        </w:tc>
      </w:tr>
      <w:tr w:rsidR="00896C43" w:rsidRPr="00896C43" w14:paraId="1E0B8A3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9A0BB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226</w:t>
            </w:r>
          </w:p>
        </w:tc>
        <w:tc>
          <w:tcPr>
            <w:tcW w:w="640" w:type="dxa"/>
            <w:tcBorders>
              <w:top w:val="nil"/>
              <w:left w:val="single" w:sz="8" w:space="0" w:color="000000"/>
              <w:bottom w:val="single" w:sz="8" w:space="0" w:color="000000"/>
              <w:right w:val="nil"/>
            </w:tcBorders>
            <w:shd w:val="clear" w:color="000000" w:fill="FFFFFF"/>
            <w:vAlign w:val="center"/>
            <w:hideMark/>
          </w:tcPr>
          <w:p w14:paraId="763E1B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113</w:t>
            </w:r>
          </w:p>
        </w:tc>
        <w:tc>
          <w:tcPr>
            <w:tcW w:w="1026" w:type="dxa"/>
            <w:tcBorders>
              <w:top w:val="nil"/>
              <w:left w:val="single" w:sz="8" w:space="0" w:color="000000"/>
              <w:bottom w:val="single" w:sz="8" w:space="0" w:color="000000"/>
              <w:right w:val="nil"/>
            </w:tcBorders>
            <w:shd w:val="clear" w:color="000000" w:fill="FFFFFF"/>
            <w:vAlign w:val="center"/>
            <w:hideMark/>
          </w:tcPr>
          <w:p w14:paraId="47BDE62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B33867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documento com presilha plástica, dim. 0,35mm por 254x340mm cor branco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964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16,67 </w:t>
            </w:r>
          </w:p>
        </w:tc>
      </w:tr>
      <w:tr w:rsidR="00896C43" w:rsidRPr="00896C43" w14:paraId="4BDE7F9E"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BC32D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227</w:t>
            </w:r>
          </w:p>
        </w:tc>
        <w:tc>
          <w:tcPr>
            <w:tcW w:w="640" w:type="dxa"/>
            <w:tcBorders>
              <w:top w:val="nil"/>
              <w:left w:val="single" w:sz="8" w:space="0" w:color="000000"/>
              <w:bottom w:val="single" w:sz="8" w:space="0" w:color="000000"/>
              <w:right w:val="nil"/>
            </w:tcBorders>
            <w:shd w:val="clear" w:color="000000" w:fill="FFFFFF"/>
            <w:vAlign w:val="center"/>
            <w:hideMark/>
          </w:tcPr>
          <w:p w14:paraId="49A95AE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011179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673FF4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Envelope Horizontal com Botão 335x235mm Cristal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157FA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6,48 </w:t>
            </w:r>
          </w:p>
        </w:tc>
      </w:tr>
      <w:tr w:rsidR="00896C43" w:rsidRPr="00896C43" w14:paraId="2766D566"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1D29E0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228</w:t>
            </w:r>
          </w:p>
        </w:tc>
        <w:tc>
          <w:tcPr>
            <w:tcW w:w="640" w:type="dxa"/>
            <w:tcBorders>
              <w:top w:val="nil"/>
              <w:left w:val="single" w:sz="8" w:space="0" w:color="000000"/>
              <w:bottom w:val="single" w:sz="8" w:space="0" w:color="000000"/>
              <w:right w:val="nil"/>
            </w:tcBorders>
            <w:shd w:val="clear" w:color="000000" w:fill="FFFFFF"/>
            <w:vAlign w:val="center"/>
            <w:hideMark/>
          </w:tcPr>
          <w:p w14:paraId="780543E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114</w:t>
            </w:r>
          </w:p>
        </w:tc>
        <w:tc>
          <w:tcPr>
            <w:tcW w:w="1026" w:type="dxa"/>
            <w:tcBorders>
              <w:top w:val="nil"/>
              <w:left w:val="single" w:sz="8" w:space="0" w:color="000000"/>
              <w:bottom w:val="single" w:sz="8" w:space="0" w:color="000000"/>
              <w:right w:val="nil"/>
            </w:tcBorders>
            <w:shd w:val="clear" w:color="000000" w:fill="FFFFFF"/>
            <w:vAlign w:val="center"/>
            <w:hideMark/>
          </w:tcPr>
          <w:p w14:paraId="7D0B4BE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56B2240"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fichário; no tamanho </w:t>
            </w:r>
            <w:proofErr w:type="gramStart"/>
            <w:r w:rsidRPr="00896C43">
              <w:rPr>
                <w:rFonts w:eastAsia="Times New Roman" w:cs="Calibri"/>
                <w:color w:val="000000"/>
                <w:sz w:val="24"/>
                <w:szCs w:val="24"/>
                <w:lang w:val="pt-BR" w:eastAsia="pt-BR"/>
              </w:rPr>
              <w:t>oficio</w:t>
            </w:r>
            <w:proofErr w:type="gramEnd"/>
            <w:r w:rsidRPr="00896C43">
              <w:rPr>
                <w:rFonts w:eastAsia="Times New Roman" w:cs="Calibri"/>
                <w:color w:val="000000"/>
                <w:sz w:val="24"/>
                <w:szCs w:val="24"/>
                <w:lang w:val="pt-BR" w:eastAsia="pt-BR"/>
              </w:rPr>
              <w:t>; em polipropileno (pp); na cor preta; lombada de 50 Mm; com 2 Argolas; ferragem redonda; em aço niquelado;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0DC2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26,23 </w:t>
            </w:r>
          </w:p>
        </w:tc>
      </w:tr>
      <w:tr w:rsidR="00896C43" w:rsidRPr="00896C43" w14:paraId="59CC18B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F1573E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229</w:t>
            </w:r>
          </w:p>
        </w:tc>
        <w:tc>
          <w:tcPr>
            <w:tcW w:w="640" w:type="dxa"/>
            <w:tcBorders>
              <w:top w:val="nil"/>
              <w:left w:val="single" w:sz="8" w:space="0" w:color="000000"/>
              <w:bottom w:val="single" w:sz="8" w:space="0" w:color="000000"/>
              <w:right w:val="nil"/>
            </w:tcBorders>
            <w:shd w:val="clear" w:color="000000" w:fill="FFFFFF"/>
            <w:vAlign w:val="center"/>
            <w:hideMark/>
          </w:tcPr>
          <w:p w14:paraId="650D756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1523</w:t>
            </w:r>
          </w:p>
        </w:tc>
        <w:tc>
          <w:tcPr>
            <w:tcW w:w="1026" w:type="dxa"/>
            <w:tcBorders>
              <w:top w:val="nil"/>
              <w:left w:val="single" w:sz="8" w:space="0" w:color="000000"/>
              <w:bottom w:val="single" w:sz="8" w:space="0" w:color="000000"/>
              <w:right w:val="nil"/>
            </w:tcBorders>
            <w:shd w:val="clear" w:color="000000" w:fill="FFFFFF"/>
            <w:vAlign w:val="center"/>
            <w:hideMark/>
          </w:tcPr>
          <w:p w14:paraId="505E11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3E3FBE2"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L, em polipropileno, 0,15mm x 210mm x 297mm, para papel A4; cor: amarela;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2EE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5,82 </w:t>
            </w:r>
          </w:p>
        </w:tc>
      </w:tr>
      <w:tr w:rsidR="00896C43" w:rsidRPr="00896C43" w14:paraId="0B0ACDB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5DCC99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230</w:t>
            </w:r>
          </w:p>
        </w:tc>
        <w:tc>
          <w:tcPr>
            <w:tcW w:w="640" w:type="dxa"/>
            <w:tcBorders>
              <w:top w:val="nil"/>
              <w:left w:val="single" w:sz="8" w:space="0" w:color="000000"/>
              <w:bottom w:val="single" w:sz="8" w:space="0" w:color="000000"/>
              <w:right w:val="nil"/>
            </w:tcBorders>
            <w:shd w:val="clear" w:color="000000" w:fill="FFFFFF"/>
            <w:vAlign w:val="center"/>
            <w:hideMark/>
          </w:tcPr>
          <w:p w14:paraId="022DBC8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1703</w:t>
            </w:r>
          </w:p>
        </w:tc>
        <w:tc>
          <w:tcPr>
            <w:tcW w:w="1026" w:type="dxa"/>
            <w:tcBorders>
              <w:top w:val="nil"/>
              <w:left w:val="single" w:sz="8" w:space="0" w:color="000000"/>
              <w:bottom w:val="single" w:sz="8" w:space="0" w:color="000000"/>
              <w:right w:val="nil"/>
            </w:tcBorders>
            <w:shd w:val="clear" w:color="000000" w:fill="FFFFFF"/>
            <w:vAlign w:val="center"/>
            <w:hideMark/>
          </w:tcPr>
          <w:p w14:paraId="2FA592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DE7B474"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L, em polipropileno, 0,15mm x 210mm x 297mm, para papel A4; cor: fume;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2C0E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5,85 </w:t>
            </w:r>
          </w:p>
        </w:tc>
      </w:tr>
      <w:tr w:rsidR="00896C43" w:rsidRPr="00896C43" w14:paraId="519EBE5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881D0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231</w:t>
            </w:r>
          </w:p>
        </w:tc>
        <w:tc>
          <w:tcPr>
            <w:tcW w:w="640" w:type="dxa"/>
            <w:tcBorders>
              <w:top w:val="nil"/>
              <w:left w:val="single" w:sz="8" w:space="0" w:color="000000"/>
              <w:bottom w:val="single" w:sz="8" w:space="0" w:color="000000"/>
              <w:right w:val="nil"/>
            </w:tcBorders>
            <w:shd w:val="clear" w:color="000000" w:fill="FFFFFF"/>
            <w:vAlign w:val="center"/>
            <w:hideMark/>
          </w:tcPr>
          <w:p w14:paraId="6720DB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1812</w:t>
            </w:r>
          </w:p>
        </w:tc>
        <w:tc>
          <w:tcPr>
            <w:tcW w:w="1026" w:type="dxa"/>
            <w:tcBorders>
              <w:top w:val="nil"/>
              <w:left w:val="single" w:sz="8" w:space="0" w:color="000000"/>
              <w:bottom w:val="single" w:sz="8" w:space="0" w:color="000000"/>
              <w:right w:val="nil"/>
            </w:tcBorders>
            <w:shd w:val="clear" w:color="000000" w:fill="FFFFFF"/>
            <w:vAlign w:val="center"/>
            <w:hideMark/>
          </w:tcPr>
          <w:p w14:paraId="727ECF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5D9A161"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L, em polipropileno, 0,15mm x 210mm x 297mm, para papel A4; cor: </w:t>
            </w:r>
            <w:proofErr w:type="spellStart"/>
            <w:r w:rsidRPr="00896C43">
              <w:rPr>
                <w:rFonts w:eastAsia="Times New Roman" w:cs="Calibri"/>
                <w:color w:val="000000"/>
                <w:sz w:val="24"/>
                <w:szCs w:val="24"/>
                <w:lang w:val="pt-BR" w:eastAsia="pt-BR"/>
              </w:rPr>
              <w:t>tranparente</w:t>
            </w:r>
            <w:proofErr w:type="spellEnd"/>
            <w:r w:rsidRPr="00896C43">
              <w:rPr>
                <w:rFonts w:eastAsia="Times New Roman" w:cs="Calibri"/>
                <w:color w:val="000000"/>
                <w:sz w:val="24"/>
                <w:szCs w:val="24"/>
                <w:lang w:val="pt-BR" w:eastAsia="pt-BR"/>
              </w:rPr>
              <w:t>;</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10CBB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5,85 </w:t>
            </w:r>
          </w:p>
        </w:tc>
      </w:tr>
      <w:tr w:rsidR="00896C43" w:rsidRPr="00896C43" w14:paraId="2ABA5D2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1F804D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232</w:t>
            </w:r>
          </w:p>
        </w:tc>
        <w:tc>
          <w:tcPr>
            <w:tcW w:w="640" w:type="dxa"/>
            <w:tcBorders>
              <w:top w:val="nil"/>
              <w:left w:val="single" w:sz="8" w:space="0" w:color="000000"/>
              <w:bottom w:val="single" w:sz="8" w:space="0" w:color="000000"/>
              <w:right w:val="nil"/>
            </w:tcBorders>
            <w:shd w:val="clear" w:color="000000" w:fill="FFFFFF"/>
            <w:vAlign w:val="center"/>
            <w:hideMark/>
          </w:tcPr>
          <w:p w14:paraId="32DE76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1568</w:t>
            </w:r>
          </w:p>
        </w:tc>
        <w:tc>
          <w:tcPr>
            <w:tcW w:w="1026" w:type="dxa"/>
            <w:tcBorders>
              <w:top w:val="nil"/>
              <w:left w:val="single" w:sz="8" w:space="0" w:color="000000"/>
              <w:bottom w:val="single" w:sz="8" w:space="0" w:color="000000"/>
              <w:right w:val="nil"/>
            </w:tcBorders>
            <w:shd w:val="clear" w:color="000000" w:fill="FFFFFF"/>
            <w:vAlign w:val="center"/>
            <w:hideMark/>
          </w:tcPr>
          <w:p w14:paraId="1B7B00F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8E1002F"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L, em polipropileno, 0,15mm x 210mm x 297mm, para papel A4;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0FF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5,85 </w:t>
            </w:r>
          </w:p>
        </w:tc>
      </w:tr>
      <w:tr w:rsidR="00896C43" w:rsidRPr="00896C43" w14:paraId="6E8A628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A939D5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233</w:t>
            </w:r>
          </w:p>
        </w:tc>
        <w:tc>
          <w:tcPr>
            <w:tcW w:w="640" w:type="dxa"/>
            <w:tcBorders>
              <w:top w:val="nil"/>
              <w:left w:val="single" w:sz="8" w:space="0" w:color="000000"/>
              <w:bottom w:val="single" w:sz="8" w:space="0" w:color="000000"/>
              <w:right w:val="nil"/>
            </w:tcBorders>
            <w:shd w:val="clear" w:color="000000" w:fill="FFFFFF"/>
            <w:vAlign w:val="center"/>
            <w:hideMark/>
          </w:tcPr>
          <w:p w14:paraId="1C090BF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221C12D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A0C7ADC"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L, em polipropileno, 0,15mm x 220mm x 310mm, para papel A4;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D203D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5,95 </w:t>
            </w:r>
          </w:p>
        </w:tc>
      </w:tr>
      <w:tr w:rsidR="00896C43" w:rsidRPr="00896C43" w14:paraId="4D23397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DF3D0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234</w:t>
            </w:r>
          </w:p>
        </w:tc>
        <w:tc>
          <w:tcPr>
            <w:tcW w:w="640" w:type="dxa"/>
            <w:tcBorders>
              <w:top w:val="nil"/>
              <w:left w:val="single" w:sz="8" w:space="0" w:color="000000"/>
              <w:bottom w:val="single" w:sz="8" w:space="0" w:color="000000"/>
              <w:right w:val="nil"/>
            </w:tcBorders>
            <w:shd w:val="clear" w:color="000000" w:fill="FFFFFF"/>
            <w:vAlign w:val="center"/>
            <w:hideMark/>
          </w:tcPr>
          <w:p w14:paraId="1D80A9C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6BFE468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4E59AD1"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w:t>
            </w:r>
            <w:proofErr w:type="spellStart"/>
            <w:r w:rsidRPr="00896C43">
              <w:rPr>
                <w:rFonts w:eastAsia="Times New Roman" w:cs="Calibri"/>
                <w:color w:val="000000"/>
                <w:sz w:val="24"/>
                <w:szCs w:val="24"/>
                <w:lang w:val="pt-BR" w:eastAsia="pt-BR"/>
              </w:rPr>
              <w:t>polionda</w:t>
            </w:r>
            <w:proofErr w:type="spellEnd"/>
            <w:r w:rsidRPr="00896C43">
              <w:rPr>
                <w:rFonts w:eastAsia="Times New Roman" w:cs="Calibri"/>
                <w:color w:val="000000"/>
                <w:sz w:val="24"/>
                <w:szCs w:val="24"/>
                <w:lang w:val="pt-BR" w:eastAsia="pt-BR"/>
              </w:rPr>
              <w:t xml:space="preserve"> ofício vermelha de polipropileno com aba e elástico, medida 24,5x33,5, dorso 20cm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106B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4,48 </w:t>
            </w:r>
          </w:p>
        </w:tc>
      </w:tr>
      <w:tr w:rsidR="00896C43" w:rsidRPr="00896C43" w14:paraId="48DF4540"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B5F71F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235</w:t>
            </w:r>
          </w:p>
        </w:tc>
        <w:tc>
          <w:tcPr>
            <w:tcW w:w="640" w:type="dxa"/>
            <w:tcBorders>
              <w:top w:val="nil"/>
              <w:left w:val="single" w:sz="8" w:space="0" w:color="000000"/>
              <w:bottom w:val="single" w:sz="8" w:space="0" w:color="000000"/>
              <w:right w:val="nil"/>
            </w:tcBorders>
            <w:shd w:val="clear" w:color="000000" w:fill="FFFFFF"/>
            <w:vAlign w:val="center"/>
            <w:hideMark/>
          </w:tcPr>
          <w:p w14:paraId="77A45A0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771FF44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FEB00F7"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Malote para Estafeta em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na cor azul, costura reforçada, fechamento em zíper, alça em polipropileno, fecho e ilhós para lacrar, visor transparente para identificação. Dimensão: largura 33 x </w:t>
            </w:r>
            <w:proofErr w:type="spellStart"/>
            <w:r w:rsidRPr="00896C43">
              <w:rPr>
                <w:rFonts w:eastAsia="Times New Roman" w:cs="Calibri"/>
                <w:color w:val="000000"/>
                <w:sz w:val="24"/>
                <w:szCs w:val="24"/>
                <w:lang w:val="pt-BR" w:eastAsia="pt-BR"/>
              </w:rPr>
              <w:t>altrua</w:t>
            </w:r>
            <w:proofErr w:type="spellEnd"/>
            <w:r w:rsidRPr="00896C43">
              <w:rPr>
                <w:rFonts w:eastAsia="Times New Roman" w:cs="Calibri"/>
                <w:color w:val="000000"/>
                <w:sz w:val="24"/>
                <w:szCs w:val="24"/>
                <w:lang w:val="pt-BR" w:eastAsia="pt-BR"/>
              </w:rPr>
              <w:t xml:space="preserve"> 42 x profundidade 2,5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90CD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22,13 </w:t>
            </w:r>
          </w:p>
        </w:tc>
      </w:tr>
      <w:tr w:rsidR="00896C43" w:rsidRPr="00896C43" w14:paraId="233D85E3"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870755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236</w:t>
            </w:r>
          </w:p>
        </w:tc>
        <w:tc>
          <w:tcPr>
            <w:tcW w:w="640" w:type="dxa"/>
            <w:tcBorders>
              <w:top w:val="nil"/>
              <w:left w:val="single" w:sz="8" w:space="0" w:color="000000"/>
              <w:bottom w:val="single" w:sz="8" w:space="0" w:color="000000"/>
              <w:right w:val="nil"/>
            </w:tcBorders>
            <w:shd w:val="clear" w:color="000000" w:fill="FFFFFF"/>
            <w:vAlign w:val="center"/>
            <w:hideMark/>
          </w:tcPr>
          <w:p w14:paraId="4D52D40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229</w:t>
            </w:r>
          </w:p>
        </w:tc>
        <w:tc>
          <w:tcPr>
            <w:tcW w:w="1026" w:type="dxa"/>
            <w:tcBorders>
              <w:top w:val="nil"/>
              <w:left w:val="single" w:sz="8" w:space="0" w:color="000000"/>
              <w:bottom w:val="single" w:sz="8" w:space="0" w:color="000000"/>
              <w:right w:val="nil"/>
            </w:tcBorders>
            <w:shd w:val="clear" w:color="000000" w:fill="FFFFFF"/>
            <w:vAlign w:val="center"/>
            <w:hideMark/>
          </w:tcPr>
          <w:p w14:paraId="7D9C5A8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2497B9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Registrador de a/z 31,5x28,5x7,3cm A4 cor preta, bolsa porta etiqueta, olhal de metal, cartão com espessura </w:t>
            </w:r>
            <w:proofErr w:type="spellStart"/>
            <w:r w:rsidRPr="00896C43">
              <w:rPr>
                <w:rFonts w:eastAsia="Times New Roman" w:cs="Calibri"/>
                <w:color w:val="000000"/>
                <w:sz w:val="24"/>
                <w:szCs w:val="24"/>
                <w:lang w:val="pt-BR" w:eastAsia="pt-BR"/>
              </w:rPr>
              <w:t>apriximada</w:t>
            </w:r>
            <w:proofErr w:type="spellEnd"/>
            <w:r w:rsidRPr="00896C43">
              <w:rPr>
                <w:rFonts w:eastAsia="Times New Roman" w:cs="Calibri"/>
                <w:color w:val="000000"/>
                <w:sz w:val="24"/>
                <w:szCs w:val="24"/>
                <w:lang w:val="pt-BR" w:eastAsia="pt-BR"/>
              </w:rPr>
              <w:t xml:space="preserve"> de 2mm, forrada com papel monolúcido plastificado, mecanismo niquelado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16BF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17,10 </w:t>
            </w:r>
          </w:p>
        </w:tc>
      </w:tr>
      <w:tr w:rsidR="00896C43" w:rsidRPr="00896C43" w14:paraId="5A87F76A"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A4627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237</w:t>
            </w:r>
          </w:p>
        </w:tc>
        <w:tc>
          <w:tcPr>
            <w:tcW w:w="640" w:type="dxa"/>
            <w:tcBorders>
              <w:top w:val="nil"/>
              <w:left w:val="single" w:sz="8" w:space="0" w:color="000000"/>
              <w:bottom w:val="single" w:sz="8" w:space="0" w:color="000000"/>
              <w:right w:val="nil"/>
            </w:tcBorders>
            <w:shd w:val="clear" w:color="000000" w:fill="FFFFFF"/>
            <w:vAlign w:val="center"/>
            <w:hideMark/>
          </w:tcPr>
          <w:p w14:paraId="407221F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758CEA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9FBC3D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Sanfonada A4 12 Divisórias Cristal 240x330mm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952E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20,80 </w:t>
            </w:r>
          </w:p>
        </w:tc>
      </w:tr>
      <w:tr w:rsidR="00896C43" w:rsidRPr="00896C43" w14:paraId="60679C8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D2B947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238</w:t>
            </w:r>
          </w:p>
        </w:tc>
        <w:tc>
          <w:tcPr>
            <w:tcW w:w="640" w:type="dxa"/>
            <w:tcBorders>
              <w:top w:val="nil"/>
              <w:left w:val="single" w:sz="8" w:space="0" w:color="000000"/>
              <w:bottom w:val="single" w:sz="8" w:space="0" w:color="000000"/>
              <w:right w:val="nil"/>
            </w:tcBorders>
            <w:shd w:val="clear" w:color="000000" w:fill="FFFFFF"/>
            <w:vAlign w:val="center"/>
            <w:hideMark/>
          </w:tcPr>
          <w:p w14:paraId="7BEC90B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3D77DE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A94F75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sanfonada com 31 divisórias A4 plástica A4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E28FA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58,20 </w:t>
            </w:r>
          </w:p>
        </w:tc>
      </w:tr>
      <w:tr w:rsidR="00896C43" w:rsidRPr="00896C43" w14:paraId="40225BDC"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1EBC06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239</w:t>
            </w:r>
          </w:p>
        </w:tc>
        <w:tc>
          <w:tcPr>
            <w:tcW w:w="640" w:type="dxa"/>
            <w:tcBorders>
              <w:top w:val="nil"/>
              <w:left w:val="single" w:sz="8" w:space="0" w:color="000000"/>
              <w:bottom w:val="single" w:sz="8" w:space="0" w:color="000000"/>
              <w:right w:val="nil"/>
            </w:tcBorders>
            <w:shd w:val="clear" w:color="000000" w:fill="FFFFFF"/>
            <w:vAlign w:val="center"/>
            <w:hideMark/>
          </w:tcPr>
          <w:p w14:paraId="4C410A7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444</w:t>
            </w:r>
          </w:p>
        </w:tc>
        <w:tc>
          <w:tcPr>
            <w:tcW w:w="1026" w:type="dxa"/>
            <w:tcBorders>
              <w:top w:val="nil"/>
              <w:left w:val="single" w:sz="8" w:space="0" w:color="000000"/>
              <w:bottom w:val="single" w:sz="8" w:space="0" w:color="000000"/>
              <w:right w:val="nil"/>
            </w:tcBorders>
            <w:shd w:val="clear" w:color="000000" w:fill="FFFFFF"/>
            <w:vAlign w:val="center"/>
            <w:hideMark/>
          </w:tcPr>
          <w:p w14:paraId="763AF89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F5F40F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Suspensa; </w:t>
            </w:r>
            <w:proofErr w:type="gramStart"/>
            <w:r w:rsidRPr="00896C43">
              <w:rPr>
                <w:rFonts w:eastAsia="Times New Roman" w:cs="Calibri"/>
                <w:color w:val="000000"/>
                <w:sz w:val="24"/>
                <w:szCs w:val="24"/>
                <w:lang w:val="pt-BR" w:eastAsia="pt-BR"/>
              </w:rPr>
              <w:t>De</w:t>
            </w:r>
            <w:proofErr w:type="gramEnd"/>
            <w:r w:rsidRPr="00896C43">
              <w:rPr>
                <w:rFonts w:eastAsia="Times New Roman" w:cs="Calibri"/>
                <w:color w:val="000000"/>
                <w:sz w:val="24"/>
                <w:szCs w:val="24"/>
                <w:lang w:val="pt-BR" w:eastAsia="pt-BR"/>
              </w:rPr>
              <w:t xml:space="preserve"> papel Kraft; Cor Parda; Tamanho Ofício 240 x 360mm; Plastificada; Com gramatura de no mini 260 g/m²; Haste de Plástico; Ponteira de Polietileno (PE); Com Prendedor Interno.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4B756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91,23 </w:t>
            </w:r>
          </w:p>
        </w:tc>
      </w:tr>
      <w:tr w:rsidR="00896C43" w:rsidRPr="00896C43" w14:paraId="638D092A"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12AD87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240</w:t>
            </w:r>
          </w:p>
        </w:tc>
        <w:tc>
          <w:tcPr>
            <w:tcW w:w="640" w:type="dxa"/>
            <w:tcBorders>
              <w:top w:val="nil"/>
              <w:left w:val="single" w:sz="8" w:space="0" w:color="000000"/>
              <w:bottom w:val="single" w:sz="8" w:space="0" w:color="000000"/>
              <w:right w:val="nil"/>
            </w:tcBorders>
            <w:shd w:val="clear" w:color="000000" w:fill="FFFFFF"/>
            <w:vAlign w:val="center"/>
            <w:hideMark/>
          </w:tcPr>
          <w:p w14:paraId="63BE58D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1864131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23E3C5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Pen drive com capacidade 4 GB/ </w:t>
            </w:r>
            <w:proofErr w:type="spellStart"/>
            <w:r w:rsidRPr="00896C43">
              <w:rPr>
                <w:rFonts w:eastAsia="Times New Roman" w:cs="Calibri"/>
                <w:color w:val="000000"/>
                <w:sz w:val="24"/>
                <w:szCs w:val="24"/>
                <w:lang w:val="pt-BR" w:eastAsia="pt-BR"/>
              </w:rPr>
              <w:t>Compativel</w:t>
            </w:r>
            <w:proofErr w:type="spellEnd"/>
            <w:r w:rsidRPr="00896C43">
              <w:rPr>
                <w:rFonts w:eastAsia="Times New Roman" w:cs="Calibri"/>
                <w:color w:val="000000"/>
                <w:sz w:val="24"/>
                <w:szCs w:val="24"/>
                <w:lang w:val="pt-BR" w:eastAsia="pt-BR"/>
              </w:rPr>
              <w:t>: Mac OS 9.0 e superiores/</w:t>
            </w:r>
            <w:proofErr w:type="spellStart"/>
            <w:r w:rsidRPr="00896C43">
              <w:rPr>
                <w:rFonts w:eastAsia="Times New Roman" w:cs="Calibri"/>
                <w:color w:val="000000"/>
                <w:sz w:val="24"/>
                <w:szCs w:val="24"/>
                <w:lang w:val="pt-BR" w:eastAsia="pt-BR"/>
              </w:rPr>
              <w:t>windows</w:t>
            </w:r>
            <w:proofErr w:type="spellEnd"/>
            <w:r w:rsidRPr="00896C43">
              <w:rPr>
                <w:rFonts w:eastAsia="Times New Roman" w:cs="Calibri"/>
                <w:color w:val="000000"/>
                <w:sz w:val="24"/>
                <w:szCs w:val="24"/>
                <w:lang w:val="pt-BR" w:eastAsia="pt-BR"/>
              </w:rPr>
              <w:t xml:space="preserve"> 98 e superiores. Taxas de transmissão de dados: 3MB/s (gravação) e 10MB/s (leitura) Conexão USB 2.0: DS 5v</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9EAD2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43,33 </w:t>
            </w:r>
          </w:p>
        </w:tc>
      </w:tr>
      <w:tr w:rsidR="00896C43" w:rsidRPr="00896C43" w14:paraId="3DDD3128"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4A5876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241</w:t>
            </w:r>
          </w:p>
        </w:tc>
        <w:tc>
          <w:tcPr>
            <w:tcW w:w="640" w:type="dxa"/>
            <w:tcBorders>
              <w:top w:val="nil"/>
              <w:left w:val="single" w:sz="8" w:space="0" w:color="000000"/>
              <w:bottom w:val="single" w:sz="8" w:space="0" w:color="000000"/>
              <w:right w:val="nil"/>
            </w:tcBorders>
            <w:shd w:val="clear" w:color="000000" w:fill="FFFFFF"/>
            <w:vAlign w:val="center"/>
            <w:hideMark/>
          </w:tcPr>
          <w:p w14:paraId="4D4800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5E3C0AC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075555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Pen drive com capacidade 8 GB/ </w:t>
            </w:r>
            <w:proofErr w:type="spellStart"/>
            <w:r w:rsidRPr="00896C43">
              <w:rPr>
                <w:rFonts w:eastAsia="Times New Roman" w:cs="Calibri"/>
                <w:color w:val="000000"/>
                <w:sz w:val="24"/>
                <w:szCs w:val="24"/>
                <w:lang w:val="pt-BR" w:eastAsia="pt-BR"/>
              </w:rPr>
              <w:t>Compativel</w:t>
            </w:r>
            <w:proofErr w:type="spellEnd"/>
            <w:r w:rsidRPr="00896C43">
              <w:rPr>
                <w:rFonts w:eastAsia="Times New Roman" w:cs="Calibri"/>
                <w:color w:val="000000"/>
                <w:sz w:val="24"/>
                <w:szCs w:val="24"/>
                <w:lang w:val="pt-BR" w:eastAsia="pt-BR"/>
              </w:rPr>
              <w:t>: Mac OS 9.0 e superiores/</w:t>
            </w:r>
            <w:proofErr w:type="spellStart"/>
            <w:r w:rsidRPr="00896C43">
              <w:rPr>
                <w:rFonts w:eastAsia="Times New Roman" w:cs="Calibri"/>
                <w:color w:val="000000"/>
                <w:sz w:val="24"/>
                <w:szCs w:val="24"/>
                <w:lang w:val="pt-BR" w:eastAsia="pt-BR"/>
              </w:rPr>
              <w:t>windows</w:t>
            </w:r>
            <w:proofErr w:type="spellEnd"/>
            <w:r w:rsidRPr="00896C43">
              <w:rPr>
                <w:rFonts w:eastAsia="Times New Roman" w:cs="Calibri"/>
                <w:color w:val="000000"/>
                <w:sz w:val="24"/>
                <w:szCs w:val="24"/>
                <w:lang w:val="pt-BR" w:eastAsia="pt-BR"/>
              </w:rPr>
              <w:t xml:space="preserve"> 98 e superiores. Taxas de transmissão de dados: 3MB/s (gravação) e 10MB/s (leitura) Conexão USB 2.0: DS 5v</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8ED6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45,88 </w:t>
            </w:r>
          </w:p>
        </w:tc>
      </w:tr>
      <w:tr w:rsidR="00896C43" w:rsidRPr="00896C43" w14:paraId="34A8FD51"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9B395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242</w:t>
            </w:r>
          </w:p>
        </w:tc>
        <w:tc>
          <w:tcPr>
            <w:tcW w:w="640" w:type="dxa"/>
            <w:tcBorders>
              <w:top w:val="nil"/>
              <w:left w:val="single" w:sz="8" w:space="0" w:color="000000"/>
              <w:bottom w:val="single" w:sz="8" w:space="0" w:color="000000"/>
              <w:right w:val="nil"/>
            </w:tcBorders>
            <w:shd w:val="clear" w:color="000000" w:fill="FFFFFF"/>
            <w:vAlign w:val="center"/>
            <w:hideMark/>
          </w:tcPr>
          <w:p w14:paraId="2971FA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14B698F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C1752D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Pen drive com capacidade 16 GB/ </w:t>
            </w:r>
            <w:proofErr w:type="spellStart"/>
            <w:r w:rsidRPr="00896C43">
              <w:rPr>
                <w:rFonts w:eastAsia="Times New Roman" w:cs="Calibri"/>
                <w:color w:val="000000"/>
                <w:sz w:val="24"/>
                <w:szCs w:val="24"/>
                <w:lang w:val="pt-BR" w:eastAsia="pt-BR"/>
              </w:rPr>
              <w:t>Compativel</w:t>
            </w:r>
            <w:proofErr w:type="spellEnd"/>
            <w:r w:rsidRPr="00896C43">
              <w:rPr>
                <w:rFonts w:eastAsia="Times New Roman" w:cs="Calibri"/>
                <w:color w:val="000000"/>
                <w:sz w:val="24"/>
                <w:szCs w:val="24"/>
                <w:lang w:val="pt-BR" w:eastAsia="pt-BR"/>
              </w:rPr>
              <w:t>: Mac OS 9.0 e superiores/</w:t>
            </w:r>
            <w:proofErr w:type="spellStart"/>
            <w:r w:rsidRPr="00896C43">
              <w:rPr>
                <w:rFonts w:eastAsia="Times New Roman" w:cs="Calibri"/>
                <w:color w:val="000000"/>
                <w:sz w:val="24"/>
                <w:szCs w:val="24"/>
                <w:lang w:val="pt-BR" w:eastAsia="pt-BR"/>
              </w:rPr>
              <w:t>windows</w:t>
            </w:r>
            <w:proofErr w:type="spellEnd"/>
            <w:r w:rsidRPr="00896C43">
              <w:rPr>
                <w:rFonts w:eastAsia="Times New Roman" w:cs="Calibri"/>
                <w:color w:val="000000"/>
                <w:sz w:val="24"/>
                <w:szCs w:val="24"/>
                <w:lang w:val="pt-BR" w:eastAsia="pt-BR"/>
              </w:rPr>
              <w:t xml:space="preserve"> 98 e superiores. Taxas de transmissão de dados: 3MB/s (gravação) e 10MB/s (leitura) Conexão USB 2.0: DS 5v</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2A9E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45,62 </w:t>
            </w:r>
          </w:p>
        </w:tc>
      </w:tr>
      <w:tr w:rsidR="00896C43" w:rsidRPr="00896C43" w14:paraId="5A5720BE"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20AD4B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243</w:t>
            </w:r>
          </w:p>
        </w:tc>
        <w:tc>
          <w:tcPr>
            <w:tcW w:w="640" w:type="dxa"/>
            <w:tcBorders>
              <w:top w:val="nil"/>
              <w:left w:val="single" w:sz="8" w:space="0" w:color="000000"/>
              <w:bottom w:val="single" w:sz="8" w:space="0" w:color="000000"/>
              <w:right w:val="nil"/>
            </w:tcBorders>
            <w:shd w:val="clear" w:color="000000" w:fill="FFFFFF"/>
            <w:vAlign w:val="center"/>
            <w:hideMark/>
          </w:tcPr>
          <w:p w14:paraId="048FEEA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w:t>
            </w:r>
          </w:p>
        </w:tc>
        <w:tc>
          <w:tcPr>
            <w:tcW w:w="1026" w:type="dxa"/>
            <w:tcBorders>
              <w:top w:val="nil"/>
              <w:left w:val="single" w:sz="8" w:space="0" w:color="000000"/>
              <w:bottom w:val="single" w:sz="8" w:space="0" w:color="000000"/>
              <w:right w:val="nil"/>
            </w:tcBorders>
            <w:shd w:val="clear" w:color="000000" w:fill="FFFFFF"/>
            <w:vAlign w:val="center"/>
            <w:hideMark/>
          </w:tcPr>
          <w:p w14:paraId="20C2C1D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A938B7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Pen drive com capacidade 32 GB/ </w:t>
            </w:r>
            <w:proofErr w:type="spellStart"/>
            <w:r w:rsidRPr="00896C43">
              <w:rPr>
                <w:rFonts w:eastAsia="Times New Roman" w:cs="Calibri"/>
                <w:color w:val="000000"/>
                <w:sz w:val="24"/>
                <w:szCs w:val="24"/>
                <w:lang w:val="pt-BR" w:eastAsia="pt-BR"/>
              </w:rPr>
              <w:t>Compativel</w:t>
            </w:r>
            <w:proofErr w:type="spellEnd"/>
            <w:r w:rsidRPr="00896C43">
              <w:rPr>
                <w:rFonts w:eastAsia="Times New Roman" w:cs="Calibri"/>
                <w:color w:val="000000"/>
                <w:sz w:val="24"/>
                <w:szCs w:val="24"/>
                <w:lang w:val="pt-BR" w:eastAsia="pt-BR"/>
              </w:rPr>
              <w:t>: Mac OS 9.0 e superiores/</w:t>
            </w:r>
            <w:proofErr w:type="spellStart"/>
            <w:r w:rsidRPr="00896C43">
              <w:rPr>
                <w:rFonts w:eastAsia="Times New Roman" w:cs="Calibri"/>
                <w:color w:val="000000"/>
                <w:sz w:val="24"/>
                <w:szCs w:val="24"/>
                <w:lang w:val="pt-BR" w:eastAsia="pt-BR"/>
              </w:rPr>
              <w:t>windows</w:t>
            </w:r>
            <w:proofErr w:type="spellEnd"/>
            <w:r w:rsidRPr="00896C43">
              <w:rPr>
                <w:rFonts w:eastAsia="Times New Roman" w:cs="Calibri"/>
                <w:color w:val="000000"/>
                <w:sz w:val="24"/>
                <w:szCs w:val="24"/>
                <w:lang w:val="pt-BR" w:eastAsia="pt-BR"/>
              </w:rPr>
              <w:t xml:space="preserve"> 98 e superiores. Taxas de transmissão de dados: 3MB/s (gravação) e 10MB/s (leitura) Conexão USB 2.0: DS 5v</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ACB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55,10 </w:t>
            </w:r>
          </w:p>
        </w:tc>
      </w:tr>
      <w:tr w:rsidR="00896C43" w:rsidRPr="00896C43" w14:paraId="3E0C64D6"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B8FFD0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244</w:t>
            </w:r>
          </w:p>
        </w:tc>
        <w:tc>
          <w:tcPr>
            <w:tcW w:w="640" w:type="dxa"/>
            <w:tcBorders>
              <w:top w:val="nil"/>
              <w:left w:val="single" w:sz="8" w:space="0" w:color="000000"/>
              <w:bottom w:val="single" w:sz="8" w:space="0" w:color="000000"/>
              <w:right w:val="nil"/>
            </w:tcBorders>
            <w:shd w:val="clear" w:color="000000" w:fill="FFFFFF"/>
            <w:vAlign w:val="center"/>
            <w:hideMark/>
          </w:tcPr>
          <w:p w14:paraId="3DEBC85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w:t>
            </w:r>
          </w:p>
        </w:tc>
        <w:tc>
          <w:tcPr>
            <w:tcW w:w="1026" w:type="dxa"/>
            <w:tcBorders>
              <w:top w:val="nil"/>
              <w:left w:val="single" w:sz="8" w:space="0" w:color="000000"/>
              <w:bottom w:val="single" w:sz="8" w:space="0" w:color="000000"/>
              <w:right w:val="nil"/>
            </w:tcBorders>
            <w:shd w:val="clear" w:color="000000" w:fill="FFFFFF"/>
            <w:vAlign w:val="center"/>
            <w:hideMark/>
          </w:tcPr>
          <w:p w14:paraId="1972A6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E6B3D7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Percevejo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xml:space="preserve">. Embalagem com 100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22EA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4,97 </w:t>
            </w:r>
          </w:p>
        </w:tc>
      </w:tr>
      <w:tr w:rsidR="00896C43" w:rsidRPr="00896C43" w14:paraId="5BB9A19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C852A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245</w:t>
            </w:r>
          </w:p>
        </w:tc>
        <w:tc>
          <w:tcPr>
            <w:tcW w:w="640" w:type="dxa"/>
            <w:tcBorders>
              <w:top w:val="nil"/>
              <w:left w:val="single" w:sz="8" w:space="0" w:color="000000"/>
              <w:bottom w:val="single" w:sz="8" w:space="0" w:color="000000"/>
              <w:right w:val="nil"/>
            </w:tcBorders>
            <w:shd w:val="clear" w:color="000000" w:fill="FFFFFF"/>
            <w:vAlign w:val="center"/>
            <w:hideMark/>
          </w:tcPr>
          <w:p w14:paraId="1BAEED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280</w:t>
            </w:r>
          </w:p>
        </w:tc>
        <w:tc>
          <w:tcPr>
            <w:tcW w:w="1026" w:type="dxa"/>
            <w:tcBorders>
              <w:top w:val="nil"/>
              <w:left w:val="single" w:sz="8" w:space="0" w:color="000000"/>
              <w:bottom w:val="single" w:sz="8" w:space="0" w:color="000000"/>
              <w:right w:val="nil"/>
            </w:tcBorders>
            <w:shd w:val="clear" w:color="000000" w:fill="FFFFFF"/>
            <w:vAlign w:val="center"/>
            <w:hideMark/>
          </w:tcPr>
          <w:p w14:paraId="20E52D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301478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Perfurador de Papel, 2 Furos; </w:t>
            </w:r>
            <w:proofErr w:type="gramStart"/>
            <w:r w:rsidRPr="00896C43">
              <w:rPr>
                <w:rFonts w:eastAsia="Times New Roman" w:cs="Calibri"/>
                <w:color w:val="000000"/>
                <w:sz w:val="24"/>
                <w:szCs w:val="24"/>
                <w:lang w:val="pt-BR" w:eastAsia="pt-BR"/>
              </w:rPr>
              <w:t>Feito</w:t>
            </w:r>
            <w:proofErr w:type="gramEnd"/>
            <w:r w:rsidRPr="00896C43">
              <w:rPr>
                <w:rFonts w:eastAsia="Times New Roman" w:cs="Calibri"/>
                <w:color w:val="000000"/>
                <w:sz w:val="24"/>
                <w:szCs w:val="24"/>
                <w:lang w:val="pt-BR" w:eastAsia="pt-BR"/>
              </w:rPr>
              <w:t xml:space="preserve"> em aço Pintado; Capacidade de perfuração de 50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218E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101,84 </w:t>
            </w:r>
          </w:p>
        </w:tc>
      </w:tr>
      <w:tr w:rsidR="00896C43" w:rsidRPr="00896C43" w14:paraId="146F730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B7A2F9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246</w:t>
            </w:r>
          </w:p>
        </w:tc>
        <w:tc>
          <w:tcPr>
            <w:tcW w:w="640" w:type="dxa"/>
            <w:tcBorders>
              <w:top w:val="nil"/>
              <w:left w:val="single" w:sz="8" w:space="0" w:color="000000"/>
              <w:bottom w:val="single" w:sz="8" w:space="0" w:color="000000"/>
              <w:right w:val="nil"/>
            </w:tcBorders>
            <w:shd w:val="clear" w:color="000000" w:fill="FFFFFF"/>
            <w:vAlign w:val="center"/>
            <w:hideMark/>
          </w:tcPr>
          <w:p w14:paraId="1981BEF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2187688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2C23E1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Perfurador de Papel, 2 Furos; </w:t>
            </w:r>
            <w:proofErr w:type="gramStart"/>
            <w:r w:rsidRPr="00896C43">
              <w:rPr>
                <w:rFonts w:eastAsia="Times New Roman" w:cs="Calibri"/>
                <w:color w:val="000000"/>
                <w:sz w:val="24"/>
                <w:szCs w:val="24"/>
                <w:lang w:val="pt-BR" w:eastAsia="pt-BR"/>
              </w:rPr>
              <w:t>Feito</w:t>
            </w:r>
            <w:proofErr w:type="gramEnd"/>
            <w:r w:rsidRPr="00896C43">
              <w:rPr>
                <w:rFonts w:eastAsia="Times New Roman" w:cs="Calibri"/>
                <w:color w:val="000000"/>
                <w:sz w:val="24"/>
                <w:szCs w:val="24"/>
                <w:lang w:val="pt-BR" w:eastAsia="pt-BR"/>
              </w:rPr>
              <w:t xml:space="preserve"> em aço Pintado; Capacidade de perfuração de 60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D3D4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92,13 </w:t>
            </w:r>
          </w:p>
        </w:tc>
      </w:tr>
      <w:tr w:rsidR="00896C43" w:rsidRPr="00896C43" w14:paraId="38BFFAE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29BB6C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247</w:t>
            </w:r>
          </w:p>
        </w:tc>
        <w:tc>
          <w:tcPr>
            <w:tcW w:w="640" w:type="dxa"/>
            <w:tcBorders>
              <w:top w:val="nil"/>
              <w:left w:val="single" w:sz="8" w:space="0" w:color="000000"/>
              <w:bottom w:val="single" w:sz="8" w:space="0" w:color="000000"/>
              <w:right w:val="nil"/>
            </w:tcBorders>
            <w:shd w:val="clear" w:color="000000" w:fill="FFFFFF"/>
            <w:vAlign w:val="center"/>
            <w:hideMark/>
          </w:tcPr>
          <w:p w14:paraId="7AC063E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41C4C2A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46C235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Perfurador de Papel, 2 Furos; </w:t>
            </w:r>
            <w:proofErr w:type="gramStart"/>
            <w:r w:rsidRPr="00896C43">
              <w:rPr>
                <w:rFonts w:eastAsia="Times New Roman" w:cs="Calibri"/>
                <w:color w:val="000000"/>
                <w:sz w:val="24"/>
                <w:szCs w:val="24"/>
                <w:lang w:val="pt-BR" w:eastAsia="pt-BR"/>
              </w:rPr>
              <w:t>Feito</w:t>
            </w:r>
            <w:proofErr w:type="gramEnd"/>
            <w:r w:rsidRPr="00896C43">
              <w:rPr>
                <w:rFonts w:eastAsia="Times New Roman" w:cs="Calibri"/>
                <w:color w:val="000000"/>
                <w:sz w:val="24"/>
                <w:szCs w:val="24"/>
                <w:lang w:val="pt-BR" w:eastAsia="pt-BR"/>
              </w:rPr>
              <w:t xml:space="preserve"> em aço Pintado; Capacidade de perfuração de 100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955E1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256,98 </w:t>
            </w:r>
          </w:p>
        </w:tc>
      </w:tr>
      <w:tr w:rsidR="00896C43" w:rsidRPr="00896C43" w14:paraId="2E8DEBC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80951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248</w:t>
            </w:r>
          </w:p>
        </w:tc>
        <w:tc>
          <w:tcPr>
            <w:tcW w:w="640" w:type="dxa"/>
            <w:tcBorders>
              <w:top w:val="nil"/>
              <w:left w:val="single" w:sz="8" w:space="0" w:color="000000"/>
              <w:bottom w:val="single" w:sz="8" w:space="0" w:color="000000"/>
              <w:right w:val="nil"/>
            </w:tcBorders>
            <w:shd w:val="clear" w:color="000000" w:fill="FFFFFF"/>
            <w:vAlign w:val="center"/>
            <w:hideMark/>
          </w:tcPr>
          <w:p w14:paraId="587EDC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15D30D4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CB090A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Perfurador de Papel, 2 Furos; </w:t>
            </w:r>
            <w:proofErr w:type="gramStart"/>
            <w:r w:rsidRPr="00896C43">
              <w:rPr>
                <w:rFonts w:eastAsia="Times New Roman" w:cs="Calibri"/>
                <w:color w:val="000000"/>
                <w:sz w:val="24"/>
                <w:szCs w:val="24"/>
                <w:lang w:val="pt-BR" w:eastAsia="pt-BR"/>
              </w:rPr>
              <w:t>Feito</w:t>
            </w:r>
            <w:proofErr w:type="gramEnd"/>
            <w:r w:rsidRPr="00896C43">
              <w:rPr>
                <w:rFonts w:eastAsia="Times New Roman" w:cs="Calibri"/>
                <w:color w:val="000000"/>
                <w:sz w:val="24"/>
                <w:szCs w:val="24"/>
                <w:lang w:val="pt-BR" w:eastAsia="pt-BR"/>
              </w:rPr>
              <w:t xml:space="preserve"> em aço Pintado; Capacidade de perfuração de 200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AB4F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515,30 </w:t>
            </w:r>
          </w:p>
        </w:tc>
      </w:tr>
      <w:tr w:rsidR="00896C43" w:rsidRPr="00896C43" w14:paraId="3F3C764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59B646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249</w:t>
            </w:r>
          </w:p>
        </w:tc>
        <w:tc>
          <w:tcPr>
            <w:tcW w:w="640" w:type="dxa"/>
            <w:tcBorders>
              <w:top w:val="nil"/>
              <w:left w:val="single" w:sz="8" w:space="0" w:color="000000"/>
              <w:bottom w:val="single" w:sz="8" w:space="0" w:color="000000"/>
              <w:right w:val="nil"/>
            </w:tcBorders>
            <w:shd w:val="clear" w:color="000000" w:fill="FFFFFF"/>
            <w:vAlign w:val="center"/>
            <w:hideMark/>
          </w:tcPr>
          <w:p w14:paraId="05666F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45BD085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FF624C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Pincel Atômico; Cor Azul; Com Ponta de feltro chanfrada; Tipo Descartável.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D0BE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59,73 </w:t>
            </w:r>
          </w:p>
        </w:tc>
      </w:tr>
      <w:tr w:rsidR="00896C43" w:rsidRPr="00896C43" w14:paraId="2A112D8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D91E86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250</w:t>
            </w:r>
          </w:p>
        </w:tc>
        <w:tc>
          <w:tcPr>
            <w:tcW w:w="640" w:type="dxa"/>
            <w:tcBorders>
              <w:top w:val="nil"/>
              <w:left w:val="single" w:sz="8" w:space="0" w:color="000000"/>
              <w:bottom w:val="single" w:sz="8" w:space="0" w:color="000000"/>
              <w:right w:val="nil"/>
            </w:tcBorders>
            <w:shd w:val="clear" w:color="000000" w:fill="FFFFFF"/>
            <w:vAlign w:val="center"/>
            <w:hideMark/>
          </w:tcPr>
          <w:p w14:paraId="318D2E6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103AED3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FABBDE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Pincel Atômico; Cor Preto; Com Ponta de feltro chanfrada; Tipo Descartável.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1667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59,27 </w:t>
            </w:r>
          </w:p>
        </w:tc>
      </w:tr>
      <w:tr w:rsidR="00896C43" w:rsidRPr="00896C43" w14:paraId="74A4A546"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00BCB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251</w:t>
            </w:r>
          </w:p>
        </w:tc>
        <w:tc>
          <w:tcPr>
            <w:tcW w:w="640" w:type="dxa"/>
            <w:tcBorders>
              <w:top w:val="nil"/>
              <w:left w:val="single" w:sz="8" w:space="0" w:color="000000"/>
              <w:bottom w:val="single" w:sz="8" w:space="0" w:color="000000"/>
              <w:right w:val="nil"/>
            </w:tcBorders>
            <w:shd w:val="clear" w:color="000000" w:fill="FFFFFF"/>
            <w:vAlign w:val="center"/>
            <w:hideMark/>
          </w:tcPr>
          <w:p w14:paraId="0F9C80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01F0CFA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E5BCAB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Pincel Atômico; Cor Verde; Com Ponta de feltro chanfrada; Tipo Descartável.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7C57B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59,27 </w:t>
            </w:r>
          </w:p>
        </w:tc>
      </w:tr>
      <w:tr w:rsidR="00896C43" w:rsidRPr="00896C43" w14:paraId="2536BD4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B6557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252</w:t>
            </w:r>
          </w:p>
        </w:tc>
        <w:tc>
          <w:tcPr>
            <w:tcW w:w="640" w:type="dxa"/>
            <w:tcBorders>
              <w:top w:val="nil"/>
              <w:left w:val="single" w:sz="8" w:space="0" w:color="000000"/>
              <w:bottom w:val="single" w:sz="8" w:space="0" w:color="000000"/>
              <w:right w:val="nil"/>
            </w:tcBorders>
            <w:shd w:val="clear" w:color="000000" w:fill="FFFFFF"/>
            <w:vAlign w:val="center"/>
            <w:hideMark/>
          </w:tcPr>
          <w:p w14:paraId="29D416B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487960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36A659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Pincel Atômico; Cor Vermelho; Com Ponta de feltro chanfrada; Tipo Descartável.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C795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59,27 </w:t>
            </w:r>
          </w:p>
        </w:tc>
      </w:tr>
      <w:tr w:rsidR="00896C43" w:rsidRPr="00896C43" w14:paraId="458FACC2"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007D86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253</w:t>
            </w:r>
          </w:p>
        </w:tc>
        <w:tc>
          <w:tcPr>
            <w:tcW w:w="640" w:type="dxa"/>
            <w:tcBorders>
              <w:top w:val="nil"/>
              <w:left w:val="single" w:sz="8" w:space="0" w:color="000000"/>
              <w:bottom w:val="single" w:sz="8" w:space="0" w:color="000000"/>
              <w:right w:val="nil"/>
            </w:tcBorders>
            <w:shd w:val="clear" w:color="000000" w:fill="FFFFFF"/>
            <w:vAlign w:val="center"/>
            <w:hideMark/>
          </w:tcPr>
          <w:p w14:paraId="0805ED8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w:t>
            </w:r>
          </w:p>
        </w:tc>
        <w:tc>
          <w:tcPr>
            <w:tcW w:w="1026" w:type="dxa"/>
            <w:tcBorders>
              <w:top w:val="nil"/>
              <w:left w:val="single" w:sz="8" w:space="0" w:color="000000"/>
              <w:bottom w:val="single" w:sz="8" w:space="0" w:color="000000"/>
              <w:right w:val="nil"/>
            </w:tcBorders>
            <w:shd w:val="clear" w:color="000000" w:fill="FFFFFF"/>
            <w:vAlign w:val="center"/>
            <w:hideMark/>
          </w:tcPr>
          <w:p w14:paraId="6676A6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0D3791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Pincel para Quadro Branco; Cor Azul; </w:t>
            </w:r>
            <w:proofErr w:type="gramStart"/>
            <w:r w:rsidRPr="00896C43">
              <w:rPr>
                <w:rFonts w:eastAsia="Times New Roman" w:cs="Calibri"/>
                <w:color w:val="000000"/>
                <w:sz w:val="24"/>
                <w:szCs w:val="24"/>
                <w:lang w:val="pt-BR" w:eastAsia="pt-BR"/>
              </w:rPr>
              <w:t>Confeccionado</w:t>
            </w:r>
            <w:proofErr w:type="gramEnd"/>
            <w:r w:rsidRPr="00896C43">
              <w:rPr>
                <w:rFonts w:eastAsia="Times New Roman" w:cs="Calibri"/>
                <w:color w:val="000000"/>
                <w:sz w:val="24"/>
                <w:szCs w:val="24"/>
                <w:lang w:val="pt-BR" w:eastAsia="pt-BR"/>
              </w:rPr>
              <w:t xml:space="preserve"> com resinas </w:t>
            </w:r>
            <w:proofErr w:type="spellStart"/>
            <w:r w:rsidRPr="00896C43">
              <w:rPr>
                <w:rFonts w:eastAsia="Times New Roman" w:cs="Calibri"/>
                <w:color w:val="000000"/>
                <w:sz w:val="24"/>
                <w:szCs w:val="24"/>
                <w:lang w:val="pt-BR" w:eastAsia="pt-BR"/>
              </w:rPr>
              <w:t>termoplasticas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spellStart"/>
            <w:r w:rsidRPr="00896C43">
              <w:rPr>
                <w:rFonts w:eastAsia="Times New Roman" w:cs="Calibri"/>
                <w:color w:val="000000"/>
                <w:sz w:val="24"/>
                <w:szCs w:val="24"/>
                <w:lang w:val="pt-BR" w:eastAsia="pt-BR"/>
              </w:rPr>
              <w:t>alcool</w:t>
            </w:r>
            <w:proofErr w:type="spellEnd"/>
            <w:r w:rsidRPr="00896C43">
              <w:rPr>
                <w:rFonts w:eastAsia="Times New Roman" w:cs="Calibri"/>
                <w:color w:val="000000"/>
                <w:sz w:val="24"/>
                <w:szCs w:val="24"/>
                <w:lang w:val="pt-BR" w:eastAsia="pt-BR"/>
              </w:rPr>
              <w:t xml:space="preserve">, pigmentos, resinas, solventes aditivos, tubo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Medindo 129 mm x 20mm; Ponta de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8B9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53,62 </w:t>
            </w:r>
          </w:p>
        </w:tc>
      </w:tr>
      <w:tr w:rsidR="00896C43" w:rsidRPr="00896C43" w14:paraId="1DA75145"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3E36CB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254</w:t>
            </w:r>
          </w:p>
        </w:tc>
        <w:tc>
          <w:tcPr>
            <w:tcW w:w="640" w:type="dxa"/>
            <w:tcBorders>
              <w:top w:val="nil"/>
              <w:left w:val="single" w:sz="8" w:space="0" w:color="000000"/>
              <w:bottom w:val="single" w:sz="8" w:space="0" w:color="000000"/>
              <w:right w:val="nil"/>
            </w:tcBorders>
            <w:shd w:val="clear" w:color="000000" w:fill="FFFFFF"/>
            <w:vAlign w:val="center"/>
            <w:hideMark/>
          </w:tcPr>
          <w:p w14:paraId="36CF55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4B0EA9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C77092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Pincel para Quadro Branco; Cor Preto; </w:t>
            </w:r>
            <w:proofErr w:type="gramStart"/>
            <w:r w:rsidRPr="00896C43">
              <w:rPr>
                <w:rFonts w:eastAsia="Times New Roman" w:cs="Calibri"/>
                <w:color w:val="000000"/>
                <w:sz w:val="24"/>
                <w:szCs w:val="24"/>
                <w:lang w:val="pt-BR" w:eastAsia="pt-BR"/>
              </w:rPr>
              <w:t>Confeccionado</w:t>
            </w:r>
            <w:proofErr w:type="gramEnd"/>
            <w:r w:rsidRPr="00896C43">
              <w:rPr>
                <w:rFonts w:eastAsia="Times New Roman" w:cs="Calibri"/>
                <w:color w:val="000000"/>
                <w:sz w:val="24"/>
                <w:szCs w:val="24"/>
                <w:lang w:val="pt-BR" w:eastAsia="pt-BR"/>
              </w:rPr>
              <w:t xml:space="preserve"> com resinas </w:t>
            </w:r>
            <w:proofErr w:type="spellStart"/>
            <w:r w:rsidRPr="00896C43">
              <w:rPr>
                <w:rFonts w:eastAsia="Times New Roman" w:cs="Calibri"/>
                <w:color w:val="000000"/>
                <w:sz w:val="24"/>
                <w:szCs w:val="24"/>
                <w:lang w:val="pt-BR" w:eastAsia="pt-BR"/>
              </w:rPr>
              <w:t>termoplasticas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spellStart"/>
            <w:r w:rsidRPr="00896C43">
              <w:rPr>
                <w:rFonts w:eastAsia="Times New Roman" w:cs="Calibri"/>
                <w:color w:val="000000"/>
                <w:sz w:val="24"/>
                <w:szCs w:val="24"/>
                <w:lang w:val="pt-BR" w:eastAsia="pt-BR"/>
              </w:rPr>
              <w:t>alcool</w:t>
            </w:r>
            <w:proofErr w:type="spellEnd"/>
            <w:r w:rsidRPr="00896C43">
              <w:rPr>
                <w:rFonts w:eastAsia="Times New Roman" w:cs="Calibri"/>
                <w:color w:val="000000"/>
                <w:sz w:val="24"/>
                <w:szCs w:val="24"/>
                <w:lang w:val="pt-BR" w:eastAsia="pt-BR"/>
              </w:rPr>
              <w:t xml:space="preserve">, pigmentos, resinas, solventes aditivos, tubo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Medindo 129 mm x 20mm; Ponta de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6B2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53,62 </w:t>
            </w:r>
          </w:p>
        </w:tc>
      </w:tr>
      <w:tr w:rsidR="00896C43" w:rsidRPr="00896C43" w14:paraId="28FFE29B"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6E5958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255</w:t>
            </w:r>
          </w:p>
        </w:tc>
        <w:tc>
          <w:tcPr>
            <w:tcW w:w="640" w:type="dxa"/>
            <w:tcBorders>
              <w:top w:val="nil"/>
              <w:left w:val="single" w:sz="8" w:space="0" w:color="000000"/>
              <w:bottom w:val="single" w:sz="8" w:space="0" w:color="000000"/>
              <w:right w:val="nil"/>
            </w:tcBorders>
            <w:shd w:val="clear" w:color="000000" w:fill="FFFFFF"/>
            <w:vAlign w:val="center"/>
            <w:hideMark/>
          </w:tcPr>
          <w:p w14:paraId="20A5AD7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w:t>
            </w:r>
          </w:p>
        </w:tc>
        <w:tc>
          <w:tcPr>
            <w:tcW w:w="1026" w:type="dxa"/>
            <w:tcBorders>
              <w:top w:val="nil"/>
              <w:left w:val="single" w:sz="8" w:space="0" w:color="000000"/>
              <w:bottom w:val="single" w:sz="8" w:space="0" w:color="000000"/>
              <w:right w:val="nil"/>
            </w:tcBorders>
            <w:shd w:val="clear" w:color="000000" w:fill="FFFFFF"/>
            <w:vAlign w:val="center"/>
            <w:hideMark/>
          </w:tcPr>
          <w:p w14:paraId="0EFB7C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0DB7A6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Pincel para Quadro Branco; Cor Vermelho; </w:t>
            </w:r>
            <w:proofErr w:type="gramStart"/>
            <w:r w:rsidRPr="00896C43">
              <w:rPr>
                <w:rFonts w:eastAsia="Times New Roman" w:cs="Calibri"/>
                <w:color w:val="000000"/>
                <w:sz w:val="24"/>
                <w:szCs w:val="24"/>
                <w:lang w:val="pt-BR" w:eastAsia="pt-BR"/>
              </w:rPr>
              <w:t>Confeccionado</w:t>
            </w:r>
            <w:proofErr w:type="gramEnd"/>
            <w:r w:rsidRPr="00896C43">
              <w:rPr>
                <w:rFonts w:eastAsia="Times New Roman" w:cs="Calibri"/>
                <w:color w:val="000000"/>
                <w:sz w:val="24"/>
                <w:szCs w:val="24"/>
                <w:lang w:val="pt-BR" w:eastAsia="pt-BR"/>
              </w:rPr>
              <w:t xml:space="preserve"> com resinas </w:t>
            </w:r>
            <w:proofErr w:type="spellStart"/>
            <w:r w:rsidRPr="00896C43">
              <w:rPr>
                <w:rFonts w:eastAsia="Times New Roman" w:cs="Calibri"/>
                <w:color w:val="000000"/>
                <w:sz w:val="24"/>
                <w:szCs w:val="24"/>
                <w:lang w:val="pt-BR" w:eastAsia="pt-BR"/>
              </w:rPr>
              <w:t>termoplasticas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spellStart"/>
            <w:r w:rsidRPr="00896C43">
              <w:rPr>
                <w:rFonts w:eastAsia="Times New Roman" w:cs="Calibri"/>
                <w:color w:val="000000"/>
                <w:sz w:val="24"/>
                <w:szCs w:val="24"/>
                <w:lang w:val="pt-BR" w:eastAsia="pt-BR"/>
              </w:rPr>
              <w:t>alcool</w:t>
            </w:r>
            <w:proofErr w:type="spellEnd"/>
            <w:r w:rsidRPr="00896C43">
              <w:rPr>
                <w:rFonts w:eastAsia="Times New Roman" w:cs="Calibri"/>
                <w:color w:val="000000"/>
                <w:sz w:val="24"/>
                <w:szCs w:val="24"/>
                <w:lang w:val="pt-BR" w:eastAsia="pt-BR"/>
              </w:rPr>
              <w:t xml:space="preserve">, pigmentos, resinas, solventes aditivos, tubo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Medindo 129 mm x 20mm; Ponta de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F457C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53,62 </w:t>
            </w:r>
          </w:p>
        </w:tc>
      </w:tr>
      <w:tr w:rsidR="00896C43" w:rsidRPr="00896C43" w14:paraId="7324939D"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BA512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256</w:t>
            </w:r>
          </w:p>
        </w:tc>
        <w:tc>
          <w:tcPr>
            <w:tcW w:w="640" w:type="dxa"/>
            <w:tcBorders>
              <w:top w:val="nil"/>
              <w:left w:val="single" w:sz="8" w:space="0" w:color="000000"/>
              <w:bottom w:val="single" w:sz="8" w:space="0" w:color="000000"/>
              <w:right w:val="nil"/>
            </w:tcBorders>
            <w:shd w:val="clear" w:color="000000" w:fill="FFFFFF"/>
            <w:vAlign w:val="center"/>
            <w:hideMark/>
          </w:tcPr>
          <w:p w14:paraId="06B249F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158</w:t>
            </w:r>
          </w:p>
        </w:tc>
        <w:tc>
          <w:tcPr>
            <w:tcW w:w="1026" w:type="dxa"/>
            <w:tcBorders>
              <w:top w:val="nil"/>
              <w:left w:val="single" w:sz="8" w:space="0" w:color="000000"/>
              <w:bottom w:val="single" w:sz="8" w:space="0" w:color="000000"/>
              <w:right w:val="nil"/>
            </w:tcBorders>
            <w:shd w:val="clear" w:color="000000" w:fill="FFFFFF"/>
            <w:vAlign w:val="center"/>
            <w:hideMark/>
          </w:tcPr>
          <w:p w14:paraId="00CCB9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900362D" w14:textId="0D646EA2"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Pistola De Cola Quente 7mm a 8mm de 40 </w:t>
            </w:r>
            <w:proofErr w:type="spellStart"/>
            <w:r w:rsidRPr="00896C43">
              <w:rPr>
                <w:rFonts w:eastAsia="Times New Roman" w:cs="Calibri"/>
                <w:color w:val="000000"/>
                <w:sz w:val="24"/>
                <w:szCs w:val="24"/>
                <w:lang w:val="pt-BR" w:eastAsia="pt-BR"/>
              </w:rPr>
              <w:t>Wats</w:t>
            </w:r>
            <w:proofErr w:type="spellEnd"/>
            <w:r w:rsidRPr="00896C43">
              <w:rPr>
                <w:rFonts w:eastAsia="Times New Roman" w:cs="Calibri"/>
                <w:color w:val="000000"/>
                <w:sz w:val="24"/>
                <w:szCs w:val="24"/>
                <w:lang w:val="pt-BR" w:eastAsia="pt-BR"/>
              </w:rPr>
              <w:t xml:space="preserve"> Bivolt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2B343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27,37 </w:t>
            </w:r>
          </w:p>
        </w:tc>
      </w:tr>
      <w:tr w:rsidR="00896C43" w:rsidRPr="00896C43" w14:paraId="55A5C022"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D3FEE8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257</w:t>
            </w:r>
          </w:p>
        </w:tc>
        <w:tc>
          <w:tcPr>
            <w:tcW w:w="640" w:type="dxa"/>
            <w:tcBorders>
              <w:top w:val="nil"/>
              <w:left w:val="single" w:sz="8" w:space="0" w:color="000000"/>
              <w:bottom w:val="single" w:sz="8" w:space="0" w:color="000000"/>
              <w:right w:val="nil"/>
            </w:tcBorders>
            <w:shd w:val="clear" w:color="000000" w:fill="FFFFFF"/>
            <w:vAlign w:val="center"/>
            <w:hideMark/>
          </w:tcPr>
          <w:p w14:paraId="78AEEB6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159</w:t>
            </w:r>
          </w:p>
        </w:tc>
        <w:tc>
          <w:tcPr>
            <w:tcW w:w="1026" w:type="dxa"/>
            <w:tcBorders>
              <w:top w:val="nil"/>
              <w:left w:val="single" w:sz="8" w:space="0" w:color="000000"/>
              <w:bottom w:val="single" w:sz="8" w:space="0" w:color="000000"/>
              <w:right w:val="nil"/>
            </w:tcBorders>
            <w:shd w:val="clear" w:color="000000" w:fill="FFFFFF"/>
            <w:vAlign w:val="center"/>
            <w:hideMark/>
          </w:tcPr>
          <w:p w14:paraId="69892B3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E4B35A5" w14:textId="60F4EBD4"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Pistola De Cola Quente 11mm a 12mm de 40 </w:t>
            </w:r>
            <w:proofErr w:type="spellStart"/>
            <w:r w:rsidRPr="00896C43">
              <w:rPr>
                <w:rFonts w:eastAsia="Times New Roman" w:cs="Calibri"/>
                <w:color w:val="000000"/>
                <w:sz w:val="24"/>
                <w:szCs w:val="24"/>
                <w:lang w:val="pt-BR" w:eastAsia="pt-BR"/>
              </w:rPr>
              <w:t>Wats</w:t>
            </w:r>
            <w:proofErr w:type="spellEnd"/>
            <w:r w:rsidRPr="00896C43">
              <w:rPr>
                <w:rFonts w:eastAsia="Times New Roman" w:cs="Calibri"/>
                <w:color w:val="000000"/>
                <w:sz w:val="24"/>
                <w:szCs w:val="24"/>
                <w:lang w:val="pt-BR" w:eastAsia="pt-BR"/>
              </w:rPr>
              <w:t xml:space="preserve"> Bivolt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5C6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38,58 </w:t>
            </w:r>
          </w:p>
        </w:tc>
      </w:tr>
      <w:tr w:rsidR="00896C43" w:rsidRPr="00896C43" w14:paraId="086B86AA"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2C8AD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258</w:t>
            </w:r>
          </w:p>
        </w:tc>
        <w:tc>
          <w:tcPr>
            <w:tcW w:w="640" w:type="dxa"/>
            <w:tcBorders>
              <w:top w:val="nil"/>
              <w:left w:val="single" w:sz="8" w:space="0" w:color="000000"/>
              <w:bottom w:val="single" w:sz="8" w:space="0" w:color="000000"/>
              <w:right w:val="nil"/>
            </w:tcBorders>
            <w:shd w:val="clear" w:color="000000" w:fill="FFFFFF"/>
            <w:vAlign w:val="center"/>
            <w:hideMark/>
          </w:tcPr>
          <w:p w14:paraId="77C7DAB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491E78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100734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Prendedor de papel c/ 10 unidades, Prendedor de papel corpo de metal com pintura epóxi e presilha em aço inoxidável corpo. Preto, Tam. 25mm.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342E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16,93 </w:t>
            </w:r>
          </w:p>
        </w:tc>
      </w:tr>
      <w:tr w:rsidR="00896C43" w:rsidRPr="00896C43" w14:paraId="6D4D55C3"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019CDF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259</w:t>
            </w:r>
          </w:p>
        </w:tc>
        <w:tc>
          <w:tcPr>
            <w:tcW w:w="640" w:type="dxa"/>
            <w:tcBorders>
              <w:top w:val="nil"/>
              <w:left w:val="single" w:sz="8" w:space="0" w:color="000000"/>
              <w:bottom w:val="single" w:sz="8" w:space="0" w:color="000000"/>
              <w:right w:val="nil"/>
            </w:tcBorders>
            <w:shd w:val="clear" w:color="000000" w:fill="FFFFFF"/>
            <w:vAlign w:val="center"/>
            <w:hideMark/>
          </w:tcPr>
          <w:p w14:paraId="18FF955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2011C45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4A5EFE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Porta Carimbo modular. Para 6 carimbos.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0865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17,43 </w:t>
            </w:r>
          </w:p>
        </w:tc>
      </w:tr>
      <w:tr w:rsidR="00896C43" w:rsidRPr="00896C43" w14:paraId="2532CE43"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AE01DF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260</w:t>
            </w:r>
          </w:p>
        </w:tc>
        <w:tc>
          <w:tcPr>
            <w:tcW w:w="640" w:type="dxa"/>
            <w:tcBorders>
              <w:top w:val="nil"/>
              <w:left w:val="single" w:sz="8" w:space="0" w:color="000000"/>
              <w:bottom w:val="single" w:sz="8" w:space="0" w:color="000000"/>
              <w:right w:val="nil"/>
            </w:tcBorders>
            <w:shd w:val="clear" w:color="000000" w:fill="FFFFFF"/>
            <w:vAlign w:val="center"/>
            <w:hideMark/>
          </w:tcPr>
          <w:p w14:paraId="12E963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1E8880B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5BE0A3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Porta fita adesiva pequeno, com o sistema de roldana e serrilha de aço inoxidável, Medidas: 180mm x 80mm x 70mm, Peso: 540g, Diâmetro da roldana: 25mm, Lâmina de corte: Aço inoxidável.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C0E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16,77 </w:t>
            </w:r>
          </w:p>
        </w:tc>
      </w:tr>
      <w:tr w:rsidR="00896C43" w:rsidRPr="00896C43" w14:paraId="39894B5D"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91F959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261</w:t>
            </w:r>
          </w:p>
        </w:tc>
        <w:tc>
          <w:tcPr>
            <w:tcW w:w="640" w:type="dxa"/>
            <w:tcBorders>
              <w:top w:val="nil"/>
              <w:left w:val="single" w:sz="8" w:space="0" w:color="000000"/>
              <w:bottom w:val="single" w:sz="8" w:space="0" w:color="000000"/>
              <w:right w:val="nil"/>
            </w:tcBorders>
            <w:shd w:val="clear" w:color="000000" w:fill="FFFFFF"/>
            <w:vAlign w:val="center"/>
            <w:hideMark/>
          </w:tcPr>
          <w:p w14:paraId="3BBB877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2449D65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FB0EB8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Porta fita adesiva grande, Base antiderrapante e seu cortante de fita e de aço inox, Tamanho: Grande. Para fitas do tamanho: 12, 19 e 25mm de largura. Cor: Preto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4944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30,58 </w:t>
            </w:r>
          </w:p>
        </w:tc>
      </w:tr>
      <w:tr w:rsidR="00896C43" w:rsidRPr="00896C43" w14:paraId="79403BC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31D0E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262</w:t>
            </w:r>
          </w:p>
        </w:tc>
        <w:tc>
          <w:tcPr>
            <w:tcW w:w="640" w:type="dxa"/>
            <w:tcBorders>
              <w:top w:val="nil"/>
              <w:left w:val="single" w:sz="8" w:space="0" w:color="000000"/>
              <w:bottom w:val="single" w:sz="8" w:space="0" w:color="000000"/>
              <w:right w:val="nil"/>
            </w:tcBorders>
            <w:shd w:val="clear" w:color="000000" w:fill="FFFFFF"/>
            <w:vAlign w:val="center"/>
            <w:hideMark/>
          </w:tcPr>
          <w:p w14:paraId="6CBB29F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6345E2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B03363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Porta Lápis/Caneta/Clips/Lembretes; Fabricado em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xml:space="preserve"> fumê; </w:t>
            </w:r>
            <w:proofErr w:type="gramStart"/>
            <w:r w:rsidRPr="00896C43">
              <w:rPr>
                <w:rFonts w:eastAsia="Times New Roman" w:cs="Calibri"/>
                <w:color w:val="000000"/>
                <w:sz w:val="24"/>
                <w:szCs w:val="24"/>
                <w:lang w:val="pt-BR" w:eastAsia="pt-BR"/>
              </w:rPr>
              <w:t>Medindo</w:t>
            </w:r>
            <w:proofErr w:type="gram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23cm x 6,5cm x 9,5 cm.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43893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14,25 </w:t>
            </w:r>
          </w:p>
        </w:tc>
      </w:tr>
      <w:tr w:rsidR="00896C43" w:rsidRPr="00896C43" w14:paraId="24388FF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043700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263</w:t>
            </w:r>
          </w:p>
        </w:tc>
        <w:tc>
          <w:tcPr>
            <w:tcW w:w="640" w:type="dxa"/>
            <w:tcBorders>
              <w:top w:val="nil"/>
              <w:left w:val="single" w:sz="8" w:space="0" w:color="000000"/>
              <w:bottom w:val="single" w:sz="8" w:space="0" w:color="000000"/>
              <w:right w:val="nil"/>
            </w:tcBorders>
            <w:shd w:val="clear" w:color="000000" w:fill="FFFFFF"/>
            <w:vAlign w:val="center"/>
            <w:hideMark/>
          </w:tcPr>
          <w:p w14:paraId="262EAC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354</w:t>
            </w:r>
          </w:p>
        </w:tc>
        <w:tc>
          <w:tcPr>
            <w:tcW w:w="1026" w:type="dxa"/>
            <w:tcBorders>
              <w:top w:val="nil"/>
              <w:left w:val="single" w:sz="8" w:space="0" w:color="000000"/>
              <w:bottom w:val="single" w:sz="8" w:space="0" w:color="000000"/>
              <w:right w:val="nil"/>
            </w:tcBorders>
            <w:shd w:val="clear" w:color="000000" w:fill="FFFFFF"/>
            <w:vAlign w:val="center"/>
            <w:hideMark/>
          </w:tcPr>
          <w:p w14:paraId="67A2DEF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E5037B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Prancheta Portátil; de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Poliestiremo</w:t>
            </w:r>
            <w:proofErr w:type="spellEnd"/>
            <w:r w:rsidRPr="00896C43">
              <w:rPr>
                <w:rFonts w:eastAsia="Times New Roman" w:cs="Calibri"/>
                <w:color w:val="000000"/>
                <w:sz w:val="24"/>
                <w:szCs w:val="24"/>
                <w:lang w:val="pt-BR" w:eastAsia="pt-BR"/>
              </w:rPr>
              <w:t xml:space="preserve"> (OS); Tamanho Ofício; Com Prendedor do Papel em Poliestireno ou de Metal.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774C9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16,02 </w:t>
            </w:r>
          </w:p>
        </w:tc>
      </w:tr>
      <w:tr w:rsidR="00896C43" w:rsidRPr="00896C43" w14:paraId="26B70381"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8F8E96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264</w:t>
            </w:r>
          </w:p>
        </w:tc>
        <w:tc>
          <w:tcPr>
            <w:tcW w:w="640" w:type="dxa"/>
            <w:tcBorders>
              <w:top w:val="nil"/>
              <w:left w:val="single" w:sz="8" w:space="0" w:color="000000"/>
              <w:bottom w:val="single" w:sz="8" w:space="0" w:color="000000"/>
              <w:right w:val="nil"/>
            </w:tcBorders>
            <w:shd w:val="clear" w:color="000000" w:fill="FFFFFF"/>
            <w:vAlign w:val="center"/>
            <w:hideMark/>
          </w:tcPr>
          <w:p w14:paraId="701EDDF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6B3767B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792967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Prendedor de papel, Tipo </w:t>
            </w:r>
            <w:proofErr w:type="spellStart"/>
            <w:r w:rsidRPr="00896C43">
              <w:rPr>
                <w:rFonts w:eastAsia="Times New Roman" w:cs="Calibri"/>
                <w:color w:val="000000"/>
                <w:sz w:val="24"/>
                <w:szCs w:val="24"/>
                <w:lang w:val="pt-BR" w:eastAsia="pt-BR"/>
              </w:rPr>
              <w:t>Binder</w:t>
            </w:r>
            <w:proofErr w:type="spellEnd"/>
            <w:r w:rsidRPr="00896C43">
              <w:rPr>
                <w:rFonts w:eastAsia="Times New Roman" w:cs="Calibri"/>
                <w:color w:val="000000"/>
                <w:sz w:val="24"/>
                <w:szCs w:val="24"/>
                <w:lang w:val="pt-BR" w:eastAsia="pt-BR"/>
              </w:rPr>
              <w:t xml:space="preserve"> Clip; 32 MM, c/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456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14,36 </w:t>
            </w:r>
          </w:p>
        </w:tc>
      </w:tr>
      <w:tr w:rsidR="00896C43" w:rsidRPr="00896C43" w14:paraId="1D2299A4"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60E32B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265</w:t>
            </w:r>
          </w:p>
        </w:tc>
        <w:tc>
          <w:tcPr>
            <w:tcW w:w="640" w:type="dxa"/>
            <w:tcBorders>
              <w:top w:val="nil"/>
              <w:left w:val="single" w:sz="8" w:space="0" w:color="000000"/>
              <w:bottom w:val="single" w:sz="8" w:space="0" w:color="000000"/>
              <w:right w:val="nil"/>
            </w:tcBorders>
            <w:shd w:val="clear" w:color="000000" w:fill="FFFFFF"/>
            <w:vAlign w:val="center"/>
            <w:hideMark/>
          </w:tcPr>
          <w:p w14:paraId="79BD9CC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7A3484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BD9F4D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Quadro Branco com Moldura em Alumínio; </w:t>
            </w:r>
            <w:proofErr w:type="gramStart"/>
            <w:r w:rsidRPr="00896C43">
              <w:rPr>
                <w:rFonts w:eastAsia="Times New Roman" w:cs="Calibri"/>
                <w:color w:val="000000"/>
                <w:sz w:val="24"/>
                <w:szCs w:val="24"/>
                <w:lang w:val="pt-BR" w:eastAsia="pt-BR"/>
              </w:rPr>
              <w:t>Medindo</w:t>
            </w:r>
            <w:proofErr w:type="gramEnd"/>
            <w:r w:rsidRPr="00896C43">
              <w:rPr>
                <w:rFonts w:eastAsia="Times New Roman" w:cs="Calibri"/>
                <w:color w:val="000000"/>
                <w:sz w:val="24"/>
                <w:szCs w:val="24"/>
                <w:lang w:val="pt-BR" w:eastAsia="pt-BR"/>
              </w:rPr>
              <w:t xml:space="preserve"> 90 cm x 120 cm; </w:t>
            </w:r>
            <w:proofErr w:type="spellStart"/>
            <w:r w:rsidRPr="00896C43">
              <w:rPr>
                <w:rFonts w:eastAsia="Times New Roman" w:cs="Calibri"/>
                <w:color w:val="000000"/>
                <w:sz w:val="24"/>
                <w:szCs w:val="24"/>
                <w:lang w:val="pt-BR" w:eastAsia="pt-BR"/>
              </w:rPr>
              <w:t>Fabricaddo</w:t>
            </w:r>
            <w:proofErr w:type="spellEnd"/>
            <w:r w:rsidRPr="00896C43">
              <w:rPr>
                <w:rFonts w:eastAsia="Times New Roman" w:cs="Calibri"/>
                <w:color w:val="000000"/>
                <w:sz w:val="24"/>
                <w:szCs w:val="24"/>
                <w:lang w:val="pt-BR" w:eastAsia="pt-BR"/>
              </w:rPr>
              <w:t xml:space="preserve"> em chapa de madeira vitrificada Branca Brilhante de 3mm; Acabamento com moldura de </w:t>
            </w:r>
            <w:proofErr w:type="spellStart"/>
            <w:r w:rsidRPr="00896C43">
              <w:rPr>
                <w:rFonts w:eastAsia="Times New Roman" w:cs="Calibri"/>
                <w:color w:val="000000"/>
                <w:sz w:val="24"/>
                <w:szCs w:val="24"/>
                <w:lang w:val="pt-BR" w:eastAsia="pt-BR"/>
              </w:rPr>
              <w:t>aluminio</w:t>
            </w:r>
            <w:proofErr w:type="spellEnd"/>
            <w:r w:rsidRPr="00896C43">
              <w:rPr>
                <w:rFonts w:eastAsia="Times New Roman" w:cs="Calibri"/>
                <w:color w:val="000000"/>
                <w:sz w:val="24"/>
                <w:szCs w:val="24"/>
                <w:lang w:val="pt-BR" w:eastAsia="pt-BR"/>
              </w:rPr>
              <w:t xml:space="preserve"> natural; com suporte para apagador em </w:t>
            </w:r>
            <w:proofErr w:type="spellStart"/>
            <w:r w:rsidRPr="00896C43">
              <w:rPr>
                <w:rFonts w:eastAsia="Times New Roman" w:cs="Calibri"/>
                <w:color w:val="000000"/>
                <w:sz w:val="24"/>
                <w:szCs w:val="24"/>
                <w:lang w:val="pt-BR" w:eastAsia="pt-BR"/>
              </w:rPr>
              <w:t>aluminio</w:t>
            </w:r>
            <w:proofErr w:type="spellEnd"/>
            <w:r w:rsidRPr="00896C43">
              <w:rPr>
                <w:rFonts w:eastAsia="Times New Roman" w:cs="Calibri"/>
                <w:color w:val="000000"/>
                <w:sz w:val="24"/>
                <w:szCs w:val="24"/>
                <w:lang w:val="pt-BR" w:eastAsia="pt-BR"/>
              </w:rPr>
              <w:t>.</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91CA6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126,18 </w:t>
            </w:r>
          </w:p>
        </w:tc>
      </w:tr>
      <w:tr w:rsidR="00896C43" w:rsidRPr="00896C43" w14:paraId="4E47B09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36CDB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266</w:t>
            </w:r>
          </w:p>
        </w:tc>
        <w:tc>
          <w:tcPr>
            <w:tcW w:w="640" w:type="dxa"/>
            <w:tcBorders>
              <w:top w:val="nil"/>
              <w:left w:val="single" w:sz="8" w:space="0" w:color="000000"/>
              <w:bottom w:val="single" w:sz="8" w:space="0" w:color="000000"/>
              <w:right w:val="nil"/>
            </w:tcBorders>
            <w:shd w:val="clear" w:color="000000" w:fill="FFFFFF"/>
            <w:vAlign w:val="center"/>
            <w:hideMark/>
          </w:tcPr>
          <w:p w14:paraId="123A37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5E626C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0DD874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Quadro de Cortiça. Medindo 120mm x 90mm. Com moldura em madeira ou alumínio.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B12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134,88 </w:t>
            </w:r>
          </w:p>
        </w:tc>
      </w:tr>
      <w:tr w:rsidR="00896C43" w:rsidRPr="00896C43" w14:paraId="76DF306F"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F4F52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267</w:t>
            </w:r>
          </w:p>
        </w:tc>
        <w:tc>
          <w:tcPr>
            <w:tcW w:w="640" w:type="dxa"/>
            <w:tcBorders>
              <w:top w:val="nil"/>
              <w:left w:val="single" w:sz="8" w:space="0" w:color="000000"/>
              <w:bottom w:val="single" w:sz="8" w:space="0" w:color="000000"/>
              <w:right w:val="nil"/>
            </w:tcBorders>
            <w:shd w:val="clear" w:color="000000" w:fill="FFFFFF"/>
            <w:vAlign w:val="center"/>
            <w:hideMark/>
          </w:tcPr>
          <w:p w14:paraId="110991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3710A1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401830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Refil de índice telefônico, com 4 furos.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C14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37,27 </w:t>
            </w:r>
          </w:p>
        </w:tc>
      </w:tr>
      <w:tr w:rsidR="00896C43" w:rsidRPr="00896C43" w14:paraId="70A55380"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B5211A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268</w:t>
            </w:r>
          </w:p>
        </w:tc>
        <w:tc>
          <w:tcPr>
            <w:tcW w:w="640" w:type="dxa"/>
            <w:tcBorders>
              <w:top w:val="nil"/>
              <w:left w:val="single" w:sz="8" w:space="0" w:color="000000"/>
              <w:bottom w:val="single" w:sz="8" w:space="0" w:color="000000"/>
              <w:right w:val="nil"/>
            </w:tcBorders>
            <w:shd w:val="clear" w:color="000000" w:fill="FFFFFF"/>
            <w:vAlign w:val="center"/>
            <w:hideMark/>
          </w:tcPr>
          <w:p w14:paraId="467B185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279</w:t>
            </w:r>
          </w:p>
        </w:tc>
        <w:tc>
          <w:tcPr>
            <w:tcW w:w="1026" w:type="dxa"/>
            <w:tcBorders>
              <w:top w:val="nil"/>
              <w:left w:val="single" w:sz="8" w:space="0" w:color="000000"/>
              <w:bottom w:val="single" w:sz="8" w:space="0" w:color="000000"/>
              <w:right w:val="nil"/>
            </w:tcBorders>
            <w:shd w:val="clear" w:color="000000" w:fill="FFFFFF"/>
            <w:vAlign w:val="center"/>
            <w:hideMark/>
          </w:tcPr>
          <w:p w14:paraId="7B61AD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D3B979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Régua de 30 cm; Comprimento da </w:t>
            </w:r>
            <w:proofErr w:type="spellStart"/>
            <w:r w:rsidRPr="00896C43">
              <w:rPr>
                <w:rFonts w:eastAsia="Times New Roman" w:cs="Calibri"/>
                <w:color w:val="000000"/>
                <w:sz w:val="24"/>
                <w:szCs w:val="24"/>
                <w:lang w:val="pt-BR" w:eastAsia="pt-BR"/>
              </w:rPr>
              <w:t>escla</w:t>
            </w:r>
            <w:proofErr w:type="spellEnd"/>
            <w:r w:rsidRPr="00896C43">
              <w:rPr>
                <w:rFonts w:eastAsia="Times New Roman" w:cs="Calibri"/>
                <w:color w:val="000000"/>
                <w:sz w:val="24"/>
                <w:szCs w:val="24"/>
                <w:lang w:val="pt-BR" w:eastAsia="pt-BR"/>
              </w:rPr>
              <w:t xml:space="preserve"> com divisão em </w:t>
            </w:r>
            <w:proofErr w:type="spellStart"/>
            <w:r w:rsidRPr="00896C43">
              <w:rPr>
                <w:rFonts w:eastAsia="Times New Roman" w:cs="Calibri"/>
                <w:color w:val="000000"/>
                <w:sz w:val="24"/>
                <w:szCs w:val="24"/>
                <w:lang w:val="pt-BR" w:eastAsia="pt-BR"/>
              </w:rPr>
              <w:t>milimetros</w:t>
            </w:r>
            <w:proofErr w:type="spellEnd"/>
            <w:r w:rsidRPr="00896C43">
              <w:rPr>
                <w:rFonts w:eastAsia="Times New Roman" w:cs="Calibri"/>
                <w:color w:val="000000"/>
                <w:sz w:val="24"/>
                <w:szCs w:val="24"/>
                <w:lang w:val="pt-BR" w:eastAsia="pt-BR"/>
              </w:rPr>
              <w:t xml:space="preserve">, numeração em </w:t>
            </w:r>
            <w:proofErr w:type="spellStart"/>
            <w:r w:rsidRPr="00896C43">
              <w:rPr>
                <w:rFonts w:eastAsia="Times New Roman" w:cs="Calibri"/>
                <w:color w:val="000000"/>
                <w:sz w:val="24"/>
                <w:szCs w:val="24"/>
                <w:lang w:val="pt-BR" w:eastAsia="pt-BR"/>
              </w:rPr>
              <w:t>centimetros</w:t>
            </w:r>
            <w:proofErr w:type="spellEnd"/>
            <w:r w:rsidRPr="00896C43">
              <w:rPr>
                <w:rFonts w:eastAsia="Times New Roman" w:cs="Calibri"/>
                <w:color w:val="000000"/>
                <w:sz w:val="24"/>
                <w:szCs w:val="24"/>
                <w:lang w:val="pt-BR" w:eastAsia="pt-BR"/>
              </w:rPr>
              <w:t xml:space="preserve">, confeccionada em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xml:space="preserve"> com espessura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de 5mm e largura de 35mm – Selo do INMETRO.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3261B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2,53 </w:t>
            </w:r>
          </w:p>
        </w:tc>
      </w:tr>
      <w:tr w:rsidR="00896C43" w:rsidRPr="00896C43" w14:paraId="49A552BA"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1814DC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269</w:t>
            </w:r>
          </w:p>
        </w:tc>
        <w:tc>
          <w:tcPr>
            <w:tcW w:w="640" w:type="dxa"/>
            <w:tcBorders>
              <w:top w:val="nil"/>
              <w:left w:val="single" w:sz="8" w:space="0" w:color="000000"/>
              <w:bottom w:val="single" w:sz="8" w:space="0" w:color="000000"/>
              <w:right w:val="nil"/>
            </w:tcBorders>
            <w:shd w:val="clear" w:color="000000" w:fill="FFFFFF"/>
            <w:vAlign w:val="center"/>
            <w:hideMark/>
          </w:tcPr>
          <w:p w14:paraId="289110C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603D5B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CDC4F0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Régua de 60 cm; Comprimento da </w:t>
            </w:r>
            <w:proofErr w:type="spellStart"/>
            <w:r w:rsidRPr="00896C43">
              <w:rPr>
                <w:rFonts w:eastAsia="Times New Roman" w:cs="Calibri"/>
                <w:color w:val="000000"/>
                <w:sz w:val="24"/>
                <w:szCs w:val="24"/>
                <w:lang w:val="pt-BR" w:eastAsia="pt-BR"/>
              </w:rPr>
              <w:t>escla</w:t>
            </w:r>
            <w:proofErr w:type="spellEnd"/>
            <w:r w:rsidRPr="00896C43">
              <w:rPr>
                <w:rFonts w:eastAsia="Times New Roman" w:cs="Calibri"/>
                <w:color w:val="000000"/>
                <w:sz w:val="24"/>
                <w:szCs w:val="24"/>
                <w:lang w:val="pt-BR" w:eastAsia="pt-BR"/>
              </w:rPr>
              <w:t xml:space="preserve"> com divisão em </w:t>
            </w:r>
            <w:proofErr w:type="spellStart"/>
            <w:r w:rsidRPr="00896C43">
              <w:rPr>
                <w:rFonts w:eastAsia="Times New Roman" w:cs="Calibri"/>
                <w:color w:val="000000"/>
                <w:sz w:val="24"/>
                <w:szCs w:val="24"/>
                <w:lang w:val="pt-BR" w:eastAsia="pt-BR"/>
              </w:rPr>
              <w:t>milimetros</w:t>
            </w:r>
            <w:proofErr w:type="spellEnd"/>
            <w:r w:rsidRPr="00896C43">
              <w:rPr>
                <w:rFonts w:eastAsia="Times New Roman" w:cs="Calibri"/>
                <w:color w:val="000000"/>
                <w:sz w:val="24"/>
                <w:szCs w:val="24"/>
                <w:lang w:val="pt-BR" w:eastAsia="pt-BR"/>
              </w:rPr>
              <w:t xml:space="preserve">, numeração em </w:t>
            </w:r>
            <w:proofErr w:type="spellStart"/>
            <w:r w:rsidRPr="00896C43">
              <w:rPr>
                <w:rFonts w:eastAsia="Times New Roman" w:cs="Calibri"/>
                <w:color w:val="000000"/>
                <w:sz w:val="24"/>
                <w:szCs w:val="24"/>
                <w:lang w:val="pt-BR" w:eastAsia="pt-BR"/>
              </w:rPr>
              <w:t>centimetros</w:t>
            </w:r>
            <w:proofErr w:type="spellEnd"/>
            <w:r w:rsidRPr="00896C43">
              <w:rPr>
                <w:rFonts w:eastAsia="Times New Roman" w:cs="Calibri"/>
                <w:color w:val="000000"/>
                <w:sz w:val="24"/>
                <w:szCs w:val="24"/>
                <w:lang w:val="pt-BR" w:eastAsia="pt-BR"/>
              </w:rPr>
              <w:t xml:space="preserve">, confeccionada em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xml:space="preserve"> com espessura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de 5mm e largura de 35mm – Selo do INMETRO.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1B3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6,68 </w:t>
            </w:r>
          </w:p>
        </w:tc>
      </w:tr>
      <w:tr w:rsidR="00896C43" w:rsidRPr="00896C43" w14:paraId="78F055CE"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66396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270</w:t>
            </w:r>
          </w:p>
        </w:tc>
        <w:tc>
          <w:tcPr>
            <w:tcW w:w="640" w:type="dxa"/>
            <w:tcBorders>
              <w:top w:val="nil"/>
              <w:left w:val="single" w:sz="8" w:space="0" w:color="000000"/>
              <w:bottom w:val="single" w:sz="8" w:space="0" w:color="000000"/>
              <w:right w:val="nil"/>
            </w:tcBorders>
            <w:shd w:val="clear" w:color="000000" w:fill="FFFFFF"/>
            <w:vAlign w:val="center"/>
            <w:hideMark/>
          </w:tcPr>
          <w:p w14:paraId="15A083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w:t>
            </w:r>
          </w:p>
        </w:tc>
        <w:tc>
          <w:tcPr>
            <w:tcW w:w="1026" w:type="dxa"/>
            <w:tcBorders>
              <w:top w:val="nil"/>
              <w:left w:val="single" w:sz="8" w:space="0" w:color="000000"/>
              <w:bottom w:val="single" w:sz="8" w:space="0" w:color="000000"/>
              <w:right w:val="nil"/>
            </w:tcBorders>
            <w:shd w:val="clear" w:color="000000" w:fill="FFFFFF"/>
            <w:vAlign w:val="center"/>
            <w:hideMark/>
          </w:tcPr>
          <w:p w14:paraId="49D5CA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9D5495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Sacos </w:t>
            </w:r>
            <w:proofErr w:type="spellStart"/>
            <w:r w:rsidRPr="00896C43">
              <w:rPr>
                <w:rFonts w:eastAsia="Times New Roman" w:cs="Calibri"/>
                <w:color w:val="000000"/>
                <w:sz w:val="24"/>
                <w:szCs w:val="24"/>
                <w:lang w:val="pt-BR" w:eastAsia="pt-BR"/>
              </w:rPr>
              <w:t>plasticos</w:t>
            </w:r>
            <w:proofErr w:type="spellEnd"/>
            <w:r w:rsidRPr="00896C43">
              <w:rPr>
                <w:rFonts w:eastAsia="Times New Roman" w:cs="Calibri"/>
                <w:color w:val="000000"/>
                <w:sz w:val="24"/>
                <w:szCs w:val="24"/>
                <w:lang w:val="pt-BR" w:eastAsia="pt-BR"/>
              </w:rPr>
              <w:t xml:space="preserve"> A4 com 4 furos (500 unidades cada caixa)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C925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100,77 </w:t>
            </w:r>
          </w:p>
        </w:tc>
      </w:tr>
      <w:tr w:rsidR="00896C43" w:rsidRPr="00896C43" w14:paraId="0FA5A63C"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718BBC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271</w:t>
            </w:r>
          </w:p>
        </w:tc>
        <w:tc>
          <w:tcPr>
            <w:tcW w:w="640" w:type="dxa"/>
            <w:tcBorders>
              <w:top w:val="nil"/>
              <w:left w:val="single" w:sz="8" w:space="0" w:color="000000"/>
              <w:bottom w:val="single" w:sz="8" w:space="0" w:color="000000"/>
              <w:right w:val="nil"/>
            </w:tcBorders>
            <w:shd w:val="clear" w:color="000000" w:fill="FFFFFF"/>
            <w:vAlign w:val="center"/>
            <w:hideMark/>
          </w:tcPr>
          <w:p w14:paraId="4AE838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w:t>
            </w:r>
          </w:p>
        </w:tc>
        <w:tc>
          <w:tcPr>
            <w:tcW w:w="1026" w:type="dxa"/>
            <w:tcBorders>
              <w:top w:val="nil"/>
              <w:left w:val="single" w:sz="8" w:space="0" w:color="000000"/>
              <w:bottom w:val="single" w:sz="8" w:space="0" w:color="000000"/>
              <w:right w:val="nil"/>
            </w:tcBorders>
            <w:shd w:val="clear" w:color="000000" w:fill="FFFFFF"/>
            <w:vAlign w:val="center"/>
            <w:hideMark/>
          </w:tcPr>
          <w:p w14:paraId="49D8E2B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07DC405" w14:textId="65BE7163"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Saco Plástico ofício formato 240x320mm. Super grosso, 0,15 ideal para proteção de papéis </w:t>
            </w:r>
            <w:proofErr w:type="gramStart"/>
            <w:r w:rsidRPr="00896C43">
              <w:rPr>
                <w:rFonts w:eastAsia="Times New Roman" w:cs="Calibri"/>
                <w:color w:val="000000"/>
                <w:sz w:val="24"/>
                <w:szCs w:val="24"/>
                <w:lang w:val="pt-BR" w:eastAsia="pt-BR"/>
              </w:rPr>
              <w:t>oficio</w:t>
            </w:r>
            <w:proofErr w:type="gramEnd"/>
            <w:r w:rsidRPr="00896C43">
              <w:rPr>
                <w:rFonts w:eastAsia="Times New Roman" w:cs="Calibri"/>
                <w:color w:val="000000"/>
                <w:sz w:val="24"/>
                <w:szCs w:val="24"/>
                <w:lang w:val="pt-BR" w:eastAsia="pt-BR"/>
              </w:rPr>
              <w:t xml:space="preserve"> e A4, refil para pastas, catálogos e fichário. Caixa com 1.000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D5C93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180,83 </w:t>
            </w:r>
          </w:p>
        </w:tc>
      </w:tr>
      <w:tr w:rsidR="00896C43" w:rsidRPr="00896C43" w14:paraId="64BC337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0E703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272</w:t>
            </w:r>
          </w:p>
        </w:tc>
        <w:tc>
          <w:tcPr>
            <w:tcW w:w="640" w:type="dxa"/>
            <w:tcBorders>
              <w:top w:val="nil"/>
              <w:left w:val="single" w:sz="8" w:space="0" w:color="000000"/>
              <w:bottom w:val="single" w:sz="8" w:space="0" w:color="000000"/>
              <w:right w:val="nil"/>
            </w:tcBorders>
            <w:shd w:val="clear" w:color="000000" w:fill="FFFFFF"/>
            <w:vAlign w:val="center"/>
            <w:hideMark/>
          </w:tcPr>
          <w:p w14:paraId="198E2A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79</w:t>
            </w:r>
          </w:p>
        </w:tc>
        <w:tc>
          <w:tcPr>
            <w:tcW w:w="1026" w:type="dxa"/>
            <w:tcBorders>
              <w:top w:val="nil"/>
              <w:left w:val="single" w:sz="8" w:space="0" w:color="000000"/>
              <w:bottom w:val="single" w:sz="8" w:space="0" w:color="000000"/>
              <w:right w:val="nil"/>
            </w:tcBorders>
            <w:shd w:val="clear" w:color="000000" w:fill="FFFFFF"/>
            <w:vAlign w:val="center"/>
            <w:hideMark/>
          </w:tcPr>
          <w:p w14:paraId="7DF14E0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D4C548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Tesoura de picotar com </w:t>
            </w:r>
            <w:proofErr w:type="gramStart"/>
            <w:r w:rsidRPr="00896C43">
              <w:rPr>
                <w:rFonts w:eastAsia="Times New Roman" w:cs="Calibri"/>
                <w:color w:val="000000"/>
                <w:sz w:val="24"/>
                <w:szCs w:val="24"/>
                <w:lang w:val="pt-BR" w:eastAsia="pt-BR"/>
              </w:rPr>
              <w:t>lamina</w:t>
            </w:r>
            <w:proofErr w:type="gramEnd"/>
            <w:r w:rsidRPr="00896C43">
              <w:rPr>
                <w:rFonts w:eastAsia="Times New Roman" w:cs="Calibri"/>
                <w:color w:val="000000"/>
                <w:sz w:val="24"/>
                <w:szCs w:val="24"/>
                <w:lang w:val="pt-BR" w:eastAsia="pt-BR"/>
              </w:rPr>
              <w:t xml:space="preserve"> inox. Tamanho 8 1/2 - 21cm, cabos anatômicos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5409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63,53 </w:t>
            </w:r>
          </w:p>
        </w:tc>
      </w:tr>
      <w:tr w:rsidR="00896C43" w:rsidRPr="00896C43" w14:paraId="1C4B0819"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30E39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273</w:t>
            </w:r>
          </w:p>
        </w:tc>
        <w:tc>
          <w:tcPr>
            <w:tcW w:w="640" w:type="dxa"/>
            <w:tcBorders>
              <w:top w:val="nil"/>
              <w:left w:val="single" w:sz="8" w:space="0" w:color="000000"/>
              <w:bottom w:val="single" w:sz="8" w:space="0" w:color="000000"/>
              <w:right w:val="nil"/>
            </w:tcBorders>
            <w:shd w:val="clear" w:color="000000" w:fill="FFFFFF"/>
            <w:vAlign w:val="center"/>
            <w:hideMark/>
          </w:tcPr>
          <w:p w14:paraId="73CBB5A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690495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FDA7F6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Tesoura Escolar de 5". Com </w:t>
            </w:r>
            <w:proofErr w:type="gramStart"/>
            <w:r w:rsidRPr="00896C43">
              <w:rPr>
                <w:rFonts w:eastAsia="Times New Roman" w:cs="Calibri"/>
                <w:color w:val="000000"/>
                <w:sz w:val="24"/>
                <w:szCs w:val="24"/>
                <w:lang w:val="pt-BR" w:eastAsia="pt-BR"/>
              </w:rPr>
              <w:t>Laminas</w:t>
            </w:r>
            <w:proofErr w:type="gramEnd"/>
            <w:r w:rsidRPr="00896C43">
              <w:rPr>
                <w:rFonts w:eastAsia="Times New Roman" w:cs="Calibri"/>
                <w:color w:val="000000"/>
                <w:sz w:val="24"/>
                <w:szCs w:val="24"/>
                <w:lang w:val="pt-BR" w:eastAsia="pt-BR"/>
              </w:rPr>
              <w:t xml:space="preserve"> de aço inox polipropileno. Medida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de 13 cm; </w:t>
            </w:r>
            <w:proofErr w:type="gramStart"/>
            <w:r w:rsidRPr="00896C43">
              <w:rPr>
                <w:rFonts w:eastAsia="Times New Roman" w:cs="Calibri"/>
                <w:color w:val="000000"/>
                <w:sz w:val="24"/>
                <w:szCs w:val="24"/>
                <w:lang w:val="pt-BR" w:eastAsia="pt-BR"/>
              </w:rPr>
              <w:t>Com</w:t>
            </w:r>
            <w:proofErr w:type="gramEnd"/>
            <w:r w:rsidRPr="00896C43">
              <w:rPr>
                <w:rFonts w:eastAsia="Times New Roman" w:cs="Calibri"/>
                <w:color w:val="000000"/>
                <w:sz w:val="24"/>
                <w:szCs w:val="24"/>
                <w:lang w:val="pt-BR" w:eastAsia="pt-BR"/>
              </w:rPr>
              <w:t xml:space="preserve"> ponta arredondada. Peso </w:t>
            </w:r>
            <w:proofErr w:type="gramStart"/>
            <w:r w:rsidRPr="00896C43">
              <w:rPr>
                <w:rFonts w:eastAsia="Times New Roman" w:cs="Calibri"/>
                <w:color w:val="000000"/>
                <w:sz w:val="24"/>
                <w:szCs w:val="24"/>
                <w:lang w:val="pt-BR" w:eastAsia="pt-BR"/>
              </w:rPr>
              <w:t>liquido</w:t>
            </w:r>
            <w:proofErr w:type="gram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25 g.</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5D5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5,97 </w:t>
            </w:r>
          </w:p>
        </w:tc>
      </w:tr>
      <w:tr w:rsidR="00896C43" w:rsidRPr="00896C43" w14:paraId="5F7CBFC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582557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274</w:t>
            </w:r>
          </w:p>
        </w:tc>
        <w:tc>
          <w:tcPr>
            <w:tcW w:w="640" w:type="dxa"/>
            <w:tcBorders>
              <w:top w:val="nil"/>
              <w:left w:val="single" w:sz="8" w:space="0" w:color="000000"/>
              <w:bottom w:val="single" w:sz="8" w:space="0" w:color="000000"/>
              <w:right w:val="nil"/>
            </w:tcBorders>
            <w:shd w:val="clear" w:color="000000" w:fill="FFFFFF"/>
            <w:vAlign w:val="center"/>
            <w:hideMark/>
          </w:tcPr>
          <w:p w14:paraId="74157A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87</w:t>
            </w:r>
          </w:p>
        </w:tc>
        <w:tc>
          <w:tcPr>
            <w:tcW w:w="1026" w:type="dxa"/>
            <w:tcBorders>
              <w:top w:val="nil"/>
              <w:left w:val="single" w:sz="8" w:space="0" w:color="000000"/>
              <w:bottom w:val="single" w:sz="8" w:space="0" w:color="000000"/>
              <w:right w:val="nil"/>
            </w:tcBorders>
            <w:shd w:val="clear" w:color="000000" w:fill="FFFFFF"/>
            <w:vAlign w:val="center"/>
            <w:hideMark/>
          </w:tcPr>
          <w:p w14:paraId="7706199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0106AA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Tesoura Multiuso 7,5" polegadas. Em aço </w:t>
            </w:r>
            <w:proofErr w:type="spellStart"/>
            <w:r w:rsidRPr="00896C43">
              <w:rPr>
                <w:rFonts w:eastAsia="Times New Roman" w:cs="Calibri"/>
                <w:color w:val="000000"/>
                <w:sz w:val="24"/>
                <w:szCs w:val="24"/>
                <w:lang w:val="pt-BR" w:eastAsia="pt-BR"/>
              </w:rPr>
              <w:t>inoxidavel</w:t>
            </w:r>
            <w:proofErr w:type="spellEnd"/>
            <w:r w:rsidRPr="00896C43">
              <w:rPr>
                <w:rFonts w:eastAsia="Times New Roman" w:cs="Calibri"/>
                <w:color w:val="000000"/>
                <w:sz w:val="24"/>
                <w:szCs w:val="24"/>
                <w:lang w:val="pt-BR" w:eastAsia="pt-BR"/>
              </w:rPr>
              <w:t xml:space="preserve">, Cabo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D971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23,25 </w:t>
            </w:r>
          </w:p>
        </w:tc>
      </w:tr>
      <w:tr w:rsidR="00896C43" w:rsidRPr="00896C43" w14:paraId="6A4A3C5C"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4FD6F4F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275</w:t>
            </w:r>
          </w:p>
        </w:tc>
        <w:tc>
          <w:tcPr>
            <w:tcW w:w="640" w:type="dxa"/>
            <w:tcBorders>
              <w:top w:val="nil"/>
              <w:left w:val="single" w:sz="8" w:space="0" w:color="000000"/>
              <w:bottom w:val="single" w:sz="8" w:space="0" w:color="000000"/>
              <w:right w:val="nil"/>
            </w:tcBorders>
            <w:shd w:val="clear" w:color="000000" w:fill="FFFFFF"/>
            <w:vAlign w:val="center"/>
            <w:hideMark/>
          </w:tcPr>
          <w:p w14:paraId="047F706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149</w:t>
            </w:r>
          </w:p>
        </w:tc>
        <w:tc>
          <w:tcPr>
            <w:tcW w:w="1026" w:type="dxa"/>
            <w:tcBorders>
              <w:top w:val="nil"/>
              <w:left w:val="single" w:sz="8" w:space="0" w:color="000000"/>
              <w:bottom w:val="single" w:sz="8" w:space="0" w:color="000000"/>
              <w:right w:val="nil"/>
            </w:tcBorders>
            <w:shd w:val="clear" w:color="000000" w:fill="FFFFFF"/>
            <w:vAlign w:val="center"/>
            <w:hideMark/>
          </w:tcPr>
          <w:p w14:paraId="2807273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578F52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Tesoura Multiuso 8" polegadas; </w:t>
            </w:r>
            <w:proofErr w:type="gramStart"/>
            <w:r w:rsidRPr="00896C43">
              <w:rPr>
                <w:rFonts w:eastAsia="Times New Roman" w:cs="Calibri"/>
                <w:color w:val="000000"/>
                <w:sz w:val="24"/>
                <w:szCs w:val="24"/>
                <w:lang w:val="pt-BR" w:eastAsia="pt-BR"/>
              </w:rPr>
              <w:t>Para</w:t>
            </w:r>
            <w:proofErr w:type="gramEnd"/>
            <w:r w:rsidRPr="00896C43">
              <w:rPr>
                <w:rFonts w:eastAsia="Times New Roman" w:cs="Calibri"/>
                <w:color w:val="000000"/>
                <w:sz w:val="24"/>
                <w:szCs w:val="24"/>
                <w:lang w:val="pt-BR" w:eastAsia="pt-BR"/>
              </w:rPr>
              <w:t xml:space="preserve"> uso geral; Em aço </w:t>
            </w:r>
            <w:proofErr w:type="spellStart"/>
            <w:r w:rsidRPr="00896C43">
              <w:rPr>
                <w:rFonts w:eastAsia="Times New Roman" w:cs="Calibri"/>
                <w:color w:val="000000"/>
                <w:sz w:val="24"/>
                <w:szCs w:val="24"/>
                <w:lang w:val="pt-BR" w:eastAsia="pt-BR"/>
              </w:rPr>
              <w:t>inoxidavel</w:t>
            </w:r>
            <w:proofErr w:type="spellEnd"/>
            <w:r w:rsidRPr="00896C43">
              <w:rPr>
                <w:rFonts w:eastAsia="Times New Roman" w:cs="Calibri"/>
                <w:color w:val="000000"/>
                <w:sz w:val="24"/>
                <w:szCs w:val="24"/>
                <w:lang w:val="pt-BR" w:eastAsia="pt-BR"/>
              </w:rPr>
              <w:t xml:space="preserve">; com ponta, lamina </w:t>
            </w:r>
            <w:proofErr w:type="spellStart"/>
            <w:r w:rsidRPr="00896C43">
              <w:rPr>
                <w:rFonts w:eastAsia="Times New Roman" w:cs="Calibri"/>
                <w:color w:val="000000"/>
                <w:sz w:val="24"/>
                <w:szCs w:val="24"/>
                <w:lang w:val="pt-BR" w:eastAsia="pt-BR"/>
              </w:rPr>
              <w:t>inoxidavel</w:t>
            </w:r>
            <w:proofErr w:type="spellEnd"/>
            <w:r w:rsidRPr="00896C43">
              <w:rPr>
                <w:rFonts w:eastAsia="Times New Roman" w:cs="Calibri"/>
                <w:color w:val="000000"/>
                <w:sz w:val="24"/>
                <w:szCs w:val="24"/>
                <w:lang w:val="pt-BR" w:eastAsia="pt-BR"/>
              </w:rPr>
              <w:t xml:space="preserve">, grossas de medidas </w:t>
            </w:r>
            <w:proofErr w:type="spellStart"/>
            <w:r w:rsidRPr="00896C43">
              <w:rPr>
                <w:rFonts w:eastAsia="Times New Roman" w:cs="Calibri"/>
                <w:color w:val="000000"/>
                <w:sz w:val="24"/>
                <w:szCs w:val="24"/>
                <w:lang w:val="pt-BR" w:eastAsia="pt-BR"/>
              </w:rPr>
              <w:t>minimas</w:t>
            </w:r>
            <w:proofErr w:type="spellEnd"/>
            <w:r w:rsidRPr="00896C43">
              <w:rPr>
                <w:rFonts w:eastAsia="Times New Roman" w:cs="Calibri"/>
                <w:color w:val="000000"/>
                <w:sz w:val="24"/>
                <w:szCs w:val="24"/>
                <w:lang w:val="pt-BR" w:eastAsia="pt-BR"/>
              </w:rPr>
              <w:t xml:space="preserve"> de 4mm (medida da lâmina). Com parafuso reforçado no encontro das </w:t>
            </w:r>
            <w:proofErr w:type="gramStart"/>
            <w:r w:rsidRPr="00896C43">
              <w:rPr>
                <w:rFonts w:eastAsia="Times New Roman" w:cs="Calibri"/>
                <w:color w:val="000000"/>
                <w:sz w:val="24"/>
                <w:szCs w:val="24"/>
                <w:lang w:val="pt-BR" w:eastAsia="pt-BR"/>
              </w:rPr>
              <w:t>laminas</w:t>
            </w:r>
            <w:proofErr w:type="gramEnd"/>
            <w:r w:rsidRPr="00896C43">
              <w:rPr>
                <w:rFonts w:eastAsia="Times New Roman" w:cs="Calibri"/>
                <w:color w:val="000000"/>
                <w:sz w:val="24"/>
                <w:szCs w:val="24"/>
                <w:lang w:val="pt-BR" w:eastAsia="pt-BR"/>
              </w:rPr>
              <w:t xml:space="preserve"> (sem ser de rebite), com cabo grosso em polipropileno. Medidas </w:t>
            </w:r>
            <w:proofErr w:type="spellStart"/>
            <w:r w:rsidRPr="00896C43">
              <w:rPr>
                <w:rFonts w:eastAsia="Times New Roman" w:cs="Calibri"/>
                <w:color w:val="000000"/>
                <w:sz w:val="24"/>
                <w:szCs w:val="24"/>
                <w:lang w:val="pt-BR" w:eastAsia="pt-BR"/>
              </w:rPr>
              <w:t>minimas</w:t>
            </w:r>
            <w:proofErr w:type="spellEnd"/>
            <w:r w:rsidRPr="00896C43">
              <w:rPr>
                <w:rFonts w:eastAsia="Times New Roman" w:cs="Calibri"/>
                <w:color w:val="000000"/>
                <w:sz w:val="24"/>
                <w:szCs w:val="24"/>
                <w:lang w:val="pt-BR" w:eastAsia="pt-BR"/>
              </w:rPr>
              <w:t xml:space="preserve"> da tesoura: 16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61902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43,10 </w:t>
            </w:r>
          </w:p>
        </w:tc>
      </w:tr>
      <w:tr w:rsidR="00896C43" w:rsidRPr="00896C43" w14:paraId="6E623AF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CFA7C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276</w:t>
            </w:r>
          </w:p>
        </w:tc>
        <w:tc>
          <w:tcPr>
            <w:tcW w:w="640" w:type="dxa"/>
            <w:tcBorders>
              <w:top w:val="nil"/>
              <w:left w:val="single" w:sz="8" w:space="0" w:color="000000"/>
              <w:bottom w:val="single" w:sz="8" w:space="0" w:color="000000"/>
              <w:right w:val="nil"/>
            </w:tcBorders>
            <w:shd w:val="clear" w:color="000000" w:fill="FFFFFF"/>
            <w:vAlign w:val="center"/>
            <w:hideMark/>
          </w:tcPr>
          <w:p w14:paraId="707C78A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722CEE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0C8F32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Tinta para Carimbo, Cor AZUL,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confeccionado em água, resina, </w:t>
            </w:r>
            <w:proofErr w:type="spellStart"/>
            <w:r w:rsidRPr="00896C43">
              <w:rPr>
                <w:rFonts w:eastAsia="Times New Roman" w:cs="Calibri"/>
                <w:color w:val="000000"/>
                <w:sz w:val="24"/>
                <w:szCs w:val="24"/>
                <w:lang w:val="pt-BR" w:eastAsia="pt-BR"/>
              </w:rPr>
              <w:t>glicois</w:t>
            </w:r>
            <w:proofErr w:type="spellEnd"/>
            <w:r w:rsidRPr="00896C43">
              <w:rPr>
                <w:rFonts w:eastAsia="Times New Roman" w:cs="Calibri"/>
                <w:color w:val="000000"/>
                <w:sz w:val="24"/>
                <w:szCs w:val="24"/>
                <w:lang w:val="pt-BR" w:eastAsia="pt-BR"/>
              </w:rPr>
              <w:t xml:space="preserve">, corante e aditivos, tinta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Frascos com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40ml.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464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3,88 </w:t>
            </w:r>
          </w:p>
        </w:tc>
      </w:tr>
      <w:tr w:rsidR="00896C43" w:rsidRPr="00896C43" w14:paraId="62A7193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97C95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277</w:t>
            </w:r>
          </w:p>
        </w:tc>
        <w:tc>
          <w:tcPr>
            <w:tcW w:w="640" w:type="dxa"/>
            <w:tcBorders>
              <w:top w:val="nil"/>
              <w:left w:val="single" w:sz="8" w:space="0" w:color="000000"/>
              <w:bottom w:val="single" w:sz="8" w:space="0" w:color="000000"/>
              <w:right w:val="nil"/>
            </w:tcBorders>
            <w:shd w:val="clear" w:color="000000" w:fill="FFFFFF"/>
            <w:vAlign w:val="center"/>
            <w:hideMark/>
          </w:tcPr>
          <w:p w14:paraId="4B77C1B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212</w:t>
            </w:r>
          </w:p>
        </w:tc>
        <w:tc>
          <w:tcPr>
            <w:tcW w:w="1026" w:type="dxa"/>
            <w:tcBorders>
              <w:top w:val="nil"/>
              <w:left w:val="single" w:sz="8" w:space="0" w:color="000000"/>
              <w:bottom w:val="single" w:sz="8" w:space="0" w:color="000000"/>
              <w:right w:val="nil"/>
            </w:tcBorders>
            <w:shd w:val="clear" w:color="000000" w:fill="FFFFFF"/>
            <w:vAlign w:val="center"/>
            <w:hideMark/>
          </w:tcPr>
          <w:p w14:paraId="4C4EC2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47548E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Tinta para Carimbo, Cor PRETO,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confeccionado em água, resina, </w:t>
            </w:r>
            <w:proofErr w:type="spellStart"/>
            <w:r w:rsidRPr="00896C43">
              <w:rPr>
                <w:rFonts w:eastAsia="Times New Roman" w:cs="Calibri"/>
                <w:color w:val="000000"/>
                <w:sz w:val="24"/>
                <w:szCs w:val="24"/>
                <w:lang w:val="pt-BR" w:eastAsia="pt-BR"/>
              </w:rPr>
              <w:t>glicois</w:t>
            </w:r>
            <w:proofErr w:type="spellEnd"/>
            <w:r w:rsidRPr="00896C43">
              <w:rPr>
                <w:rFonts w:eastAsia="Times New Roman" w:cs="Calibri"/>
                <w:color w:val="000000"/>
                <w:sz w:val="24"/>
                <w:szCs w:val="24"/>
                <w:lang w:val="pt-BR" w:eastAsia="pt-BR"/>
              </w:rPr>
              <w:t xml:space="preserve">, corante e aditivos, tinta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Frascos com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40ml.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A83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3,88 </w:t>
            </w:r>
          </w:p>
        </w:tc>
      </w:tr>
      <w:tr w:rsidR="00896C43" w:rsidRPr="00896C43" w14:paraId="3009101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F7E6E5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278</w:t>
            </w:r>
          </w:p>
        </w:tc>
        <w:tc>
          <w:tcPr>
            <w:tcW w:w="640" w:type="dxa"/>
            <w:tcBorders>
              <w:top w:val="nil"/>
              <w:left w:val="single" w:sz="8" w:space="0" w:color="000000"/>
              <w:bottom w:val="single" w:sz="8" w:space="0" w:color="000000"/>
              <w:right w:val="nil"/>
            </w:tcBorders>
            <w:shd w:val="clear" w:color="000000" w:fill="FFFFFF"/>
            <w:vAlign w:val="center"/>
            <w:hideMark/>
          </w:tcPr>
          <w:p w14:paraId="705C4E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204451B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7FEC85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Tinta para Carimbo, Cor VERMELHO,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confeccionado em água, resina, </w:t>
            </w:r>
            <w:proofErr w:type="spellStart"/>
            <w:r w:rsidRPr="00896C43">
              <w:rPr>
                <w:rFonts w:eastAsia="Times New Roman" w:cs="Calibri"/>
                <w:color w:val="000000"/>
                <w:sz w:val="24"/>
                <w:szCs w:val="24"/>
                <w:lang w:val="pt-BR" w:eastAsia="pt-BR"/>
              </w:rPr>
              <w:t>glicois</w:t>
            </w:r>
            <w:proofErr w:type="spellEnd"/>
            <w:r w:rsidRPr="00896C43">
              <w:rPr>
                <w:rFonts w:eastAsia="Times New Roman" w:cs="Calibri"/>
                <w:color w:val="000000"/>
                <w:sz w:val="24"/>
                <w:szCs w:val="24"/>
                <w:lang w:val="pt-BR" w:eastAsia="pt-BR"/>
              </w:rPr>
              <w:t xml:space="preserve">, corante e aditivos, tinta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Frascos com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40ml.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8B8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3,88 </w:t>
            </w:r>
          </w:p>
        </w:tc>
      </w:tr>
      <w:tr w:rsidR="00896C43" w:rsidRPr="00896C43" w14:paraId="3AB1D988"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6BA414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279</w:t>
            </w:r>
          </w:p>
        </w:tc>
        <w:tc>
          <w:tcPr>
            <w:tcW w:w="640" w:type="dxa"/>
            <w:tcBorders>
              <w:top w:val="nil"/>
              <w:left w:val="single" w:sz="8" w:space="0" w:color="000000"/>
              <w:bottom w:val="single" w:sz="8" w:space="0" w:color="000000"/>
              <w:right w:val="nil"/>
            </w:tcBorders>
            <w:shd w:val="clear" w:color="000000" w:fill="FFFFFF"/>
            <w:vAlign w:val="center"/>
            <w:hideMark/>
          </w:tcPr>
          <w:p w14:paraId="126635B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150</w:t>
            </w:r>
          </w:p>
        </w:tc>
        <w:tc>
          <w:tcPr>
            <w:tcW w:w="1026" w:type="dxa"/>
            <w:tcBorders>
              <w:top w:val="nil"/>
              <w:left w:val="single" w:sz="8" w:space="0" w:color="000000"/>
              <w:bottom w:val="single" w:sz="8" w:space="0" w:color="000000"/>
              <w:right w:val="nil"/>
            </w:tcBorders>
            <w:shd w:val="clear" w:color="000000" w:fill="FFFFFF"/>
            <w:vAlign w:val="center"/>
            <w:hideMark/>
          </w:tcPr>
          <w:p w14:paraId="7627F5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606681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Tiras para mapoteca. Tamanho A0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435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230,65 </w:t>
            </w:r>
          </w:p>
        </w:tc>
      </w:tr>
      <w:tr w:rsidR="00896C43" w:rsidRPr="00896C43" w14:paraId="71F8D6B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3F3145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280</w:t>
            </w:r>
          </w:p>
        </w:tc>
        <w:tc>
          <w:tcPr>
            <w:tcW w:w="640" w:type="dxa"/>
            <w:tcBorders>
              <w:top w:val="nil"/>
              <w:left w:val="single" w:sz="8" w:space="0" w:color="000000"/>
              <w:bottom w:val="single" w:sz="8" w:space="0" w:color="000000"/>
              <w:right w:val="nil"/>
            </w:tcBorders>
            <w:shd w:val="clear" w:color="000000" w:fill="FFFFFF"/>
            <w:vAlign w:val="center"/>
            <w:hideMark/>
          </w:tcPr>
          <w:p w14:paraId="2F612B7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150</w:t>
            </w:r>
          </w:p>
        </w:tc>
        <w:tc>
          <w:tcPr>
            <w:tcW w:w="1026" w:type="dxa"/>
            <w:tcBorders>
              <w:top w:val="nil"/>
              <w:left w:val="single" w:sz="8" w:space="0" w:color="000000"/>
              <w:bottom w:val="single" w:sz="8" w:space="0" w:color="000000"/>
              <w:right w:val="nil"/>
            </w:tcBorders>
            <w:shd w:val="clear" w:color="000000" w:fill="FFFFFF"/>
            <w:vAlign w:val="center"/>
            <w:hideMark/>
          </w:tcPr>
          <w:p w14:paraId="3DCC91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BEFFFF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Visor transparente para pasta suspensa,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3C30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8,16 </w:t>
            </w:r>
          </w:p>
        </w:tc>
      </w:tr>
      <w:tr w:rsidR="00896C43" w:rsidRPr="00896C43" w14:paraId="3118DA69" w14:textId="77777777" w:rsidTr="0023636C">
        <w:trPr>
          <w:trHeight w:val="288"/>
        </w:trPr>
        <w:tc>
          <w:tcPr>
            <w:tcW w:w="9505" w:type="dxa"/>
            <w:gridSpan w:val="5"/>
            <w:tcBorders>
              <w:top w:val="nil"/>
              <w:left w:val="single" w:sz="8" w:space="0" w:color="000000"/>
              <w:bottom w:val="single" w:sz="8" w:space="0" w:color="000000"/>
              <w:right w:val="single" w:sz="8" w:space="0" w:color="000000"/>
            </w:tcBorders>
            <w:shd w:val="clear" w:color="auto" w:fill="auto"/>
            <w:vAlign w:val="center"/>
          </w:tcPr>
          <w:p w14:paraId="7A9494AE" w14:textId="6292CEAE" w:rsidR="00896C43" w:rsidRPr="00896C43" w:rsidRDefault="00896C43" w:rsidP="00F47CA0">
            <w:pPr>
              <w:widowControl/>
              <w:autoSpaceDE/>
              <w:autoSpaceDN/>
              <w:jc w:val="center"/>
              <w:rPr>
                <w:rFonts w:eastAsia="Times New Roman" w:cs="Calibri"/>
                <w:b/>
                <w:bCs/>
                <w:color w:val="000000"/>
                <w:sz w:val="24"/>
                <w:szCs w:val="24"/>
                <w:lang w:val="pt-BR" w:eastAsia="pt-BR"/>
              </w:rPr>
            </w:pPr>
            <w:r w:rsidRPr="00896C43">
              <w:rPr>
                <w:rFonts w:eastAsia="Times New Roman" w:cs="Calibri"/>
                <w:b/>
                <w:bCs/>
                <w:color w:val="000000"/>
                <w:sz w:val="24"/>
                <w:szCs w:val="24"/>
                <w:lang w:val="pt-BR" w:eastAsia="pt-BR"/>
              </w:rPr>
              <w:t>COTA RESERVADA</w:t>
            </w:r>
          </w:p>
        </w:tc>
      </w:tr>
      <w:tr w:rsidR="00896C43" w:rsidRPr="00896C43" w14:paraId="07E3FA93" w14:textId="77777777" w:rsidTr="0023636C">
        <w:trPr>
          <w:trHeight w:val="288"/>
        </w:trPr>
        <w:tc>
          <w:tcPr>
            <w:tcW w:w="56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B34585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Item</w:t>
            </w:r>
          </w:p>
        </w:tc>
        <w:tc>
          <w:tcPr>
            <w:tcW w:w="64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22DF1D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Qtde</w:t>
            </w:r>
            <w:proofErr w:type="spellEnd"/>
            <w:r w:rsidRPr="00896C43">
              <w:rPr>
                <w:rFonts w:eastAsia="Times New Roman" w:cs="Calibri"/>
                <w:color w:val="000000"/>
                <w:sz w:val="24"/>
                <w:szCs w:val="24"/>
                <w:lang w:val="pt-BR" w:eastAsia="pt-BR"/>
              </w:rPr>
              <w:t>.</w:t>
            </w:r>
          </w:p>
        </w:tc>
        <w:tc>
          <w:tcPr>
            <w:tcW w:w="102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7A3EF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Unid</w:t>
            </w:r>
            <w:proofErr w:type="spellEnd"/>
          </w:p>
        </w:tc>
        <w:tc>
          <w:tcPr>
            <w:tcW w:w="564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724B0B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Descrição do item</w:t>
            </w:r>
          </w:p>
        </w:tc>
        <w:tc>
          <w:tcPr>
            <w:tcW w:w="1634" w:type="dxa"/>
            <w:tcBorders>
              <w:top w:val="nil"/>
              <w:left w:val="nil"/>
              <w:bottom w:val="single" w:sz="4" w:space="0" w:color="auto"/>
              <w:right w:val="nil"/>
            </w:tcBorders>
            <w:shd w:val="clear" w:color="auto" w:fill="auto"/>
            <w:vAlign w:val="center"/>
            <w:hideMark/>
          </w:tcPr>
          <w:p w14:paraId="159B417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Valor  </w:t>
            </w:r>
          </w:p>
        </w:tc>
      </w:tr>
      <w:tr w:rsidR="00896C43" w:rsidRPr="00896C43" w14:paraId="0FF65E10" w14:textId="77777777" w:rsidTr="0023636C">
        <w:trPr>
          <w:trHeight w:val="300"/>
        </w:trPr>
        <w:tc>
          <w:tcPr>
            <w:tcW w:w="560" w:type="dxa"/>
            <w:vMerge/>
            <w:tcBorders>
              <w:top w:val="nil"/>
              <w:left w:val="single" w:sz="8" w:space="0" w:color="000000"/>
              <w:bottom w:val="single" w:sz="8" w:space="0" w:color="000000"/>
              <w:right w:val="single" w:sz="8" w:space="0" w:color="000000"/>
            </w:tcBorders>
            <w:vAlign w:val="center"/>
            <w:hideMark/>
          </w:tcPr>
          <w:p w14:paraId="50108490" w14:textId="77777777" w:rsidR="00896C43" w:rsidRPr="00896C43" w:rsidRDefault="00896C43" w:rsidP="00F47CA0">
            <w:pPr>
              <w:widowControl/>
              <w:autoSpaceDE/>
              <w:autoSpaceDN/>
              <w:rPr>
                <w:rFonts w:eastAsia="Times New Roman" w:cs="Calibri"/>
                <w:color w:val="000000"/>
                <w:sz w:val="24"/>
                <w:szCs w:val="24"/>
                <w:lang w:val="pt-BR" w:eastAsia="pt-BR"/>
              </w:rPr>
            </w:pPr>
          </w:p>
        </w:tc>
        <w:tc>
          <w:tcPr>
            <w:tcW w:w="640" w:type="dxa"/>
            <w:vMerge/>
            <w:tcBorders>
              <w:top w:val="nil"/>
              <w:left w:val="single" w:sz="8" w:space="0" w:color="000000"/>
              <w:bottom w:val="single" w:sz="8" w:space="0" w:color="000000"/>
              <w:right w:val="single" w:sz="8" w:space="0" w:color="000000"/>
            </w:tcBorders>
            <w:vAlign w:val="center"/>
            <w:hideMark/>
          </w:tcPr>
          <w:p w14:paraId="24BA6225" w14:textId="77777777" w:rsidR="00896C43" w:rsidRPr="00896C43" w:rsidRDefault="00896C43" w:rsidP="00F47CA0">
            <w:pPr>
              <w:widowControl/>
              <w:autoSpaceDE/>
              <w:autoSpaceDN/>
              <w:rPr>
                <w:rFonts w:eastAsia="Times New Roman" w:cs="Calibri"/>
                <w:color w:val="000000"/>
                <w:sz w:val="24"/>
                <w:szCs w:val="24"/>
                <w:lang w:val="pt-BR" w:eastAsia="pt-BR"/>
              </w:rPr>
            </w:pPr>
          </w:p>
        </w:tc>
        <w:tc>
          <w:tcPr>
            <w:tcW w:w="1026" w:type="dxa"/>
            <w:vMerge/>
            <w:tcBorders>
              <w:top w:val="nil"/>
              <w:left w:val="single" w:sz="8" w:space="0" w:color="000000"/>
              <w:bottom w:val="single" w:sz="8" w:space="0" w:color="000000"/>
              <w:right w:val="single" w:sz="8" w:space="0" w:color="000000"/>
            </w:tcBorders>
            <w:vAlign w:val="center"/>
            <w:hideMark/>
          </w:tcPr>
          <w:p w14:paraId="1D53E7D5" w14:textId="77777777" w:rsidR="00896C43" w:rsidRPr="00896C43" w:rsidRDefault="00896C43" w:rsidP="00F47CA0">
            <w:pPr>
              <w:widowControl/>
              <w:autoSpaceDE/>
              <w:autoSpaceDN/>
              <w:rPr>
                <w:rFonts w:eastAsia="Times New Roman" w:cs="Calibri"/>
                <w:color w:val="000000"/>
                <w:sz w:val="24"/>
                <w:szCs w:val="24"/>
                <w:lang w:val="pt-BR" w:eastAsia="pt-BR"/>
              </w:rPr>
            </w:pPr>
          </w:p>
        </w:tc>
        <w:tc>
          <w:tcPr>
            <w:tcW w:w="5645" w:type="dxa"/>
            <w:vMerge/>
            <w:tcBorders>
              <w:top w:val="nil"/>
              <w:left w:val="single" w:sz="8" w:space="0" w:color="000000"/>
              <w:bottom w:val="single" w:sz="8" w:space="0" w:color="000000"/>
              <w:right w:val="single" w:sz="4" w:space="0" w:color="auto"/>
            </w:tcBorders>
            <w:vAlign w:val="center"/>
            <w:hideMark/>
          </w:tcPr>
          <w:p w14:paraId="36F1874F" w14:textId="77777777" w:rsidR="00896C43" w:rsidRPr="00896C43" w:rsidRDefault="00896C43" w:rsidP="00F47CA0">
            <w:pPr>
              <w:widowControl/>
              <w:autoSpaceDE/>
              <w:autoSpaceDN/>
              <w:rPr>
                <w:rFonts w:eastAsia="Times New Roman" w:cs="Calibri"/>
                <w:color w:val="000000"/>
                <w:sz w:val="24"/>
                <w:szCs w:val="24"/>
                <w:lang w:val="pt-BR" w:eastAsia="pt-BR"/>
              </w:rPr>
            </w:pP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0ACA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Unitário </w:t>
            </w:r>
          </w:p>
        </w:tc>
      </w:tr>
      <w:tr w:rsidR="00896C43" w:rsidRPr="00896C43" w14:paraId="2F79489E"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9833C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281</w:t>
            </w:r>
          </w:p>
        </w:tc>
        <w:tc>
          <w:tcPr>
            <w:tcW w:w="640" w:type="dxa"/>
            <w:tcBorders>
              <w:top w:val="nil"/>
              <w:left w:val="single" w:sz="8" w:space="0" w:color="000000"/>
              <w:bottom w:val="single" w:sz="8" w:space="0" w:color="000000"/>
              <w:right w:val="nil"/>
            </w:tcBorders>
            <w:shd w:val="clear" w:color="000000" w:fill="FFFFFF"/>
            <w:vAlign w:val="center"/>
            <w:hideMark/>
          </w:tcPr>
          <w:p w14:paraId="3AC0EF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1250</w:t>
            </w:r>
          </w:p>
        </w:tc>
        <w:tc>
          <w:tcPr>
            <w:tcW w:w="1026" w:type="dxa"/>
            <w:tcBorders>
              <w:top w:val="nil"/>
              <w:left w:val="single" w:sz="8" w:space="0" w:color="000000"/>
              <w:bottom w:val="single" w:sz="8" w:space="0" w:color="000000"/>
              <w:right w:val="nil"/>
            </w:tcBorders>
            <w:shd w:val="clear" w:color="000000" w:fill="FFFFFF"/>
            <w:vAlign w:val="center"/>
            <w:hideMark/>
          </w:tcPr>
          <w:p w14:paraId="16BD39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459D13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Adesivo </w:t>
            </w:r>
            <w:proofErr w:type="spellStart"/>
            <w:r w:rsidRPr="00896C43">
              <w:rPr>
                <w:rFonts w:eastAsia="Times New Roman" w:cs="Calibri"/>
                <w:color w:val="000000"/>
                <w:sz w:val="24"/>
                <w:szCs w:val="24"/>
                <w:lang w:val="pt-BR" w:eastAsia="pt-BR"/>
              </w:rPr>
              <w:t>termo-plástico</w:t>
            </w:r>
            <w:proofErr w:type="spellEnd"/>
            <w:r w:rsidRPr="00896C43">
              <w:rPr>
                <w:rFonts w:eastAsia="Times New Roman" w:cs="Calibri"/>
                <w:color w:val="000000"/>
                <w:sz w:val="24"/>
                <w:szCs w:val="24"/>
                <w:lang w:val="pt-BR" w:eastAsia="pt-BR"/>
              </w:rPr>
              <w:t xml:space="preserve">; a base de resinas, ceras e polímeros; apresentado em forma de bastão; medida min de 7,4mm e </w:t>
            </w:r>
            <w:proofErr w:type="spellStart"/>
            <w:r w:rsidRPr="00896C43">
              <w:rPr>
                <w:rFonts w:eastAsia="Times New Roman" w:cs="Calibri"/>
                <w:color w:val="000000"/>
                <w:sz w:val="24"/>
                <w:szCs w:val="24"/>
                <w:lang w:val="pt-BR" w:eastAsia="pt-BR"/>
              </w:rPr>
              <w:t>maxima</w:t>
            </w:r>
            <w:proofErr w:type="spellEnd"/>
            <w:r w:rsidRPr="00896C43">
              <w:rPr>
                <w:rFonts w:eastAsia="Times New Roman" w:cs="Calibri"/>
                <w:color w:val="000000"/>
                <w:sz w:val="24"/>
                <w:szCs w:val="24"/>
                <w:lang w:val="pt-BR" w:eastAsia="pt-BR"/>
              </w:rPr>
              <w:t xml:space="preserve"> 8,0mm de diâmetro, 30 cm de comprimento; cor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C66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0,66 </w:t>
            </w:r>
          </w:p>
        </w:tc>
      </w:tr>
      <w:tr w:rsidR="00896C43" w:rsidRPr="00896C43" w14:paraId="74B502D9"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AE396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282</w:t>
            </w:r>
          </w:p>
        </w:tc>
        <w:tc>
          <w:tcPr>
            <w:tcW w:w="640" w:type="dxa"/>
            <w:tcBorders>
              <w:top w:val="nil"/>
              <w:left w:val="single" w:sz="8" w:space="0" w:color="000000"/>
              <w:bottom w:val="single" w:sz="8" w:space="0" w:color="000000"/>
              <w:right w:val="nil"/>
            </w:tcBorders>
            <w:shd w:val="clear" w:color="000000" w:fill="FFFFFF"/>
            <w:vAlign w:val="center"/>
            <w:hideMark/>
          </w:tcPr>
          <w:p w14:paraId="681D72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1250</w:t>
            </w:r>
          </w:p>
        </w:tc>
        <w:tc>
          <w:tcPr>
            <w:tcW w:w="1026" w:type="dxa"/>
            <w:tcBorders>
              <w:top w:val="nil"/>
              <w:left w:val="single" w:sz="8" w:space="0" w:color="000000"/>
              <w:bottom w:val="single" w:sz="8" w:space="0" w:color="000000"/>
              <w:right w:val="nil"/>
            </w:tcBorders>
            <w:shd w:val="clear" w:color="000000" w:fill="FFFFFF"/>
            <w:vAlign w:val="center"/>
            <w:hideMark/>
          </w:tcPr>
          <w:p w14:paraId="4CD1546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5A02DB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Adesivo </w:t>
            </w:r>
            <w:proofErr w:type="spellStart"/>
            <w:r w:rsidRPr="00896C43">
              <w:rPr>
                <w:rFonts w:eastAsia="Times New Roman" w:cs="Calibri"/>
                <w:color w:val="000000"/>
                <w:sz w:val="24"/>
                <w:szCs w:val="24"/>
                <w:lang w:val="pt-BR" w:eastAsia="pt-BR"/>
              </w:rPr>
              <w:t>termo-plástico</w:t>
            </w:r>
            <w:proofErr w:type="spellEnd"/>
            <w:r w:rsidRPr="00896C43">
              <w:rPr>
                <w:rFonts w:eastAsia="Times New Roman" w:cs="Calibri"/>
                <w:color w:val="000000"/>
                <w:sz w:val="24"/>
                <w:szCs w:val="24"/>
                <w:lang w:val="pt-BR" w:eastAsia="pt-BR"/>
              </w:rPr>
              <w:t xml:space="preserve">; a base de resinas, ceras e polímeros; apresentado em forma de bastão; medida mínima </w:t>
            </w:r>
            <w:proofErr w:type="gramStart"/>
            <w:r w:rsidRPr="00896C43">
              <w:rPr>
                <w:rFonts w:eastAsia="Times New Roman" w:cs="Calibri"/>
                <w:color w:val="000000"/>
                <w:sz w:val="24"/>
                <w:szCs w:val="24"/>
                <w:lang w:val="pt-BR" w:eastAsia="pt-BR"/>
              </w:rPr>
              <w:t>de  11</w:t>
            </w:r>
            <w:proofErr w:type="gramEnd"/>
            <w:r w:rsidRPr="00896C43">
              <w:rPr>
                <w:rFonts w:eastAsia="Times New Roman" w:cs="Calibri"/>
                <w:color w:val="000000"/>
                <w:sz w:val="24"/>
                <w:szCs w:val="24"/>
                <w:lang w:val="pt-BR" w:eastAsia="pt-BR"/>
              </w:rPr>
              <w:t xml:space="preserve"> mm e máxima de 12mm de diâmetro, 30 cm de comprimento; cor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5A8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1,34 </w:t>
            </w:r>
          </w:p>
        </w:tc>
      </w:tr>
      <w:tr w:rsidR="00896C43" w:rsidRPr="00896C43" w14:paraId="22BDBE08"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F3B2B7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283</w:t>
            </w:r>
          </w:p>
        </w:tc>
        <w:tc>
          <w:tcPr>
            <w:tcW w:w="640" w:type="dxa"/>
            <w:tcBorders>
              <w:top w:val="nil"/>
              <w:left w:val="single" w:sz="8" w:space="0" w:color="000000"/>
              <w:bottom w:val="single" w:sz="8" w:space="0" w:color="000000"/>
              <w:right w:val="nil"/>
            </w:tcBorders>
            <w:shd w:val="clear" w:color="000000" w:fill="FFFFFF"/>
            <w:vAlign w:val="center"/>
            <w:hideMark/>
          </w:tcPr>
          <w:p w14:paraId="7BFFCFD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FD57A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BBE8DC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Agenda Permanente, formato retangular, tamanho 145 x 205mm, </w:t>
            </w:r>
            <w:proofErr w:type="spellStart"/>
            <w:proofErr w:type="gramStart"/>
            <w:r w:rsidRPr="00896C43">
              <w:rPr>
                <w:rFonts w:eastAsia="Times New Roman" w:cs="Calibri"/>
                <w:color w:val="000000"/>
                <w:sz w:val="24"/>
                <w:szCs w:val="24"/>
                <w:lang w:val="pt-BR" w:eastAsia="pt-BR"/>
              </w:rPr>
              <w:t>Numero</w:t>
            </w:r>
            <w:proofErr w:type="spellEnd"/>
            <w:proofErr w:type="gramEnd"/>
            <w:r w:rsidRPr="00896C43">
              <w:rPr>
                <w:rFonts w:eastAsia="Times New Roman" w:cs="Calibri"/>
                <w:color w:val="000000"/>
                <w:sz w:val="24"/>
                <w:szCs w:val="24"/>
                <w:lang w:val="pt-BR" w:eastAsia="pt-BR"/>
              </w:rPr>
              <w:t xml:space="preserve"> de dias por página 1, 192 folhas, capa dura, folha de dados pessoais e </w:t>
            </w:r>
            <w:proofErr w:type="spellStart"/>
            <w:r w:rsidRPr="00896C43">
              <w:rPr>
                <w:rFonts w:eastAsia="Times New Roman" w:cs="Calibri"/>
                <w:color w:val="000000"/>
                <w:sz w:val="24"/>
                <w:szCs w:val="24"/>
                <w:lang w:val="pt-BR" w:eastAsia="pt-BR"/>
              </w:rPr>
              <w:t>indice</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telefonico</w:t>
            </w:r>
            <w:proofErr w:type="spellEnd"/>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5230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29,83 </w:t>
            </w:r>
          </w:p>
        </w:tc>
      </w:tr>
      <w:tr w:rsidR="00896C43" w:rsidRPr="00896C43" w14:paraId="2F28CACA"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43002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284</w:t>
            </w:r>
          </w:p>
        </w:tc>
        <w:tc>
          <w:tcPr>
            <w:tcW w:w="640" w:type="dxa"/>
            <w:tcBorders>
              <w:top w:val="nil"/>
              <w:left w:val="single" w:sz="8" w:space="0" w:color="000000"/>
              <w:bottom w:val="single" w:sz="8" w:space="0" w:color="000000"/>
              <w:right w:val="nil"/>
            </w:tcBorders>
            <w:shd w:val="clear" w:color="000000" w:fill="FFFFFF"/>
            <w:vAlign w:val="center"/>
            <w:hideMark/>
          </w:tcPr>
          <w:p w14:paraId="20D3978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706847E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B9AE4B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Agenda diária comercial 2019 anual </w:t>
            </w:r>
            <w:proofErr w:type="spellStart"/>
            <w:r w:rsidRPr="00896C43">
              <w:rPr>
                <w:rFonts w:eastAsia="Times New Roman" w:cs="Calibri"/>
                <w:color w:val="000000"/>
                <w:sz w:val="24"/>
                <w:szCs w:val="24"/>
                <w:lang w:val="pt-BR" w:eastAsia="pt-BR"/>
              </w:rPr>
              <w:t>aproximandamente</w:t>
            </w:r>
            <w:proofErr w:type="spellEnd"/>
            <w:r w:rsidRPr="00896C43">
              <w:rPr>
                <w:rFonts w:eastAsia="Times New Roman" w:cs="Calibri"/>
                <w:color w:val="000000"/>
                <w:sz w:val="24"/>
                <w:szCs w:val="24"/>
                <w:lang w:val="pt-BR" w:eastAsia="pt-BR"/>
              </w:rPr>
              <w:t xml:space="preserve"> 200 páginas e medindo aproximadamente 119x275mm capa dura espiral um dia por página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45607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37,93 </w:t>
            </w:r>
          </w:p>
        </w:tc>
      </w:tr>
      <w:tr w:rsidR="00896C43" w:rsidRPr="00896C43" w14:paraId="12ACE1C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AF877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285</w:t>
            </w:r>
          </w:p>
        </w:tc>
        <w:tc>
          <w:tcPr>
            <w:tcW w:w="640" w:type="dxa"/>
            <w:tcBorders>
              <w:top w:val="nil"/>
              <w:left w:val="single" w:sz="8" w:space="0" w:color="000000"/>
              <w:bottom w:val="single" w:sz="8" w:space="0" w:color="000000"/>
              <w:right w:val="nil"/>
            </w:tcBorders>
            <w:shd w:val="clear" w:color="000000" w:fill="FFFFFF"/>
            <w:vAlign w:val="center"/>
            <w:hideMark/>
          </w:tcPr>
          <w:p w14:paraId="38FB4AF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B77D68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F6CAE2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Alfinete, com cabeça colorida. Material em metal. Embalagem com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6153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7,48 </w:t>
            </w:r>
          </w:p>
        </w:tc>
      </w:tr>
      <w:tr w:rsidR="00896C43" w:rsidRPr="00896C43" w14:paraId="2DAA566E"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D5F808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286</w:t>
            </w:r>
          </w:p>
        </w:tc>
        <w:tc>
          <w:tcPr>
            <w:tcW w:w="640" w:type="dxa"/>
            <w:tcBorders>
              <w:top w:val="nil"/>
              <w:left w:val="single" w:sz="8" w:space="0" w:color="000000"/>
              <w:bottom w:val="single" w:sz="8" w:space="0" w:color="000000"/>
              <w:right w:val="nil"/>
            </w:tcBorders>
            <w:shd w:val="clear" w:color="000000" w:fill="FFFFFF"/>
            <w:vAlign w:val="center"/>
            <w:hideMark/>
          </w:tcPr>
          <w:p w14:paraId="23D30CC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729DA4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4CA1D6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Alfinete para mapas colorido,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D5F88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3,50 </w:t>
            </w:r>
          </w:p>
        </w:tc>
      </w:tr>
      <w:tr w:rsidR="00896C43" w:rsidRPr="00896C43" w14:paraId="21C1E8BB"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AC279A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287</w:t>
            </w:r>
          </w:p>
        </w:tc>
        <w:tc>
          <w:tcPr>
            <w:tcW w:w="640" w:type="dxa"/>
            <w:tcBorders>
              <w:top w:val="nil"/>
              <w:left w:val="single" w:sz="8" w:space="0" w:color="000000"/>
              <w:bottom w:val="single" w:sz="8" w:space="0" w:color="000000"/>
              <w:right w:val="nil"/>
            </w:tcBorders>
            <w:shd w:val="clear" w:color="000000" w:fill="FFFFFF"/>
            <w:vAlign w:val="center"/>
            <w:hideMark/>
          </w:tcPr>
          <w:p w14:paraId="11C1BE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w:t>
            </w:r>
          </w:p>
        </w:tc>
        <w:tc>
          <w:tcPr>
            <w:tcW w:w="1026" w:type="dxa"/>
            <w:tcBorders>
              <w:top w:val="nil"/>
              <w:left w:val="single" w:sz="8" w:space="0" w:color="000000"/>
              <w:bottom w:val="single" w:sz="8" w:space="0" w:color="000000"/>
              <w:right w:val="nil"/>
            </w:tcBorders>
            <w:shd w:val="clear" w:color="000000" w:fill="FFFFFF"/>
            <w:vAlign w:val="center"/>
            <w:hideMark/>
          </w:tcPr>
          <w:p w14:paraId="50AD96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E62CFB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Almofada para carimbo; de feltro, em estojo termoplástico, tampa metálica; com </w:t>
            </w:r>
            <w:proofErr w:type="spellStart"/>
            <w:r w:rsidRPr="00896C43">
              <w:rPr>
                <w:rFonts w:eastAsia="Times New Roman" w:cs="Calibri"/>
                <w:color w:val="000000"/>
                <w:sz w:val="24"/>
                <w:szCs w:val="24"/>
                <w:lang w:val="pt-BR" w:eastAsia="pt-BR"/>
              </w:rPr>
              <w:t>entintamento</w:t>
            </w:r>
            <w:proofErr w:type="spellEnd"/>
            <w:r w:rsidRPr="00896C43">
              <w:rPr>
                <w:rFonts w:eastAsia="Times New Roman" w:cs="Calibri"/>
                <w:color w:val="000000"/>
                <w:sz w:val="24"/>
                <w:szCs w:val="24"/>
                <w:lang w:val="pt-BR" w:eastAsia="pt-BR"/>
              </w:rPr>
              <w:t xml:space="preserve">; tinta na cor azul; no tamanho 3, medindo 8 x 12 cm;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742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9,57 </w:t>
            </w:r>
          </w:p>
        </w:tc>
      </w:tr>
      <w:tr w:rsidR="00896C43" w:rsidRPr="00896C43" w14:paraId="00A763D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70A14F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288</w:t>
            </w:r>
          </w:p>
        </w:tc>
        <w:tc>
          <w:tcPr>
            <w:tcW w:w="640" w:type="dxa"/>
            <w:tcBorders>
              <w:top w:val="nil"/>
              <w:left w:val="single" w:sz="8" w:space="0" w:color="000000"/>
              <w:bottom w:val="single" w:sz="8" w:space="0" w:color="000000"/>
              <w:right w:val="nil"/>
            </w:tcBorders>
            <w:shd w:val="clear" w:color="000000" w:fill="FFFFFF"/>
            <w:vAlign w:val="center"/>
            <w:hideMark/>
          </w:tcPr>
          <w:p w14:paraId="48D329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70</w:t>
            </w:r>
          </w:p>
        </w:tc>
        <w:tc>
          <w:tcPr>
            <w:tcW w:w="1026" w:type="dxa"/>
            <w:tcBorders>
              <w:top w:val="nil"/>
              <w:left w:val="single" w:sz="8" w:space="0" w:color="000000"/>
              <w:bottom w:val="single" w:sz="8" w:space="0" w:color="000000"/>
              <w:right w:val="nil"/>
            </w:tcBorders>
            <w:shd w:val="clear" w:color="000000" w:fill="FFFFFF"/>
            <w:vAlign w:val="center"/>
            <w:hideMark/>
          </w:tcPr>
          <w:p w14:paraId="67DB22C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CD20F9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Almofada para carimbo; de feltro, em estojo termoplástico, tampa metálica; com </w:t>
            </w:r>
            <w:proofErr w:type="spellStart"/>
            <w:r w:rsidRPr="00896C43">
              <w:rPr>
                <w:rFonts w:eastAsia="Times New Roman" w:cs="Calibri"/>
                <w:color w:val="000000"/>
                <w:sz w:val="24"/>
                <w:szCs w:val="24"/>
                <w:lang w:val="pt-BR" w:eastAsia="pt-BR"/>
              </w:rPr>
              <w:t>entintamento</w:t>
            </w:r>
            <w:proofErr w:type="spellEnd"/>
            <w:r w:rsidRPr="00896C43">
              <w:rPr>
                <w:rFonts w:eastAsia="Times New Roman" w:cs="Calibri"/>
                <w:color w:val="000000"/>
                <w:sz w:val="24"/>
                <w:szCs w:val="24"/>
                <w:lang w:val="pt-BR" w:eastAsia="pt-BR"/>
              </w:rPr>
              <w:t>; tinta na cor preta; no tamanho 3, medindo 8x12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AC47B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9,75 </w:t>
            </w:r>
          </w:p>
        </w:tc>
      </w:tr>
      <w:tr w:rsidR="00896C43" w:rsidRPr="00896C43" w14:paraId="4B50081B"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0AD15F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289</w:t>
            </w:r>
          </w:p>
        </w:tc>
        <w:tc>
          <w:tcPr>
            <w:tcW w:w="640" w:type="dxa"/>
            <w:tcBorders>
              <w:top w:val="nil"/>
              <w:left w:val="single" w:sz="8" w:space="0" w:color="000000"/>
              <w:bottom w:val="single" w:sz="8" w:space="0" w:color="000000"/>
              <w:right w:val="nil"/>
            </w:tcBorders>
            <w:shd w:val="clear" w:color="000000" w:fill="FFFFFF"/>
            <w:vAlign w:val="center"/>
            <w:hideMark/>
          </w:tcPr>
          <w:p w14:paraId="7B3000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w:t>
            </w:r>
          </w:p>
        </w:tc>
        <w:tc>
          <w:tcPr>
            <w:tcW w:w="1026" w:type="dxa"/>
            <w:tcBorders>
              <w:top w:val="nil"/>
              <w:left w:val="single" w:sz="8" w:space="0" w:color="000000"/>
              <w:bottom w:val="single" w:sz="8" w:space="0" w:color="000000"/>
              <w:right w:val="nil"/>
            </w:tcBorders>
            <w:shd w:val="clear" w:color="000000" w:fill="FFFFFF"/>
            <w:vAlign w:val="center"/>
            <w:hideMark/>
          </w:tcPr>
          <w:p w14:paraId="7BA2DC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203B2F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Apagador para quadro branco, com suporte e com estojo em plástico para acondicionamento de dois pinceis no mínimo, revestido de carpete de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3 mm na parte inferior, medindo 55mm de largura x 160 mm de comprimento.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49ED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9,30 </w:t>
            </w:r>
          </w:p>
        </w:tc>
      </w:tr>
      <w:tr w:rsidR="00896C43" w:rsidRPr="00896C43" w14:paraId="6A7F5A56"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853DBA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290</w:t>
            </w:r>
          </w:p>
        </w:tc>
        <w:tc>
          <w:tcPr>
            <w:tcW w:w="640" w:type="dxa"/>
            <w:tcBorders>
              <w:top w:val="nil"/>
              <w:left w:val="single" w:sz="8" w:space="0" w:color="000000"/>
              <w:bottom w:val="single" w:sz="8" w:space="0" w:color="000000"/>
              <w:right w:val="nil"/>
            </w:tcBorders>
            <w:shd w:val="clear" w:color="000000" w:fill="FFFFFF"/>
            <w:vAlign w:val="center"/>
            <w:hideMark/>
          </w:tcPr>
          <w:p w14:paraId="241EB2C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48BDEB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90A85C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Aparelho Telefônico, fixo, de mesa, com fio, cor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BA4F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54,43 </w:t>
            </w:r>
          </w:p>
        </w:tc>
      </w:tr>
      <w:tr w:rsidR="00896C43" w:rsidRPr="00896C43" w14:paraId="16E542D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2B996A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291</w:t>
            </w:r>
          </w:p>
        </w:tc>
        <w:tc>
          <w:tcPr>
            <w:tcW w:w="640" w:type="dxa"/>
            <w:tcBorders>
              <w:top w:val="nil"/>
              <w:left w:val="single" w:sz="8" w:space="0" w:color="000000"/>
              <w:bottom w:val="single" w:sz="8" w:space="0" w:color="000000"/>
              <w:right w:val="nil"/>
            </w:tcBorders>
            <w:shd w:val="clear" w:color="000000" w:fill="FFFFFF"/>
            <w:vAlign w:val="center"/>
            <w:hideMark/>
          </w:tcPr>
          <w:p w14:paraId="14D506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4B54AB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A493A1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Aparelho </w:t>
            </w:r>
            <w:proofErr w:type="spellStart"/>
            <w:r w:rsidRPr="00896C43">
              <w:rPr>
                <w:rFonts w:eastAsia="Times New Roman" w:cs="Calibri"/>
                <w:color w:val="000000"/>
                <w:sz w:val="24"/>
                <w:szCs w:val="24"/>
                <w:lang w:val="pt-BR" w:eastAsia="pt-BR"/>
              </w:rPr>
              <w:t>Telefonico</w:t>
            </w:r>
            <w:proofErr w:type="spellEnd"/>
            <w:r w:rsidRPr="00896C43">
              <w:rPr>
                <w:rFonts w:eastAsia="Times New Roman" w:cs="Calibri"/>
                <w:color w:val="000000"/>
                <w:sz w:val="24"/>
                <w:szCs w:val="24"/>
                <w:lang w:val="pt-BR" w:eastAsia="pt-BR"/>
              </w:rPr>
              <w:t>, sem fio, de mesa, com fonte de alimentação de energia, cor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45A4A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127,70 </w:t>
            </w:r>
          </w:p>
        </w:tc>
      </w:tr>
      <w:tr w:rsidR="00896C43" w:rsidRPr="00896C43" w14:paraId="7ED13CD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4426C8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292</w:t>
            </w:r>
          </w:p>
        </w:tc>
        <w:tc>
          <w:tcPr>
            <w:tcW w:w="640" w:type="dxa"/>
            <w:tcBorders>
              <w:top w:val="nil"/>
              <w:left w:val="single" w:sz="8" w:space="0" w:color="000000"/>
              <w:bottom w:val="single" w:sz="8" w:space="0" w:color="000000"/>
              <w:right w:val="nil"/>
            </w:tcBorders>
            <w:shd w:val="clear" w:color="000000" w:fill="FFFFFF"/>
            <w:vAlign w:val="center"/>
            <w:hideMark/>
          </w:tcPr>
          <w:p w14:paraId="334A4D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500</w:t>
            </w:r>
          </w:p>
        </w:tc>
        <w:tc>
          <w:tcPr>
            <w:tcW w:w="1026" w:type="dxa"/>
            <w:tcBorders>
              <w:top w:val="nil"/>
              <w:left w:val="single" w:sz="8" w:space="0" w:color="000000"/>
              <w:bottom w:val="single" w:sz="8" w:space="0" w:color="000000"/>
              <w:right w:val="nil"/>
            </w:tcBorders>
            <w:shd w:val="clear" w:color="000000" w:fill="FFFFFF"/>
            <w:vAlign w:val="center"/>
            <w:hideMark/>
          </w:tcPr>
          <w:p w14:paraId="449AC5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0853C9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Apoio para Teclado Ergonômico - Dentro das normas exigidas pela “</w:t>
            </w:r>
            <w:r w:rsidRPr="00896C43">
              <w:rPr>
                <w:rFonts w:eastAsia="Times New Roman" w:cs="Calibri"/>
                <w:b/>
                <w:bCs/>
                <w:color w:val="000000"/>
                <w:sz w:val="24"/>
                <w:szCs w:val="24"/>
                <w:lang w:val="pt-BR" w:eastAsia="pt-BR"/>
              </w:rPr>
              <w:t>NR 17 – Ergonomia</w:t>
            </w:r>
            <w:r w:rsidRPr="00896C43">
              <w:rPr>
                <w:rFonts w:eastAsia="Times New Roman" w:cs="Calibri"/>
                <w:color w:val="000000"/>
                <w:sz w:val="24"/>
                <w:szCs w:val="24"/>
                <w:lang w:val="pt-BR" w:eastAsia="pt-BR"/>
              </w:rPr>
              <w:t>”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7141C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42,88 </w:t>
            </w:r>
          </w:p>
        </w:tc>
      </w:tr>
      <w:tr w:rsidR="00896C43" w:rsidRPr="00896C43" w14:paraId="04C29984"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3C1807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293</w:t>
            </w:r>
          </w:p>
        </w:tc>
        <w:tc>
          <w:tcPr>
            <w:tcW w:w="640" w:type="dxa"/>
            <w:tcBorders>
              <w:top w:val="nil"/>
              <w:left w:val="single" w:sz="8" w:space="0" w:color="000000"/>
              <w:bottom w:val="single" w:sz="8" w:space="0" w:color="000000"/>
              <w:right w:val="nil"/>
            </w:tcBorders>
            <w:shd w:val="clear" w:color="000000" w:fill="FFFFFF"/>
            <w:vAlign w:val="center"/>
            <w:hideMark/>
          </w:tcPr>
          <w:p w14:paraId="00D8C76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17679EA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D3D4DE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Apoio para os pés - Plataforma em MDF (450x300mm), revestimento impermeável; Estrutura em aço/sapatas emborrachadas; Altura frente: 70mm; Regulagem de inclinação; três opções de altura (70/130/150mm) - Dentro das normas exigidas pela NR 17.</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E2338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145,70 </w:t>
            </w:r>
          </w:p>
        </w:tc>
      </w:tr>
      <w:tr w:rsidR="00896C43" w:rsidRPr="00896C43" w14:paraId="5C446F86"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3888169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294</w:t>
            </w:r>
          </w:p>
        </w:tc>
        <w:tc>
          <w:tcPr>
            <w:tcW w:w="640" w:type="dxa"/>
            <w:tcBorders>
              <w:top w:val="nil"/>
              <w:left w:val="single" w:sz="8" w:space="0" w:color="000000"/>
              <w:bottom w:val="single" w:sz="8" w:space="0" w:color="000000"/>
              <w:right w:val="nil"/>
            </w:tcBorders>
            <w:shd w:val="clear" w:color="000000" w:fill="FFFFFF"/>
            <w:vAlign w:val="center"/>
            <w:hideMark/>
          </w:tcPr>
          <w:p w14:paraId="57D6D30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506</w:t>
            </w:r>
          </w:p>
        </w:tc>
        <w:tc>
          <w:tcPr>
            <w:tcW w:w="1026" w:type="dxa"/>
            <w:tcBorders>
              <w:top w:val="nil"/>
              <w:left w:val="single" w:sz="8" w:space="0" w:color="000000"/>
              <w:bottom w:val="single" w:sz="8" w:space="0" w:color="000000"/>
              <w:right w:val="nil"/>
            </w:tcBorders>
            <w:shd w:val="clear" w:color="000000" w:fill="FFFFFF"/>
            <w:vAlign w:val="center"/>
            <w:hideMark/>
          </w:tcPr>
          <w:p w14:paraId="676A944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EC72E5F"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Apontador para lápis; com depósito, de plástico rígido poliestireno; simples; e suas condições deverão estar de acordo com as normas NBR-11786 e NBR-15236; com certificação compulsória Inmetro, e as suas atualizações posteriores; caixa com 24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AF6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26,32 </w:t>
            </w:r>
          </w:p>
        </w:tc>
      </w:tr>
      <w:tr w:rsidR="00896C43" w:rsidRPr="00896C43" w14:paraId="03AD676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87746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295</w:t>
            </w:r>
          </w:p>
        </w:tc>
        <w:tc>
          <w:tcPr>
            <w:tcW w:w="640" w:type="dxa"/>
            <w:tcBorders>
              <w:top w:val="nil"/>
              <w:left w:val="single" w:sz="8" w:space="0" w:color="000000"/>
              <w:bottom w:val="single" w:sz="8" w:space="0" w:color="000000"/>
              <w:right w:val="nil"/>
            </w:tcBorders>
            <w:shd w:val="clear" w:color="000000" w:fill="FFFFFF"/>
            <w:vAlign w:val="center"/>
            <w:hideMark/>
          </w:tcPr>
          <w:p w14:paraId="22C5D5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1A9200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E33375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Arquivo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para pasta suspensa.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FC9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56,47 </w:t>
            </w:r>
          </w:p>
        </w:tc>
      </w:tr>
      <w:tr w:rsidR="00896C43" w:rsidRPr="00896C43" w14:paraId="5B505B06"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E63899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296</w:t>
            </w:r>
          </w:p>
        </w:tc>
        <w:tc>
          <w:tcPr>
            <w:tcW w:w="640" w:type="dxa"/>
            <w:tcBorders>
              <w:top w:val="nil"/>
              <w:left w:val="single" w:sz="8" w:space="0" w:color="000000"/>
              <w:bottom w:val="single" w:sz="8" w:space="0" w:color="000000"/>
              <w:right w:val="nil"/>
            </w:tcBorders>
            <w:shd w:val="clear" w:color="000000" w:fill="FFFFFF"/>
            <w:vAlign w:val="center"/>
            <w:hideMark/>
          </w:tcPr>
          <w:p w14:paraId="3BA25D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151</w:t>
            </w:r>
          </w:p>
        </w:tc>
        <w:tc>
          <w:tcPr>
            <w:tcW w:w="1026" w:type="dxa"/>
            <w:tcBorders>
              <w:top w:val="nil"/>
              <w:left w:val="single" w:sz="8" w:space="0" w:color="000000"/>
              <w:bottom w:val="single" w:sz="8" w:space="0" w:color="000000"/>
              <w:right w:val="nil"/>
            </w:tcBorders>
            <w:shd w:val="clear" w:color="000000" w:fill="FFFFFF"/>
            <w:vAlign w:val="center"/>
            <w:hideMark/>
          </w:tcPr>
          <w:p w14:paraId="5EDC0E8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B2588A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Barbante de algodão. 08 fios. Rolo de 100 gramas. 65 metros, na cor cru.</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F8A9C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6,67 </w:t>
            </w:r>
          </w:p>
        </w:tc>
      </w:tr>
      <w:tr w:rsidR="00896C43" w:rsidRPr="00896C43" w14:paraId="4736172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4C0DD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297</w:t>
            </w:r>
          </w:p>
        </w:tc>
        <w:tc>
          <w:tcPr>
            <w:tcW w:w="640" w:type="dxa"/>
            <w:tcBorders>
              <w:top w:val="nil"/>
              <w:left w:val="single" w:sz="8" w:space="0" w:color="000000"/>
              <w:bottom w:val="single" w:sz="8" w:space="0" w:color="000000"/>
              <w:right w:val="nil"/>
            </w:tcBorders>
            <w:shd w:val="clear" w:color="000000" w:fill="FFFFFF"/>
            <w:vAlign w:val="center"/>
            <w:hideMark/>
          </w:tcPr>
          <w:p w14:paraId="65F7CBC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6E51C9E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2BC056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Base para corte dupla face. Medindo 60mm x 45mm.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2904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60,43 </w:t>
            </w:r>
          </w:p>
        </w:tc>
      </w:tr>
      <w:tr w:rsidR="00896C43" w:rsidRPr="00896C43" w14:paraId="6740E027"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12208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298</w:t>
            </w:r>
          </w:p>
        </w:tc>
        <w:tc>
          <w:tcPr>
            <w:tcW w:w="640" w:type="dxa"/>
            <w:tcBorders>
              <w:top w:val="nil"/>
              <w:left w:val="single" w:sz="8" w:space="0" w:color="000000"/>
              <w:bottom w:val="single" w:sz="8" w:space="0" w:color="000000"/>
              <w:right w:val="nil"/>
            </w:tcBorders>
            <w:shd w:val="clear" w:color="000000" w:fill="FFFFFF"/>
            <w:vAlign w:val="center"/>
            <w:hideMark/>
          </w:tcPr>
          <w:p w14:paraId="11A679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3A8933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C9626B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de Anotação. Tamanho A4. Cor diversa.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822C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13,90 </w:t>
            </w:r>
          </w:p>
        </w:tc>
      </w:tr>
      <w:tr w:rsidR="00896C43" w:rsidRPr="00896C43" w14:paraId="3478EC4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EE428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299</w:t>
            </w:r>
          </w:p>
        </w:tc>
        <w:tc>
          <w:tcPr>
            <w:tcW w:w="640" w:type="dxa"/>
            <w:tcBorders>
              <w:top w:val="nil"/>
              <w:left w:val="single" w:sz="8" w:space="0" w:color="000000"/>
              <w:bottom w:val="single" w:sz="8" w:space="0" w:color="000000"/>
              <w:right w:val="nil"/>
            </w:tcBorders>
            <w:shd w:val="clear" w:color="000000" w:fill="FFFFFF"/>
            <w:vAlign w:val="center"/>
            <w:hideMark/>
          </w:tcPr>
          <w:p w14:paraId="51EC41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135</w:t>
            </w:r>
          </w:p>
        </w:tc>
        <w:tc>
          <w:tcPr>
            <w:tcW w:w="1026" w:type="dxa"/>
            <w:tcBorders>
              <w:top w:val="nil"/>
              <w:left w:val="single" w:sz="8" w:space="0" w:color="000000"/>
              <w:bottom w:val="single" w:sz="8" w:space="0" w:color="000000"/>
              <w:right w:val="nil"/>
            </w:tcBorders>
            <w:shd w:val="clear" w:color="000000" w:fill="FFFFFF"/>
            <w:vAlign w:val="center"/>
            <w:hideMark/>
          </w:tcPr>
          <w:p w14:paraId="6FA76D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52E821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flip-</w:t>
            </w:r>
            <w:proofErr w:type="spellStart"/>
            <w:r w:rsidRPr="00896C43">
              <w:rPr>
                <w:rFonts w:eastAsia="Times New Roman" w:cs="Calibri"/>
                <w:color w:val="000000"/>
                <w:sz w:val="24"/>
                <w:szCs w:val="24"/>
                <w:lang w:val="pt-BR" w:eastAsia="pt-BR"/>
              </w:rPr>
              <w:t>chart</w:t>
            </w:r>
            <w:proofErr w:type="spellEnd"/>
            <w:r w:rsidRPr="00896C43">
              <w:rPr>
                <w:rFonts w:eastAsia="Times New Roman" w:cs="Calibri"/>
                <w:color w:val="000000"/>
                <w:sz w:val="24"/>
                <w:szCs w:val="24"/>
                <w:lang w:val="pt-BR" w:eastAsia="pt-BR"/>
              </w:rPr>
              <w:t xml:space="preserve"> com folhas brancas 75grs, medidas </w:t>
            </w:r>
            <w:proofErr w:type="spellStart"/>
            <w:r w:rsidRPr="00896C43">
              <w:rPr>
                <w:rFonts w:eastAsia="Times New Roman" w:cs="Calibri"/>
                <w:color w:val="000000"/>
                <w:sz w:val="24"/>
                <w:szCs w:val="24"/>
                <w:lang w:val="pt-BR" w:eastAsia="pt-BR"/>
              </w:rPr>
              <w:t>apróx</w:t>
            </w:r>
            <w:proofErr w:type="spellEnd"/>
            <w:r w:rsidRPr="00896C43">
              <w:rPr>
                <w:rFonts w:eastAsia="Times New Roman" w:cs="Calibri"/>
                <w:color w:val="000000"/>
                <w:sz w:val="24"/>
                <w:szCs w:val="24"/>
                <w:lang w:val="pt-BR" w:eastAsia="pt-BR"/>
              </w:rPr>
              <w:t>. 64x88cm.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084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75,25 </w:t>
            </w:r>
          </w:p>
        </w:tc>
      </w:tr>
      <w:tr w:rsidR="00896C43" w:rsidRPr="00896C43" w14:paraId="3BE4E7AE"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E0C31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300</w:t>
            </w:r>
          </w:p>
        </w:tc>
        <w:tc>
          <w:tcPr>
            <w:tcW w:w="640" w:type="dxa"/>
            <w:tcBorders>
              <w:top w:val="nil"/>
              <w:left w:val="single" w:sz="8" w:space="0" w:color="000000"/>
              <w:bottom w:val="single" w:sz="8" w:space="0" w:color="000000"/>
              <w:right w:val="nil"/>
            </w:tcBorders>
            <w:shd w:val="clear" w:color="000000" w:fill="FFFFFF"/>
            <w:vAlign w:val="center"/>
            <w:hideMark/>
          </w:tcPr>
          <w:p w14:paraId="54C2F62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566ADB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C65AFC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para Rascunho em Cubo Colorido Neon 92x82mm, Número de folhas 600 folhas, Gramatura 75 g/m², Medidas: 92 x 82 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15F6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23,83 </w:t>
            </w:r>
          </w:p>
        </w:tc>
      </w:tr>
      <w:tr w:rsidR="00896C43" w:rsidRPr="00896C43" w14:paraId="16C10CC2"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798C6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301</w:t>
            </w:r>
          </w:p>
        </w:tc>
        <w:tc>
          <w:tcPr>
            <w:tcW w:w="640" w:type="dxa"/>
            <w:tcBorders>
              <w:top w:val="nil"/>
              <w:left w:val="single" w:sz="8" w:space="0" w:color="000000"/>
              <w:bottom w:val="single" w:sz="8" w:space="0" w:color="000000"/>
              <w:right w:val="nil"/>
            </w:tcBorders>
            <w:shd w:val="clear" w:color="000000" w:fill="FFFFFF"/>
            <w:vAlign w:val="center"/>
            <w:hideMark/>
          </w:tcPr>
          <w:p w14:paraId="1AF91B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82</w:t>
            </w:r>
          </w:p>
        </w:tc>
        <w:tc>
          <w:tcPr>
            <w:tcW w:w="1026" w:type="dxa"/>
            <w:tcBorders>
              <w:top w:val="nil"/>
              <w:left w:val="single" w:sz="8" w:space="0" w:color="000000"/>
              <w:bottom w:val="single" w:sz="8" w:space="0" w:color="000000"/>
              <w:right w:val="nil"/>
            </w:tcBorders>
            <w:shd w:val="clear" w:color="000000" w:fill="FFFFFF"/>
            <w:vAlign w:val="center"/>
            <w:hideMark/>
          </w:tcPr>
          <w:p w14:paraId="619456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2B80B9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Bloco para recado auto adesivo </w:t>
            </w:r>
            <w:proofErr w:type="spellStart"/>
            <w:r w:rsidRPr="00896C43">
              <w:rPr>
                <w:rFonts w:eastAsia="Times New Roman" w:cs="Calibri"/>
                <w:color w:val="000000"/>
                <w:sz w:val="24"/>
                <w:szCs w:val="24"/>
                <w:lang w:val="pt-BR" w:eastAsia="pt-BR"/>
              </w:rPr>
              <w:t>removivel</w:t>
            </w:r>
            <w:proofErr w:type="spellEnd"/>
            <w:r w:rsidRPr="00896C43">
              <w:rPr>
                <w:rFonts w:eastAsia="Times New Roman" w:cs="Calibri"/>
                <w:color w:val="000000"/>
                <w:sz w:val="24"/>
                <w:szCs w:val="24"/>
                <w:lang w:val="pt-BR" w:eastAsia="pt-BR"/>
              </w:rPr>
              <w:t xml:space="preserve"> e </w:t>
            </w:r>
            <w:proofErr w:type="spellStart"/>
            <w:r w:rsidRPr="00896C43">
              <w:rPr>
                <w:rFonts w:eastAsia="Times New Roman" w:cs="Calibri"/>
                <w:color w:val="000000"/>
                <w:sz w:val="24"/>
                <w:szCs w:val="24"/>
                <w:lang w:val="pt-BR" w:eastAsia="pt-BR"/>
              </w:rPr>
              <w:t>reposicionavel</w:t>
            </w:r>
            <w:proofErr w:type="spellEnd"/>
            <w:r w:rsidRPr="00896C43">
              <w:rPr>
                <w:rFonts w:eastAsia="Times New Roman" w:cs="Calibri"/>
                <w:color w:val="000000"/>
                <w:sz w:val="24"/>
                <w:szCs w:val="24"/>
                <w:lang w:val="pt-BR" w:eastAsia="pt-BR"/>
              </w:rPr>
              <w:t xml:space="preserve">, sem pauta, 3m, cada embalagem </w:t>
            </w:r>
            <w:proofErr w:type="spellStart"/>
            <w:r w:rsidRPr="00896C43">
              <w:rPr>
                <w:rFonts w:eastAsia="Times New Roman" w:cs="Calibri"/>
                <w:color w:val="000000"/>
                <w:sz w:val="24"/>
                <w:szCs w:val="24"/>
                <w:lang w:val="pt-BR" w:eastAsia="pt-BR"/>
              </w:rPr>
              <w:t>plastica</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flowpack</w:t>
            </w:r>
            <w:proofErr w:type="spellEnd"/>
            <w:r w:rsidRPr="00896C43">
              <w:rPr>
                <w:rFonts w:eastAsia="Times New Roman" w:cs="Calibri"/>
                <w:color w:val="000000"/>
                <w:sz w:val="24"/>
                <w:szCs w:val="24"/>
                <w:lang w:val="pt-BR" w:eastAsia="pt-BR"/>
              </w:rPr>
              <w:t xml:space="preserve"> contendo 4 blocos, medindo aprox. 38mm x 50mm, cada, contendo 100 folhas cada bloco, nas cores amarelo, rosa, verde e laranja.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A1B27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7,32 </w:t>
            </w:r>
          </w:p>
        </w:tc>
      </w:tr>
      <w:tr w:rsidR="00896C43" w:rsidRPr="00896C43" w14:paraId="012DEF5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71325C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302</w:t>
            </w:r>
          </w:p>
        </w:tc>
        <w:tc>
          <w:tcPr>
            <w:tcW w:w="640" w:type="dxa"/>
            <w:tcBorders>
              <w:top w:val="nil"/>
              <w:left w:val="single" w:sz="8" w:space="0" w:color="000000"/>
              <w:bottom w:val="single" w:sz="8" w:space="0" w:color="000000"/>
              <w:right w:val="nil"/>
            </w:tcBorders>
            <w:shd w:val="clear" w:color="000000" w:fill="FFFFFF"/>
            <w:vAlign w:val="center"/>
            <w:hideMark/>
          </w:tcPr>
          <w:p w14:paraId="049CF8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14FE71E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0637FB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Bloco de notas adesivo, cor amarelo, com 100 fls., caixa com 24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71A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64,87 </w:t>
            </w:r>
          </w:p>
        </w:tc>
      </w:tr>
      <w:tr w:rsidR="00896C43" w:rsidRPr="00896C43" w14:paraId="0EFFDF8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A4312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303</w:t>
            </w:r>
          </w:p>
        </w:tc>
        <w:tc>
          <w:tcPr>
            <w:tcW w:w="640" w:type="dxa"/>
            <w:tcBorders>
              <w:top w:val="nil"/>
              <w:left w:val="single" w:sz="8" w:space="0" w:color="000000"/>
              <w:bottom w:val="single" w:sz="8" w:space="0" w:color="000000"/>
              <w:right w:val="nil"/>
            </w:tcBorders>
            <w:shd w:val="clear" w:color="000000" w:fill="FFFFFF"/>
            <w:vAlign w:val="center"/>
            <w:hideMark/>
          </w:tcPr>
          <w:p w14:paraId="5A351F8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w:t>
            </w:r>
          </w:p>
        </w:tc>
        <w:tc>
          <w:tcPr>
            <w:tcW w:w="1026" w:type="dxa"/>
            <w:tcBorders>
              <w:top w:val="nil"/>
              <w:left w:val="single" w:sz="8" w:space="0" w:color="000000"/>
              <w:bottom w:val="single" w:sz="8" w:space="0" w:color="000000"/>
              <w:right w:val="nil"/>
            </w:tcBorders>
            <w:shd w:val="clear" w:color="000000" w:fill="FFFFFF"/>
            <w:vAlign w:val="center"/>
            <w:hideMark/>
          </w:tcPr>
          <w:p w14:paraId="4307A0A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6AA6D3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de notas adesivo, medindo 76 x 76mm, cor rosa, com 100 fls. Caixa com 24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2C0B2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182,20 </w:t>
            </w:r>
          </w:p>
        </w:tc>
      </w:tr>
      <w:tr w:rsidR="00896C43" w:rsidRPr="00896C43" w14:paraId="1F45DC6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92E0F8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304</w:t>
            </w:r>
          </w:p>
        </w:tc>
        <w:tc>
          <w:tcPr>
            <w:tcW w:w="640" w:type="dxa"/>
            <w:tcBorders>
              <w:top w:val="nil"/>
              <w:left w:val="single" w:sz="8" w:space="0" w:color="000000"/>
              <w:bottom w:val="single" w:sz="8" w:space="0" w:color="000000"/>
              <w:right w:val="nil"/>
            </w:tcBorders>
            <w:shd w:val="clear" w:color="000000" w:fill="FFFFFF"/>
            <w:vAlign w:val="center"/>
            <w:hideMark/>
          </w:tcPr>
          <w:p w14:paraId="4716D3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51AAD90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255F7A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de notas adesivo, medindo 76x15mm, cor rosa, com 100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AAE6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6,62 </w:t>
            </w:r>
          </w:p>
        </w:tc>
      </w:tr>
      <w:tr w:rsidR="00896C43" w:rsidRPr="00896C43" w14:paraId="0914BAF6"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624C83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305</w:t>
            </w:r>
          </w:p>
        </w:tc>
        <w:tc>
          <w:tcPr>
            <w:tcW w:w="640" w:type="dxa"/>
            <w:tcBorders>
              <w:top w:val="nil"/>
              <w:left w:val="single" w:sz="8" w:space="0" w:color="000000"/>
              <w:bottom w:val="single" w:sz="8" w:space="0" w:color="000000"/>
              <w:right w:val="nil"/>
            </w:tcBorders>
            <w:shd w:val="clear" w:color="000000" w:fill="FFFFFF"/>
            <w:vAlign w:val="center"/>
            <w:hideMark/>
          </w:tcPr>
          <w:p w14:paraId="5C2292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563</w:t>
            </w:r>
          </w:p>
        </w:tc>
        <w:tc>
          <w:tcPr>
            <w:tcW w:w="1026" w:type="dxa"/>
            <w:tcBorders>
              <w:top w:val="nil"/>
              <w:left w:val="single" w:sz="8" w:space="0" w:color="000000"/>
              <w:bottom w:val="single" w:sz="8" w:space="0" w:color="000000"/>
              <w:right w:val="nil"/>
            </w:tcBorders>
            <w:shd w:val="clear" w:color="000000" w:fill="FFFFFF"/>
            <w:vAlign w:val="center"/>
            <w:hideMark/>
          </w:tcPr>
          <w:p w14:paraId="356740C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52CFED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Bloco de papel </w:t>
            </w:r>
            <w:proofErr w:type="spellStart"/>
            <w:r w:rsidRPr="00896C43">
              <w:rPr>
                <w:rFonts w:eastAsia="Times New Roman" w:cs="Calibri"/>
                <w:color w:val="000000"/>
                <w:sz w:val="24"/>
                <w:szCs w:val="24"/>
                <w:lang w:val="pt-BR" w:eastAsia="pt-BR"/>
              </w:rPr>
              <w:t>auto-adesivo</w:t>
            </w:r>
            <w:proofErr w:type="spellEnd"/>
            <w:r w:rsidRPr="00896C43">
              <w:rPr>
                <w:rFonts w:eastAsia="Times New Roman" w:cs="Calibri"/>
                <w:color w:val="000000"/>
                <w:sz w:val="24"/>
                <w:szCs w:val="24"/>
                <w:lang w:val="pt-BR" w:eastAsia="pt-BR"/>
              </w:rPr>
              <w:t>, tipo Post it, com 100 folhas, medindo 76X102 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3A45B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7,32 </w:t>
            </w:r>
          </w:p>
        </w:tc>
      </w:tr>
      <w:tr w:rsidR="00896C43" w:rsidRPr="00896C43" w14:paraId="17162A1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B5516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306</w:t>
            </w:r>
          </w:p>
        </w:tc>
        <w:tc>
          <w:tcPr>
            <w:tcW w:w="640" w:type="dxa"/>
            <w:tcBorders>
              <w:top w:val="nil"/>
              <w:left w:val="single" w:sz="8" w:space="0" w:color="000000"/>
              <w:bottom w:val="single" w:sz="8" w:space="0" w:color="000000"/>
              <w:right w:val="nil"/>
            </w:tcBorders>
            <w:shd w:val="clear" w:color="000000" w:fill="FFFFFF"/>
            <w:vAlign w:val="center"/>
            <w:hideMark/>
          </w:tcPr>
          <w:p w14:paraId="0A54DF1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74FF5E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3CCE8F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Bloco de papel </w:t>
            </w:r>
            <w:proofErr w:type="spellStart"/>
            <w:r w:rsidRPr="00896C43">
              <w:rPr>
                <w:rFonts w:eastAsia="Times New Roman" w:cs="Calibri"/>
                <w:color w:val="000000"/>
                <w:sz w:val="24"/>
                <w:szCs w:val="24"/>
                <w:lang w:val="pt-BR" w:eastAsia="pt-BR"/>
              </w:rPr>
              <w:t>auto-adesivo</w:t>
            </w:r>
            <w:proofErr w:type="spellEnd"/>
            <w:r w:rsidRPr="00896C43">
              <w:rPr>
                <w:rFonts w:eastAsia="Times New Roman" w:cs="Calibri"/>
                <w:color w:val="000000"/>
                <w:sz w:val="24"/>
                <w:szCs w:val="24"/>
                <w:lang w:val="pt-BR" w:eastAsia="pt-BR"/>
              </w:rPr>
              <w:t xml:space="preserve">, tipo Post it, pacote com 04 blocos, com 100 folhas cada, medindo 51X38 mm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125F6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5,53 </w:t>
            </w:r>
          </w:p>
        </w:tc>
      </w:tr>
      <w:tr w:rsidR="00896C43" w:rsidRPr="00896C43" w14:paraId="37E412FC"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859E3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307</w:t>
            </w:r>
          </w:p>
        </w:tc>
        <w:tc>
          <w:tcPr>
            <w:tcW w:w="640" w:type="dxa"/>
            <w:tcBorders>
              <w:top w:val="nil"/>
              <w:left w:val="single" w:sz="8" w:space="0" w:color="000000"/>
              <w:bottom w:val="single" w:sz="8" w:space="0" w:color="000000"/>
              <w:right w:val="nil"/>
            </w:tcBorders>
            <w:shd w:val="clear" w:color="000000" w:fill="FFFFFF"/>
            <w:vAlign w:val="center"/>
            <w:hideMark/>
          </w:tcPr>
          <w:p w14:paraId="3B8C31C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0C5DB8F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28CCAC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 térmica para impressão. Medindo 80mm x 40mm. Caixa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4AC9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74,92 </w:t>
            </w:r>
          </w:p>
        </w:tc>
      </w:tr>
      <w:tr w:rsidR="00896C43" w:rsidRPr="00896C43" w14:paraId="35FD17F1"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3B92AC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308</w:t>
            </w:r>
          </w:p>
        </w:tc>
        <w:tc>
          <w:tcPr>
            <w:tcW w:w="640" w:type="dxa"/>
            <w:tcBorders>
              <w:top w:val="nil"/>
              <w:left w:val="single" w:sz="8" w:space="0" w:color="000000"/>
              <w:bottom w:val="single" w:sz="8" w:space="0" w:color="000000"/>
              <w:right w:val="nil"/>
            </w:tcBorders>
            <w:shd w:val="clear" w:color="000000" w:fill="FFFFFF"/>
            <w:vAlign w:val="center"/>
            <w:hideMark/>
          </w:tcPr>
          <w:p w14:paraId="31AA2C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68862DA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E9371A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 picotada 35x45 com 500 unidades cor amarela.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C27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56,09 </w:t>
            </w:r>
          </w:p>
        </w:tc>
      </w:tr>
      <w:tr w:rsidR="00896C43" w:rsidRPr="00896C43" w14:paraId="5F132368"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98C3AF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309</w:t>
            </w:r>
          </w:p>
        </w:tc>
        <w:tc>
          <w:tcPr>
            <w:tcW w:w="640" w:type="dxa"/>
            <w:tcBorders>
              <w:top w:val="nil"/>
              <w:left w:val="single" w:sz="8" w:space="0" w:color="000000"/>
              <w:bottom w:val="single" w:sz="8" w:space="0" w:color="000000"/>
              <w:right w:val="nil"/>
            </w:tcBorders>
            <w:shd w:val="clear" w:color="000000" w:fill="FFFFFF"/>
            <w:vAlign w:val="center"/>
            <w:hideMark/>
          </w:tcPr>
          <w:p w14:paraId="23BDE0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465999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666E81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 picotada 60x40 com 500 unidades cor amarela.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27BD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72,03 </w:t>
            </w:r>
          </w:p>
        </w:tc>
      </w:tr>
      <w:tr w:rsidR="00896C43" w:rsidRPr="00896C43" w14:paraId="4913962D"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7C42327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310</w:t>
            </w:r>
          </w:p>
        </w:tc>
        <w:tc>
          <w:tcPr>
            <w:tcW w:w="640" w:type="dxa"/>
            <w:tcBorders>
              <w:top w:val="nil"/>
              <w:left w:val="single" w:sz="8" w:space="0" w:color="000000"/>
              <w:bottom w:val="single" w:sz="8" w:space="0" w:color="000000"/>
              <w:right w:val="nil"/>
            </w:tcBorders>
            <w:shd w:val="clear" w:color="000000" w:fill="FFFFFF"/>
            <w:vAlign w:val="center"/>
            <w:hideMark/>
          </w:tcPr>
          <w:p w14:paraId="12969F0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508</w:t>
            </w:r>
          </w:p>
        </w:tc>
        <w:tc>
          <w:tcPr>
            <w:tcW w:w="1026" w:type="dxa"/>
            <w:tcBorders>
              <w:top w:val="nil"/>
              <w:left w:val="single" w:sz="8" w:space="0" w:color="000000"/>
              <w:bottom w:val="single" w:sz="8" w:space="0" w:color="000000"/>
              <w:right w:val="nil"/>
            </w:tcBorders>
            <w:shd w:val="clear" w:color="000000" w:fill="FFFFFF"/>
            <w:vAlign w:val="center"/>
            <w:hideMark/>
          </w:tcPr>
          <w:p w14:paraId="375E9D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3CAB4BE"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Borracha de papelaria; feita de látex natural, escolar; para lápis e grafite; no formato retangular; </w:t>
            </w:r>
            <w:proofErr w:type="spellStart"/>
            <w:r w:rsidRPr="00896C43">
              <w:rPr>
                <w:rFonts w:eastAsia="Times New Roman" w:cs="Calibri"/>
                <w:color w:val="000000"/>
                <w:sz w:val="24"/>
                <w:szCs w:val="24"/>
                <w:lang w:val="pt-BR" w:eastAsia="pt-BR"/>
              </w:rPr>
              <w:t>numero</w:t>
            </w:r>
            <w:proofErr w:type="spellEnd"/>
            <w:r w:rsidRPr="00896C43">
              <w:rPr>
                <w:rFonts w:eastAsia="Times New Roman" w:cs="Calibri"/>
                <w:color w:val="000000"/>
                <w:sz w:val="24"/>
                <w:szCs w:val="24"/>
                <w:lang w:val="pt-BR" w:eastAsia="pt-BR"/>
              </w:rPr>
              <w:t xml:space="preserve"> 20; na cor branca; e suas condições deverão estar de acordo com as normas NBR-11786 e NBR-15236; com certificação compulsória Inmetro, e as Suas atualizações posteriores; Caixa com 20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4BB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13,47 </w:t>
            </w:r>
          </w:p>
        </w:tc>
      </w:tr>
      <w:tr w:rsidR="00896C43" w:rsidRPr="00896C43" w14:paraId="3A688DF7"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F7523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311</w:t>
            </w:r>
          </w:p>
        </w:tc>
        <w:tc>
          <w:tcPr>
            <w:tcW w:w="640" w:type="dxa"/>
            <w:tcBorders>
              <w:top w:val="nil"/>
              <w:left w:val="single" w:sz="8" w:space="0" w:color="000000"/>
              <w:bottom w:val="single" w:sz="8" w:space="0" w:color="000000"/>
              <w:right w:val="nil"/>
            </w:tcBorders>
            <w:shd w:val="clear" w:color="000000" w:fill="FFFFFF"/>
            <w:vAlign w:val="center"/>
            <w:hideMark/>
          </w:tcPr>
          <w:p w14:paraId="1BD80A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w:t>
            </w:r>
          </w:p>
        </w:tc>
        <w:tc>
          <w:tcPr>
            <w:tcW w:w="1026" w:type="dxa"/>
            <w:tcBorders>
              <w:top w:val="nil"/>
              <w:left w:val="single" w:sz="8" w:space="0" w:color="000000"/>
              <w:bottom w:val="single" w:sz="8" w:space="0" w:color="000000"/>
              <w:right w:val="nil"/>
            </w:tcBorders>
            <w:shd w:val="clear" w:color="000000" w:fill="FFFFFF"/>
            <w:vAlign w:val="center"/>
            <w:hideMark/>
          </w:tcPr>
          <w:p w14:paraId="4A16CB6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bottom"/>
            <w:hideMark/>
          </w:tcPr>
          <w:p w14:paraId="6786FE0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Borracha colorida Fórmula livre de PVC com máxima </w:t>
            </w:r>
            <w:proofErr w:type="spellStart"/>
            <w:r w:rsidRPr="00896C43">
              <w:rPr>
                <w:rFonts w:eastAsia="Times New Roman" w:cs="Calibri"/>
                <w:color w:val="000000"/>
                <w:sz w:val="24"/>
                <w:szCs w:val="24"/>
                <w:lang w:val="pt-BR" w:eastAsia="pt-BR"/>
              </w:rPr>
              <w:t>apagabilidade</w:t>
            </w:r>
            <w:proofErr w:type="spellEnd"/>
            <w:r w:rsidRPr="00896C43">
              <w:rPr>
                <w:rFonts w:eastAsia="Times New Roman" w:cs="Calibri"/>
                <w:color w:val="000000"/>
                <w:sz w:val="24"/>
                <w:szCs w:val="24"/>
                <w:lang w:val="pt-BR" w:eastAsia="pt-BR"/>
              </w:rPr>
              <w:t xml:space="preserve"> Capa protetora ergonômica que mantém a borracha sempre limpa e facilita o uso C 4,2 x L 2,95 x A 1,4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CBF5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2,97 </w:t>
            </w:r>
          </w:p>
        </w:tc>
      </w:tr>
      <w:tr w:rsidR="00896C43" w:rsidRPr="00896C43" w14:paraId="6387B80D"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81B04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312</w:t>
            </w:r>
          </w:p>
        </w:tc>
        <w:tc>
          <w:tcPr>
            <w:tcW w:w="640" w:type="dxa"/>
            <w:tcBorders>
              <w:top w:val="nil"/>
              <w:left w:val="single" w:sz="8" w:space="0" w:color="000000"/>
              <w:bottom w:val="single" w:sz="8" w:space="0" w:color="000000"/>
              <w:right w:val="nil"/>
            </w:tcBorders>
            <w:shd w:val="clear" w:color="000000" w:fill="FFFFFF"/>
            <w:vAlign w:val="center"/>
            <w:hideMark/>
          </w:tcPr>
          <w:p w14:paraId="1F974F3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0AC771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052CC9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Caderno Brochura, Capa Dura, 48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FEE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 </w:t>
            </w:r>
          </w:p>
        </w:tc>
      </w:tr>
      <w:tr w:rsidR="00896C43" w:rsidRPr="00896C43" w14:paraId="1AD2A8D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8ACAB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313</w:t>
            </w:r>
          </w:p>
        </w:tc>
        <w:tc>
          <w:tcPr>
            <w:tcW w:w="640" w:type="dxa"/>
            <w:tcBorders>
              <w:top w:val="nil"/>
              <w:left w:val="single" w:sz="8" w:space="0" w:color="000000"/>
              <w:bottom w:val="single" w:sz="8" w:space="0" w:color="000000"/>
              <w:right w:val="nil"/>
            </w:tcBorders>
            <w:shd w:val="clear" w:color="000000" w:fill="FFFFFF"/>
            <w:vAlign w:val="center"/>
            <w:hideMark/>
          </w:tcPr>
          <w:p w14:paraId="43402D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102AF3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AD2657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Caderno brochura; grampeado; </w:t>
            </w:r>
            <w:proofErr w:type="spellStart"/>
            <w:r w:rsidRPr="00896C43">
              <w:rPr>
                <w:rFonts w:eastAsia="Times New Roman" w:cs="Calibri"/>
                <w:color w:val="000000"/>
                <w:sz w:val="24"/>
                <w:szCs w:val="24"/>
                <w:lang w:val="pt-BR" w:eastAsia="pt-BR"/>
              </w:rPr>
              <w:t>brochurão</w:t>
            </w:r>
            <w:proofErr w:type="spellEnd"/>
            <w:r w:rsidRPr="00896C43">
              <w:rPr>
                <w:rFonts w:eastAsia="Times New Roman" w:cs="Calibri"/>
                <w:color w:val="000000"/>
                <w:sz w:val="24"/>
                <w:szCs w:val="24"/>
                <w:lang w:val="pt-BR" w:eastAsia="pt-BR"/>
              </w:rPr>
              <w:t xml:space="preserve">; capa 4 cores; pesando 90g/m2; com 96 Folhas;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8BACF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10,17 </w:t>
            </w:r>
          </w:p>
        </w:tc>
      </w:tr>
      <w:tr w:rsidR="00896C43" w:rsidRPr="00896C43" w14:paraId="1E666D3D"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EA39B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314</w:t>
            </w:r>
          </w:p>
        </w:tc>
        <w:tc>
          <w:tcPr>
            <w:tcW w:w="640" w:type="dxa"/>
            <w:tcBorders>
              <w:top w:val="nil"/>
              <w:left w:val="single" w:sz="8" w:space="0" w:color="000000"/>
              <w:bottom w:val="single" w:sz="8" w:space="0" w:color="000000"/>
              <w:right w:val="nil"/>
            </w:tcBorders>
            <w:shd w:val="clear" w:color="000000" w:fill="FFFFFF"/>
            <w:vAlign w:val="center"/>
            <w:hideMark/>
          </w:tcPr>
          <w:p w14:paraId="05A423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257</w:t>
            </w:r>
          </w:p>
        </w:tc>
        <w:tc>
          <w:tcPr>
            <w:tcW w:w="1026" w:type="dxa"/>
            <w:tcBorders>
              <w:top w:val="nil"/>
              <w:left w:val="single" w:sz="8" w:space="0" w:color="000000"/>
              <w:bottom w:val="single" w:sz="8" w:space="0" w:color="000000"/>
              <w:right w:val="nil"/>
            </w:tcBorders>
            <w:shd w:val="clear" w:color="000000" w:fill="FFFFFF"/>
            <w:vAlign w:val="center"/>
            <w:hideMark/>
          </w:tcPr>
          <w:p w14:paraId="050543A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602287A"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Caderno brochura; grampeado; </w:t>
            </w:r>
            <w:proofErr w:type="spellStart"/>
            <w:r w:rsidRPr="00896C43">
              <w:rPr>
                <w:rFonts w:eastAsia="Times New Roman" w:cs="Calibri"/>
                <w:color w:val="000000"/>
                <w:sz w:val="24"/>
                <w:szCs w:val="24"/>
                <w:lang w:val="pt-BR" w:eastAsia="pt-BR"/>
              </w:rPr>
              <w:t>brochurão</w:t>
            </w:r>
            <w:proofErr w:type="spellEnd"/>
            <w:r w:rsidRPr="00896C43">
              <w:rPr>
                <w:rFonts w:eastAsia="Times New Roman" w:cs="Calibri"/>
                <w:color w:val="000000"/>
                <w:sz w:val="24"/>
                <w:szCs w:val="24"/>
                <w:lang w:val="pt-BR" w:eastAsia="pt-BR"/>
              </w:rPr>
              <w:t>; capa 4 cores; pesando 90g/m2; com 96 Folhas; pesando 56g/m2; deve atender a norma NBR número 15733/2009 e alterações posteriores;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D7A7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10,72 </w:t>
            </w:r>
          </w:p>
        </w:tc>
      </w:tr>
      <w:tr w:rsidR="00896C43" w:rsidRPr="00896C43" w14:paraId="41829558"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A79808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315</w:t>
            </w:r>
          </w:p>
        </w:tc>
        <w:tc>
          <w:tcPr>
            <w:tcW w:w="640" w:type="dxa"/>
            <w:tcBorders>
              <w:top w:val="nil"/>
              <w:left w:val="single" w:sz="8" w:space="0" w:color="000000"/>
              <w:bottom w:val="single" w:sz="8" w:space="0" w:color="000000"/>
              <w:right w:val="nil"/>
            </w:tcBorders>
            <w:shd w:val="clear" w:color="000000" w:fill="FFFFFF"/>
            <w:vAlign w:val="center"/>
            <w:hideMark/>
          </w:tcPr>
          <w:p w14:paraId="0244537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w:t>
            </w:r>
          </w:p>
        </w:tc>
        <w:tc>
          <w:tcPr>
            <w:tcW w:w="1026" w:type="dxa"/>
            <w:tcBorders>
              <w:top w:val="nil"/>
              <w:left w:val="single" w:sz="8" w:space="0" w:color="000000"/>
              <w:bottom w:val="single" w:sz="8" w:space="0" w:color="000000"/>
              <w:right w:val="nil"/>
            </w:tcBorders>
            <w:shd w:val="clear" w:color="000000" w:fill="FFFFFF"/>
            <w:vAlign w:val="center"/>
            <w:hideMark/>
          </w:tcPr>
          <w:p w14:paraId="124304A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01731C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Caderno de Anotações. 14 x 20 cm. Com Pauta, </w:t>
            </w:r>
            <w:proofErr w:type="gramStart"/>
            <w:r w:rsidRPr="00896C43">
              <w:rPr>
                <w:rFonts w:eastAsia="Times New Roman" w:cs="Calibri"/>
                <w:color w:val="000000"/>
                <w:sz w:val="24"/>
                <w:szCs w:val="24"/>
                <w:lang w:val="pt-BR" w:eastAsia="pt-BR"/>
              </w:rPr>
              <w:t>Espiral</w:t>
            </w:r>
            <w:proofErr w:type="gramEnd"/>
            <w:r w:rsidRPr="00896C43">
              <w:rPr>
                <w:rFonts w:eastAsia="Times New Roman" w:cs="Calibri"/>
                <w:color w:val="000000"/>
                <w:sz w:val="24"/>
                <w:szCs w:val="24"/>
                <w:lang w:val="pt-BR" w:eastAsia="pt-BR"/>
              </w:rPr>
              <w:t>, 80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DD4A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13,62 </w:t>
            </w:r>
          </w:p>
        </w:tc>
      </w:tr>
      <w:tr w:rsidR="00896C43" w:rsidRPr="00896C43" w14:paraId="1317433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9A819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316</w:t>
            </w:r>
          </w:p>
        </w:tc>
        <w:tc>
          <w:tcPr>
            <w:tcW w:w="640" w:type="dxa"/>
            <w:tcBorders>
              <w:top w:val="nil"/>
              <w:left w:val="single" w:sz="8" w:space="0" w:color="000000"/>
              <w:bottom w:val="single" w:sz="8" w:space="0" w:color="000000"/>
              <w:right w:val="nil"/>
            </w:tcBorders>
            <w:shd w:val="clear" w:color="000000" w:fill="FFFFFF"/>
            <w:vAlign w:val="center"/>
            <w:hideMark/>
          </w:tcPr>
          <w:p w14:paraId="50EFB65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1733AD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48D5B6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Caderno espiral; arame galvanizado; espessura de 0,9mm; no formato 1/4; com capa em 1 cor, pesando 250 G/m2; com 200 Folhas; gramatura da folha 56 G/m2;</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8BA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16,87 </w:t>
            </w:r>
          </w:p>
        </w:tc>
      </w:tr>
      <w:tr w:rsidR="00896C43" w:rsidRPr="00896C43" w14:paraId="10376403"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E7B8EE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317</w:t>
            </w:r>
          </w:p>
        </w:tc>
        <w:tc>
          <w:tcPr>
            <w:tcW w:w="640" w:type="dxa"/>
            <w:tcBorders>
              <w:top w:val="nil"/>
              <w:left w:val="single" w:sz="8" w:space="0" w:color="000000"/>
              <w:bottom w:val="single" w:sz="8" w:space="0" w:color="000000"/>
              <w:right w:val="nil"/>
            </w:tcBorders>
            <w:shd w:val="clear" w:color="000000" w:fill="FFFFFF"/>
            <w:vAlign w:val="center"/>
            <w:hideMark/>
          </w:tcPr>
          <w:p w14:paraId="6526AEB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517</w:t>
            </w:r>
          </w:p>
        </w:tc>
        <w:tc>
          <w:tcPr>
            <w:tcW w:w="1026" w:type="dxa"/>
            <w:tcBorders>
              <w:top w:val="nil"/>
              <w:left w:val="single" w:sz="8" w:space="0" w:color="000000"/>
              <w:bottom w:val="single" w:sz="8" w:space="0" w:color="000000"/>
              <w:right w:val="nil"/>
            </w:tcBorders>
            <w:shd w:val="clear" w:color="000000" w:fill="FFFFFF"/>
            <w:vAlign w:val="center"/>
            <w:hideMark/>
          </w:tcPr>
          <w:p w14:paraId="1809076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D6EF13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Caderno espiral; de arame galvanizado; espessura de 0,9 a 1,1mm; no formato universitário; com capa em 4 cores, pesando 250g/m</w:t>
            </w:r>
            <w:proofErr w:type="gramStart"/>
            <w:r w:rsidRPr="00896C43">
              <w:rPr>
                <w:rFonts w:eastAsia="Times New Roman" w:cs="Calibri"/>
                <w:color w:val="000000"/>
                <w:sz w:val="24"/>
                <w:szCs w:val="24"/>
                <w:lang w:val="pt-BR" w:eastAsia="pt-BR"/>
              </w:rPr>
              <w:t>2 ;</w:t>
            </w:r>
            <w:proofErr w:type="gramEnd"/>
            <w:r w:rsidRPr="00896C43">
              <w:rPr>
                <w:rFonts w:eastAsia="Times New Roman" w:cs="Calibri"/>
                <w:color w:val="000000"/>
                <w:sz w:val="24"/>
                <w:szCs w:val="24"/>
                <w:lang w:val="pt-BR" w:eastAsia="pt-BR"/>
              </w:rPr>
              <w:t xml:space="preserve"> com 96 Folhas; gramatura da folha 56g/m2 ; Capa dura;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86D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10,61 </w:t>
            </w:r>
          </w:p>
        </w:tc>
      </w:tr>
      <w:tr w:rsidR="00896C43" w:rsidRPr="00896C43" w14:paraId="4739FA6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8048EF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318</w:t>
            </w:r>
          </w:p>
        </w:tc>
        <w:tc>
          <w:tcPr>
            <w:tcW w:w="640" w:type="dxa"/>
            <w:tcBorders>
              <w:top w:val="nil"/>
              <w:left w:val="single" w:sz="8" w:space="0" w:color="000000"/>
              <w:bottom w:val="single" w:sz="8" w:space="0" w:color="000000"/>
              <w:right w:val="nil"/>
            </w:tcBorders>
            <w:shd w:val="clear" w:color="000000" w:fill="FFFFFF"/>
            <w:vAlign w:val="center"/>
            <w:hideMark/>
          </w:tcPr>
          <w:p w14:paraId="21ECBB2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11D557F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09D1F9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Caderno universitário capa dura 1x1 200 folhas pautadas, espiral. Dim. 200mmx275mm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18A7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17,84 </w:t>
            </w:r>
          </w:p>
        </w:tc>
      </w:tr>
      <w:tr w:rsidR="00896C43" w:rsidRPr="00896C43" w14:paraId="30A1EFD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648B56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319</w:t>
            </w:r>
          </w:p>
        </w:tc>
        <w:tc>
          <w:tcPr>
            <w:tcW w:w="640" w:type="dxa"/>
            <w:tcBorders>
              <w:top w:val="nil"/>
              <w:left w:val="single" w:sz="8" w:space="0" w:color="000000"/>
              <w:bottom w:val="single" w:sz="8" w:space="0" w:color="000000"/>
              <w:right w:val="nil"/>
            </w:tcBorders>
            <w:shd w:val="clear" w:color="000000" w:fill="FFFFFF"/>
            <w:vAlign w:val="center"/>
            <w:hideMark/>
          </w:tcPr>
          <w:p w14:paraId="7E635A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449886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A77C52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Caixa de </w:t>
            </w:r>
            <w:proofErr w:type="spellStart"/>
            <w:r w:rsidRPr="00896C43">
              <w:rPr>
                <w:rFonts w:eastAsia="Times New Roman" w:cs="Calibri"/>
                <w:color w:val="000000"/>
                <w:sz w:val="24"/>
                <w:szCs w:val="24"/>
                <w:lang w:val="pt-BR" w:eastAsia="pt-BR"/>
              </w:rPr>
              <w:t>correspondencia</w:t>
            </w:r>
            <w:proofErr w:type="spellEnd"/>
            <w:r w:rsidRPr="00896C43">
              <w:rPr>
                <w:rFonts w:eastAsia="Times New Roman" w:cs="Calibri"/>
                <w:color w:val="000000"/>
                <w:sz w:val="24"/>
                <w:szCs w:val="24"/>
                <w:lang w:val="pt-BR" w:eastAsia="pt-BR"/>
              </w:rPr>
              <w:t xml:space="preserve"> tripla </w:t>
            </w:r>
            <w:proofErr w:type="spellStart"/>
            <w:r w:rsidRPr="00896C43">
              <w:rPr>
                <w:rFonts w:eastAsia="Times New Roman" w:cs="Calibri"/>
                <w:color w:val="000000"/>
                <w:sz w:val="24"/>
                <w:szCs w:val="24"/>
                <w:lang w:val="pt-BR" w:eastAsia="pt-BR"/>
              </w:rPr>
              <w:t>acrilica</w:t>
            </w:r>
            <w:proofErr w:type="spellEnd"/>
            <w:r w:rsidRPr="00896C43">
              <w:rPr>
                <w:rFonts w:eastAsia="Times New Roman" w:cs="Calibri"/>
                <w:color w:val="000000"/>
                <w:sz w:val="24"/>
                <w:szCs w:val="24"/>
                <w:lang w:val="pt-BR" w:eastAsia="pt-BR"/>
              </w:rPr>
              <w:t xml:space="preserve">, cor fumê ou </w:t>
            </w:r>
            <w:proofErr w:type="spellStart"/>
            <w:r w:rsidRPr="00896C43">
              <w:rPr>
                <w:rFonts w:eastAsia="Times New Roman" w:cs="Calibri"/>
                <w:color w:val="000000"/>
                <w:sz w:val="24"/>
                <w:szCs w:val="24"/>
                <w:lang w:val="pt-BR" w:eastAsia="pt-BR"/>
              </w:rPr>
              <w:t>tranparente</w:t>
            </w:r>
            <w:proofErr w:type="spellEnd"/>
            <w:r w:rsidRPr="00896C43">
              <w:rPr>
                <w:rFonts w:eastAsia="Times New Roman" w:cs="Calibri"/>
                <w:color w:val="000000"/>
                <w:sz w:val="24"/>
                <w:szCs w:val="24"/>
                <w:lang w:val="pt-BR" w:eastAsia="pt-BR"/>
              </w:rPr>
              <w:t xml:space="preserve">, </w:t>
            </w:r>
            <w:proofErr w:type="gramStart"/>
            <w:r w:rsidRPr="00896C43">
              <w:rPr>
                <w:rFonts w:eastAsia="Times New Roman" w:cs="Calibri"/>
                <w:color w:val="000000"/>
                <w:sz w:val="24"/>
                <w:szCs w:val="24"/>
                <w:lang w:val="pt-BR" w:eastAsia="pt-BR"/>
              </w:rPr>
              <w:t>Medindo</w:t>
            </w:r>
            <w:proofErr w:type="gramEnd"/>
            <w:r w:rsidRPr="00896C43">
              <w:rPr>
                <w:rFonts w:eastAsia="Times New Roman" w:cs="Calibri"/>
                <w:color w:val="000000"/>
                <w:sz w:val="24"/>
                <w:szCs w:val="24"/>
                <w:lang w:val="pt-BR" w:eastAsia="pt-BR"/>
              </w:rPr>
              <w:t xml:space="preserve"> 210x260x370mm.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2635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49,03 </w:t>
            </w:r>
          </w:p>
        </w:tc>
      </w:tr>
      <w:tr w:rsidR="00896C43" w:rsidRPr="00896C43" w14:paraId="0EC2058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F79ED6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320</w:t>
            </w:r>
          </w:p>
        </w:tc>
        <w:tc>
          <w:tcPr>
            <w:tcW w:w="640" w:type="dxa"/>
            <w:tcBorders>
              <w:top w:val="nil"/>
              <w:left w:val="single" w:sz="8" w:space="0" w:color="000000"/>
              <w:bottom w:val="single" w:sz="8" w:space="0" w:color="000000"/>
              <w:right w:val="nil"/>
            </w:tcBorders>
            <w:shd w:val="clear" w:color="000000" w:fill="FFFFFF"/>
            <w:vAlign w:val="center"/>
            <w:hideMark/>
          </w:tcPr>
          <w:p w14:paraId="139494E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4620522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0FBA66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de correspondência articula tripla. Produzida em poliestireno, com hastes metálicas. Medidas 26x14,5x37cm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AFB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80,07 </w:t>
            </w:r>
          </w:p>
        </w:tc>
      </w:tr>
      <w:tr w:rsidR="00896C43" w:rsidRPr="00896C43" w14:paraId="4C3FD139"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45BD9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321</w:t>
            </w:r>
          </w:p>
        </w:tc>
        <w:tc>
          <w:tcPr>
            <w:tcW w:w="640" w:type="dxa"/>
            <w:tcBorders>
              <w:top w:val="nil"/>
              <w:left w:val="single" w:sz="8" w:space="0" w:color="000000"/>
              <w:bottom w:val="single" w:sz="8" w:space="0" w:color="000000"/>
              <w:right w:val="nil"/>
            </w:tcBorders>
            <w:shd w:val="clear" w:color="000000" w:fill="FFFFFF"/>
            <w:vAlign w:val="center"/>
            <w:hideMark/>
          </w:tcPr>
          <w:p w14:paraId="12AD1C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1000</w:t>
            </w:r>
          </w:p>
        </w:tc>
        <w:tc>
          <w:tcPr>
            <w:tcW w:w="1026" w:type="dxa"/>
            <w:tcBorders>
              <w:top w:val="nil"/>
              <w:left w:val="single" w:sz="8" w:space="0" w:color="000000"/>
              <w:bottom w:val="single" w:sz="8" w:space="0" w:color="000000"/>
              <w:right w:val="nil"/>
            </w:tcBorders>
            <w:shd w:val="clear" w:color="000000" w:fill="FFFFFF"/>
            <w:vAlign w:val="center"/>
            <w:hideMark/>
          </w:tcPr>
          <w:p w14:paraId="162ECC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C582BCE" w14:textId="7151EDA2"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350x250x130</w:t>
            </w:r>
            <w:r w:rsidR="0023636C">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mm, com furos e aberturas para travas nas laterais, com tampa;</w:t>
            </w:r>
            <w:r w:rsidR="0023636C">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na cor amarela;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9540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62E2EF51"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74A49F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322</w:t>
            </w:r>
          </w:p>
        </w:tc>
        <w:tc>
          <w:tcPr>
            <w:tcW w:w="640" w:type="dxa"/>
            <w:tcBorders>
              <w:top w:val="nil"/>
              <w:left w:val="single" w:sz="8" w:space="0" w:color="000000"/>
              <w:bottom w:val="single" w:sz="8" w:space="0" w:color="000000"/>
              <w:right w:val="nil"/>
            </w:tcBorders>
            <w:shd w:val="clear" w:color="000000" w:fill="FFFFFF"/>
            <w:vAlign w:val="center"/>
            <w:hideMark/>
          </w:tcPr>
          <w:p w14:paraId="0804E6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1740</w:t>
            </w:r>
          </w:p>
        </w:tc>
        <w:tc>
          <w:tcPr>
            <w:tcW w:w="1026" w:type="dxa"/>
            <w:tcBorders>
              <w:top w:val="nil"/>
              <w:left w:val="single" w:sz="8" w:space="0" w:color="000000"/>
              <w:bottom w:val="single" w:sz="8" w:space="0" w:color="000000"/>
              <w:right w:val="nil"/>
            </w:tcBorders>
            <w:shd w:val="clear" w:color="000000" w:fill="FFFFFF"/>
            <w:vAlign w:val="center"/>
            <w:hideMark/>
          </w:tcPr>
          <w:p w14:paraId="3F0F28D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39E8EDB" w14:textId="6F062674"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350x250x130</w:t>
            </w:r>
            <w:r w:rsidR="0023636C">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mm, com furos e aberturas para travas nas laterais, com tampa; na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B3D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60D1B02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703D8A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323</w:t>
            </w:r>
          </w:p>
        </w:tc>
        <w:tc>
          <w:tcPr>
            <w:tcW w:w="640" w:type="dxa"/>
            <w:tcBorders>
              <w:top w:val="nil"/>
              <w:left w:val="single" w:sz="8" w:space="0" w:color="000000"/>
              <w:bottom w:val="single" w:sz="8" w:space="0" w:color="000000"/>
              <w:right w:val="nil"/>
            </w:tcBorders>
            <w:shd w:val="clear" w:color="000000" w:fill="FFFFFF"/>
            <w:vAlign w:val="center"/>
            <w:hideMark/>
          </w:tcPr>
          <w:p w14:paraId="299B83E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750</w:t>
            </w:r>
          </w:p>
        </w:tc>
        <w:tc>
          <w:tcPr>
            <w:tcW w:w="1026" w:type="dxa"/>
            <w:tcBorders>
              <w:top w:val="nil"/>
              <w:left w:val="single" w:sz="8" w:space="0" w:color="000000"/>
              <w:bottom w:val="single" w:sz="8" w:space="0" w:color="000000"/>
              <w:right w:val="nil"/>
            </w:tcBorders>
            <w:shd w:val="clear" w:color="000000" w:fill="FFFFFF"/>
            <w:vAlign w:val="center"/>
            <w:hideMark/>
          </w:tcPr>
          <w:p w14:paraId="4E1F9A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D6483A4" w14:textId="71C459D6"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350x250x130</w:t>
            </w:r>
            <w:r w:rsidR="0023636C">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mm, com furos e aberturas para travas nas laterais, com tampa; na cor branca;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1AEB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0CBAD717"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760E65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324</w:t>
            </w:r>
          </w:p>
        </w:tc>
        <w:tc>
          <w:tcPr>
            <w:tcW w:w="640" w:type="dxa"/>
            <w:tcBorders>
              <w:top w:val="nil"/>
              <w:left w:val="single" w:sz="8" w:space="0" w:color="000000"/>
              <w:bottom w:val="single" w:sz="8" w:space="0" w:color="000000"/>
              <w:right w:val="nil"/>
            </w:tcBorders>
            <w:shd w:val="clear" w:color="000000" w:fill="FFFFFF"/>
            <w:vAlign w:val="center"/>
            <w:hideMark/>
          </w:tcPr>
          <w:p w14:paraId="0B72A88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1512</w:t>
            </w:r>
          </w:p>
        </w:tc>
        <w:tc>
          <w:tcPr>
            <w:tcW w:w="1026" w:type="dxa"/>
            <w:tcBorders>
              <w:top w:val="nil"/>
              <w:left w:val="single" w:sz="8" w:space="0" w:color="000000"/>
              <w:bottom w:val="single" w:sz="8" w:space="0" w:color="000000"/>
              <w:right w:val="nil"/>
            </w:tcBorders>
            <w:shd w:val="clear" w:color="000000" w:fill="FFFFFF"/>
            <w:vAlign w:val="center"/>
            <w:hideMark/>
          </w:tcPr>
          <w:p w14:paraId="48B8DB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6BB3369" w14:textId="13A30DB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350x250x130</w:t>
            </w:r>
            <w:r w:rsidR="0023636C">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mm, com furos e aberturas para travas nas laterais, com tampa; na cor cinza;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B04C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5511E68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6DA3DA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325</w:t>
            </w:r>
          </w:p>
        </w:tc>
        <w:tc>
          <w:tcPr>
            <w:tcW w:w="640" w:type="dxa"/>
            <w:tcBorders>
              <w:top w:val="nil"/>
              <w:left w:val="single" w:sz="8" w:space="0" w:color="000000"/>
              <w:bottom w:val="single" w:sz="8" w:space="0" w:color="000000"/>
              <w:right w:val="nil"/>
            </w:tcBorders>
            <w:shd w:val="clear" w:color="000000" w:fill="FFFFFF"/>
            <w:vAlign w:val="center"/>
            <w:hideMark/>
          </w:tcPr>
          <w:p w14:paraId="2D7D427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950</w:t>
            </w:r>
          </w:p>
        </w:tc>
        <w:tc>
          <w:tcPr>
            <w:tcW w:w="1026" w:type="dxa"/>
            <w:tcBorders>
              <w:top w:val="nil"/>
              <w:left w:val="single" w:sz="8" w:space="0" w:color="000000"/>
              <w:bottom w:val="single" w:sz="8" w:space="0" w:color="000000"/>
              <w:right w:val="nil"/>
            </w:tcBorders>
            <w:shd w:val="clear" w:color="000000" w:fill="FFFFFF"/>
            <w:vAlign w:val="center"/>
            <w:hideMark/>
          </w:tcPr>
          <w:p w14:paraId="396C55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C20BF3F" w14:textId="5A81182A"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350x250x130</w:t>
            </w:r>
            <w:r w:rsidR="0023636C">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mm, com furos e aberturas para travas nas laterais, com tampa; na cor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559A1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0EBA143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AC6DB2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326</w:t>
            </w:r>
          </w:p>
        </w:tc>
        <w:tc>
          <w:tcPr>
            <w:tcW w:w="640" w:type="dxa"/>
            <w:tcBorders>
              <w:top w:val="nil"/>
              <w:left w:val="single" w:sz="8" w:space="0" w:color="000000"/>
              <w:bottom w:val="single" w:sz="8" w:space="0" w:color="000000"/>
              <w:right w:val="nil"/>
            </w:tcBorders>
            <w:shd w:val="clear" w:color="000000" w:fill="FFFFFF"/>
            <w:vAlign w:val="center"/>
            <w:hideMark/>
          </w:tcPr>
          <w:p w14:paraId="29D36EB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1500</w:t>
            </w:r>
          </w:p>
        </w:tc>
        <w:tc>
          <w:tcPr>
            <w:tcW w:w="1026" w:type="dxa"/>
            <w:tcBorders>
              <w:top w:val="nil"/>
              <w:left w:val="single" w:sz="8" w:space="0" w:color="000000"/>
              <w:bottom w:val="single" w:sz="8" w:space="0" w:color="000000"/>
              <w:right w:val="nil"/>
            </w:tcBorders>
            <w:shd w:val="clear" w:color="000000" w:fill="FFFFFF"/>
            <w:vAlign w:val="center"/>
            <w:hideMark/>
          </w:tcPr>
          <w:p w14:paraId="2F4C529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E09C726" w14:textId="734E71BD"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350x250x130</w:t>
            </w:r>
            <w:r w:rsidR="0023636C">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mm, com furos e aberturas para travas nas laterais, com tampa; na cor verde;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9B1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2BBDD78A"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3A76F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327</w:t>
            </w:r>
          </w:p>
        </w:tc>
        <w:tc>
          <w:tcPr>
            <w:tcW w:w="640" w:type="dxa"/>
            <w:tcBorders>
              <w:top w:val="nil"/>
              <w:left w:val="single" w:sz="8" w:space="0" w:color="000000"/>
              <w:bottom w:val="single" w:sz="8" w:space="0" w:color="000000"/>
              <w:right w:val="nil"/>
            </w:tcBorders>
            <w:shd w:val="clear" w:color="000000" w:fill="FFFFFF"/>
            <w:vAlign w:val="center"/>
            <w:hideMark/>
          </w:tcPr>
          <w:p w14:paraId="1963FD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1750</w:t>
            </w:r>
          </w:p>
        </w:tc>
        <w:tc>
          <w:tcPr>
            <w:tcW w:w="1026" w:type="dxa"/>
            <w:tcBorders>
              <w:top w:val="nil"/>
              <w:left w:val="single" w:sz="8" w:space="0" w:color="000000"/>
              <w:bottom w:val="single" w:sz="8" w:space="0" w:color="000000"/>
              <w:right w:val="nil"/>
            </w:tcBorders>
            <w:shd w:val="clear" w:color="000000" w:fill="FFFFFF"/>
            <w:vAlign w:val="center"/>
            <w:hideMark/>
          </w:tcPr>
          <w:p w14:paraId="2C0334D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20EC013" w14:textId="6D5D2963"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350x250x130</w:t>
            </w:r>
            <w:r w:rsidR="0023636C">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mm, com furos e aberturas para travas nas laterais, com tampa; na cor vermelha;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B53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64B3E5A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D0294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328</w:t>
            </w:r>
          </w:p>
        </w:tc>
        <w:tc>
          <w:tcPr>
            <w:tcW w:w="640" w:type="dxa"/>
            <w:tcBorders>
              <w:top w:val="nil"/>
              <w:left w:val="single" w:sz="8" w:space="0" w:color="000000"/>
              <w:bottom w:val="single" w:sz="8" w:space="0" w:color="000000"/>
              <w:right w:val="nil"/>
            </w:tcBorders>
            <w:shd w:val="clear" w:color="000000" w:fill="FFFFFF"/>
            <w:vAlign w:val="center"/>
            <w:hideMark/>
          </w:tcPr>
          <w:p w14:paraId="571974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068FFD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D095C8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Calculadora de mesa 10 </w:t>
            </w:r>
            <w:proofErr w:type="spellStart"/>
            <w:r w:rsidRPr="00896C43">
              <w:rPr>
                <w:rFonts w:eastAsia="Times New Roman" w:cs="Calibri"/>
                <w:color w:val="000000"/>
                <w:sz w:val="24"/>
                <w:szCs w:val="24"/>
                <w:lang w:val="pt-BR" w:eastAsia="pt-BR"/>
              </w:rPr>
              <w:t>digitos</w:t>
            </w:r>
            <w:proofErr w:type="spellEnd"/>
            <w:r w:rsidRPr="00896C43">
              <w:rPr>
                <w:rFonts w:eastAsia="Times New Roman" w:cs="Calibri"/>
                <w:color w:val="000000"/>
                <w:sz w:val="24"/>
                <w:szCs w:val="24"/>
                <w:lang w:val="pt-BR" w:eastAsia="pt-BR"/>
              </w:rPr>
              <w:t xml:space="preserve"> com bobina, fonte de alimentação </w:t>
            </w:r>
            <w:proofErr w:type="spellStart"/>
            <w:r w:rsidRPr="00896C43">
              <w:rPr>
                <w:rFonts w:eastAsia="Times New Roman" w:cs="Calibri"/>
                <w:color w:val="000000"/>
                <w:sz w:val="24"/>
                <w:szCs w:val="24"/>
                <w:lang w:val="pt-BR" w:eastAsia="pt-BR"/>
              </w:rPr>
              <w:t>á</w:t>
            </w:r>
            <w:proofErr w:type="spellEnd"/>
            <w:r w:rsidRPr="00896C43">
              <w:rPr>
                <w:rFonts w:eastAsia="Times New Roman" w:cs="Calibri"/>
                <w:color w:val="000000"/>
                <w:sz w:val="24"/>
                <w:szCs w:val="24"/>
                <w:lang w:val="pt-BR" w:eastAsia="pt-BR"/>
              </w:rPr>
              <w:t xml:space="preserve"> energia elétrica, material plástico.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038F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260,22 </w:t>
            </w:r>
          </w:p>
        </w:tc>
      </w:tr>
      <w:tr w:rsidR="00896C43" w:rsidRPr="00896C43" w14:paraId="49EBFF0E"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47F123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329</w:t>
            </w:r>
          </w:p>
        </w:tc>
        <w:tc>
          <w:tcPr>
            <w:tcW w:w="640" w:type="dxa"/>
            <w:tcBorders>
              <w:top w:val="nil"/>
              <w:left w:val="single" w:sz="8" w:space="0" w:color="000000"/>
              <w:bottom w:val="nil"/>
              <w:right w:val="nil"/>
            </w:tcBorders>
            <w:shd w:val="clear" w:color="000000" w:fill="FFFFFF"/>
            <w:vAlign w:val="center"/>
            <w:hideMark/>
          </w:tcPr>
          <w:p w14:paraId="79EA7E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nil"/>
              <w:right w:val="nil"/>
            </w:tcBorders>
            <w:shd w:val="clear" w:color="000000" w:fill="FFFFFF"/>
            <w:vAlign w:val="center"/>
            <w:hideMark/>
          </w:tcPr>
          <w:p w14:paraId="3410635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nil"/>
              <w:right w:val="single" w:sz="4" w:space="0" w:color="auto"/>
            </w:tcBorders>
            <w:shd w:val="clear" w:color="auto" w:fill="auto"/>
            <w:vAlign w:val="center"/>
            <w:hideMark/>
          </w:tcPr>
          <w:p w14:paraId="73C079E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Calculadora de mesa, 12 dígitos, sistema de energia solar e bateria AA (1,5v), operações básicas: soma, subtração, divisão, multiplicação, porcentagem, raiz quadrada,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105E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57,77 </w:t>
            </w:r>
          </w:p>
        </w:tc>
      </w:tr>
      <w:tr w:rsidR="00896C43" w:rsidRPr="00896C43" w14:paraId="2FEBC243"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DA498C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330</w:t>
            </w: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85B1D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single" w:sz="4" w:space="0" w:color="auto"/>
              <w:left w:val="nil"/>
              <w:bottom w:val="single" w:sz="4" w:space="0" w:color="auto"/>
              <w:right w:val="single" w:sz="4" w:space="0" w:color="auto"/>
            </w:tcBorders>
            <w:shd w:val="clear" w:color="000000" w:fill="FFFFFF"/>
            <w:vAlign w:val="center"/>
            <w:hideMark/>
          </w:tcPr>
          <w:p w14:paraId="5A04F4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single" w:sz="4" w:space="0" w:color="auto"/>
              <w:left w:val="nil"/>
              <w:bottom w:val="single" w:sz="4" w:space="0" w:color="auto"/>
              <w:right w:val="single" w:sz="4" w:space="0" w:color="auto"/>
            </w:tcBorders>
            <w:shd w:val="clear" w:color="auto" w:fill="auto"/>
            <w:vAlign w:val="center"/>
            <w:hideMark/>
          </w:tcPr>
          <w:p w14:paraId="0B3038F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Calculadora Eletrônica 8 dígitos -Legibilidade: Display grande -2 fontes de energia: Bateria e Solar </w:t>
            </w:r>
            <w:proofErr w:type="spellStart"/>
            <w:r w:rsidRPr="00896C43">
              <w:rPr>
                <w:rFonts w:eastAsia="Times New Roman" w:cs="Calibri"/>
                <w:color w:val="000000"/>
                <w:sz w:val="24"/>
                <w:szCs w:val="24"/>
                <w:lang w:val="pt-BR" w:eastAsia="pt-BR"/>
              </w:rPr>
              <w:t>Auto-</w:t>
            </w:r>
            <w:proofErr w:type="gramStart"/>
            <w:r w:rsidRPr="00896C43">
              <w:rPr>
                <w:rFonts w:eastAsia="Times New Roman" w:cs="Calibri"/>
                <w:color w:val="000000"/>
                <w:sz w:val="24"/>
                <w:szCs w:val="24"/>
                <w:lang w:val="pt-BR" w:eastAsia="pt-BR"/>
              </w:rPr>
              <w:t>desliga</w:t>
            </w:r>
            <w:proofErr w:type="spellEnd"/>
            <w:r w:rsidRPr="00896C43">
              <w:rPr>
                <w:rFonts w:eastAsia="Times New Roman" w:cs="Calibri"/>
                <w:color w:val="000000"/>
                <w:sz w:val="24"/>
                <w:szCs w:val="24"/>
                <w:lang w:val="pt-BR" w:eastAsia="pt-BR"/>
              </w:rPr>
              <w:t xml:space="preserve">  -</w:t>
            </w:r>
            <w:proofErr w:type="gramEnd"/>
            <w:r w:rsidRPr="00896C43">
              <w:rPr>
                <w:rFonts w:eastAsia="Times New Roman" w:cs="Calibri"/>
                <w:color w:val="000000"/>
                <w:sz w:val="24"/>
                <w:szCs w:val="24"/>
                <w:lang w:val="pt-BR" w:eastAsia="pt-BR"/>
              </w:rPr>
              <w:t>Inclinação do visor - altura 13,2 cm - largura 10,5 cm e garantia de 06 meses</w:t>
            </w:r>
          </w:p>
        </w:tc>
        <w:tc>
          <w:tcPr>
            <w:tcW w:w="1634" w:type="dxa"/>
            <w:tcBorders>
              <w:top w:val="single" w:sz="4" w:space="0" w:color="auto"/>
              <w:left w:val="nil"/>
              <w:bottom w:val="single" w:sz="4" w:space="0" w:color="auto"/>
              <w:right w:val="single" w:sz="4" w:space="0" w:color="auto"/>
            </w:tcBorders>
            <w:shd w:val="clear" w:color="auto" w:fill="auto"/>
            <w:vAlign w:val="center"/>
            <w:hideMark/>
          </w:tcPr>
          <w:p w14:paraId="540508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42,32 </w:t>
            </w:r>
          </w:p>
        </w:tc>
      </w:tr>
      <w:tr w:rsidR="00896C43" w:rsidRPr="00896C43" w14:paraId="7700DB1C"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028847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331</w:t>
            </w:r>
          </w:p>
        </w:tc>
        <w:tc>
          <w:tcPr>
            <w:tcW w:w="640" w:type="dxa"/>
            <w:tcBorders>
              <w:top w:val="nil"/>
              <w:left w:val="single" w:sz="8" w:space="0" w:color="000000"/>
              <w:bottom w:val="single" w:sz="8" w:space="0" w:color="000000"/>
              <w:right w:val="nil"/>
            </w:tcBorders>
            <w:shd w:val="clear" w:color="000000" w:fill="FFFFFF"/>
            <w:vAlign w:val="center"/>
            <w:hideMark/>
          </w:tcPr>
          <w:p w14:paraId="413C22C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271</w:t>
            </w:r>
          </w:p>
        </w:tc>
        <w:tc>
          <w:tcPr>
            <w:tcW w:w="1026" w:type="dxa"/>
            <w:tcBorders>
              <w:top w:val="nil"/>
              <w:left w:val="single" w:sz="8" w:space="0" w:color="000000"/>
              <w:bottom w:val="single" w:sz="8" w:space="0" w:color="000000"/>
              <w:right w:val="nil"/>
            </w:tcBorders>
            <w:shd w:val="clear" w:color="000000" w:fill="FFFFFF"/>
            <w:vAlign w:val="center"/>
            <w:hideMark/>
          </w:tcPr>
          <w:p w14:paraId="3B0F9B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0CC0D4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esferográfica, em poliestireno, cristal, COR AZUL, redonda, ponta em latão, 1,0mm; modelo </w:t>
            </w:r>
            <w:proofErr w:type="spellStart"/>
            <w:r w:rsidRPr="00896C43">
              <w:rPr>
                <w:rFonts w:eastAsia="Times New Roman" w:cs="Calibri"/>
                <w:color w:val="000000"/>
                <w:sz w:val="24"/>
                <w:szCs w:val="24"/>
                <w:lang w:val="pt-BR" w:eastAsia="pt-BR"/>
              </w:rPr>
              <w:t>descartavel</w:t>
            </w:r>
            <w:proofErr w:type="spellEnd"/>
            <w:r w:rsidRPr="00896C43">
              <w:rPr>
                <w:rFonts w:eastAsia="Times New Roman" w:cs="Calibri"/>
                <w:color w:val="000000"/>
                <w:sz w:val="24"/>
                <w:szCs w:val="24"/>
                <w:lang w:val="pt-BR" w:eastAsia="pt-BR"/>
              </w:rPr>
              <w:t xml:space="preserve">, ponte liga de latão; com esfera em </w:t>
            </w:r>
            <w:proofErr w:type="spellStart"/>
            <w:r w:rsidRPr="00896C43">
              <w:rPr>
                <w:rFonts w:eastAsia="Times New Roman" w:cs="Calibri"/>
                <w:color w:val="000000"/>
                <w:sz w:val="24"/>
                <w:szCs w:val="24"/>
                <w:lang w:val="pt-BR" w:eastAsia="pt-BR"/>
              </w:rPr>
              <w:t>tungstenio</w:t>
            </w:r>
            <w:proofErr w:type="spellEnd"/>
            <w:r w:rsidRPr="00896C43">
              <w:rPr>
                <w:rFonts w:eastAsia="Times New Roman" w:cs="Calibri"/>
                <w:color w:val="000000"/>
                <w:sz w:val="24"/>
                <w:szCs w:val="24"/>
                <w:lang w:val="pt-BR" w:eastAsia="pt-BR"/>
              </w:rPr>
              <w:t xml:space="preserve">, espessura de 1,0mm. rendimento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escrita de 1400 metros, com tampa protetora </w:t>
            </w:r>
            <w:proofErr w:type="spellStart"/>
            <w:r w:rsidRPr="00896C43">
              <w:rPr>
                <w:rFonts w:eastAsia="Times New Roman" w:cs="Calibri"/>
                <w:color w:val="000000"/>
                <w:sz w:val="24"/>
                <w:szCs w:val="24"/>
                <w:lang w:val="pt-BR" w:eastAsia="pt-BR"/>
              </w:rPr>
              <w:t>removivel</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antiasfixiante</w:t>
            </w:r>
            <w:proofErr w:type="spellEnd"/>
            <w:r w:rsidRPr="00896C43">
              <w:rPr>
                <w:rFonts w:eastAsia="Times New Roman" w:cs="Calibri"/>
                <w:color w:val="000000"/>
                <w:sz w:val="24"/>
                <w:szCs w:val="24"/>
                <w:lang w:val="pt-BR" w:eastAsia="pt-BR"/>
              </w:rPr>
              <w:t>, com clipe na cor da tinta.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264F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50,42 </w:t>
            </w:r>
          </w:p>
        </w:tc>
      </w:tr>
      <w:tr w:rsidR="00896C43" w:rsidRPr="00896C43" w14:paraId="1B9AD7DA"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76E2C1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332</w:t>
            </w:r>
          </w:p>
        </w:tc>
        <w:tc>
          <w:tcPr>
            <w:tcW w:w="640" w:type="dxa"/>
            <w:tcBorders>
              <w:top w:val="nil"/>
              <w:left w:val="single" w:sz="8" w:space="0" w:color="000000"/>
              <w:bottom w:val="single" w:sz="8" w:space="0" w:color="000000"/>
              <w:right w:val="nil"/>
            </w:tcBorders>
            <w:shd w:val="clear" w:color="000000" w:fill="FFFFFF"/>
            <w:vAlign w:val="center"/>
            <w:hideMark/>
          </w:tcPr>
          <w:p w14:paraId="741E71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253</w:t>
            </w:r>
          </w:p>
        </w:tc>
        <w:tc>
          <w:tcPr>
            <w:tcW w:w="1026" w:type="dxa"/>
            <w:tcBorders>
              <w:top w:val="nil"/>
              <w:left w:val="single" w:sz="8" w:space="0" w:color="000000"/>
              <w:bottom w:val="single" w:sz="8" w:space="0" w:color="000000"/>
              <w:right w:val="nil"/>
            </w:tcBorders>
            <w:shd w:val="clear" w:color="000000" w:fill="FFFFFF"/>
            <w:vAlign w:val="center"/>
            <w:hideMark/>
          </w:tcPr>
          <w:p w14:paraId="4F0197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B11660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esferográfica, em poliestireno, cristal, COR PRETA, redonda, ponta em latão, 1,0mm; modelo </w:t>
            </w:r>
            <w:proofErr w:type="spellStart"/>
            <w:r w:rsidRPr="00896C43">
              <w:rPr>
                <w:rFonts w:eastAsia="Times New Roman" w:cs="Calibri"/>
                <w:color w:val="000000"/>
                <w:sz w:val="24"/>
                <w:szCs w:val="24"/>
                <w:lang w:val="pt-BR" w:eastAsia="pt-BR"/>
              </w:rPr>
              <w:t>descartavel</w:t>
            </w:r>
            <w:proofErr w:type="spellEnd"/>
            <w:r w:rsidRPr="00896C43">
              <w:rPr>
                <w:rFonts w:eastAsia="Times New Roman" w:cs="Calibri"/>
                <w:color w:val="000000"/>
                <w:sz w:val="24"/>
                <w:szCs w:val="24"/>
                <w:lang w:val="pt-BR" w:eastAsia="pt-BR"/>
              </w:rPr>
              <w:t xml:space="preserve">, ponte liga de latão; com esfera em </w:t>
            </w:r>
            <w:proofErr w:type="spellStart"/>
            <w:r w:rsidRPr="00896C43">
              <w:rPr>
                <w:rFonts w:eastAsia="Times New Roman" w:cs="Calibri"/>
                <w:color w:val="000000"/>
                <w:sz w:val="24"/>
                <w:szCs w:val="24"/>
                <w:lang w:val="pt-BR" w:eastAsia="pt-BR"/>
              </w:rPr>
              <w:t>tungstenio</w:t>
            </w:r>
            <w:proofErr w:type="spellEnd"/>
            <w:r w:rsidRPr="00896C43">
              <w:rPr>
                <w:rFonts w:eastAsia="Times New Roman" w:cs="Calibri"/>
                <w:color w:val="000000"/>
                <w:sz w:val="24"/>
                <w:szCs w:val="24"/>
                <w:lang w:val="pt-BR" w:eastAsia="pt-BR"/>
              </w:rPr>
              <w:t xml:space="preserve">, espessura de 1,0mm. rendimento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escrita de 1400 metros, com tampa protetora </w:t>
            </w:r>
            <w:proofErr w:type="spellStart"/>
            <w:r w:rsidRPr="00896C43">
              <w:rPr>
                <w:rFonts w:eastAsia="Times New Roman" w:cs="Calibri"/>
                <w:color w:val="000000"/>
                <w:sz w:val="24"/>
                <w:szCs w:val="24"/>
                <w:lang w:val="pt-BR" w:eastAsia="pt-BR"/>
              </w:rPr>
              <w:t>removivel</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antiasfixiante</w:t>
            </w:r>
            <w:proofErr w:type="spellEnd"/>
            <w:r w:rsidRPr="00896C43">
              <w:rPr>
                <w:rFonts w:eastAsia="Times New Roman" w:cs="Calibri"/>
                <w:color w:val="000000"/>
                <w:sz w:val="24"/>
                <w:szCs w:val="24"/>
                <w:lang w:val="pt-BR" w:eastAsia="pt-BR"/>
              </w:rPr>
              <w:t>, com clipe na cor da tinta.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2E0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51,85 </w:t>
            </w:r>
          </w:p>
        </w:tc>
      </w:tr>
      <w:tr w:rsidR="00896C43" w:rsidRPr="00896C43" w14:paraId="3854E872"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1E5797F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333</w:t>
            </w:r>
          </w:p>
        </w:tc>
        <w:tc>
          <w:tcPr>
            <w:tcW w:w="640" w:type="dxa"/>
            <w:tcBorders>
              <w:top w:val="nil"/>
              <w:left w:val="single" w:sz="8" w:space="0" w:color="000000"/>
              <w:bottom w:val="single" w:sz="8" w:space="0" w:color="000000"/>
              <w:right w:val="nil"/>
            </w:tcBorders>
            <w:shd w:val="clear" w:color="000000" w:fill="FFFFFF"/>
            <w:vAlign w:val="center"/>
            <w:hideMark/>
          </w:tcPr>
          <w:p w14:paraId="216CD8E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128</w:t>
            </w:r>
          </w:p>
        </w:tc>
        <w:tc>
          <w:tcPr>
            <w:tcW w:w="1026" w:type="dxa"/>
            <w:tcBorders>
              <w:top w:val="nil"/>
              <w:left w:val="single" w:sz="8" w:space="0" w:color="000000"/>
              <w:bottom w:val="single" w:sz="8" w:space="0" w:color="000000"/>
              <w:right w:val="nil"/>
            </w:tcBorders>
            <w:shd w:val="clear" w:color="000000" w:fill="FFFFFF"/>
            <w:vAlign w:val="center"/>
            <w:hideMark/>
          </w:tcPr>
          <w:p w14:paraId="67CA2CB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2238DE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esferográfica, em poliestireno, cristal, COR VERMELHA, redonda, ponta em latão, 1,0mm; modelo </w:t>
            </w:r>
            <w:proofErr w:type="spellStart"/>
            <w:r w:rsidRPr="00896C43">
              <w:rPr>
                <w:rFonts w:eastAsia="Times New Roman" w:cs="Calibri"/>
                <w:color w:val="000000"/>
                <w:sz w:val="24"/>
                <w:szCs w:val="24"/>
                <w:lang w:val="pt-BR" w:eastAsia="pt-BR"/>
              </w:rPr>
              <w:t>descartavel</w:t>
            </w:r>
            <w:proofErr w:type="spellEnd"/>
            <w:r w:rsidRPr="00896C43">
              <w:rPr>
                <w:rFonts w:eastAsia="Times New Roman" w:cs="Calibri"/>
                <w:color w:val="000000"/>
                <w:sz w:val="24"/>
                <w:szCs w:val="24"/>
                <w:lang w:val="pt-BR" w:eastAsia="pt-BR"/>
              </w:rPr>
              <w:t xml:space="preserve">, ponte liga de latão; com esfera em </w:t>
            </w:r>
            <w:proofErr w:type="spellStart"/>
            <w:r w:rsidRPr="00896C43">
              <w:rPr>
                <w:rFonts w:eastAsia="Times New Roman" w:cs="Calibri"/>
                <w:color w:val="000000"/>
                <w:sz w:val="24"/>
                <w:szCs w:val="24"/>
                <w:lang w:val="pt-BR" w:eastAsia="pt-BR"/>
              </w:rPr>
              <w:t>tungstenio</w:t>
            </w:r>
            <w:proofErr w:type="spellEnd"/>
            <w:r w:rsidRPr="00896C43">
              <w:rPr>
                <w:rFonts w:eastAsia="Times New Roman" w:cs="Calibri"/>
                <w:color w:val="000000"/>
                <w:sz w:val="24"/>
                <w:szCs w:val="24"/>
                <w:lang w:val="pt-BR" w:eastAsia="pt-BR"/>
              </w:rPr>
              <w:t xml:space="preserve">, espessura de 1,0mm. rendimento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escrita de 1400 metros, com tampa protetora </w:t>
            </w:r>
            <w:proofErr w:type="spellStart"/>
            <w:r w:rsidRPr="00896C43">
              <w:rPr>
                <w:rFonts w:eastAsia="Times New Roman" w:cs="Calibri"/>
                <w:color w:val="000000"/>
                <w:sz w:val="24"/>
                <w:szCs w:val="24"/>
                <w:lang w:val="pt-BR" w:eastAsia="pt-BR"/>
              </w:rPr>
              <w:t>removivel</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antiasfixiante</w:t>
            </w:r>
            <w:proofErr w:type="spellEnd"/>
            <w:r w:rsidRPr="00896C43">
              <w:rPr>
                <w:rFonts w:eastAsia="Times New Roman" w:cs="Calibri"/>
                <w:color w:val="000000"/>
                <w:sz w:val="24"/>
                <w:szCs w:val="24"/>
                <w:lang w:val="pt-BR" w:eastAsia="pt-BR"/>
              </w:rPr>
              <w:t>, com clipe na cor da tinta.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06B9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50,42 </w:t>
            </w:r>
          </w:p>
        </w:tc>
      </w:tr>
      <w:tr w:rsidR="00896C43" w:rsidRPr="00896C43" w14:paraId="26E1D0A6"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C66217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334</w:t>
            </w:r>
          </w:p>
        </w:tc>
        <w:tc>
          <w:tcPr>
            <w:tcW w:w="640" w:type="dxa"/>
            <w:tcBorders>
              <w:top w:val="nil"/>
              <w:left w:val="single" w:sz="8" w:space="0" w:color="000000"/>
              <w:bottom w:val="single" w:sz="8" w:space="0" w:color="000000"/>
              <w:right w:val="nil"/>
            </w:tcBorders>
            <w:shd w:val="clear" w:color="000000" w:fill="FFFFFF"/>
            <w:vAlign w:val="center"/>
            <w:hideMark/>
          </w:tcPr>
          <w:p w14:paraId="651E0F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4D558D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62AECD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esferográfica, em resinas termoplásticas e </w:t>
            </w:r>
            <w:proofErr w:type="spellStart"/>
            <w:r w:rsidRPr="00896C43">
              <w:rPr>
                <w:rFonts w:eastAsia="Times New Roman" w:cs="Calibri"/>
                <w:color w:val="000000"/>
                <w:sz w:val="24"/>
                <w:szCs w:val="24"/>
                <w:lang w:val="pt-BR" w:eastAsia="pt-BR"/>
              </w:rPr>
              <w:t>residuos</w:t>
            </w:r>
            <w:proofErr w:type="spellEnd"/>
            <w:r w:rsidRPr="00896C43">
              <w:rPr>
                <w:rFonts w:eastAsia="Times New Roman" w:cs="Calibri"/>
                <w:color w:val="000000"/>
                <w:sz w:val="24"/>
                <w:szCs w:val="24"/>
                <w:lang w:val="pt-BR" w:eastAsia="pt-BR"/>
              </w:rPr>
              <w:t xml:space="preserve"> reciclados,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corantes orgânicos e solventes, ponta de latão e esfera tungstênio, ponta </w:t>
            </w:r>
            <w:proofErr w:type="spellStart"/>
            <w:r w:rsidRPr="00896C43">
              <w:rPr>
                <w:rFonts w:eastAsia="Times New Roman" w:cs="Calibri"/>
                <w:color w:val="000000"/>
                <w:sz w:val="24"/>
                <w:szCs w:val="24"/>
                <w:lang w:val="pt-BR" w:eastAsia="pt-BR"/>
              </w:rPr>
              <w:t>fina</w:t>
            </w:r>
            <w:proofErr w:type="spellEnd"/>
            <w:r w:rsidRPr="00896C43">
              <w:rPr>
                <w:rFonts w:eastAsia="Times New Roman" w:cs="Calibri"/>
                <w:color w:val="000000"/>
                <w:sz w:val="24"/>
                <w:szCs w:val="24"/>
                <w:lang w:val="pt-BR" w:eastAsia="pt-BR"/>
              </w:rPr>
              <w:t xml:space="preserve"> de 0,5mm,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CDC16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198,12 </w:t>
            </w:r>
          </w:p>
        </w:tc>
      </w:tr>
      <w:tr w:rsidR="00896C43" w:rsidRPr="00896C43" w14:paraId="3426F8A7"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00E341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335</w:t>
            </w:r>
          </w:p>
        </w:tc>
        <w:tc>
          <w:tcPr>
            <w:tcW w:w="640" w:type="dxa"/>
            <w:tcBorders>
              <w:top w:val="nil"/>
              <w:left w:val="single" w:sz="8" w:space="0" w:color="000000"/>
              <w:bottom w:val="single" w:sz="8" w:space="0" w:color="000000"/>
              <w:right w:val="nil"/>
            </w:tcBorders>
            <w:shd w:val="clear" w:color="000000" w:fill="FFFFFF"/>
            <w:vAlign w:val="center"/>
            <w:hideMark/>
          </w:tcPr>
          <w:p w14:paraId="7BF225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196</w:t>
            </w:r>
          </w:p>
        </w:tc>
        <w:tc>
          <w:tcPr>
            <w:tcW w:w="1026" w:type="dxa"/>
            <w:tcBorders>
              <w:top w:val="nil"/>
              <w:left w:val="single" w:sz="8" w:space="0" w:color="000000"/>
              <w:bottom w:val="single" w:sz="8" w:space="0" w:color="000000"/>
              <w:right w:val="nil"/>
            </w:tcBorders>
            <w:shd w:val="clear" w:color="000000" w:fill="FFFFFF"/>
            <w:vAlign w:val="center"/>
            <w:hideMark/>
          </w:tcPr>
          <w:p w14:paraId="1387791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F3C7AC9" w14:textId="57872363"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Marca Texto, COR AMARELO, não toxica, ponta de polipropileno opaco, não toxico. </w:t>
            </w:r>
            <w:proofErr w:type="spellStart"/>
            <w:r w:rsidRPr="00896C43">
              <w:rPr>
                <w:rFonts w:eastAsia="Times New Roman" w:cs="Calibri"/>
                <w:color w:val="000000"/>
                <w:sz w:val="24"/>
                <w:szCs w:val="24"/>
                <w:lang w:val="pt-BR" w:eastAsia="pt-BR"/>
              </w:rPr>
              <w:t>Comp</w:t>
            </w:r>
            <w:proofErr w:type="spellEnd"/>
            <w:r w:rsidRPr="00896C43">
              <w:rPr>
                <w:rFonts w:eastAsia="Times New Roman" w:cs="Calibri"/>
                <w:color w:val="000000"/>
                <w:sz w:val="24"/>
                <w:szCs w:val="24"/>
                <w:lang w:val="pt-BR" w:eastAsia="pt-BR"/>
              </w:rPr>
              <w:t xml:space="preserve">: Resinas </w:t>
            </w:r>
            <w:proofErr w:type="spellStart"/>
            <w:r w:rsidRPr="00896C43">
              <w:rPr>
                <w:rFonts w:eastAsia="Times New Roman" w:cs="Calibri"/>
                <w:color w:val="000000"/>
                <w:sz w:val="24"/>
                <w:szCs w:val="24"/>
                <w:lang w:val="pt-BR" w:eastAsia="pt-BR"/>
              </w:rPr>
              <w:t>termoplaticas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r w:rsidR="0023636C" w:rsidRPr="00896C43">
              <w:rPr>
                <w:rFonts w:eastAsia="Times New Roman" w:cs="Calibri"/>
                <w:color w:val="000000"/>
                <w:sz w:val="24"/>
                <w:szCs w:val="24"/>
                <w:lang w:val="pt-BR" w:eastAsia="pt-BR"/>
              </w:rPr>
              <w:t>água</w:t>
            </w:r>
            <w:r w:rsidRPr="00896C43">
              <w:rPr>
                <w:rFonts w:eastAsia="Times New Roman" w:cs="Calibri"/>
                <w:color w:val="000000"/>
                <w:sz w:val="24"/>
                <w:szCs w:val="24"/>
                <w:lang w:val="pt-BR" w:eastAsia="pt-BR"/>
              </w:rPr>
              <w:t xml:space="preserve">, corantes, aditivos 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selo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F43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22,13 </w:t>
            </w:r>
          </w:p>
        </w:tc>
      </w:tr>
      <w:tr w:rsidR="00896C43" w:rsidRPr="00896C43" w14:paraId="7A37B5F3"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61DED6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336</w:t>
            </w:r>
          </w:p>
        </w:tc>
        <w:tc>
          <w:tcPr>
            <w:tcW w:w="640" w:type="dxa"/>
            <w:tcBorders>
              <w:top w:val="nil"/>
              <w:left w:val="single" w:sz="8" w:space="0" w:color="000000"/>
              <w:bottom w:val="single" w:sz="8" w:space="0" w:color="000000"/>
              <w:right w:val="nil"/>
            </w:tcBorders>
            <w:shd w:val="clear" w:color="000000" w:fill="FFFFFF"/>
            <w:vAlign w:val="center"/>
            <w:hideMark/>
          </w:tcPr>
          <w:p w14:paraId="5529F8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461D6D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1F04821" w14:textId="2EF7128A"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Marca Texto, COR LARANJA, não toxica, ponta de polipropileno opaco, não toxico. </w:t>
            </w:r>
            <w:proofErr w:type="spellStart"/>
            <w:r w:rsidRPr="00896C43">
              <w:rPr>
                <w:rFonts w:eastAsia="Times New Roman" w:cs="Calibri"/>
                <w:color w:val="000000"/>
                <w:sz w:val="24"/>
                <w:szCs w:val="24"/>
                <w:lang w:val="pt-BR" w:eastAsia="pt-BR"/>
              </w:rPr>
              <w:t>Comp</w:t>
            </w:r>
            <w:proofErr w:type="spellEnd"/>
            <w:r w:rsidRPr="00896C43">
              <w:rPr>
                <w:rFonts w:eastAsia="Times New Roman" w:cs="Calibri"/>
                <w:color w:val="000000"/>
                <w:sz w:val="24"/>
                <w:szCs w:val="24"/>
                <w:lang w:val="pt-BR" w:eastAsia="pt-BR"/>
              </w:rPr>
              <w:t xml:space="preserve">: Resinas </w:t>
            </w:r>
            <w:proofErr w:type="spellStart"/>
            <w:r w:rsidRPr="00896C43">
              <w:rPr>
                <w:rFonts w:eastAsia="Times New Roman" w:cs="Calibri"/>
                <w:color w:val="000000"/>
                <w:sz w:val="24"/>
                <w:szCs w:val="24"/>
                <w:lang w:val="pt-BR" w:eastAsia="pt-BR"/>
              </w:rPr>
              <w:t>termoplaticas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r w:rsidR="0023636C" w:rsidRPr="00896C43">
              <w:rPr>
                <w:rFonts w:eastAsia="Times New Roman" w:cs="Calibri"/>
                <w:color w:val="000000"/>
                <w:sz w:val="24"/>
                <w:szCs w:val="24"/>
                <w:lang w:val="pt-BR" w:eastAsia="pt-BR"/>
              </w:rPr>
              <w:t>água</w:t>
            </w:r>
            <w:r w:rsidRPr="00896C43">
              <w:rPr>
                <w:rFonts w:eastAsia="Times New Roman" w:cs="Calibri"/>
                <w:color w:val="000000"/>
                <w:sz w:val="24"/>
                <w:szCs w:val="24"/>
                <w:lang w:val="pt-BR" w:eastAsia="pt-BR"/>
              </w:rPr>
              <w:t xml:space="preserve">, corantes, aditivos 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selo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0BFC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33,73 </w:t>
            </w:r>
          </w:p>
        </w:tc>
      </w:tr>
      <w:tr w:rsidR="00896C43" w:rsidRPr="00896C43" w14:paraId="6CC2E124"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64C1F5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337</w:t>
            </w:r>
          </w:p>
        </w:tc>
        <w:tc>
          <w:tcPr>
            <w:tcW w:w="640" w:type="dxa"/>
            <w:tcBorders>
              <w:top w:val="nil"/>
              <w:left w:val="single" w:sz="8" w:space="0" w:color="000000"/>
              <w:bottom w:val="single" w:sz="8" w:space="0" w:color="000000"/>
              <w:right w:val="nil"/>
            </w:tcBorders>
            <w:shd w:val="clear" w:color="000000" w:fill="FFFFFF"/>
            <w:vAlign w:val="center"/>
            <w:hideMark/>
          </w:tcPr>
          <w:p w14:paraId="715B346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w:t>
            </w:r>
          </w:p>
        </w:tc>
        <w:tc>
          <w:tcPr>
            <w:tcW w:w="1026" w:type="dxa"/>
            <w:tcBorders>
              <w:top w:val="nil"/>
              <w:left w:val="single" w:sz="8" w:space="0" w:color="000000"/>
              <w:bottom w:val="single" w:sz="8" w:space="0" w:color="000000"/>
              <w:right w:val="nil"/>
            </w:tcBorders>
            <w:shd w:val="clear" w:color="000000" w:fill="FFFFFF"/>
            <w:vAlign w:val="center"/>
            <w:hideMark/>
          </w:tcPr>
          <w:p w14:paraId="52F55D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9FED60C" w14:textId="5064FC1E"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Marca Texto, COR ROSA, não toxica, ponta de polipropileno opaco, não toxico. </w:t>
            </w:r>
            <w:proofErr w:type="spellStart"/>
            <w:r w:rsidRPr="00896C43">
              <w:rPr>
                <w:rFonts w:eastAsia="Times New Roman" w:cs="Calibri"/>
                <w:color w:val="000000"/>
                <w:sz w:val="24"/>
                <w:szCs w:val="24"/>
                <w:lang w:val="pt-BR" w:eastAsia="pt-BR"/>
              </w:rPr>
              <w:t>Comp</w:t>
            </w:r>
            <w:proofErr w:type="spellEnd"/>
            <w:r w:rsidRPr="00896C43">
              <w:rPr>
                <w:rFonts w:eastAsia="Times New Roman" w:cs="Calibri"/>
                <w:color w:val="000000"/>
                <w:sz w:val="24"/>
                <w:szCs w:val="24"/>
                <w:lang w:val="pt-BR" w:eastAsia="pt-BR"/>
              </w:rPr>
              <w:t xml:space="preserve">: Resinas </w:t>
            </w:r>
            <w:proofErr w:type="spellStart"/>
            <w:r w:rsidRPr="00896C43">
              <w:rPr>
                <w:rFonts w:eastAsia="Times New Roman" w:cs="Calibri"/>
                <w:color w:val="000000"/>
                <w:sz w:val="24"/>
                <w:szCs w:val="24"/>
                <w:lang w:val="pt-BR" w:eastAsia="pt-BR"/>
              </w:rPr>
              <w:t>termoplaticas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r w:rsidR="0023636C" w:rsidRPr="00896C43">
              <w:rPr>
                <w:rFonts w:eastAsia="Times New Roman" w:cs="Calibri"/>
                <w:color w:val="000000"/>
                <w:sz w:val="24"/>
                <w:szCs w:val="24"/>
                <w:lang w:val="pt-BR" w:eastAsia="pt-BR"/>
              </w:rPr>
              <w:t>água</w:t>
            </w:r>
            <w:r w:rsidRPr="00896C43">
              <w:rPr>
                <w:rFonts w:eastAsia="Times New Roman" w:cs="Calibri"/>
                <w:color w:val="000000"/>
                <w:sz w:val="24"/>
                <w:szCs w:val="24"/>
                <w:lang w:val="pt-BR" w:eastAsia="pt-BR"/>
              </w:rPr>
              <w:t xml:space="preserve">, corantes, aditivos 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selo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6518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23,10 </w:t>
            </w:r>
          </w:p>
        </w:tc>
      </w:tr>
      <w:tr w:rsidR="00896C43" w:rsidRPr="00896C43" w14:paraId="40EF5F80"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B4406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338</w:t>
            </w:r>
          </w:p>
        </w:tc>
        <w:tc>
          <w:tcPr>
            <w:tcW w:w="640" w:type="dxa"/>
            <w:tcBorders>
              <w:top w:val="nil"/>
              <w:left w:val="single" w:sz="8" w:space="0" w:color="000000"/>
              <w:bottom w:val="single" w:sz="8" w:space="0" w:color="000000"/>
              <w:right w:val="nil"/>
            </w:tcBorders>
            <w:shd w:val="clear" w:color="000000" w:fill="FFFFFF"/>
            <w:vAlign w:val="center"/>
            <w:hideMark/>
          </w:tcPr>
          <w:p w14:paraId="4BAB26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7FF1F86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0D2C4A9" w14:textId="3518559E"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Marca Texto, COR VERDE, não toxica, ponta de polipropileno opaco, não toxico. </w:t>
            </w:r>
            <w:proofErr w:type="spellStart"/>
            <w:r w:rsidRPr="00896C43">
              <w:rPr>
                <w:rFonts w:eastAsia="Times New Roman" w:cs="Calibri"/>
                <w:color w:val="000000"/>
                <w:sz w:val="24"/>
                <w:szCs w:val="24"/>
                <w:lang w:val="pt-BR" w:eastAsia="pt-BR"/>
              </w:rPr>
              <w:t>Comp</w:t>
            </w:r>
            <w:proofErr w:type="spellEnd"/>
            <w:r w:rsidRPr="00896C43">
              <w:rPr>
                <w:rFonts w:eastAsia="Times New Roman" w:cs="Calibri"/>
                <w:color w:val="000000"/>
                <w:sz w:val="24"/>
                <w:szCs w:val="24"/>
                <w:lang w:val="pt-BR" w:eastAsia="pt-BR"/>
              </w:rPr>
              <w:t xml:space="preserve">: Resinas </w:t>
            </w:r>
            <w:proofErr w:type="spellStart"/>
            <w:r w:rsidRPr="00896C43">
              <w:rPr>
                <w:rFonts w:eastAsia="Times New Roman" w:cs="Calibri"/>
                <w:color w:val="000000"/>
                <w:sz w:val="24"/>
                <w:szCs w:val="24"/>
                <w:lang w:val="pt-BR" w:eastAsia="pt-BR"/>
              </w:rPr>
              <w:t>termoplaticas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r w:rsidR="0023636C" w:rsidRPr="00896C43">
              <w:rPr>
                <w:rFonts w:eastAsia="Times New Roman" w:cs="Calibri"/>
                <w:color w:val="000000"/>
                <w:sz w:val="24"/>
                <w:szCs w:val="24"/>
                <w:lang w:val="pt-BR" w:eastAsia="pt-BR"/>
              </w:rPr>
              <w:t>água</w:t>
            </w:r>
            <w:r w:rsidRPr="00896C43">
              <w:rPr>
                <w:rFonts w:eastAsia="Times New Roman" w:cs="Calibri"/>
                <w:color w:val="000000"/>
                <w:sz w:val="24"/>
                <w:szCs w:val="24"/>
                <w:lang w:val="pt-BR" w:eastAsia="pt-BR"/>
              </w:rPr>
              <w:t xml:space="preserve">, corantes, aditivos 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selo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F41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23,10 </w:t>
            </w:r>
          </w:p>
        </w:tc>
      </w:tr>
      <w:tr w:rsidR="00896C43" w:rsidRPr="00896C43" w14:paraId="7E3208C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A2F86B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339</w:t>
            </w:r>
          </w:p>
        </w:tc>
        <w:tc>
          <w:tcPr>
            <w:tcW w:w="640" w:type="dxa"/>
            <w:tcBorders>
              <w:top w:val="nil"/>
              <w:left w:val="single" w:sz="8" w:space="0" w:color="000000"/>
              <w:bottom w:val="single" w:sz="8" w:space="0" w:color="000000"/>
              <w:right w:val="nil"/>
            </w:tcBorders>
            <w:shd w:val="clear" w:color="000000" w:fill="FFFFFF"/>
            <w:vAlign w:val="center"/>
            <w:hideMark/>
          </w:tcPr>
          <w:p w14:paraId="4C5092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4A054EF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8B372E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Caneta permanente para CD - caixa com 10 unidades, na cor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4B2C6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39,93 </w:t>
            </w:r>
          </w:p>
        </w:tc>
      </w:tr>
      <w:tr w:rsidR="00896C43" w:rsidRPr="00896C43" w14:paraId="2943D1E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08809B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340</w:t>
            </w:r>
          </w:p>
        </w:tc>
        <w:tc>
          <w:tcPr>
            <w:tcW w:w="640" w:type="dxa"/>
            <w:tcBorders>
              <w:top w:val="nil"/>
              <w:left w:val="single" w:sz="8" w:space="0" w:color="000000"/>
              <w:bottom w:val="single" w:sz="8" w:space="0" w:color="000000"/>
              <w:right w:val="nil"/>
            </w:tcBorders>
            <w:shd w:val="clear" w:color="000000" w:fill="FFFFFF"/>
            <w:vAlign w:val="center"/>
            <w:hideMark/>
          </w:tcPr>
          <w:p w14:paraId="5DE8C3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4591F4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B4B3E6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Caneta permanente para CD - caixa com 10 unidades, na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A5E66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39,93 </w:t>
            </w:r>
          </w:p>
        </w:tc>
      </w:tr>
      <w:tr w:rsidR="00896C43" w:rsidRPr="00896C43" w14:paraId="2913D70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9D8A6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341</w:t>
            </w:r>
          </w:p>
        </w:tc>
        <w:tc>
          <w:tcPr>
            <w:tcW w:w="640" w:type="dxa"/>
            <w:tcBorders>
              <w:top w:val="nil"/>
              <w:left w:val="single" w:sz="8" w:space="0" w:color="000000"/>
              <w:bottom w:val="single" w:sz="8" w:space="0" w:color="000000"/>
              <w:right w:val="nil"/>
            </w:tcBorders>
            <w:shd w:val="clear" w:color="000000" w:fill="FFFFFF"/>
            <w:vAlign w:val="center"/>
            <w:hideMark/>
          </w:tcPr>
          <w:p w14:paraId="777A06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w:t>
            </w:r>
          </w:p>
        </w:tc>
        <w:tc>
          <w:tcPr>
            <w:tcW w:w="1026" w:type="dxa"/>
            <w:tcBorders>
              <w:top w:val="nil"/>
              <w:left w:val="single" w:sz="8" w:space="0" w:color="000000"/>
              <w:bottom w:val="single" w:sz="8" w:space="0" w:color="000000"/>
              <w:right w:val="nil"/>
            </w:tcBorders>
            <w:shd w:val="clear" w:color="000000" w:fill="FFFFFF"/>
            <w:vAlign w:val="center"/>
            <w:hideMark/>
          </w:tcPr>
          <w:p w14:paraId="1F5C0F3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9BFD57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Caneta permanente para CD - caixa com 10 unidades, na cor vermelho.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6E24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39,93 </w:t>
            </w:r>
          </w:p>
        </w:tc>
      </w:tr>
      <w:tr w:rsidR="00896C43" w:rsidRPr="00896C43" w14:paraId="46EDDCD8"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92C392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342</w:t>
            </w:r>
          </w:p>
        </w:tc>
        <w:tc>
          <w:tcPr>
            <w:tcW w:w="640" w:type="dxa"/>
            <w:tcBorders>
              <w:top w:val="nil"/>
              <w:left w:val="single" w:sz="8" w:space="0" w:color="000000"/>
              <w:bottom w:val="single" w:sz="8" w:space="0" w:color="000000"/>
              <w:right w:val="nil"/>
            </w:tcBorders>
            <w:shd w:val="clear" w:color="000000" w:fill="FFFFFF"/>
            <w:vAlign w:val="center"/>
            <w:hideMark/>
          </w:tcPr>
          <w:p w14:paraId="309A37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75CC11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C697477" w14:textId="77777777" w:rsidR="00896C43" w:rsidRPr="00896C43" w:rsidRDefault="00896C43" w:rsidP="00F47CA0">
            <w:pPr>
              <w:widowControl/>
              <w:autoSpaceDE/>
              <w:autoSpaceDN/>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Canetina</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hidrografica</w:t>
            </w:r>
            <w:proofErr w:type="spellEnd"/>
            <w:r w:rsidRPr="00896C43">
              <w:rPr>
                <w:rFonts w:eastAsia="Times New Roman" w:cs="Calibri"/>
                <w:color w:val="000000"/>
                <w:sz w:val="24"/>
                <w:szCs w:val="24"/>
                <w:lang w:val="pt-BR" w:eastAsia="pt-BR"/>
              </w:rPr>
              <w:t xml:space="preserve">, medindo 15,5mm. 12 cores, ponta média, tampa </w:t>
            </w:r>
            <w:proofErr w:type="spellStart"/>
            <w:r w:rsidRPr="00896C43">
              <w:rPr>
                <w:rFonts w:eastAsia="Times New Roman" w:cs="Calibri"/>
                <w:color w:val="000000"/>
                <w:sz w:val="24"/>
                <w:szCs w:val="24"/>
                <w:lang w:val="pt-BR" w:eastAsia="pt-BR"/>
              </w:rPr>
              <w:t>antiasfixiante</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lavavel</w:t>
            </w:r>
            <w:proofErr w:type="spellEnd"/>
            <w:r w:rsidRPr="00896C43">
              <w:rPr>
                <w:rFonts w:eastAsia="Times New Roman" w:cs="Calibri"/>
                <w:color w:val="000000"/>
                <w:sz w:val="24"/>
                <w:szCs w:val="24"/>
                <w:lang w:val="pt-BR" w:eastAsia="pt-BR"/>
              </w:rPr>
              <w:t xml:space="preserv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Embalagem com 12 canetinhas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5C7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9,75 </w:t>
            </w:r>
          </w:p>
        </w:tc>
      </w:tr>
      <w:tr w:rsidR="00896C43" w:rsidRPr="00896C43" w14:paraId="17761341" w14:textId="77777777" w:rsidTr="0023636C">
        <w:trPr>
          <w:trHeight w:val="3180"/>
        </w:trPr>
        <w:tc>
          <w:tcPr>
            <w:tcW w:w="560" w:type="dxa"/>
            <w:tcBorders>
              <w:top w:val="nil"/>
              <w:left w:val="single" w:sz="8" w:space="0" w:color="000000"/>
              <w:bottom w:val="single" w:sz="8" w:space="0" w:color="000000"/>
              <w:right w:val="nil"/>
            </w:tcBorders>
            <w:shd w:val="clear" w:color="auto" w:fill="auto"/>
            <w:vAlign w:val="center"/>
            <w:hideMark/>
          </w:tcPr>
          <w:p w14:paraId="2E3E2B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343</w:t>
            </w:r>
          </w:p>
        </w:tc>
        <w:tc>
          <w:tcPr>
            <w:tcW w:w="640" w:type="dxa"/>
            <w:tcBorders>
              <w:top w:val="nil"/>
              <w:left w:val="single" w:sz="8" w:space="0" w:color="000000"/>
              <w:bottom w:val="single" w:sz="8" w:space="0" w:color="000000"/>
              <w:right w:val="nil"/>
            </w:tcBorders>
            <w:shd w:val="clear" w:color="000000" w:fill="FFFFFF"/>
            <w:vAlign w:val="center"/>
            <w:hideMark/>
          </w:tcPr>
          <w:p w14:paraId="22204F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4C9955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ESTOJO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161AD3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Canetinha, contendo 12 unidades em cores diferentes,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corpo opaco ou brilhante, com a impressão de lavável, com diâmetro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8mm e comprimento de 140mm a tampa e a cada deve ser da mesma cor da escrita, a tampa deve ser ventilada. A barra interna da canetinha deverá possuir constituição uniforme, ser isenta de impurezas, apresentar boa pigmentação, ser macia, com alto poder de cobertura e ser </w:t>
            </w:r>
            <w:proofErr w:type="spellStart"/>
            <w:r w:rsidRPr="00896C43">
              <w:rPr>
                <w:rFonts w:eastAsia="Times New Roman" w:cs="Calibri"/>
                <w:color w:val="000000"/>
                <w:sz w:val="24"/>
                <w:szCs w:val="24"/>
                <w:lang w:val="pt-BR" w:eastAsia="pt-BR"/>
              </w:rPr>
              <w:t>átoxica</w:t>
            </w:r>
            <w:proofErr w:type="spellEnd"/>
            <w:r w:rsidRPr="00896C43">
              <w:rPr>
                <w:rFonts w:eastAsia="Times New Roman" w:cs="Calibri"/>
                <w:color w:val="000000"/>
                <w:sz w:val="24"/>
                <w:szCs w:val="24"/>
                <w:lang w:val="pt-BR" w:eastAsia="pt-BR"/>
              </w:rPr>
              <w:t>. Composição: Resina termoplástica, água, corantes, umectantes. Cada canetinha deve trazer a marco do fabricante e a informação lavável gravada em seu corpo.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F05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16,18 </w:t>
            </w:r>
          </w:p>
        </w:tc>
      </w:tr>
      <w:tr w:rsidR="00896C43" w:rsidRPr="00896C43" w14:paraId="57E87F5B"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7CD684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344</w:t>
            </w:r>
          </w:p>
        </w:tc>
        <w:tc>
          <w:tcPr>
            <w:tcW w:w="640" w:type="dxa"/>
            <w:tcBorders>
              <w:top w:val="nil"/>
              <w:left w:val="single" w:sz="8" w:space="0" w:color="000000"/>
              <w:bottom w:val="single" w:sz="8" w:space="0" w:color="000000"/>
              <w:right w:val="nil"/>
            </w:tcBorders>
            <w:shd w:val="clear" w:color="000000" w:fill="FFFFFF"/>
            <w:vAlign w:val="center"/>
            <w:hideMark/>
          </w:tcPr>
          <w:p w14:paraId="0E2620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56</w:t>
            </w:r>
          </w:p>
        </w:tc>
        <w:tc>
          <w:tcPr>
            <w:tcW w:w="1026" w:type="dxa"/>
            <w:tcBorders>
              <w:top w:val="nil"/>
              <w:left w:val="single" w:sz="8" w:space="0" w:color="000000"/>
              <w:bottom w:val="single" w:sz="8" w:space="0" w:color="000000"/>
              <w:right w:val="nil"/>
            </w:tcBorders>
            <w:shd w:val="clear" w:color="000000" w:fill="FFFFFF"/>
            <w:vAlign w:val="center"/>
            <w:hideMark/>
          </w:tcPr>
          <w:p w14:paraId="67AA0A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15A97D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Capa plástica para Encadernação, COR PRETA, de Polipropileno, Formato A4, </w:t>
            </w:r>
            <w:proofErr w:type="gramStart"/>
            <w:r w:rsidRPr="00896C43">
              <w:rPr>
                <w:rFonts w:eastAsia="Times New Roman" w:cs="Calibri"/>
                <w:color w:val="000000"/>
                <w:sz w:val="24"/>
                <w:szCs w:val="24"/>
                <w:lang w:val="pt-BR" w:eastAsia="pt-BR"/>
              </w:rPr>
              <w:t>Medindo</w:t>
            </w:r>
            <w:proofErr w:type="gramEnd"/>
            <w:r w:rsidRPr="00896C43">
              <w:rPr>
                <w:rFonts w:eastAsia="Times New Roman" w:cs="Calibri"/>
                <w:color w:val="000000"/>
                <w:sz w:val="24"/>
                <w:szCs w:val="24"/>
                <w:lang w:val="pt-BR" w:eastAsia="pt-BR"/>
              </w:rPr>
              <w:t xml:space="preserve"> 210 x 297mm.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80322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22,45 </w:t>
            </w:r>
          </w:p>
        </w:tc>
      </w:tr>
      <w:tr w:rsidR="00896C43" w:rsidRPr="00896C43" w14:paraId="72F14DE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D6AA3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345</w:t>
            </w:r>
          </w:p>
        </w:tc>
        <w:tc>
          <w:tcPr>
            <w:tcW w:w="640" w:type="dxa"/>
            <w:tcBorders>
              <w:top w:val="nil"/>
              <w:left w:val="single" w:sz="8" w:space="0" w:color="000000"/>
              <w:bottom w:val="single" w:sz="8" w:space="0" w:color="000000"/>
              <w:right w:val="nil"/>
            </w:tcBorders>
            <w:shd w:val="clear" w:color="000000" w:fill="FFFFFF"/>
            <w:vAlign w:val="center"/>
            <w:hideMark/>
          </w:tcPr>
          <w:p w14:paraId="4F1D655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57</w:t>
            </w:r>
          </w:p>
        </w:tc>
        <w:tc>
          <w:tcPr>
            <w:tcW w:w="1026" w:type="dxa"/>
            <w:tcBorders>
              <w:top w:val="nil"/>
              <w:left w:val="single" w:sz="8" w:space="0" w:color="000000"/>
              <w:bottom w:val="single" w:sz="8" w:space="0" w:color="000000"/>
              <w:right w:val="nil"/>
            </w:tcBorders>
            <w:shd w:val="clear" w:color="000000" w:fill="FFFFFF"/>
            <w:vAlign w:val="center"/>
            <w:hideMark/>
          </w:tcPr>
          <w:p w14:paraId="35C6D2A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78CA5D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Capa </w:t>
            </w:r>
            <w:proofErr w:type="spellStart"/>
            <w:r w:rsidRPr="00896C43">
              <w:rPr>
                <w:rFonts w:eastAsia="Times New Roman" w:cs="Calibri"/>
                <w:color w:val="000000"/>
                <w:sz w:val="24"/>
                <w:szCs w:val="24"/>
                <w:lang w:val="pt-BR" w:eastAsia="pt-BR"/>
              </w:rPr>
              <w:t>plastica</w:t>
            </w:r>
            <w:proofErr w:type="spellEnd"/>
            <w:r w:rsidRPr="00896C43">
              <w:rPr>
                <w:rFonts w:eastAsia="Times New Roman" w:cs="Calibri"/>
                <w:color w:val="000000"/>
                <w:sz w:val="24"/>
                <w:szCs w:val="24"/>
                <w:lang w:val="pt-BR" w:eastAsia="pt-BR"/>
              </w:rPr>
              <w:t xml:space="preserve"> para Encadernação, Transparente, de polipropileno, formato A4, medindo 210 x 297mm.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C2FA0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25,30 </w:t>
            </w:r>
          </w:p>
        </w:tc>
      </w:tr>
      <w:tr w:rsidR="00896C43" w:rsidRPr="00896C43" w14:paraId="0F7FF4F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E46123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346</w:t>
            </w:r>
          </w:p>
        </w:tc>
        <w:tc>
          <w:tcPr>
            <w:tcW w:w="640" w:type="dxa"/>
            <w:tcBorders>
              <w:top w:val="nil"/>
              <w:left w:val="single" w:sz="8" w:space="0" w:color="000000"/>
              <w:bottom w:val="single" w:sz="8" w:space="0" w:color="000000"/>
              <w:right w:val="nil"/>
            </w:tcBorders>
            <w:shd w:val="clear" w:color="000000" w:fill="FFFFFF"/>
            <w:vAlign w:val="center"/>
            <w:hideMark/>
          </w:tcPr>
          <w:p w14:paraId="5134F76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78052D0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99E096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Carimbo Datador. (Dia/Mês/Ano)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DB07B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30,47 </w:t>
            </w:r>
          </w:p>
        </w:tc>
      </w:tr>
      <w:tr w:rsidR="00896C43" w:rsidRPr="00896C43" w14:paraId="389FDB2C"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AE450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347</w:t>
            </w:r>
          </w:p>
        </w:tc>
        <w:tc>
          <w:tcPr>
            <w:tcW w:w="640" w:type="dxa"/>
            <w:tcBorders>
              <w:top w:val="nil"/>
              <w:left w:val="single" w:sz="8" w:space="0" w:color="000000"/>
              <w:bottom w:val="single" w:sz="8" w:space="0" w:color="000000"/>
              <w:right w:val="nil"/>
            </w:tcBorders>
            <w:shd w:val="clear" w:color="000000" w:fill="FFFFFF"/>
            <w:vAlign w:val="center"/>
            <w:hideMark/>
          </w:tcPr>
          <w:p w14:paraId="63FB1D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w:t>
            </w:r>
          </w:p>
        </w:tc>
        <w:tc>
          <w:tcPr>
            <w:tcW w:w="1026" w:type="dxa"/>
            <w:tcBorders>
              <w:top w:val="nil"/>
              <w:left w:val="single" w:sz="8" w:space="0" w:color="000000"/>
              <w:bottom w:val="single" w:sz="8" w:space="0" w:color="000000"/>
              <w:right w:val="nil"/>
            </w:tcBorders>
            <w:shd w:val="clear" w:color="000000" w:fill="FFFFFF"/>
            <w:vAlign w:val="center"/>
            <w:hideMark/>
          </w:tcPr>
          <w:p w14:paraId="33B367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48E5A9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Cavalete flip-</w:t>
            </w:r>
            <w:proofErr w:type="spellStart"/>
            <w:r w:rsidRPr="00896C43">
              <w:rPr>
                <w:rFonts w:eastAsia="Times New Roman" w:cs="Calibri"/>
                <w:color w:val="000000"/>
                <w:sz w:val="24"/>
                <w:szCs w:val="24"/>
                <w:lang w:val="pt-BR" w:eastAsia="pt-BR"/>
              </w:rPr>
              <w:t>chart</w:t>
            </w:r>
            <w:proofErr w:type="spellEnd"/>
            <w:r w:rsidRPr="00896C43">
              <w:rPr>
                <w:rFonts w:eastAsia="Times New Roman" w:cs="Calibri"/>
                <w:color w:val="000000"/>
                <w:sz w:val="24"/>
                <w:szCs w:val="24"/>
                <w:lang w:val="pt-BR" w:eastAsia="pt-BR"/>
              </w:rPr>
              <w:t xml:space="preserve"> em madeira </w:t>
            </w:r>
            <w:proofErr w:type="spellStart"/>
            <w:r w:rsidRPr="00896C43">
              <w:rPr>
                <w:rFonts w:eastAsia="Times New Roman" w:cs="Calibri"/>
                <w:color w:val="000000"/>
                <w:sz w:val="24"/>
                <w:szCs w:val="24"/>
                <w:lang w:val="pt-BR" w:eastAsia="pt-BR"/>
              </w:rPr>
              <w:t>duratex</w:t>
            </w:r>
            <w:proofErr w:type="spellEnd"/>
            <w:r w:rsidRPr="00896C43">
              <w:rPr>
                <w:rFonts w:eastAsia="Times New Roman" w:cs="Calibri"/>
                <w:color w:val="000000"/>
                <w:sz w:val="24"/>
                <w:szCs w:val="24"/>
                <w:lang w:val="pt-BR" w:eastAsia="pt-BR"/>
              </w:rPr>
              <w:t xml:space="preserve"> - Fabricado com madeira maciça e pés com apoio e suporte para apoio de tela em madeira Altura total do produto 1.70 metros, chapa de </w:t>
            </w:r>
            <w:proofErr w:type="spellStart"/>
            <w:r w:rsidRPr="00896C43">
              <w:rPr>
                <w:rFonts w:eastAsia="Times New Roman" w:cs="Calibri"/>
                <w:color w:val="000000"/>
                <w:sz w:val="24"/>
                <w:szCs w:val="24"/>
                <w:lang w:val="pt-BR" w:eastAsia="pt-BR"/>
              </w:rPr>
              <w:t>durtex</w:t>
            </w:r>
            <w:proofErr w:type="spellEnd"/>
            <w:r w:rsidRPr="00896C43">
              <w:rPr>
                <w:rFonts w:eastAsia="Times New Roman" w:cs="Calibri"/>
                <w:color w:val="000000"/>
                <w:sz w:val="24"/>
                <w:szCs w:val="24"/>
                <w:lang w:val="pt-BR" w:eastAsia="pt-BR"/>
              </w:rPr>
              <w:t xml:space="preserve"> (local onde fixa a folha) 90x60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67B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123,13 </w:t>
            </w:r>
          </w:p>
        </w:tc>
      </w:tr>
      <w:tr w:rsidR="00896C43" w:rsidRPr="00896C43" w14:paraId="44ED4DA0"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67A801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348</w:t>
            </w:r>
          </w:p>
        </w:tc>
        <w:tc>
          <w:tcPr>
            <w:tcW w:w="640" w:type="dxa"/>
            <w:tcBorders>
              <w:top w:val="nil"/>
              <w:left w:val="single" w:sz="8" w:space="0" w:color="000000"/>
              <w:bottom w:val="single" w:sz="8" w:space="0" w:color="000000"/>
              <w:right w:val="nil"/>
            </w:tcBorders>
            <w:shd w:val="clear" w:color="000000" w:fill="FFFFFF"/>
            <w:vAlign w:val="center"/>
            <w:hideMark/>
          </w:tcPr>
          <w:p w14:paraId="3342CFA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25260AF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F80A8B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Cesto de lixo em papelão prensado para escritório, com aros cromados ou com pintura metálica na base e no topo, na cor preta, sem tampa, medindo 250 mm de diâmetro na base e 250 mm de diâmetro no topo e 250 mm de altura, podendo essas medidas variar em até 50 mm para mais ou para menos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D614C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33,40 </w:t>
            </w:r>
          </w:p>
        </w:tc>
      </w:tr>
      <w:tr w:rsidR="00896C43" w:rsidRPr="00896C43" w14:paraId="5835F9F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EC7BC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349</w:t>
            </w:r>
          </w:p>
        </w:tc>
        <w:tc>
          <w:tcPr>
            <w:tcW w:w="640" w:type="dxa"/>
            <w:tcBorders>
              <w:top w:val="nil"/>
              <w:left w:val="single" w:sz="8" w:space="0" w:color="000000"/>
              <w:bottom w:val="single" w:sz="8" w:space="0" w:color="000000"/>
              <w:right w:val="nil"/>
            </w:tcBorders>
            <w:shd w:val="clear" w:color="000000" w:fill="FFFFFF"/>
            <w:vAlign w:val="center"/>
            <w:hideMark/>
          </w:tcPr>
          <w:p w14:paraId="2F90CE1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w:t>
            </w:r>
          </w:p>
        </w:tc>
        <w:tc>
          <w:tcPr>
            <w:tcW w:w="1026" w:type="dxa"/>
            <w:tcBorders>
              <w:top w:val="nil"/>
              <w:left w:val="single" w:sz="8" w:space="0" w:color="000000"/>
              <w:bottom w:val="single" w:sz="8" w:space="0" w:color="000000"/>
              <w:right w:val="nil"/>
            </w:tcBorders>
            <w:shd w:val="clear" w:color="000000" w:fill="FFFFFF"/>
            <w:vAlign w:val="center"/>
            <w:hideMark/>
          </w:tcPr>
          <w:p w14:paraId="614002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F9CA768" w14:textId="4EB0338F"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Clipe de papelaria Grande; N 1/0, de aço; formato paralelo; acabamento galvanizado, Fabricação com arame de aço com tratamento; Caixa com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F416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10,17 </w:t>
            </w:r>
          </w:p>
        </w:tc>
      </w:tr>
      <w:tr w:rsidR="00896C43" w:rsidRPr="00896C43" w14:paraId="0041403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9C2AB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350</w:t>
            </w:r>
          </w:p>
        </w:tc>
        <w:tc>
          <w:tcPr>
            <w:tcW w:w="640" w:type="dxa"/>
            <w:tcBorders>
              <w:top w:val="nil"/>
              <w:left w:val="single" w:sz="8" w:space="0" w:color="000000"/>
              <w:bottom w:val="single" w:sz="8" w:space="0" w:color="000000"/>
              <w:right w:val="nil"/>
            </w:tcBorders>
            <w:shd w:val="clear" w:color="000000" w:fill="FFFFFF"/>
            <w:vAlign w:val="center"/>
            <w:hideMark/>
          </w:tcPr>
          <w:p w14:paraId="2C3F1CD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873</w:t>
            </w:r>
          </w:p>
        </w:tc>
        <w:tc>
          <w:tcPr>
            <w:tcW w:w="1026" w:type="dxa"/>
            <w:tcBorders>
              <w:top w:val="nil"/>
              <w:left w:val="single" w:sz="8" w:space="0" w:color="000000"/>
              <w:bottom w:val="single" w:sz="8" w:space="0" w:color="000000"/>
              <w:right w:val="nil"/>
            </w:tcBorders>
            <w:shd w:val="clear" w:color="000000" w:fill="FFFFFF"/>
            <w:vAlign w:val="center"/>
            <w:hideMark/>
          </w:tcPr>
          <w:p w14:paraId="0C42971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1ABE4AF" w14:textId="58B6E2A5"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Clipe de papelaria Grande; N 2/0, de aço; formato paralelo; acabamento galvanizado, Fabricação com arame de aço com tratamento; Caixa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7113C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15,15 </w:t>
            </w:r>
          </w:p>
        </w:tc>
      </w:tr>
      <w:tr w:rsidR="00896C43" w:rsidRPr="00896C43" w14:paraId="25885D4E"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24A72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351</w:t>
            </w:r>
          </w:p>
        </w:tc>
        <w:tc>
          <w:tcPr>
            <w:tcW w:w="640" w:type="dxa"/>
            <w:tcBorders>
              <w:top w:val="nil"/>
              <w:left w:val="single" w:sz="8" w:space="0" w:color="000000"/>
              <w:bottom w:val="single" w:sz="8" w:space="0" w:color="000000"/>
              <w:right w:val="nil"/>
            </w:tcBorders>
            <w:shd w:val="clear" w:color="000000" w:fill="FFFFFF"/>
            <w:vAlign w:val="center"/>
            <w:hideMark/>
          </w:tcPr>
          <w:p w14:paraId="5D1B3C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799</w:t>
            </w:r>
          </w:p>
        </w:tc>
        <w:tc>
          <w:tcPr>
            <w:tcW w:w="1026" w:type="dxa"/>
            <w:tcBorders>
              <w:top w:val="nil"/>
              <w:left w:val="single" w:sz="8" w:space="0" w:color="000000"/>
              <w:bottom w:val="single" w:sz="8" w:space="0" w:color="000000"/>
              <w:right w:val="nil"/>
            </w:tcBorders>
            <w:shd w:val="clear" w:color="000000" w:fill="FFFFFF"/>
            <w:vAlign w:val="center"/>
            <w:hideMark/>
          </w:tcPr>
          <w:p w14:paraId="78FBA88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97C471C" w14:textId="7B21AAC8"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Clipe de papelaria Grande; N 3/0, de aço; formato paralelo; acabamento galvanizado, Fabricação com arame de aço com tratamento; Caixa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0EC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15,20 </w:t>
            </w:r>
          </w:p>
        </w:tc>
      </w:tr>
      <w:tr w:rsidR="00896C43" w:rsidRPr="00896C43" w14:paraId="06A82B55"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B7041D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352</w:t>
            </w:r>
          </w:p>
        </w:tc>
        <w:tc>
          <w:tcPr>
            <w:tcW w:w="640" w:type="dxa"/>
            <w:tcBorders>
              <w:top w:val="nil"/>
              <w:left w:val="single" w:sz="8" w:space="0" w:color="000000"/>
              <w:bottom w:val="single" w:sz="8" w:space="0" w:color="000000"/>
              <w:right w:val="nil"/>
            </w:tcBorders>
            <w:shd w:val="clear" w:color="000000" w:fill="FFFFFF"/>
            <w:vAlign w:val="center"/>
            <w:hideMark/>
          </w:tcPr>
          <w:p w14:paraId="1C9BB4E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84</w:t>
            </w:r>
          </w:p>
        </w:tc>
        <w:tc>
          <w:tcPr>
            <w:tcW w:w="1026" w:type="dxa"/>
            <w:tcBorders>
              <w:top w:val="nil"/>
              <w:left w:val="single" w:sz="8" w:space="0" w:color="000000"/>
              <w:bottom w:val="single" w:sz="8" w:space="0" w:color="000000"/>
              <w:right w:val="nil"/>
            </w:tcBorders>
            <w:shd w:val="clear" w:color="000000" w:fill="FFFFFF"/>
            <w:vAlign w:val="center"/>
            <w:hideMark/>
          </w:tcPr>
          <w:p w14:paraId="1C77878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0978483"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4/0,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3651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15,20 </w:t>
            </w:r>
          </w:p>
        </w:tc>
      </w:tr>
      <w:tr w:rsidR="00896C43" w:rsidRPr="00896C43" w14:paraId="6713AB26"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C931C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353</w:t>
            </w:r>
          </w:p>
        </w:tc>
        <w:tc>
          <w:tcPr>
            <w:tcW w:w="640" w:type="dxa"/>
            <w:tcBorders>
              <w:top w:val="nil"/>
              <w:left w:val="single" w:sz="8" w:space="0" w:color="000000"/>
              <w:bottom w:val="single" w:sz="8" w:space="0" w:color="000000"/>
              <w:right w:val="nil"/>
            </w:tcBorders>
            <w:shd w:val="clear" w:color="000000" w:fill="FFFFFF"/>
            <w:vAlign w:val="center"/>
            <w:hideMark/>
          </w:tcPr>
          <w:p w14:paraId="32C3709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w:t>
            </w:r>
          </w:p>
        </w:tc>
        <w:tc>
          <w:tcPr>
            <w:tcW w:w="1026" w:type="dxa"/>
            <w:tcBorders>
              <w:top w:val="nil"/>
              <w:left w:val="single" w:sz="8" w:space="0" w:color="000000"/>
              <w:bottom w:val="single" w:sz="8" w:space="0" w:color="000000"/>
              <w:right w:val="nil"/>
            </w:tcBorders>
            <w:shd w:val="clear" w:color="000000" w:fill="FFFFFF"/>
            <w:vAlign w:val="center"/>
            <w:hideMark/>
          </w:tcPr>
          <w:p w14:paraId="0EC2D4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36B948B"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5/0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E75E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23,70 </w:t>
            </w:r>
          </w:p>
        </w:tc>
      </w:tr>
      <w:tr w:rsidR="00896C43" w:rsidRPr="00896C43" w14:paraId="55B866DB"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899B1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354</w:t>
            </w:r>
          </w:p>
        </w:tc>
        <w:tc>
          <w:tcPr>
            <w:tcW w:w="640" w:type="dxa"/>
            <w:tcBorders>
              <w:top w:val="nil"/>
              <w:left w:val="single" w:sz="8" w:space="0" w:color="000000"/>
              <w:bottom w:val="single" w:sz="8" w:space="0" w:color="000000"/>
              <w:right w:val="nil"/>
            </w:tcBorders>
            <w:shd w:val="clear" w:color="000000" w:fill="FFFFFF"/>
            <w:vAlign w:val="center"/>
            <w:hideMark/>
          </w:tcPr>
          <w:p w14:paraId="3B28A2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826</w:t>
            </w:r>
          </w:p>
        </w:tc>
        <w:tc>
          <w:tcPr>
            <w:tcW w:w="1026" w:type="dxa"/>
            <w:tcBorders>
              <w:top w:val="nil"/>
              <w:left w:val="single" w:sz="8" w:space="0" w:color="000000"/>
              <w:bottom w:val="single" w:sz="8" w:space="0" w:color="000000"/>
              <w:right w:val="nil"/>
            </w:tcBorders>
            <w:shd w:val="clear" w:color="000000" w:fill="FFFFFF"/>
            <w:vAlign w:val="center"/>
            <w:hideMark/>
          </w:tcPr>
          <w:p w14:paraId="20F382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8D6F9EE"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6/0,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3EEE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15,20 </w:t>
            </w:r>
          </w:p>
        </w:tc>
      </w:tr>
      <w:tr w:rsidR="00896C43" w:rsidRPr="00896C43" w14:paraId="24075BC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E4EC5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355</w:t>
            </w:r>
          </w:p>
        </w:tc>
        <w:tc>
          <w:tcPr>
            <w:tcW w:w="640" w:type="dxa"/>
            <w:tcBorders>
              <w:top w:val="nil"/>
              <w:left w:val="single" w:sz="8" w:space="0" w:color="000000"/>
              <w:bottom w:val="single" w:sz="8" w:space="0" w:color="000000"/>
              <w:right w:val="nil"/>
            </w:tcBorders>
            <w:shd w:val="clear" w:color="000000" w:fill="FFFFFF"/>
            <w:vAlign w:val="center"/>
            <w:hideMark/>
          </w:tcPr>
          <w:p w14:paraId="4EF45B2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455</w:t>
            </w:r>
          </w:p>
        </w:tc>
        <w:tc>
          <w:tcPr>
            <w:tcW w:w="1026" w:type="dxa"/>
            <w:tcBorders>
              <w:top w:val="nil"/>
              <w:left w:val="single" w:sz="8" w:space="0" w:color="000000"/>
              <w:bottom w:val="single" w:sz="8" w:space="0" w:color="000000"/>
              <w:right w:val="nil"/>
            </w:tcBorders>
            <w:shd w:val="clear" w:color="000000" w:fill="FFFFFF"/>
            <w:vAlign w:val="center"/>
            <w:hideMark/>
          </w:tcPr>
          <w:p w14:paraId="0F5A309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2065AD6"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8/0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778A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15,15 </w:t>
            </w:r>
          </w:p>
        </w:tc>
      </w:tr>
      <w:tr w:rsidR="00896C43" w:rsidRPr="00896C43" w14:paraId="68D4F80D"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95843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356</w:t>
            </w:r>
          </w:p>
        </w:tc>
        <w:tc>
          <w:tcPr>
            <w:tcW w:w="640" w:type="dxa"/>
            <w:tcBorders>
              <w:top w:val="nil"/>
              <w:left w:val="single" w:sz="8" w:space="0" w:color="000000"/>
              <w:bottom w:val="single" w:sz="8" w:space="0" w:color="000000"/>
              <w:right w:val="nil"/>
            </w:tcBorders>
            <w:shd w:val="clear" w:color="000000" w:fill="FFFFFF"/>
            <w:vAlign w:val="center"/>
            <w:hideMark/>
          </w:tcPr>
          <w:p w14:paraId="5A24276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w:t>
            </w:r>
          </w:p>
        </w:tc>
        <w:tc>
          <w:tcPr>
            <w:tcW w:w="1026" w:type="dxa"/>
            <w:tcBorders>
              <w:top w:val="nil"/>
              <w:left w:val="single" w:sz="8" w:space="0" w:color="000000"/>
              <w:bottom w:val="single" w:sz="8" w:space="0" w:color="000000"/>
              <w:right w:val="nil"/>
            </w:tcBorders>
            <w:shd w:val="clear" w:color="000000" w:fill="FFFFFF"/>
            <w:vAlign w:val="center"/>
            <w:hideMark/>
          </w:tcPr>
          <w:p w14:paraId="38096B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C5D6FA6"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N 10/0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91128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18,50 </w:t>
            </w:r>
          </w:p>
        </w:tc>
      </w:tr>
      <w:tr w:rsidR="00896C43" w:rsidRPr="00896C43" w14:paraId="3EE839F9"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4D3CF3E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357</w:t>
            </w:r>
          </w:p>
        </w:tc>
        <w:tc>
          <w:tcPr>
            <w:tcW w:w="640" w:type="dxa"/>
            <w:tcBorders>
              <w:top w:val="nil"/>
              <w:left w:val="single" w:sz="8" w:space="0" w:color="000000"/>
              <w:bottom w:val="single" w:sz="8" w:space="0" w:color="000000"/>
              <w:right w:val="nil"/>
            </w:tcBorders>
            <w:shd w:val="clear" w:color="000000" w:fill="FFFFFF"/>
            <w:vAlign w:val="center"/>
            <w:hideMark/>
          </w:tcPr>
          <w:p w14:paraId="36667F7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w:t>
            </w:r>
          </w:p>
        </w:tc>
        <w:tc>
          <w:tcPr>
            <w:tcW w:w="1026" w:type="dxa"/>
            <w:tcBorders>
              <w:top w:val="nil"/>
              <w:left w:val="single" w:sz="8" w:space="0" w:color="000000"/>
              <w:bottom w:val="single" w:sz="8" w:space="0" w:color="000000"/>
              <w:right w:val="nil"/>
            </w:tcBorders>
            <w:shd w:val="clear" w:color="000000" w:fill="FFFFFF"/>
            <w:vAlign w:val="center"/>
            <w:hideMark/>
          </w:tcPr>
          <w:p w14:paraId="15351D8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1BA6BFB"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1000ml ou 1 quilo; branca; com validade mínima de 1 Ano a partir da data de entrega; com selo do Inmetro na embalagem do produto;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D4EE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33,20 </w:t>
            </w:r>
          </w:p>
        </w:tc>
      </w:tr>
      <w:tr w:rsidR="00896C43" w:rsidRPr="00896C43" w14:paraId="169E076C"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6E04D6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358</w:t>
            </w:r>
          </w:p>
        </w:tc>
        <w:tc>
          <w:tcPr>
            <w:tcW w:w="640" w:type="dxa"/>
            <w:tcBorders>
              <w:top w:val="nil"/>
              <w:left w:val="single" w:sz="8" w:space="0" w:color="000000"/>
              <w:bottom w:val="single" w:sz="8" w:space="0" w:color="000000"/>
              <w:right w:val="nil"/>
            </w:tcBorders>
            <w:shd w:val="clear" w:color="000000" w:fill="FFFFFF"/>
            <w:vAlign w:val="center"/>
            <w:hideMark/>
          </w:tcPr>
          <w:p w14:paraId="4AA9C7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140</w:t>
            </w:r>
          </w:p>
        </w:tc>
        <w:tc>
          <w:tcPr>
            <w:tcW w:w="1026" w:type="dxa"/>
            <w:tcBorders>
              <w:top w:val="nil"/>
              <w:left w:val="single" w:sz="8" w:space="0" w:color="000000"/>
              <w:bottom w:val="single" w:sz="8" w:space="0" w:color="000000"/>
              <w:right w:val="nil"/>
            </w:tcBorders>
            <w:shd w:val="clear" w:color="000000" w:fill="FFFFFF"/>
            <w:vAlign w:val="center"/>
            <w:hideMark/>
          </w:tcPr>
          <w:p w14:paraId="6E4F006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7CE604E"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500g ou 500 ml; branca; com validade mínima de 1 Ano a partir da data de entrega; com selo do Inmetro na embalagem do produto;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516C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18,47 </w:t>
            </w:r>
          </w:p>
        </w:tc>
      </w:tr>
      <w:tr w:rsidR="00896C43" w:rsidRPr="00896C43" w14:paraId="2BA6BF5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78F7D8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359</w:t>
            </w:r>
          </w:p>
        </w:tc>
        <w:tc>
          <w:tcPr>
            <w:tcW w:w="640" w:type="dxa"/>
            <w:tcBorders>
              <w:top w:val="nil"/>
              <w:left w:val="single" w:sz="8" w:space="0" w:color="000000"/>
              <w:bottom w:val="single" w:sz="8" w:space="0" w:color="000000"/>
              <w:right w:val="nil"/>
            </w:tcBorders>
            <w:shd w:val="clear" w:color="000000" w:fill="FFFFFF"/>
            <w:vAlign w:val="center"/>
            <w:hideMark/>
          </w:tcPr>
          <w:p w14:paraId="66CF358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364455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698AAEF"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Cola líquida </w:t>
            </w:r>
            <w:proofErr w:type="spellStart"/>
            <w:proofErr w:type="gramStart"/>
            <w:r w:rsidRPr="00896C43">
              <w:rPr>
                <w:rFonts w:eastAsia="Times New Roman" w:cs="Calibri"/>
                <w:color w:val="000000"/>
                <w:sz w:val="24"/>
                <w:szCs w:val="24"/>
                <w:lang w:val="pt-BR" w:eastAsia="pt-BR"/>
              </w:rPr>
              <w:t>branca,base</w:t>
            </w:r>
            <w:proofErr w:type="spellEnd"/>
            <w:proofErr w:type="gramEnd"/>
            <w:r w:rsidRPr="00896C43">
              <w:rPr>
                <w:rFonts w:eastAsia="Times New Roman" w:cs="Calibri"/>
                <w:color w:val="000000"/>
                <w:sz w:val="24"/>
                <w:szCs w:val="24"/>
                <w:lang w:val="pt-BR" w:eastAsia="pt-BR"/>
              </w:rPr>
              <w:t xml:space="preserve"> de água e </w:t>
            </w:r>
            <w:proofErr w:type="spellStart"/>
            <w:r w:rsidRPr="00896C43">
              <w:rPr>
                <w:rFonts w:eastAsia="Times New Roman" w:cs="Calibri"/>
                <w:color w:val="000000"/>
                <w:sz w:val="24"/>
                <w:szCs w:val="24"/>
                <w:lang w:val="pt-BR" w:eastAsia="pt-BR"/>
              </w:rPr>
              <w:t>pva</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lavavél</w:t>
            </w:r>
            <w:proofErr w:type="spellEnd"/>
            <w:r w:rsidRPr="00896C43">
              <w:rPr>
                <w:rFonts w:eastAsia="Times New Roman" w:cs="Calibri"/>
                <w:color w:val="000000"/>
                <w:sz w:val="24"/>
                <w:szCs w:val="24"/>
                <w:lang w:val="pt-BR" w:eastAsia="pt-BR"/>
              </w:rPr>
              <w:t>, peso líquido min. 110gr</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29D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8,07 </w:t>
            </w:r>
          </w:p>
        </w:tc>
      </w:tr>
      <w:tr w:rsidR="00896C43" w:rsidRPr="00896C43" w14:paraId="583EC6BD"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707B1E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360</w:t>
            </w:r>
          </w:p>
        </w:tc>
        <w:tc>
          <w:tcPr>
            <w:tcW w:w="640" w:type="dxa"/>
            <w:tcBorders>
              <w:top w:val="nil"/>
              <w:left w:val="single" w:sz="8" w:space="0" w:color="000000"/>
              <w:bottom w:val="single" w:sz="8" w:space="0" w:color="000000"/>
              <w:right w:val="nil"/>
            </w:tcBorders>
            <w:shd w:val="clear" w:color="000000" w:fill="FFFFFF"/>
            <w:vAlign w:val="center"/>
            <w:hideMark/>
          </w:tcPr>
          <w:p w14:paraId="3D405B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w:t>
            </w:r>
          </w:p>
        </w:tc>
        <w:tc>
          <w:tcPr>
            <w:tcW w:w="1026" w:type="dxa"/>
            <w:tcBorders>
              <w:top w:val="nil"/>
              <w:left w:val="single" w:sz="8" w:space="0" w:color="000000"/>
              <w:bottom w:val="single" w:sz="8" w:space="0" w:color="000000"/>
              <w:right w:val="nil"/>
            </w:tcBorders>
            <w:shd w:val="clear" w:color="000000" w:fill="FFFFFF"/>
            <w:vAlign w:val="center"/>
            <w:hideMark/>
          </w:tcPr>
          <w:p w14:paraId="69082D9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9C9EE9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Cola branca 225 gramas em tubo plástico, atóxica, cola liquida, viscosa, </w:t>
            </w:r>
            <w:proofErr w:type="spellStart"/>
            <w:r w:rsidRPr="00896C43">
              <w:rPr>
                <w:rFonts w:eastAsia="Times New Roman" w:cs="Calibri"/>
                <w:color w:val="000000"/>
                <w:sz w:val="24"/>
                <w:szCs w:val="24"/>
                <w:lang w:val="pt-BR" w:eastAsia="pt-BR"/>
              </w:rPr>
              <w:t>contituida</w:t>
            </w:r>
            <w:proofErr w:type="spellEnd"/>
            <w:r w:rsidRPr="00896C43">
              <w:rPr>
                <w:rFonts w:eastAsia="Times New Roman" w:cs="Calibri"/>
                <w:color w:val="000000"/>
                <w:sz w:val="24"/>
                <w:szCs w:val="24"/>
                <w:lang w:val="pt-BR" w:eastAsia="pt-BR"/>
              </w:rPr>
              <w:t xml:space="preserve"> de resina sintética em emulsão aquosa, com boa adesividade, lavável, secagem rápida, homogênea.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D316E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14,18 </w:t>
            </w:r>
          </w:p>
        </w:tc>
      </w:tr>
      <w:tr w:rsidR="00896C43" w:rsidRPr="00896C43" w14:paraId="77B2D90A"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7B5B306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361</w:t>
            </w:r>
          </w:p>
        </w:tc>
        <w:tc>
          <w:tcPr>
            <w:tcW w:w="640" w:type="dxa"/>
            <w:tcBorders>
              <w:top w:val="nil"/>
              <w:left w:val="single" w:sz="8" w:space="0" w:color="000000"/>
              <w:bottom w:val="single" w:sz="8" w:space="0" w:color="000000"/>
              <w:right w:val="nil"/>
            </w:tcBorders>
            <w:shd w:val="clear" w:color="000000" w:fill="FFFFFF"/>
            <w:vAlign w:val="center"/>
            <w:hideMark/>
          </w:tcPr>
          <w:p w14:paraId="745BCC6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579</w:t>
            </w:r>
          </w:p>
        </w:tc>
        <w:tc>
          <w:tcPr>
            <w:tcW w:w="1026" w:type="dxa"/>
            <w:tcBorders>
              <w:top w:val="nil"/>
              <w:left w:val="single" w:sz="8" w:space="0" w:color="000000"/>
              <w:bottom w:val="single" w:sz="8" w:space="0" w:color="000000"/>
              <w:right w:val="nil"/>
            </w:tcBorders>
            <w:shd w:val="clear" w:color="000000" w:fill="FFFFFF"/>
            <w:vAlign w:val="center"/>
            <w:hideMark/>
          </w:tcPr>
          <w:p w14:paraId="00BDA3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639FB21"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90g; branca; com validade mínima de 1 Ano a partir da data de entrega; com selo do Inmetro na embalagem do produto;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3CC9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5,22 </w:t>
            </w:r>
          </w:p>
        </w:tc>
      </w:tr>
      <w:tr w:rsidR="00896C43" w:rsidRPr="00896C43" w14:paraId="1229EDAE"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233D521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362</w:t>
            </w:r>
          </w:p>
        </w:tc>
        <w:tc>
          <w:tcPr>
            <w:tcW w:w="640" w:type="dxa"/>
            <w:tcBorders>
              <w:top w:val="nil"/>
              <w:left w:val="single" w:sz="8" w:space="0" w:color="000000"/>
              <w:bottom w:val="single" w:sz="8" w:space="0" w:color="000000"/>
              <w:right w:val="nil"/>
            </w:tcBorders>
            <w:shd w:val="clear" w:color="000000" w:fill="FFFFFF"/>
            <w:vAlign w:val="center"/>
            <w:hideMark/>
          </w:tcPr>
          <w:p w14:paraId="02820C5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935</w:t>
            </w:r>
          </w:p>
        </w:tc>
        <w:tc>
          <w:tcPr>
            <w:tcW w:w="1026" w:type="dxa"/>
            <w:tcBorders>
              <w:top w:val="nil"/>
              <w:left w:val="single" w:sz="8" w:space="0" w:color="000000"/>
              <w:bottom w:val="single" w:sz="8" w:space="0" w:color="000000"/>
              <w:right w:val="nil"/>
            </w:tcBorders>
            <w:shd w:val="clear" w:color="000000" w:fill="FFFFFF"/>
            <w:vAlign w:val="center"/>
            <w:hideMark/>
          </w:tcPr>
          <w:p w14:paraId="522098A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78E5010"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de papelaria; TIPO BASTÃO; para uso em papel, cartões, fotos ; a base de agua e glicerina, atóxica ; secagem rápida ; Acondicionada em tubo bastão; na cor branca; 40g; com validade mínima de 1 Ano a partir da data de entrega; com selo do Inmetro na embalagem do produto;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A2422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7,77 </w:t>
            </w:r>
          </w:p>
        </w:tc>
      </w:tr>
      <w:tr w:rsidR="00896C43" w:rsidRPr="00896C43" w14:paraId="5A2C730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D8FDD5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363</w:t>
            </w:r>
          </w:p>
        </w:tc>
        <w:tc>
          <w:tcPr>
            <w:tcW w:w="640" w:type="dxa"/>
            <w:tcBorders>
              <w:top w:val="nil"/>
              <w:left w:val="single" w:sz="8" w:space="0" w:color="000000"/>
              <w:bottom w:val="single" w:sz="8" w:space="0" w:color="000000"/>
              <w:right w:val="nil"/>
            </w:tcBorders>
            <w:shd w:val="clear" w:color="000000" w:fill="FFFFFF"/>
            <w:vAlign w:val="center"/>
            <w:hideMark/>
          </w:tcPr>
          <w:p w14:paraId="432C189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0DB94B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89343A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Cola Instantânea Frasco de 100g, adesivo instantâneo à base de </w:t>
            </w:r>
            <w:proofErr w:type="spellStart"/>
            <w:r w:rsidRPr="00896C43">
              <w:rPr>
                <w:rFonts w:eastAsia="Times New Roman" w:cs="Calibri"/>
                <w:color w:val="000000"/>
                <w:sz w:val="24"/>
                <w:szCs w:val="24"/>
                <w:lang w:val="pt-BR" w:eastAsia="pt-BR"/>
              </w:rPr>
              <w:t>cianoacrilato</w:t>
            </w:r>
            <w:proofErr w:type="spellEnd"/>
            <w:r w:rsidRPr="00896C43">
              <w:rPr>
                <w:rFonts w:eastAsia="Times New Roman" w:cs="Calibri"/>
                <w:color w:val="000000"/>
                <w:sz w:val="24"/>
                <w:szCs w:val="24"/>
                <w:lang w:val="pt-BR" w:eastAsia="pt-BR"/>
              </w:rPr>
              <w:t xml:space="preserve"> líquido.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9612D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35,43 </w:t>
            </w:r>
          </w:p>
        </w:tc>
      </w:tr>
      <w:tr w:rsidR="00896C43" w:rsidRPr="00896C43" w14:paraId="73B03517"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64529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364</w:t>
            </w:r>
          </w:p>
        </w:tc>
        <w:tc>
          <w:tcPr>
            <w:tcW w:w="640" w:type="dxa"/>
            <w:tcBorders>
              <w:top w:val="nil"/>
              <w:left w:val="single" w:sz="8" w:space="0" w:color="000000"/>
              <w:bottom w:val="single" w:sz="8" w:space="0" w:color="000000"/>
              <w:right w:val="nil"/>
            </w:tcBorders>
            <w:shd w:val="clear" w:color="000000" w:fill="FFFFFF"/>
            <w:vAlign w:val="center"/>
            <w:hideMark/>
          </w:tcPr>
          <w:p w14:paraId="564ABE6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0C7761D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AF1489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5,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7A169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4,38 </w:t>
            </w:r>
          </w:p>
        </w:tc>
      </w:tr>
      <w:tr w:rsidR="00896C43" w:rsidRPr="00896C43" w14:paraId="21FC5A63"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9F19DE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365</w:t>
            </w:r>
          </w:p>
        </w:tc>
        <w:tc>
          <w:tcPr>
            <w:tcW w:w="640" w:type="dxa"/>
            <w:tcBorders>
              <w:top w:val="nil"/>
              <w:left w:val="single" w:sz="8" w:space="0" w:color="000000"/>
              <w:bottom w:val="single" w:sz="8" w:space="0" w:color="000000"/>
              <w:right w:val="nil"/>
            </w:tcBorders>
            <w:shd w:val="clear" w:color="000000" w:fill="FFFFFF"/>
            <w:vAlign w:val="center"/>
            <w:hideMark/>
          </w:tcPr>
          <w:p w14:paraId="55438C2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1B64507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270BE9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6,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BEE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5,68 </w:t>
            </w:r>
          </w:p>
        </w:tc>
      </w:tr>
      <w:tr w:rsidR="00896C43" w:rsidRPr="00896C43" w14:paraId="4FA7E1EF"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92452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366</w:t>
            </w:r>
          </w:p>
        </w:tc>
        <w:tc>
          <w:tcPr>
            <w:tcW w:w="640" w:type="dxa"/>
            <w:tcBorders>
              <w:top w:val="nil"/>
              <w:left w:val="single" w:sz="8" w:space="0" w:color="000000"/>
              <w:bottom w:val="single" w:sz="8" w:space="0" w:color="000000"/>
              <w:right w:val="nil"/>
            </w:tcBorders>
            <w:shd w:val="clear" w:color="000000" w:fill="FFFFFF"/>
            <w:vAlign w:val="center"/>
            <w:hideMark/>
          </w:tcPr>
          <w:p w14:paraId="318A076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w:t>
            </w:r>
          </w:p>
        </w:tc>
        <w:tc>
          <w:tcPr>
            <w:tcW w:w="1026" w:type="dxa"/>
            <w:tcBorders>
              <w:top w:val="nil"/>
              <w:left w:val="single" w:sz="8" w:space="0" w:color="000000"/>
              <w:bottom w:val="single" w:sz="8" w:space="0" w:color="000000"/>
              <w:right w:val="nil"/>
            </w:tcBorders>
            <w:shd w:val="clear" w:color="000000" w:fill="FFFFFF"/>
            <w:vAlign w:val="center"/>
            <w:hideMark/>
          </w:tcPr>
          <w:p w14:paraId="1749B37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1776C1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07,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9C8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6,70 </w:t>
            </w:r>
          </w:p>
        </w:tc>
      </w:tr>
      <w:tr w:rsidR="00896C43" w:rsidRPr="00896C43" w14:paraId="6E90D28A"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69378E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367</w:t>
            </w:r>
          </w:p>
        </w:tc>
        <w:tc>
          <w:tcPr>
            <w:tcW w:w="640" w:type="dxa"/>
            <w:tcBorders>
              <w:top w:val="nil"/>
              <w:left w:val="single" w:sz="8" w:space="0" w:color="000000"/>
              <w:bottom w:val="single" w:sz="8" w:space="0" w:color="000000"/>
              <w:right w:val="nil"/>
            </w:tcBorders>
            <w:shd w:val="clear" w:color="000000" w:fill="FFFFFF"/>
            <w:vAlign w:val="center"/>
            <w:hideMark/>
          </w:tcPr>
          <w:p w14:paraId="1291D8B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w:t>
            </w:r>
          </w:p>
        </w:tc>
        <w:tc>
          <w:tcPr>
            <w:tcW w:w="1026" w:type="dxa"/>
            <w:tcBorders>
              <w:top w:val="nil"/>
              <w:left w:val="single" w:sz="8" w:space="0" w:color="000000"/>
              <w:bottom w:val="single" w:sz="8" w:space="0" w:color="000000"/>
              <w:right w:val="nil"/>
            </w:tcBorders>
            <w:shd w:val="clear" w:color="000000" w:fill="FFFFFF"/>
            <w:vAlign w:val="center"/>
            <w:hideMark/>
          </w:tcPr>
          <w:p w14:paraId="003296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FB9208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08,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22D55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7,10 </w:t>
            </w:r>
          </w:p>
        </w:tc>
      </w:tr>
      <w:tr w:rsidR="00896C43" w:rsidRPr="00896C43" w14:paraId="5D39D46D"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4E9EBA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368</w:t>
            </w:r>
          </w:p>
        </w:tc>
        <w:tc>
          <w:tcPr>
            <w:tcW w:w="640" w:type="dxa"/>
            <w:tcBorders>
              <w:top w:val="nil"/>
              <w:left w:val="single" w:sz="8" w:space="0" w:color="000000"/>
              <w:bottom w:val="single" w:sz="8" w:space="0" w:color="000000"/>
              <w:right w:val="nil"/>
            </w:tcBorders>
            <w:shd w:val="clear" w:color="000000" w:fill="FFFFFF"/>
            <w:vAlign w:val="center"/>
            <w:hideMark/>
          </w:tcPr>
          <w:p w14:paraId="5D0302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w:t>
            </w:r>
          </w:p>
        </w:tc>
        <w:tc>
          <w:tcPr>
            <w:tcW w:w="1026" w:type="dxa"/>
            <w:tcBorders>
              <w:top w:val="nil"/>
              <w:left w:val="single" w:sz="8" w:space="0" w:color="000000"/>
              <w:bottom w:val="single" w:sz="8" w:space="0" w:color="000000"/>
              <w:right w:val="nil"/>
            </w:tcBorders>
            <w:shd w:val="clear" w:color="000000" w:fill="FFFFFF"/>
            <w:vAlign w:val="center"/>
            <w:hideMark/>
          </w:tcPr>
          <w:p w14:paraId="5793DE9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ED026C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09,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D19F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8,22 </w:t>
            </w:r>
          </w:p>
        </w:tc>
      </w:tr>
      <w:tr w:rsidR="00896C43" w:rsidRPr="00896C43" w14:paraId="71FE8653"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E974EA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369</w:t>
            </w:r>
          </w:p>
        </w:tc>
        <w:tc>
          <w:tcPr>
            <w:tcW w:w="640" w:type="dxa"/>
            <w:tcBorders>
              <w:top w:val="nil"/>
              <w:left w:val="single" w:sz="8" w:space="0" w:color="000000"/>
              <w:bottom w:val="single" w:sz="8" w:space="0" w:color="000000"/>
              <w:right w:val="nil"/>
            </w:tcBorders>
            <w:shd w:val="clear" w:color="000000" w:fill="FFFFFF"/>
            <w:vAlign w:val="center"/>
            <w:hideMark/>
          </w:tcPr>
          <w:p w14:paraId="5DB092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76</w:t>
            </w:r>
          </w:p>
        </w:tc>
        <w:tc>
          <w:tcPr>
            <w:tcW w:w="1026" w:type="dxa"/>
            <w:tcBorders>
              <w:top w:val="nil"/>
              <w:left w:val="single" w:sz="8" w:space="0" w:color="000000"/>
              <w:bottom w:val="single" w:sz="8" w:space="0" w:color="000000"/>
              <w:right w:val="nil"/>
            </w:tcBorders>
            <w:shd w:val="clear" w:color="000000" w:fill="FFFFFF"/>
            <w:vAlign w:val="center"/>
            <w:hideMark/>
          </w:tcPr>
          <w:p w14:paraId="59EDC61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1D6766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10,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8C0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8,62 </w:t>
            </w:r>
          </w:p>
        </w:tc>
      </w:tr>
      <w:tr w:rsidR="00896C43" w:rsidRPr="00896C43" w14:paraId="1FFF8540"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C7408A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370</w:t>
            </w:r>
          </w:p>
        </w:tc>
        <w:tc>
          <w:tcPr>
            <w:tcW w:w="640" w:type="dxa"/>
            <w:tcBorders>
              <w:top w:val="nil"/>
              <w:left w:val="single" w:sz="8" w:space="0" w:color="000000"/>
              <w:bottom w:val="single" w:sz="8" w:space="0" w:color="000000"/>
              <w:right w:val="nil"/>
            </w:tcBorders>
            <w:shd w:val="clear" w:color="000000" w:fill="FFFFFF"/>
            <w:vAlign w:val="center"/>
            <w:hideMark/>
          </w:tcPr>
          <w:p w14:paraId="1A7BC0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w:t>
            </w:r>
          </w:p>
        </w:tc>
        <w:tc>
          <w:tcPr>
            <w:tcW w:w="1026" w:type="dxa"/>
            <w:tcBorders>
              <w:top w:val="nil"/>
              <w:left w:val="single" w:sz="8" w:space="0" w:color="000000"/>
              <w:bottom w:val="single" w:sz="8" w:space="0" w:color="000000"/>
              <w:right w:val="nil"/>
            </w:tcBorders>
            <w:shd w:val="clear" w:color="000000" w:fill="FFFFFF"/>
            <w:vAlign w:val="center"/>
            <w:hideMark/>
          </w:tcPr>
          <w:p w14:paraId="188D7CE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6FD7A7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12,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00B2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11,38 </w:t>
            </w:r>
          </w:p>
        </w:tc>
      </w:tr>
      <w:tr w:rsidR="00896C43" w:rsidRPr="00896C43" w14:paraId="4B005EA5"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8A79C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371</w:t>
            </w:r>
          </w:p>
        </w:tc>
        <w:tc>
          <w:tcPr>
            <w:tcW w:w="640" w:type="dxa"/>
            <w:tcBorders>
              <w:top w:val="nil"/>
              <w:left w:val="single" w:sz="8" w:space="0" w:color="000000"/>
              <w:bottom w:val="single" w:sz="8" w:space="0" w:color="000000"/>
              <w:right w:val="nil"/>
            </w:tcBorders>
            <w:shd w:val="clear" w:color="000000" w:fill="FFFFFF"/>
            <w:vAlign w:val="center"/>
            <w:hideMark/>
          </w:tcPr>
          <w:p w14:paraId="4124FF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w:t>
            </w:r>
          </w:p>
        </w:tc>
        <w:tc>
          <w:tcPr>
            <w:tcW w:w="1026" w:type="dxa"/>
            <w:tcBorders>
              <w:top w:val="nil"/>
              <w:left w:val="single" w:sz="8" w:space="0" w:color="000000"/>
              <w:bottom w:val="single" w:sz="8" w:space="0" w:color="000000"/>
              <w:right w:val="nil"/>
            </w:tcBorders>
            <w:shd w:val="clear" w:color="000000" w:fill="FFFFFF"/>
            <w:vAlign w:val="center"/>
            <w:hideMark/>
          </w:tcPr>
          <w:p w14:paraId="435F73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FCD17D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15,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9028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21,35 </w:t>
            </w:r>
          </w:p>
        </w:tc>
      </w:tr>
      <w:tr w:rsidR="00896C43" w:rsidRPr="00896C43" w14:paraId="657F6460"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683BC11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372</w:t>
            </w:r>
          </w:p>
        </w:tc>
        <w:tc>
          <w:tcPr>
            <w:tcW w:w="640" w:type="dxa"/>
            <w:tcBorders>
              <w:top w:val="nil"/>
              <w:left w:val="single" w:sz="8" w:space="0" w:color="000000"/>
              <w:bottom w:val="single" w:sz="8" w:space="0" w:color="000000"/>
              <w:right w:val="nil"/>
            </w:tcBorders>
            <w:shd w:val="clear" w:color="000000" w:fill="FFFFFF"/>
            <w:vAlign w:val="center"/>
            <w:hideMark/>
          </w:tcPr>
          <w:p w14:paraId="576CB2A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168</w:t>
            </w:r>
          </w:p>
        </w:tc>
        <w:tc>
          <w:tcPr>
            <w:tcW w:w="1026" w:type="dxa"/>
            <w:tcBorders>
              <w:top w:val="nil"/>
              <w:left w:val="single" w:sz="8" w:space="0" w:color="000000"/>
              <w:bottom w:val="single" w:sz="8" w:space="0" w:color="000000"/>
              <w:right w:val="nil"/>
            </w:tcBorders>
            <w:shd w:val="clear" w:color="000000" w:fill="FFFFFF"/>
            <w:vAlign w:val="center"/>
            <w:hideMark/>
          </w:tcPr>
          <w:p w14:paraId="000E9C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B8AD061"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Corretivo de papelaria; liquido; para correção de qualquer tipo de escrita; a base de solvente, secagem ultrarrápida; formato caneta, ponta metálica, com 8 Ml no mínimo; e suas condições deverão estar de acordo com as normas NBR-11786 e NBR 15236; com certificação compulsória Inmetro, e as atualizações posteriores;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8E52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182,40 </w:t>
            </w:r>
          </w:p>
        </w:tc>
      </w:tr>
      <w:tr w:rsidR="00896C43" w:rsidRPr="00896C43" w14:paraId="30FA7460"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633A9D7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373</w:t>
            </w:r>
          </w:p>
        </w:tc>
        <w:tc>
          <w:tcPr>
            <w:tcW w:w="640" w:type="dxa"/>
            <w:tcBorders>
              <w:top w:val="nil"/>
              <w:left w:val="single" w:sz="8" w:space="0" w:color="000000"/>
              <w:bottom w:val="single" w:sz="8" w:space="0" w:color="000000"/>
              <w:right w:val="nil"/>
            </w:tcBorders>
            <w:shd w:val="clear" w:color="000000" w:fill="FFFFFF"/>
            <w:vAlign w:val="center"/>
            <w:hideMark/>
          </w:tcPr>
          <w:p w14:paraId="5AB7382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w:t>
            </w:r>
          </w:p>
        </w:tc>
        <w:tc>
          <w:tcPr>
            <w:tcW w:w="1026" w:type="dxa"/>
            <w:tcBorders>
              <w:top w:val="nil"/>
              <w:left w:val="single" w:sz="8" w:space="0" w:color="000000"/>
              <w:bottom w:val="single" w:sz="8" w:space="0" w:color="000000"/>
              <w:right w:val="nil"/>
            </w:tcBorders>
            <w:shd w:val="clear" w:color="000000" w:fill="FFFFFF"/>
            <w:vAlign w:val="center"/>
            <w:hideMark/>
          </w:tcPr>
          <w:p w14:paraId="41F298F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2E349A6"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Corretivo de papelaria; </w:t>
            </w:r>
            <w:proofErr w:type="gramStart"/>
            <w:r w:rsidRPr="00896C43">
              <w:rPr>
                <w:rFonts w:eastAsia="Times New Roman" w:cs="Calibri"/>
                <w:color w:val="000000"/>
                <w:sz w:val="24"/>
                <w:szCs w:val="24"/>
                <w:lang w:val="pt-BR" w:eastAsia="pt-BR"/>
              </w:rPr>
              <w:t>liquido</w:t>
            </w:r>
            <w:proofErr w:type="gramEnd"/>
            <w:r w:rsidRPr="00896C43">
              <w:rPr>
                <w:rFonts w:eastAsia="Times New Roman" w:cs="Calibri"/>
                <w:color w:val="000000"/>
                <w:sz w:val="24"/>
                <w:szCs w:val="24"/>
                <w:lang w:val="pt-BR" w:eastAsia="pt-BR"/>
              </w:rPr>
              <w:t xml:space="preserve">; para correção de qualquer tipo de escrita; a base de solvente, secagem ultrarrápida; formato caneta, ponta metálica, com 8 Ml no mínimo; e suas condições deverão estar de acordo com as normas NBR-11786 e NBR 15236;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8D19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15,37 </w:t>
            </w:r>
          </w:p>
        </w:tc>
      </w:tr>
      <w:tr w:rsidR="00896C43" w:rsidRPr="00896C43" w14:paraId="425D1CB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34F5A5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374</w:t>
            </w:r>
          </w:p>
        </w:tc>
        <w:tc>
          <w:tcPr>
            <w:tcW w:w="640" w:type="dxa"/>
            <w:tcBorders>
              <w:top w:val="nil"/>
              <w:left w:val="single" w:sz="8" w:space="0" w:color="000000"/>
              <w:bottom w:val="single" w:sz="8" w:space="0" w:color="000000"/>
              <w:right w:val="nil"/>
            </w:tcBorders>
            <w:shd w:val="clear" w:color="000000" w:fill="FFFFFF"/>
            <w:vAlign w:val="center"/>
            <w:hideMark/>
          </w:tcPr>
          <w:p w14:paraId="6649C92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37B66ED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CC775F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Corretivo tipo </w:t>
            </w:r>
            <w:proofErr w:type="spellStart"/>
            <w:r w:rsidRPr="00896C43">
              <w:rPr>
                <w:rFonts w:eastAsia="Times New Roman" w:cs="Calibri"/>
                <w:color w:val="000000"/>
                <w:sz w:val="24"/>
                <w:szCs w:val="24"/>
                <w:lang w:val="pt-BR" w:eastAsia="pt-BR"/>
              </w:rPr>
              <w:t>roller</w:t>
            </w:r>
            <w:proofErr w:type="spellEnd"/>
            <w:r w:rsidRPr="00896C43">
              <w:rPr>
                <w:rFonts w:eastAsia="Times New Roman" w:cs="Calibri"/>
                <w:color w:val="000000"/>
                <w:sz w:val="24"/>
                <w:szCs w:val="24"/>
                <w:lang w:val="pt-BR" w:eastAsia="pt-BR"/>
              </w:rPr>
              <w:t xml:space="preserve"> em fita. Medindo 4,2mm x 12m. Super tape. Correção de textos.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462B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207,15 </w:t>
            </w:r>
          </w:p>
        </w:tc>
      </w:tr>
      <w:tr w:rsidR="00896C43" w:rsidRPr="00896C43" w14:paraId="17AF539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923FEB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640" w:type="dxa"/>
            <w:tcBorders>
              <w:top w:val="nil"/>
              <w:left w:val="single" w:sz="8" w:space="0" w:color="000000"/>
              <w:bottom w:val="single" w:sz="8" w:space="0" w:color="000000"/>
              <w:right w:val="nil"/>
            </w:tcBorders>
            <w:shd w:val="clear" w:color="000000" w:fill="FFFFFF"/>
            <w:vAlign w:val="center"/>
            <w:hideMark/>
          </w:tcPr>
          <w:p w14:paraId="44F0531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52B1005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B67A32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Display de mesa; </w:t>
            </w:r>
            <w:proofErr w:type="gramStart"/>
            <w:r w:rsidRPr="00896C43">
              <w:rPr>
                <w:rFonts w:eastAsia="Times New Roman" w:cs="Calibri"/>
                <w:color w:val="000000"/>
                <w:sz w:val="24"/>
                <w:szCs w:val="24"/>
                <w:lang w:val="pt-BR" w:eastAsia="pt-BR"/>
              </w:rPr>
              <w:t>Em</w:t>
            </w:r>
            <w:proofErr w:type="gram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xml:space="preserve"> transparente; Vertical; Tamanho A4</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C332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43,57 </w:t>
            </w:r>
          </w:p>
        </w:tc>
      </w:tr>
      <w:tr w:rsidR="00896C43" w:rsidRPr="00896C43" w14:paraId="29F79645"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C2636E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376</w:t>
            </w:r>
          </w:p>
        </w:tc>
        <w:tc>
          <w:tcPr>
            <w:tcW w:w="640" w:type="dxa"/>
            <w:tcBorders>
              <w:top w:val="nil"/>
              <w:left w:val="single" w:sz="8" w:space="0" w:color="000000"/>
              <w:bottom w:val="single" w:sz="8" w:space="0" w:color="000000"/>
              <w:right w:val="nil"/>
            </w:tcBorders>
            <w:shd w:val="clear" w:color="000000" w:fill="FFFFFF"/>
            <w:vAlign w:val="center"/>
            <w:hideMark/>
          </w:tcPr>
          <w:p w14:paraId="2115D3A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w:t>
            </w:r>
          </w:p>
        </w:tc>
        <w:tc>
          <w:tcPr>
            <w:tcW w:w="1026" w:type="dxa"/>
            <w:tcBorders>
              <w:top w:val="nil"/>
              <w:left w:val="single" w:sz="8" w:space="0" w:color="000000"/>
              <w:bottom w:val="single" w:sz="8" w:space="0" w:color="000000"/>
              <w:right w:val="nil"/>
            </w:tcBorders>
            <w:shd w:val="clear" w:color="000000" w:fill="FFFFFF"/>
            <w:vAlign w:val="center"/>
            <w:hideMark/>
          </w:tcPr>
          <w:p w14:paraId="5D647D6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32D0322" w14:textId="77777777" w:rsidR="00896C43" w:rsidRPr="00896C43" w:rsidRDefault="00896C43" w:rsidP="00F47CA0">
            <w:pPr>
              <w:widowControl/>
              <w:autoSpaceDE/>
              <w:autoSpaceDN/>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Látex, </w:t>
            </w:r>
            <w:proofErr w:type="gramStart"/>
            <w:r w:rsidRPr="00896C43">
              <w:rPr>
                <w:rFonts w:eastAsia="Times New Roman" w:cs="Calibri"/>
                <w:color w:val="000000"/>
                <w:sz w:val="24"/>
                <w:szCs w:val="24"/>
                <w:lang w:val="pt-BR" w:eastAsia="pt-BR"/>
              </w:rPr>
              <w:t>No</w:t>
            </w:r>
            <w:proofErr w:type="gramEnd"/>
            <w:r w:rsidRPr="00896C43">
              <w:rPr>
                <w:rFonts w:eastAsia="Times New Roman" w:cs="Calibri"/>
                <w:color w:val="000000"/>
                <w:sz w:val="24"/>
                <w:szCs w:val="24"/>
                <w:lang w:val="pt-BR" w:eastAsia="pt-BR"/>
              </w:rPr>
              <w:t xml:space="preserve"> 10. Pacote com 1 quilo. Cor BEGE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E1A3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30,93 </w:t>
            </w:r>
          </w:p>
        </w:tc>
      </w:tr>
      <w:tr w:rsidR="00896C43" w:rsidRPr="00896C43" w14:paraId="3F79051E"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A4CA35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377</w:t>
            </w:r>
          </w:p>
        </w:tc>
        <w:tc>
          <w:tcPr>
            <w:tcW w:w="640" w:type="dxa"/>
            <w:tcBorders>
              <w:top w:val="nil"/>
              <w:left w:val="single" w:sz="8" w:space="0" w:color="000000"/>
              <w:bottom w:val="single" w:sz="8" w:space="0" w:color="000000"/>
              <w:right w:val="nil"/>
            </w:tcBorders>
            <w:shd w:val="clear" w:color="000000" w:fill="FFFFFF"/>
            <w:vAlign w:val="center"/>
            <w:hideMark/>
          </w:tcPr>
          <w:p w14:paraId="09241F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55</w:t>
            </w:r>
          </w:p>
        </w:tc>
        <w:tc>
          <w:tcPr>
            <w:tcW w:w="1026" w:type="dxa"/>
            <w:tcBorders>
              <w:top w:val="nil"/>
              <w:left w:val="single" w:sz="8" w:space="0" w:color="000000"/>
              <w:bottom w:val="single" w:sz="8" w:space="0" w:color="000000"/>
              <w:right w:val="nil"/>
            </w:tcBorders>
            <w:shd w:val="clear" w:color="000000" w:fill="FFFFFF"/>
            <w:vAlign w:val="center"/>
            <w:hideMark/>
          </w:tcPr>
          <w:p w14:paraId="49E775D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FA1A6E8" w14:textId="77777777" w:rsidR="00896C43" w:rsidRPr="00896C43" w:rsidRDefault="00896C43" w:rsidP="00F47CA0">
            <w:pPr>
              <w:widowControl/>
              <w:autoSpaceDE/>
              <w:autoSpaceDN/>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Látex, </w:t>
            </w:r>
            <w:proofErr w:type="gramStart"/>
            <w:r w:rsidRPr="00896C43">
              <w:rPr>
                <w:rFonts w:eastAsia="Times New Roman" w:cs="Calibri"/>
                <w:color w:val="000000"/>
                <w:sz w:val="24"/>
                <w:szCs w:val="24"/>
                <w:lang w:val="pt-BR" w:eastAsia="pt-BR"/>
              </w:rPr>
              <w:t>No</w:t>
            </w:r>
            <w:proofErr w:type="gramEnd"/>
            <w:r w:rsidRPr="00896C43">
              <w:rPr>
                <w:rFonts w:eastAsia="Times New Roman" w:cs="Calibri"/>
                <w:color w:val="000000"/>
                <w:sz w:val="24"/>
                <w:szCs w:val="24"/>
                <w:lang w:val="pt-BR" w:eastAsia="pt-BR"/>
              </w:rPr>
              <w:t xml:space="preserve"> 18. Pacote com 1 quilo. Cor AMARELA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CE3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36,40 </w:t>
            </w:r>
          </w:p>
        </w:tc>
      </w:tr>
      <w:tr w:rsidR="00896C43" w:rsidRPr="00896C43" w14:paraId="2664C7B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0C618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378</w:t>
            </w:r>
          </w:p>
        </w:tc>
        <w:tc>
          <w:tcPr>
            <w:tcW w:w="640" w:type="dxa"/>
            <w:tcBorders>
              <w:top w:val="nil"/>
              <w:left w:val="single" w:sz="8" w:space="0" w:color="000000"/>
              <w:bottom w:val="single" w:sz="8" w:space="0" w:color="000000"/>
              <w:right w:val="nil"/>
            </w:tcBorders>
            <w:shd w:val="clear" w:color="000000" w:fill="FFFFFF"/>
            <w:vAlign w:val="center"/>
            <w:hideMark/>
          </w:tcPr>
          <w:p w14:paraId="6A9E47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55287A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CF9B50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Branco, 176mm comprimento x 250mm largura, 80 g/m². Em papel Kraft, tipo saco. Caixa com 250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A368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77,45 </w:t>
            </w:r>
          </w:p>
        </w:tc>
      </w:tr>
      <w:tr w:rsidR="00896C43" w:rsidRPr="00896C43" w14:paraId="0C94F80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34E89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379</w:t>
            </w:r>
          </w:p>
        </w:tc>
        <w:tc>
          <w:tcPr>
            <w:tcW w:w="640" w:type="dxa"/>
            <w:tcBorders>
              <w:top w:val="nil"/>
              <w:left w:val="single" w:sz="8" w:space="0" w:color="000000"/>
              <w:bottom w:val="single" w:sz="8" w:space="0" w:color="000000"/>
              <w:right w:val="nil"/>
            </w:tcBorders>
            <w:shd w:val="clear" w:color="000000" w:fill="FFFFFF"/>
            <w:vAlign w:val="center"/>
            <w:hideMark/>
          </w:tcPr>
          <w:p w14:paraId="770A556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56</w:t>
            </w:r>
          </w:p>
        </w:tc>
        <w:tc>
          <w:tcPr>
            <w:tcW w:w="1026" w:type="dxa"/>
            <w:tcBorders>
              <w:top w:val="nil"/>
              <w:left w:val="single" w:sz="8" w:space="0" w:color="000000"/>
              <w:bottom w:val="single" w:sz="8" w:space="0" w:color="000000"/>
              <w:right w:val="nil"/>
            </w:tcBorders>
            <w:shd w:val="clear" w:color="000000" w:fill="FFFFFF"/>
            <w:vAlign w:val="center"/>
            <w:hideMark/>
          </w:tcPr>
          <w:p w14:paraId="627AD3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D04E4E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Branco, 229mm comprimento x 324mm largura, 80 g/m². Em papel Kraft, tipo saco. Caixa com 250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F48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79,13 </w:t>
            </w:r>
          </w:p>
        </w:tc>
      </w:tr>
      <w:tr w:rsidR="00896C43" w:rsidRPr="00896C43" w14:paraId="5788D71C"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9FD21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380</w:t>
            </w:r>
          </w:p>
        </w:tc>
        <w:tc>
          <w:tcPr>
            <w:tcW w:w="640" w:type="dxa"/>
            <w:tcBorders>
              <w:top w:val="nil"/>
              <w:left w:val="single" w:sz="8" w:space="0" w:color="000000"/>
              <w:bottom w:val="single" w:sz="8" w:space="0" w:color="000000"/>
              <w:right w:val="nil"/>
            </w:tcBorders>
            <w:shd w:val="clear" w:color="000000" w:fill="FFFFFF"/>
            <w:vAlign w:val="center"/>
            <w:hideMark/>
          </w:tcPr>
          <w:p w14:paraId="0EEBD17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w:t>
            </w:r>
          </w:p>
        </w:tc>
        <w:tc>
          <w:tcPr>
            <w:tcW w:w="1026" w:type="dxa"/>
            <w:tcBorders>
              <w:top w:val="nil"/>
              <w:left w:val="single" w:sz="8" w:space="0" w:color="000000"/>
              <w:bottom w:val="single" w:sz="8" w:space="0" w:color="000000"/>
              <w:right w:val="nil"/>
            </w:tcBorders>
            <w:shd w:val="clear" w:color="000000" w:fill="FFFFFF"/>
            <w:vAlign w:val="center"/>
            <w:hideMark/>
          </w:tcPr>
          <w:p w14:paraId="07D089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63B563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Branco, 260mm comprimento x 360 mm largura, 80 g/m². Em papel Kraft Natural, tipo saco. Caixa com 250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689A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109,37 </w:t>
            </w:r>
          </w:p>
        </w:tc>
      </w:tr>
      <w:tr w:rsidR="00896C43" w:rsidRPr="00896C43" w14:paraId="5120D82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7B127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381</w:t>
            </w:r>
          </w:p>
        </w:tc>
        <w:tc>
          <w:tcPr>
            <w:tcW w:w="640" w:type="dxa"/>
            <w:tcBorders>
              <w:top w:val="nil"/>
              <w:left w:val="single" w:sz="8" w:space="0" w:color="000000"/>
              <w:bottom w:val="single" w:sz="8" w:space="0" w:color="000000"/>
              <w:right w:val="nil"/>
            </w:tcBorders>
            <w:shd w:val="clear" w:color="000000" w:fill="FFFFFF"/>
            <w:vAlign w:val="center"/>
            <w:hideMark/>
          </w:tcPr>
          <w:p w14:paraId="22355B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73F49B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9F7F02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Envelope branco, Tipo Carta, medindo 114mm x 229mm 80 g/m². Em papel </w:t>
            </w:r>
            <w:proofErr w:type="gramStart"/>
            <w:r w:rsidRPr="00896C43">
              <w:rPr>
                <w:rFonts w:eastAsia="Times New Roman" w:cs="Calibri"/>
                <w:color w:val="000000"/>
                <w:sz w:val="24"/>
                <w:szCs w:val="24"/>
                <w:lang w:val="pt-BR" w:eastAsia="pt-BR"/>
              </w:rPr>
              <w:t>Kraft .</w:t>
            </w:r>
            <w:proofErr w:type="gramEnd"/>
            <w:r w:rsidRPr="00896C43">
              <w:rPr>
                <w:rFonts w:eastAsia="Times New Roman" w:cs="Calibri"/>
                <w:color w:val="000000"/>
                <w:sz w:val="24"/>
                <w:szCs w:val="24"/>
                <w:lang w:val="pt-BR" w:eastAsia="pt-BR"/>
              </w:rPr>
              <w:t xml:space="preserve"> Caixa com 1000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423B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111,92 </w:t>
            </w:r>
          </w:p>
        </w:tc>
      </w:tr>
      <w:tr w:rsidR="00896C43" w:rsidRPr="00896C43" w14:paraId="2364C343"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41172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382</w:t>
            </w:r>
          </w:p>
        </w:tc>
        <w:tc>
          <w:tcPr>
            <w:tcW w:w="640" w:type="dxa"/>
            <w:tcBorders>
              <w:top w:val="nil"/>
              <w:left w:val="single" w:sz="8" w:space="0" w:color="000000"/>
              <w:bottom w:val="single" w:sz="8" w:space="0" w:color="000000"/>
              <w:right w:val="nil"/>
            </w:tcBorders>
            <w:shd w:val="clear" w:color="000000" w:fill="FFFFFF"/>
            <w:vAlign w:val="center"/>
            <w:hideMark/>
          </w:tcPr>
          <w:p w14:paraId="5C66C31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6D56D2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6D911F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Pardo, 260mm comprimento x 360 mm largura, 80 g/m². Em papel Kraft Natural, tipo saco. Caixa com 250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406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83,62 </w:t>
            </w:r>
          </w:p>
        </w:tc>
      </w:tr>
      <w:tr w:rsidR="00896C43" w:rsidRPr="00896C43" w14:paraId="1A676FCA"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BA3AB5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383</w:t>
            </w:r>
          </w:p>
        </w:tc>
        <w:tc>
          <w:tcPr>
            <w:tcW w:w="640" w:type="dxa"/>
            <w:tcBorders>
              <w:top w:val="nil"/>
              <w:left w:val="single" w:sz="8" w:space="0" w:color="000000"/>
              <w:bottom w:val="single" w:sz="8" w:space="0" w:color="000000"/>
              <w:right w:val="nil"/>
            </w:tcBorders>
            <w:shd w:val="clear" w:color="000000" w:fill="FFFFFF"/>
            <w:vAlign w:val="center"/>
            <w:hideMark/>
          </w:tcPr>
          <w:p w14:paraId="00F220A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63DC33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1A2989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Saco Kraft natural 240 X 340 c/100.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C493C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40,93 </w:t>
            </w:r>
          </w:p>
        </w:tc>
      </w:tr>
      <w:tr w:rsidR="00896C43" w:rsidRPr="00896C43" w14:paraId="0FC7AB7D"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D38655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384</w:t>
            </w:r>
          </w:p>
        </w:tc>
        <w:tc>
          <w:tcPr>
            <w:tcW w:w="640" w:type="dxa"/>
            <w:tcBorders>
              <w:top w:val="nil"/>
              <w:left w:val="single" w:sz="8" w:space="0" w:color="000000"/>
              <w:bottom w:val="single" w:sz="8" w:space="0" w:color="000000"/>
              <w:right w:val="nil"/>
            </w:tcBorders>
            <w:shd w:val="clear" w:color="000000" w:fill="FFFFFF"/>
            <w:vAlign w:val="center"/>
            <w:hideMark/>
          </w:tcPr>
          <w:p w14:paraId="479468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w:t>
            </w:r>
          </w:p>
        </w:tc>
        <w:tc>
          <w:tcPr>
            <w:tcW w:w="1026" w:type="dxa"/>
            <w:tcBorders>
              <w:top w:val="nil"/>
              <w:left w:val="single" w:sz="8" w:space="0" w:color="000000"/>
              <w:bottom w:val="single" w:sz="8" w:space="0" w:color="000000"/>
              <w:right w:val="nil"/>
            </w:tcBorders>
            <w:shd w:val="clear" w:color="000000" w:fill="FFFFFF"/>
            <w:vAlign w:val="center"/>
            <w:hideMark/>
          </w:tcPr>
          <w:p w14:paraId="236B679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A719A1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Saco Kraft natural 260 X 360 c/100.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3151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32,32 </w:t>
            </w:r>
          </w:p>
        </w:tc>
      </w:tr>
      <w:tr w:rsidR="00896C43" w:rsidRPr="00896C43" w14:paraId="47517F0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A0A97B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385</w:t>
            </w:r>
          </w:p>
        </w:tc>
        <w:tc>
          <w:tcPr>
            <w:tcW w:w="640" w:type="dxa"/>
            <w:tcBorders>
              <w:top w:val="nil"/>
              <w:left w:val="single" w:sz="8" w:space="0" w:color="000000"/>
              <w:bottom w:val="single" w:sz="8" w:space="0" w:color="000000"/>
              <w:right w:val="nil"/>
            </w:tcBorders>
            <w:shd w:val="clear" w:color="000000" w:fill="FFFFFF"/>
            <w:vAlign w:val="center"/>
            <w:hideMark/>
          </w:tcPr>
          <w:p w14:paraId="036A9E3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230</w:t>
            </w:r>
          </w:p>
        </w:tc>
        <w:tc>
          <w:tcPr>
            <w:tcW w:w="1026" w:type="dxa"/>
            <w:tcBorders>
              <w:top w:val="nil"/>
              <w:left w:val="single" w:sz="8" w:space="0" w:color="000000"/>
              <w:bottom w:val="single" w:sz="8" w:space="0" w:color="000000"/>
              <w:right w:val="nil"/>
            </w:tcBorders>
            <w:shd w:val="clear" w:color="000000" w:fill="FFFFFF"/>
            <w:vAlign w:val="center"/>
            <w:hideMark/>
          </w:tcPr>
          <w:p w14:paraId="2C43BA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D64437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Saco Plástico, Perfurado; 04 Furos; Tamanho Ofício; Espessura de 0,12 micras. TRANSPARENTE. Pacote com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D19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98,78 </w:t>
            </w:r>
          </w:p>
        </w:tc>
      </w:tr>
      <w:tr w:rsidR="00896C43" w:rsidRPr="00896C43" w14:paraId="76D7752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C829DD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386</w:t>
            </w:r>
          </w:p>
        </w:tc>
        <w:tc>
          <w:tcPr>
            <w:tcW w:w="640" w:type="dxa"/>
            <w:tcBorders>
              <w:top w:val="nil"/>
              <w:left w:val="single" w:sz="8" w:space="0" w:color="000000"/>
              <w:bottom w:val="single" w:sz="8" w:space="0" w:color="000000"/>
              <w:right w:val="nil"/>
            </w:tcBorders>
            <w:shd w:val="clear" w:color="000000" w:fill="FFFFFF"/>
            <w:vAlign w:val="center"/>
            <w:hideMark/>
          </w:tcPr>
          <w:p w14:paraId="59EEDFD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3C0EB3B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B11678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w:t>
            </w:r>
            <w:proofErr w:type="spellStart"/>
            <w:r w:rsidRPr="00896C43">
              <w:rPr>
                <w:rFonts w:eastAsia="Times New Roman" w:cs="Calibri"/>
                <w:color w:val="000000"/>
                <w:sz w:val="24"/>
                <w:szCs w:val="24"/>
                <w:lang w:val="pt-BR" w:eastAsia="pt-BR"/>
              </w:rPr>
              <w:t>encadernaççao</w:t>
            </w:r>
            <w:proofErr w:type="spellEnd"/>
            <w:r w:rsidRPr="00896C43">
              <w:rPr>
                <w:rFonts w:eastAsia="Times New Roman" w:cs="Calibri"/>
                <w:color w:val="000000"/>
                <w:sz w:val="24"/>
                <w:szCs w:val="24"/>
                <w:lang w:val="pt-BR" w:eastAsia="pt-BR"/>
              </w:rPr>
              <w:t xml:space="preserve">, TRANSPARENTE, de 7mm. Fabricado em PVC </w:t>
            </w:r>
            <w:proofErr w:type="spellStart"/>
            <w:r w:rsidRPr="00896C43">
              <w:rPr>
                <w:rFonts w:eastAsia="Times New Roman" w:cs="Calibri"/>
                <w:color w:val="000000"/>
                <w:sz w:val="24"/>
                <w:szCs w:val="24"/>
                <w:lang w:val="pt-BR" w:eastAsia="pt-BR"/>
              </w:rPr>
              <w:t>semi</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Pacote com 100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E273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12,83 </w:t>
            </w:r>
          </w:p>
        </w:tc>
      </w:tr>
      <w:tr w:rsidR="00896C43" w:rsidRPr="00896C43" w14:paraId="472CEB3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2B6DFF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387</w:t>
            </w:r>
          </w:p>
        </w:tc>
        <w:tc>
          <w:tcPr>
            <w:tcW w:w="640" w:type="dxa"/>
            <w:tcBorders>
              <w:top w:val="nil"/>
              <w:left w:val="single" w:sz="8" w:space="0" w:color="000000"/>
              <w:bottom w:val="single" w:sz="8" w:space="0" w:color="000000"/>
              <w:right w:val="nil"/>
            </w:tcBorders>
            <w:shd w:val="clear" w:color="000000" w:fill="FFFFFF"/>
            <w:vAlign w:val="center"/>
            <w:hideMark/>
          </w:tcPr>
          <w:p w14:paraId="7CB9FAF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05DE9EF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88548A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w:t>
            </w:r>
            <w:proofErr w:type="spellStart"/>
            <w:r w:rsidRPr="00896C43">
              <w:rPr>
                <w:rFonts w:eastAsia="Times New Roman" w:cs="Calibri"/>
                <w:color w:val="000000"/>
                <w:sz w:val="24"/>
                <w:szCs w:val="24"/>
                <w:lang w:val="pt-BR" w:eastAsia="pt-BR"/>
              </w:rPr>
              <w:t>encadernaççao</w:t>
            </w:r>
            <w:proofErr w:type="spellEnd"/>
            <w:r w:rsidRPr="00896C43">
              <w:rPr>
                <w:rFonts w:eastAsia="Times New Roman" w:cs="Calibri"/>
                <w:color w:val="000000"/>
                <w:sz w:val="24"/>
                <w:szCs w:val="24"/>
                <w:lang w:val="pt-BR" w:eastAsia="pt-BR"/>
              </w:rPr>
              <w:t xml:space="preserve">, TRANSPARENTE, de 9mm. Fabricado em PVC </w:t>
            </w:r>
            <w:proofErr w:type="spellStart"/>
            <w:r w:rsidRPr="00896C43">
              <w:rPr>
                <w:rFonts w:eastAsia="Times New Roman" w:cs="Calibri"/>
                <w:color w:val="000000"/>
                <w:sz w:val="24"/>
                <w:szCs w:val="24"/>
                <w:lang w:val="pt-BR" w:eastAsia="pt-BR"/>
              </w:rPr>
              <w:t>semi</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Pacote com 100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180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13,53 </w:t>
            </w:r>
          </w:p>
        </w:tc>
      </w:tr>
      <w:tr w:rsidR="00896C43" w:rsidRPr="00896C43" w14:paraId="00C33C2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1496B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388</w:t>
            </w:r>
          </w:p>
        </w:tc>
        <w:tc>
          <w:tcPr>
            <w:tcW w:w="640" w:type="dxa"/>
            <w:tcBorders>
              <w:top w:val="nil"/>
              <w:left w:val="single" w:sz="8" w:space="0" w:color="000000"/>
              <w:bottom w:val="single" w:sz="8" w:space="0" w:color="000000"/>
              <w:right w:val="nil"/>
            </w:tcBorders>
            <w:shd w:val="clear" w:color="000000" w:fill="FFFFFF"/>
            <w:vAlign w:val="center"/>
            <w:hideMark/>
          </w:tcPr>
          <w:p w14:paraId="18C080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C1A4C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7E2B52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w:t>
            </w:r>
            <w:proofErr w:type="spellStart"/>
            <w:r w:rsidRPr="00896C43">
              <w:rPr>
                <w:rFonts w:eastAsia="Times New Roman" w:cs="Calibri"/>
                <w:color w:val="000000"/>
                <w:sz w:val="24"/>
                <w:szCs w:val="24"/>
                <w:lang w:val="pt-BR" w:eastAsia="pt-BR"/>
              </w:rPr>
              <w:t>encadernaççao</w:t>
            </w:r>
            <w:proofErr w:type="spellEnd"/>
            <w:r w:rsidRPr="00896C43">
              <w:rPr>
                <w:rFonts w:eastAsia="Times New Roman" w:cs="Calibri"/>
                <w:color w:val="000000"/>
                <w:sz w:val="24"/>
                <w:szCs w:val="24"/>
                <w:lang w:val="pt-BR" w:eastAsia="pt-BR"/>
              </w:rPr>
              <w:t xml:space="preserve">, TRANSPARENTE, de 12mm. Fabricado em PVC </w:t>
            </w:r>
            <w:proofErr w:type="spellStart"/>
            <w:r w:rsidRPr="00896C43">
              <w:rPr>
                <w:rFonts w:eastAsia="Times New Roman" w:cs="Calibri"/>
                <w:color w:val="000000"/>
                <w:sz w:val="24"/>
                <w:szCs w:val="24"/>
                <w:lang w:val="pt-BR" w:eastAsia="pt-BR"/>
              </w:rPr>
              <w:t>semi</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Pacote com 100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4C7D8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19,93 </w:t>
            </w:r>
          </w:p>
        </w:tc>
      </w:tr>
      <w:tr w:rsidR="00896C43" w:rsidRPr="00896C43" w14:paraId="11A6422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CE6E70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389</w:t>
            </w:r>
          </w:p>
        </w:tc>
        <w:tc>
          <w:tcPr>
            <w:tcW w:w="640" w:type="dxa"/>
            <w:tcBorders>
              <w:top w:val="nil"/>
              <w:left w:val="single" w:sz="8" w:space="0" w:color="000000"/>
              <w:bottom w:val="single" w:sz="8" w:space="0" w:color="000000"/>
              <w:right w:val="nil"/>
            </w:tcBorders>
            <w:shd w:val="clear" w:color="000000" w:fill="FFFFFF"/>
            <w:vAlign w:val="center"/>
            <w:hideMark/>
          </w:tcPr>
          <w:p w14:paraId="2139C8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275</w:t>
            </w:r>
          </w:p>
        </w:tc>
        <w:tc>
          <w:tcPr>
            <w:tcW w:w="1026" w:type="dxa"/>
            <w:tcBorders>
              <w:top w:val="nil"/>
              <w:left w:val="single" w:sz="8" w:space="0" w:color="000000"/>
              <w:bottom w:val="single" w:sz="8" w:space="0" w:color="000000"/>
              <w:right w:val="nil"/>
            </w:tcBorders>
            <w:shd w:val="clear" w:color="000000" w:fill="FFFFFF"/>
            <w:vAlign w:val="center"/>
            <w:hideMark/>
          </w:tcPr>
          <w:p w14:paraId="40E088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0D6C54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encadernação 17mm pacote com 50 unidades, cor preto, PVC </w:t>
            </w:r>
            <w:proofErr w:type="spellStart"/>
            <w:r w:rsidRPr="00896C43">
              <w:rPr>
                <w:rFonts w:eastAsia="Times New Roman" w:cs="Calibri"/>
                <w:color w:val="000000"/>
                <w:sz w:val="24"/>
                <w:szCs w:val="24"/>
                <w:lang w:val="pt-BR" w:eastAsia="pt-BR"/>
              </w:rPr>
              <w:t>semi-rígido</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extrusado</w:t>
            </w:r>
            <w:proofErr w:type="spellEnd"/>
            <w:r w:rsidRPr="00896C43">
              <w:rPr>
                <w:rFonts w:eastAsia="Times New Roman" w:cs="Calibri"/>
                <w:color w:val="000000"/>
                <w:sz w:val="24"/>
                <w:szCs w:val="24"/>
                <w:lang w:val="pt-BR" w:eastAsia="pt-BR"/>
              </w:rPr>
              <w:t xml:space="preserve">, 33cm </w:t>
            </w:r>
            <w:proofErr w:type="gramStart"/>
            <w:r w:rsidRPr="00896C43">
              <w:rPr>
                <w:rFonts w:eastAsia="Times New Roman" w:cs="Calibri"/>
                <w:color w:val="000000"/>
                <w:sz w:val="24"/>
                <w:szCs w:val="24"/>
                <w:lang w:val="pt-BR" w:eastAsia="pt-BR"/>
              </w:rPr>
              <w:t>comprimento,  capacidade</w:t>
            </w:r>
            <w:proofErr w:type="gramEnd"/>
            <w:r w:rsidRPr="00896C43">
              <w:rPr>
                <w:rFonts w:eastAsia="Times New Roman" w:cs="Calibri"/>
                <w:color w:val="000000"/>
                <w:sz w:val="24"/>
                <w:szCs w:val="24"/>
                <w:lang w:val="pt-BR" w:eastAsia="pt-BR"/>
              </w:rPr>
              <w:t xml:space="preserve"> até 100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5B151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20,95 </w:t>
            </w:r>
          </w:p>
        </w:tc>
      </w:tr>
      <w:tr w:rsidR="00896C43" w:rsidRPr="00896C43" w14:paraId="13854DD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243D26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390</w:t>
            </w:r>
          </w:p>
        </w:tc>
        <w:tc>
          <w:tcPr>
            <w:tcW w:w="640" w:type="dxa"/>
            <w:tcBorders>
              <w:top w:val="nil"/>
              <w:left w:val="single" w:sz="8" w:space="0" w:color="000000"/>
              <w:bottom w:val="single" w:sz="8" w:space="0" w:color="000000"/>
              <w:right w:val="nil"/>
            </w:tcBorders>
            <w:shd w:val="clear" w:color="000000" w:fill="FFFFFF"/>
            <w:vAlign w:val="center"/>
            <w:hideMark/>
          </w:tcPr>
          <w:p w14:paraId="6EEC11F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w:t>
            </w:r>
          </w:p>
        </w:tc>
        <w:tc>
          <w:tcPr>
            <w:tcW w:w="1026" w:type="dxa"/>
            <w:tcBorders>
              <w:top w:val="nil"/>
              <w:left w:val="single" w:sz="8" w:space="0" w:color="000000"/>
              <w:bottom w:val="single" w:sz="8" w:space="0" w:color="000000"/>
              <w:right w:val="nil"/>
            </w:tcBorders>
            <w:shd w:val="clear" w:color="000000" w:fill="FFFFFF"/>
            <w:vAlign w:val="center"/>
            <w:hideMark/>
          </w:tcPr>
          <w:p w14:paraId="7179E1F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BDE5AE1"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Estilete Profissional, Grande, Cabo em metal e plástico; </w:t>
            </w:r>
            <w:proofErr w:type="gramStart"/>
            <w:r w:rsidRPr="00896C43">
              <w:rPr>
                <w:rFonts w:eastAsia="Times New Roman" w:cs="Calibri"/>
                <w:color w:val="000000"/>
                <w:sz w:val="24"/>
                <w:szCs w:val="24"/>
                <w:lang w:val="pt-BR" w:eastAsia="pt-BR"/>
              </w:rPr>
              <w:t>Lamina</w:t>
            </w:r>
            <w:proofErr w:type="gramEnd"/>
            <w:r w:rsidRPr="00896C43">
              <w:rPr>
                <w:rFonts w:eastAsia="Times New Roman" w:cs="Calibri"/>
                <w:color w:val="000000"/>
                <w:sz w:val="24"/>
                <w:szCs w:val="24"/>
                <w:lang w:val="pt-BR" w:eastAsia="pt-BR"/>
              </w:rPr>
              <w:t xml:space="preserve"> de aço alto carbono, Sistema retrátil, Com 3 posições;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5152B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13,80 </w:t>
            </w:r>
          </w:p>
        </w:tc>
      </w:tr>
      <w:tr w:rsidR="00896C43" w:rsidRPr="00896C43" w14:paraId="30A270B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C08E0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391</w:t>
            </w:r>
          </w:p>
        </w:tc>
        <w:tc>
          <w:tcPr>
            <w:tcW w:w="640" w:type="dxa"/>
            <w:tcBorders>
              <w:top w:val="nil"/>
              <w:left w:val="single" w:sz="8" w:space="0" w:color="000000"/>
              <w:bottom w:val="single" w:sz="8" w:space="0" w:color="000000"/>
              <w:right w:val="nil"/>
            </w:tcBorders>
            <w:shd w:val="clear" w:color="000000" w:fill="FFFFFF"/>
            <w:vAlign w:val="center"/>
            <w:hideMark/>
          </w:tcPr>
          <w:p w14:paraId="7B93474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w:t>
            </w:r>
          </w:p>
        </w:tc>
        <w:tc>
          <w:tcPr>
            <w:tcW w:w="1026" w:type="dxa"/>
            <w:tcBorders>
              <w:top w:val="nil"/>
              <w:left w:val="single" w:sz="8" w:space="0" w:color="000000"/>
              <w:bottom w:val="single" w:sz="8" w:space="0" w:color="000000"/>
              <w:right w:val="nil"/>
            </w:tcBorders>
            <w:shd w:val="clear" w:color="000000" w:fill="FFFFFF"/>
            <w:vAlign w:val="center"/>
            <w:hideMark/>
          </w:tcPr>
          <w:p w14:paraId="5C21D7A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95A83A0"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Estilete; Médio, Cabo em metal e plástico; </w:t>
            </w:r>
            <w:proofErr w:type="gramStart"/>
            <w:r w:rsidRPr="00896C43">
              <w:rPr>
                <w:rFonts w:eastAsia="Times New Roman" w:cs="Calibri"/>
                <w:color w:val="000000"/>
                <w:sz w:val="24"/>
                <w:szCs w:val="24"/>
                <w:lang w:val="pt-BR" w:eastAsia="pt-BR"/>
              </w:rPr>
              <w:t>Lamina</w:t>
            </w:r>
            <w:proofErr w:type="gramEnd"/>
            <w:r w:rsidRPr="00896C43">
              <w:rPr>
                <w:rFonts w:eastAsia="Times New Roman" w:cs="Calibri"/>
                <w:color w:val="000000"/>
                <w:sz w:val="24"/>
                <w:szCs w:val="24"/>
                <w:lang w:val="pt-BR" w:eastAsia="pt-BR"/>
              </w:rPr>
              <w:t xml:space="preserve"> de aço alto carbono, Sistema retrátil, Com 3 posições;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784AD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6,90 </w:t>
            </w:r>
          </w:p>
        </w:tc>
      </w:tr>
      <w:tr w:rsidR="00896C43" w:rsidRPr="00896C43" w14:paraId="61F76F3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2CAE3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392</w:t>
            </w:r>
          </w:p>
        </w:tc>
        <w:tc>
          <w:tcPr>
            <w:tcW w:w="640" w:type="dxa"/>
            <w:tcBorders>
              <w:top w:val="nil"/>
              <w:left w:val="single" w:sz="8" w:space="0" w:color="000000"/>
              <w:bottom w:val="single" w:sz="8" w:space="0" w:color="000000"/>
              <w:right w:val="nil"/>
            </w:tcBorders>
            <w:shd w:val="clear" w:color="000000" w:fill="FFFFFF"/>
            <w:vAlign w:val="center"/>
            <w:hideMark/>
          </w:tcPr>
          <w:p w14:paraId="1C841A0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12E840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30B281A"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Etiqueta auto adesiva URGENTE; tamanho 13 X 44,5 </w:t>
            </w:r>
            <w:proofErr w:type="gramStart"/>
            <w:r w:rsidRPr="00896C43">
              <w:rPr>
                <w:rFonts w:eastAsia="Times New Roman" w:cs="Calibri"/>
                <w:color w:val="000000"/>
                <w:sz w:val="24"/>
                <w:szCs w:val="24"/>
                <w:lang w:val="pt-BR" w:eastAsia="pt-BR"/>
              </w:rPr>
              <w:t>mm ;</w:t>
            </w:r>
            <w:proofErr w:type="gramEnd"/>
            <w:r w:rsidRPr="00896C43">
              <w:rPr>
                <w:rFonts w:eastAsia="Times New Roman" w:cs="Calibri"/>
                <w:color w:val="000000"/>
                <w:sz w:val="24"/>
                <w:szCs w:val="24"/>
                <w:lang w:val="pt-BR" w:eastAsia="pt-BR"/>
              </w:rPr>
              <w:t xml:space="preserve"> embalagem com no mínimo 60 etiquetas.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E64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7,30 </w:t>
            </w:r>
          </w:p>
        </w:tc>
      </w:tr>
      <w:tr w:rsidR="00896C43" w:rsidRPr="00896C43" w14:paraId="4E3B7B7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C71E16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393</w:t>
            </w:r>
          </w:p>
        </w:tc>
        <w:tc>
          <w:tcPr>
            <w:tcW w:w="640" w:type="dxa"/>
            <w:tcBorders>
              <w:top w:val="nil"/>
              <w:left w:val="single" w:sz="8" w:space="0" w:color="000000"/>
              <w:bottom w:val="single" w:sz="8" w:space="0" w:color="000000"/>
              <w:right w:val="nil"/>
            </w:tcBorders>
            <w:shd w:val="clear" w:color="000000" w:fill="FFFFFF"/>
            <w:vAlign w:val="center"/>
            <w:hideMark/>
          </w:tcPr>
          <w:p w14:paraId="67E0F9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3CC2DA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A3CCDD5"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autoadesivo, retangular, tamanho 22,0 x 90,0mm; folha A5; embalagem com no mínimo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B1176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7,48 </w:t>
            </w:r>
          </w:p>
        </w:tc>
      </w:tr>
      <w:tr w:rsidR="00896C43" w:rsidRPr="00896C43" w14:paraId="064337C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AFCE9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394</w:t>
            </w:r>
          </w:p>
        </w:tc>
        <w:tc>
          <w:tcPr>
            <w:tcW w:w="640" w:type="dxa"/>
            <w:tcBorders>
              <w:top w:val="nil"/>
              <w:left w:val="single" w:sz="8" w:space="0" w:color="000000"/>
              <w:bottom w:val="single" w:sz="8" w:space="0" w:color="000000"/>
              <w:right w:val="nil"/>
            </w:tcBorders>
            <w:shd w:val="clear" w:color="000000" w:fill="FFFFFF"/>
            <w:vAlign w:val="center"/>
            <w:hideMark/>
          </w:tcPr>
          <w:p w14:paraId="339CD9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23484D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7CACBB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modelo Carta. Medindo 33,9mm x 101,6mm. Contendo 14 por folha. Caixa com 100 folhas. 1400 Etiquetas.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F5A9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55,27 </w:t>
            </w:r>
          </w:p>
        </w:tc>
      </w:tr>
      <w:tr w:rsidR="00896C43" w:rsidRPr="00896C43" w14:paraId="3489D59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BBEDE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395</w:t>
            </w:r>
          </w:p>
        </w:tc>
        <w:tc>
          <w:tcPr>
            <w:tcW w:w="640" w:type="dxa"/>
            <w:tcBorders>
              <w:top w:val="nil"/>
              <w:left w:val="single" w:sz="8" w:space="0" w:color="000000"/>
              <w:bottom w:val="single" w:sz="8" w:space="0" w:color="000000"/>
              <w:right w:val="nil"/>
            </w:tcBorders>
            <w:shd w:val="clear" w:color="000000" w:fill="FFFFFF"/>
            <w:vAlign w:val="center"/>
            <w:hideMark/>
          </w:tcPr>
          <w:p w14:paraId="446F6F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0205FD2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ACDB0A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Auto adesivas, tamanho A4 210x297mm, cor branca A4 25 folhas (400 etiquetas) 99,1x34 por pacote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FF280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14,02 </w:t>
            </w:r>
          </w:p>
        </w:tc>
      </w:tr>
      <w:tr w:rsidR="00896C43" w:rsidRPr="00896C43" w14:paraId="375B146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6D4A75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396</w:t>
            </w:r>
          </w:p>
        </w:tc>
        <w:tc>
          <w:tcPr>
            <w:tcW w:w="640" w:type="dxa"/>
            <w:tcBorders>
              <w:top w:val="nil"/>
              <w:left w:val="single" w:sz="8" w:space="0" w:color="000000"/>
              <w:bottom w:val="single" w:sz="8" w:space="0" w:color="000000"/>
              <w:right w:val="nil"/>
            </w:tcBorders>
            <w:shd w:val="clear" w:color="000000" w:fill="FFFFFF"/>
            <w:vAlign w:val="center"/>
            <w:hideMark/>
          </w:tcPr>
          <w:p w14:paraId="4724ED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6EC4B87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BE51D3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para Pasta Suspensa, Branca. Embalagem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9DE61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6,73 </w:t>
            </w:r>
          </w:p>
        </w:tc>
      </w:tr>
      <w:tr w:rsidR="00896C43" w:rsidRPr="00896C43" w14:paraId="2D1A7457"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C2976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397</w:t>
            </w:r>
          </w:p>
        </w:tc>
        <w:tc>
          <w:tcPr>
            <w:tcW w:w="640" w:type="dxa"/>
            <w:tcBorders>
              <w:top w:val="nil"/>
              <w:left w:val="single" w:sz="8" w:space="0" w:color="000000"/>
              <w:bottom w:val="single" w:sz="8" w:space="0" w:color="000000"/>
              <w:right w:val="nil"/>
            </w:tcBorders>
            <w:shd w:val="clear" w:color="000000" w:fill="FFFFFF"/>
            <w:vAlign w:val="center"/>
            <w:hideMark/>
          </w:tcPr>
          <w:p w14:paraId="1DA6706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153264F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9588A96"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auto adesiva, tamanho 46,56mm x 77,79mm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966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12,42 </w:t>
            </w:r>
          </w:p>
        </w:tc>
      </w:tr>
      <w:tr w:rsidR="00896C43" w:rsidRPr="00896C43" w14:paraId="6D17EFC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AEDF7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398</w:t>
            </w:r>
          </w:p>
        </w:tc>
        <w:tc>
          <w:tcPr>
            <w:tcW w:w="640" w:type="dxa"/>
            <w:tcBorders>
              <w:top w:val="nil"/>
              <w:left w:val="single" w:sz="8" w:space="0" w:color="000000"/>
              <w:bottom w:val="single" w:sz="8" w:space="0" w:color="000000"/>
              <w:right w:val="nil"/>
            </w:tcBorders>
            <w:shd w:val="clear" w:color="000000" w:fill="FFFFFF"/>
            <w:vAlign w:val="center"/>
            <w:hideMark/>
          </w:tcPr>
          <w:p w14:paraId="46338E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42DC37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53C84C6"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adesiva cor branca, retangular, pacote mínimo 300 unidades, medindo aproximadamente 35x100mm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BE5C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50,33 </w:t>
            </w:r>
          </w:p>
        </w:tc>
      </w:tr>
      <w:tr w:rsidR="00896C43" w:rsidRPr="00896C43" w14:paraId="2805F82C"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A55962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399</w:t>
            </w:r>
          </w:p>
        </w:tc>
        <w:tc>
          <w:tcPr>
            <w:tcW w:w="640" w:type="dxa"/>
            <w:tcBorders>
              <w:top w:val="nil"/>
              <w:left w:val="single" w:sz="8" w:space="0" w:color="000000"/>
              <w:bottom w:val="single" w:sz="8" w:space="0" w:color="000000"/>
              <w:right w:val="nil"/>
            </w:tcBorders>
            <w:shd w:val="clear" w:color="000000" w:fill="FFFFFF"/>
            <w:vAlign w:val="center"/>
            <w:hideMark/>
          </w:tcPr>
          <w:p w14:paraId="506F3F3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259</w:t>
            </w:r>
          </w:p>
        </w:tc>
        <w:tc>
          <w:tcPr>
            <w:tcW w:w="1026" w:type="dxa"/>
            <w:tcBorders>
              <w:top w:val="nil"/>
              <w:left w:val="single" w:sz="8" w:space="0" w:color="000000"/>
              <w:bottom w:val="single" w:sz="8" w:space="0" w:color="000000"/>
              <w:right w:val="nil"/>
            </w:tcBorders>
            <w:shd w:val="clear" w:color="000000" w:fill="FFFFFF"/>
            <w:vAlign w:val="center"/>
            <w:hideMark/>
          </w:tcPr>
          <w:p w14:paraId="56DA3A3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CF914A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Extrator de Grampo, confeccionado em aço inox. Tipo Espátula. Medindo 1mm espessura;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145 mm de comprimento x 14 mm largura maior x 10 mm largura menor. Ponta arredondada.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9D9A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4,77 </w:t>
            </w:r>
          </w:p>
        </w:tc>
      </w:tr>
      <w:tr w:rsidR="00896C43" w:rsidRPr="00896C43" w14:paraId="73FA1CD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80E879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400</w:t>
            </w:r>
          </w:p>
        </w:tc>
        <w:tc>
          <w:tcPr>
            <w:tcW w:w="640" w:type="dxa"/>
            <w:tcBorders>
              <w:top w:val="nil"/>
              <w:left w:val="single" w:sz="8" w:space="0" w:color="000000"/>
              <w:bottom w:val="single" w:sz="8" w:space="0" w:color="000000"/>
              <w:right w:val="nil"/>
            </w:tcBorders>
            <w:shd w:val="clear" w:color="000000" w:fill="FFFFFF"/>
            <w:vAlign w:val="center"/>
            <w:hideMark/>
          </w:tcPr>
          <w:p w14:paraId="3073F9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471</w:t>
            </w:r>
          </w:p>
        </w:tc>
        <w:tc>
          <w:tcPr>
            <w:tcW w:w="1026" w:type="dxa"/>
            <w:tcBorders>
              <w:top w:val="nil"/>
              <w:left w:val="single" w:sz="8" w:space="0" w:color="000000"/>
              <w:bottom w:val="single" w:sz="8" w:space="0" w:color="000000"/>
              <w:right w:val="nil"/>
            </w:tcBorders>
            <w:shd w:val="clear" w:color="000000" w:fill="FFFFFF"/>
            <w:vAlign w:val="center"/>
            <w:hideMark/>
          </w:tcPr>
          <w:p w14:paraId="6C2C21D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41A5EA3"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CREPE; medindo 18mmx50m; branca; comum;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AD7C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5,77 </w:t>
            </w:r>
          </w:p>
        </w:tc>
      </w:tr>
      <w:tr w:rsidR="00896C43" w:rsidRPr="00896C43" w14:paraId="6221CC5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D325F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401</w:t>
            </w:r>
          </w:p>
        </w:tc>
        <w:tc>
          <w:tcPr>
            <w:tcW w:w="640" w:type="dxa"/>
            <w:tcBorders>
              <w:top w:val="nil"/>
              <w:left w:val="single" w:sz="8" w:space="0" w:color="000000"/>
              <w:bottom w:val="single" w:sz="8" w:space="0" w:color="000000"/>
              <w:right w:val="nil"/>
            </w:tcBorders>
            <w:shd w:val="clear" w:color="000000" w:fill="FFFFFF"/>
            <w:vAlign w:val="center"/>
            <w:hideMark/>
          </w:tcPr>
          <w:p w14:paraId="707F8B3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300</w:t>
            </w:r>
          </w:p>
        </w:tc>
        <w:tc>
          <w:tcPr>
            <w:tcW w:w="1026" w:type="dxa"/>
            <w:tcBorders>
              <w:top w:val="nil"/>
              <w:left w:val="single" w:sz="8" w:space="0" w:color="000000"/>
              <w:bottom w:val="single" w:sz="8" w:space="0" w:color="000000"/>
              <w:right w:val="nil"/>
            </w:tcBorders>
            <w:shd w:val="clear" w:color="000000" w:fill="FFFFFF"/>
            <w:vAlign w:val="center"/>
            <w:hideMark/>
          </w:tcPr>
          <w:p w14:paraId="680C2F7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686DA4D"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de polipropileno (pp); medindo 45mmx45m; na COR MARROM; para empacotamento, com alta adesão;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719A8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7,20 </w:t>
            </w:r>
          </w:p>
        </w:tc>
      </w:tr>
      <w:tr w:rsidR="00896C43" w:rsidRPr="00896C43" w14:paraId="34E5640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5AA454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402</w:t>
            </w:r>
          </w:p>
        </w:tc>
        <w:tc>
          <w:tcPr>
            <w:tcW w:w="640" w:type="dxa"/>
            <w:tcBorders>
              <w:top w:val="nil"/>
              <w:left w:val="single" w:sz="8" w:space="0" w:color="000000"/>
              <w:bottom w:val="single" w:sz="8" w:space="0" w:color="000000"/>
              <w:right w:val="nil"/>
            </w:tcBorders>
            <w:shd w:val="clear" w:color="000000" w:fill="FFFFFF"/>
            <w:vAlign w:val="center"/>
            <w:hideMark/>
          </w:tcPr>
          <w:p w14:paraId="3031B7A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182</w:t>
            </w:r>
          </w:p>
        </w:tc>
        <w:tc>
          <w:tcPr>
            <w:tcW w:w="1026" w:type="dxa"/>
            <w:tcBorders>
              <w:top w:val="nil"/>
              <w:left w:val="single" w:sz="8" w:space="0" w:color="000000"/>
              <w:bottom w:val="single" w:sz="8" w:space="0" w:color="000000"/>
              <w:right w:val="nil"/>
            </w:tcBorders>
            <w:shd w:val="clear" w:color="000000" w:fill="FFFFFF"/>
            <w:vAlign w:val="center"/>
            <w:hideMark/>
          </w:tcPr>
          <w:p w14:paraId="7E5F2D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46FCAA9"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de polipropileno; medindo 24mmx30m; na cor TRANSPARENTE; DUPLA FACE;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BE78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12,45 </w:t>
            </w:r>
          </w:p>
        </w:tc>
      </w:tr>
      <w:tr w:rsidR="00896C43" w:rsidRPr="00896C43" w14:paraId="01964D6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F3A4A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403</w:t>
            </w:r>
          </w:p>
        </w:tc>
        <w:tc>
          <w:tcPr>
            <w:tcW w:w="640" w:type="dxa"/>
            <w:tcBorders>
              <w:top w:val="nil"/>
              <w:left w:val="single" w:sz="8" w:space="0" w:color="000000"/>
              <w:bottom w:val="single" w:sz="8" w:space="0" w:color="000000"/>
              <w:right w:val="nil"/>
            </w:tcBorders>
            <w:shd w:val="clear" w:color="000000" w:fill="FFFFFF"/>
            <w:vAlign w:val="center"/>
            <w:hideMark/>
          </w:tcPr>
          <w:p w14:paraId="5A4D311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5E621BB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4CD66A9"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de polipropileno; medindo (12mmx30m); na cor: transparente; dupla face;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E849E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5,63 </w:t>
            </w:r>
          </w:p>
        </w:tc>
      </w:tr>
      <w:tr w:rsidR="00896C43" w:rsidRPr="00896C43" w14:paraId="51F632F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E25156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404</w:t>
            </w:r>
          </w:p>
        </w:tc>
        <w:tc>
          <w:tcPr>
            <w:tcW w:w="640" w:type="dxa"/>
            <w:tcBorders>
              <w:top w:val="nil"/>
              <w:left w:val="single" w:sz="8" w:space="0" w:color="000000"/>
              <w:bottom w:val="single" w:sz="8" w:space="0" w:color="000000"/>
              <w:right w:val="nil"/>
            </w:tcBorders>
            <w:shd w:val="clear" w:color="000000" w:fill="FFFFFF"/>
            <w:vAlign w:val="center"/>
            <w:hideMark/>
          </w:tcPr>
          <w:p w14:paraId="6FB303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450</w:t>
            </w:r>
          </w:p>
        </w:tc>
        <w:tc>
          <w:tcPr>
            <w:tcW w:w="1026" w:type="dxa"/>
            <w:tcBorders>
              <w:top w:val="nil"/>
              <w:left w:val="single" w:sz="8" w:space="0" w:color="000000"/>
              <w:bottom w:val="single" w:sz="8" w:space="0" w:color="000000"/>
              <w:right w:val="nil"/>
            </w:tcBorders>
            <w:shd w:val="clear" w:color="000000" w:fill="FFFFFF"/>
            <w:vAlign w:val="center"/>
            <w:hideMark/>
          </w:tcPr>
          <w:p w14:paraId="418EF81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4D19E72"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de polipropileno; medindo (19mmx30m); na cor: transparente; dupla face;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8457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10,72 </w:t>
            </w:r>
          </w:p>
        </w:tc>
      </w:tr>
      <w:tr w:rsidR="00896C43" w:rsidRPr="00896C43" w14:paraId="3B8B3426"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D0E933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405</w:t>
            </w:r>
          </w:p>
        </w:tc>
        <w:tc>
          <w:tcPr>
            <w:tcW w:w="640" w:type="dxa"/>
            <w:tcBorders>
              <w:top w:val="nil"/>
              <w:left w:val="single" w:sz="8" w:space="0" w:color="000000"/>
              <w:bottom w:val="single" w:sz="8" w:space="0" w:color="000000"/>
              <w:right w:val="nil"/>
            </w:tcBorders>
            <w:shd w:val="clear" w:color="000000" w:fill="FFFFFF"/>
            <w:vAlign w:val="center"/>
            <w:hideMark/>
          </w:tcPr>
          <w:p w14:paraId="63334CA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42104CD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6612B27"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polipropileno; medindo 12mmx30m;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C136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1,37 </w:t>
            </w:r>
          </w:p>
        </w:tc>
      </w:tr>
      <w:tr w:rsidR="00896C43" w:rsidRPr="00896C43" w14:paraId="5387BC3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65C78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406</w:t>
            </w:r>
          </w:p>
        </w:tc>
        <w:tc>
          <w:tcPr>
            <w:tcW w:w="640" w:type="dxa"/>
            <w:tcBorders>
              <w:top w:val="nil"/>
              <w:left w:val="single" w:sz="8" w:space="0" w:color="000000"/>
              <w:bottom w:val="single" w:sz="8" w:space="0" w:color="000000"/>
              <w:right w:val="nil"/>
            </w:tcBorders>
            <w:shd w:val="clear" w:color="000000" w:fill="FFFFFF"/>
            <w:vAlign w:val="center"/>
            <w:hideMark/>
          </w:tcPr>
          <w:p w14:paraId="04956EB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820</w:t>
            </w:r>
          </w:p>
        </w:tc>
        <w:tc>
          <w:tcPr>
            <w:tcW w:w="1026" w:type="dxa"/>
            <w:tcBorders>
              <w:top w:val="nil"/>
              <w:left w:val="single" w:sz="8" w:space="0" w:color="000000"/>
              <w:bottom w:val="single" w:sz="8" w:space="0" w:color="000000"/>
              <w:right w:val="nil"/>
            </w:tcBorders>
            <w:shd w:val="clear" w:color="000000" w:fill="FFFFFF"/>
            <w:vAlign w:val="center"/>
            <w:hideMark/>
          </w:tcPr>
          <w:p w14:paraId="73C4E6F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3DDDAC3"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polipropileno; medindo 12mmx50m;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E51D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5,57 </w:t>
            </w:r>
          </w:p>
        </w:tc>
      </w:tr>
      <w:tr w:rsidR="00896C43" w:rsidRPr="00896C43" w14:paraId="1DC3C15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94DA6B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407</w:t>
            </w:r>
          </w:p>
        </w:tc>
        <w:tc>
          <w:tcPr>
            <w:tcW w:w="640" w:type="dxa"/>
            <w:tcBorders>
              <w:top w:val="nil"/>
              <w:left w:val="single" w:sz="8" w:space="0" w:color="000000"/>
              <w:bottom w:val="single" w:sz="8" w:space="0" w:color="000000"/>
              <w:right w:val="nil"/>
            </w:tcBorders>
            <w:shd w:val="clear" w:color="000000" w:fill="FFFFFF"/>
            <w:vAlign w:val="center"/>
            <w:hideMark/>
          </w:tcPr>
          <w:p w14:paraId="530073B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100</w:t>
            </w:r>
          </w:p>
        </w:tc>
        <w:tc>
          <w:tcPr>
            <w:tcW w:w="1026" w:type="dxa"/>
            <w:tcBorders>
              <w:top w:val="nil"/>
              <w:left w:val="single" w:sz="8" w:space="0" w:color="000000"/>
              <w:bottom w:val="single" w:sz="8" w:space="0" w:color="000000"/>
              <w:right w:val="nil"/>
            </w:tcBorders>
            <w:shd w:val="clear" w:color="000000" w:fill="FFFFFF"/>
            <w:vAlign w:val="center"/>
            <w:hideMark/>
          </w:tcPr>
          <w:p w14:paraId="536351A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43F386D"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transparente 45mmx50m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6464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9,93 </w:t>
            </w:r>
          </w:p>
        </w:tc>
      </w:tr>
      <w:tr w:rsidR="00896C43" w:rsidRPr="00896C43" w14:paraId="5C24CB7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9DBD1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408</w:t>
            </w:r>
          </w:p>
        </w:tc>
        <w:tc>
          <w:tcPr>
            <w:tcW w:w="640" w:type="dxa"/>
            <w:tcBorders>
              <w:top w:val="nil"/>
              <w:left w:val="single" w:sz="8" w:space="0" w:color="000000"/>
              <w:bottom w:val="single" w:sz="8" w:space="0" w:color="000000"/>
              <w:right w:val="nil"/>
            </w:tcBorders>
            <w:shd w:val="clear" w:color="000000" w:fill="FFFFFF"/>
            <w:vAlign w:val="center"/>
            <w:hideMark/>
          </w:tcPr>
          <w:p w14:paraId="00F8B25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608</w:t>
            </w:r>
          </w:p>
        </w:tc>
        <w:tc>
          <w:tcPr>
            <w:tcW w:w="1026" w:type="dxa"/>
            <w:tcBorders>
              <w:top w:val="nil"/>
              <w:left w:val="single" w:sz="8" w:space="0" w:color="000000"/>
              <w:bottom w:val="single" w:sz="8" w:space="0" w:color="000000"/>
              <w:right w:val="nil"/>
            </w:tcBorders>
            <w:shd w:val="clear" w:color="000000" w:fill="FFFFFF"/>
            <w:vAlign w:val="center"/>
            <w:hideMark/>
          </w:tcPr>
          <w:p w14:paraId="5FDE7EC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5B1B96F"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polipropileno; medindo 48mmx100m;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23BE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9,43 </w:t>
            </w:r>
          </w:p>
        </w:tc>
      </w:tr>
      <w:tr w:rsidR="00896C43" w:rsidRPr="00896C43" w14:paraId="3A7B297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A9E28D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409</w:t>
            </w:r>
          </w:p>
        </w:tc>
        <w:tc>
          <w:tcPr>
            <w:tcW w:w="640" w:type="dxa"/>
            <w:tcBorders>
              <w:top w:val="nil"/>
              <w:left w:val="single" w:sz="8" w:space="0" w:color="000000"/>
              <w:bottom w:val="single" w:sz="8" w:space="0" w:color="000000"/>
              <w:right w:val="nil"/>
            </w:tcBorders>
            <w:shd w:val="clear" w:color="000000" w:fill="FFFFFF"/>
            <w:vAlign w:val="center"/>
            <w:hideMark/>
          </w:tcPr>
          <w:p w14:paraId="709171B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683</w:t>
            </w:r>
          </w:p>
        </w:tc>
        <w:tc>
          <w:tcPr>
            <w:tcW w:w="1026" w:type="dxa"/>
            <w:tcBorders>
              <w:top w:val="nil"/>
              <w:left w:val="single" w:sz="8" w:space="0" w:color="000000"/>
              <w:bottom w:val="single" w:sz="8" w:space="0" w:color="000000"/>
              <w:right w:val="nil"/>
            </w:tcBorders>
            <w:shd w:val="clear" w:color="000000" w:fill="FFFFFF"/>
            <w:vAlign w:val="center"/>
            <w:hideMark/>
          </w:tcPr>
          <w:p w14:paraId="16C410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AA7F6AB"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polipropileno; medindo 48mmx50m;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EF0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6,52 </w:t>
            </w:r>
          </w:p>
        </w:tc>
      </w:tr>
      <w:tr w:rsidR="00896C43" w:rsidRPr="00896C43" w14:paraId="17D46E4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1F375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410</w:t>
            </w:r>
          </w:p>
        </w:tc>
        <w:tc>
          <w:tcPr>
            <w:tcW w:w="640" w:type="dxa"/>
            <w:tcBorders>
              <w:top w:val="nil"/>
              <w:left w:val="single" w:sz="8" w:space="0" w:color="000000"/>
              <w:bottom w:val="single" w:sz="8" w:space="0" w:color="000000"/>
              <w:right w:val="nil"/>
            </w:tcBorders>
            <w:shd w:val="clear" w:color="000000" w:fill="FFFFFF"/>
            <w:vAlign w:val="center"/>
            <w:hideMark/>
          </w:tcPr>
          <w:p w14:paraId="13E803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46D97C5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083F178"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em nylon compatível impressora matricial FXS2180 DIM. 13MMX30M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D356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36,95 </w:t>
            </w:r>
          </w:p>
        </w:tc>
      </w:tr>
      <w:tr w:rsidR="00896C43" w:rsidRPr="00896C43" w14:paraId="4A8AF16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B986B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411</w:t>
            </w:r>
          </w:p>
        </w:tc>
        <w:tc>
          <w:tcPr>
            <w:tcW w:w="640" w:type="dxa"/>
            <w:tcBorders>
              <w:top w:val="nil"/>
              <w:left w:val="single" w:sz="8" w:space="0" w:color="000000"/>
              <w:bottom w:val="single" w:sz="8" w:space="0" w:color="000000"/>
              <w:right w:val="nil"/>
            </w:tcBorders>
            <w:shd w:val="clear" w:color="000000" w:fill="FFFFFF"/>
            <w:vAlign w:val="center"/>
            <w:hideMark/>
          </w:tcPr>
          <w:p w14:paraId="315534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2CC197D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9EA2BB5"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em nylon compatível impressora matricial IX300 DIM. 13MMX10M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9B7F1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15,45 </w:t>
            </w:r>
          </w:p>
        </w:tc>
      </w:tr>
      <w:tr w:rsidR="00896C43" w:rsidRPr="00896C43" w14:paraId="7EBF81AF"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F5B71A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412</w:t>
            </w:r>
          </w:p>
        </w:tc>
        <w:tc>
          <w:tcPr>
            <w:tcW w:w="640" w:type="dxa"/>
            <w:tcBorders>
              <w:top w:val="nil"/>
              <w:left w:val="single" w:sz="8" w:space="0" w:color="000000"/>
              <w:bottom w:val="single" w:sz="8" w:space="0" w:color="000000"/>
              <w:right w:val="nil"/>
            </w:tcBorders>
            <w:shd w:val="clear" w:color="000000" w:fill="FFFFFF"/>
            <w:vAlign w:val="center"/>
            <w:hideMark/>
          </w:tcPr>
          <w:p w14:paraId="022301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100</w:t>
            </w:r>
          </w:p>
        </w:tc>
        <w:tc>
          <w:tcPr>
            <w:tcW w:w="1026" w:type="dxa"/>
            <w:tcBorders>
              <w:top w:val="nil"/>
              <w:left w:val="single" w:sz="8" w:space="0" w:color="000000"/>
              <w:bottom w:val="single" w:sz="8" w:space="0" w:color="000000"/>
              <w:right w:val="nil"/>
            </w:tcBorders>
            <w:shd w:val="clear" w:color="000000" w:fill="FFFFFF"/>
            <w:vAlign w:val="center"/>
            <w:hideMark/>
          </w:tcPr>
          <w:p w14:paraId="13F6FD8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5693A95"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empacotamento 48mmx100m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F9070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9,05 </w:t>
            </w:r>
          </w:p>
        </w:tc>
      </w:tr>
      <w:tr w:rsidR="00896C43" w:rsidRPr="00896C43" w14:paraId="198D279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3DF215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413</w:t>
            </w:r>
          </w:p>
        </w:tc>
        <w:tc>
          <w:tcPr>
            <w:tcW w:w="640" w:type="dxa"/>
            <w:tcBorders>
              <w:top w:val="nil"/>
              <w:left w:val="single" w:sz="8" w:space="0" w:color="000000"/>
              <w:bottom w:val="single" w:sz="8" w:space="0" w:color="000000"/>
              <w:right w:val="nil"/>
            </w:tcBorders>
            <w:shd w:val="clear" w:color="000000" w:fill="FFFFFF"/>
            <w:vAlign w:val="center"/>
            <w:hideMark/>
          </w:tcPr>
          <w:p w14:paraId="720EEF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420FAC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E615239"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Formulário contínuo 240MMX280MM (80COLUNAS) 1 VIA, BRANCO, CAIXA COM 3.000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9C56E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173,88 </w:t>
            </w:r>
          </w:p>
        </w:tc>
      </w:tr>
      <w:tr w:rsidR="00896C43" w:rsidRPr="00896C43" w14:paraId="661652A8"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735356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414</w:t>
            </w:r>
          </w:p>
        </w:tc>
        <w:tc>
          <w:tcPr>
            <w:tcW w:w="640" w:type="dxa"/>
            <w:tcBorders>
              <w:top w:val="nil"/>
              <w:left w:val="single" w:sz="8" w:space="0" w:color="000000"/>
              <w:bottom w:val="single" w:sz="8" w:space="0" w:color="000000"/>
              <w:right w:val="nil"/>
            </w:tcBorders>
            <w:shd w:val="clear" w:color="000000" w:fill="FFFFFF"/>
            <w:vAlign w:val="center"/>
            <w:hideMark/>
          </w:tcPr>
          <w:p w14:paraId="2F4EB7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79DA69E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B1E6CFB"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Formulário contínuo 80 colunas, 2 vias carbonadas 60g branco 240x280mm caixa mínimo 3000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47C8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283,23 </w:t>
            </w:r>
          </w:p>
        </w:tc>
      </w:tr>
      <w:tr w:rsidR="00896C43" w:rsidRPr="00896C43" w14:paraId="2CBA5522"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16DE5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415</w:t>
            </w:r>
          </w:p>
        </w:tc>
        <w:tc>
          <w:tcPr>
            <w:tcW w:w="640" w:type="dxa"/>
            <w:tcBorders>
              <w:top w:val="nil"/>
              <w:left w:val="single" w:sz="8" w:space="0" w:color="000000"/>
              <w:bottom w:val="single" w:sz="8" w:space="0" w:color="000000"/>
              <w:right w:val="nil"/>
            </w:tcBorders>
            <w:shd w:val="clear" w:color="000000" w:fill="FFFFFF"/>
            <w:vAlign w:val="center"/>
            <w:hideMark/>
          </w:tcPr>
          <w:p w14:paraId="701A9F5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485FE28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18298F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para máquina de escrever elétrica Olivetti TEKE 3</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33AEA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17,77 </w:t>
            </w:r>
          </w:p>
        </w:tc>
      </w:tr>
      <w:tr w:rsidR="00896C43" w:rsidRPr="00896C43" w14:paraId="65BD5C3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360C5B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416</w:t>
            </w:r>
          </w:p>
        </w:tc>
        <w:tc>
          <w:tcPr>
            <w:tcW w:w="640" w:type="dxa"/>
            <w:tcBorders>
              <w:top w:val="nil"/>
              <w:left w:val="single" w:sz="8" w:space="0" w:color="000000"/>
              <w:bottom w:val="single" w:sz="8" w:space="0" w:color="000000"/>
              <w:right w:val="nil"/>
            </w:tcBorders>
            <w:shd w:val="clear" w:color="000000" w:fill="FFFFFF"/>
            <w:vAlign w:val="center"/>
            <w:hideMark/>
          </w:tcPr>
          <w:p w14:paraId="328D67C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75D2170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7CA3F1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Fragmentadora de papel com cesto coletor. Capacidade para 7 folhas e CD.</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E202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428,97 </w:t>
            </w:r>
          </w:p>
        </w:tc>
      </w:tr>
      <w:tr w:rsidR="00896C43" w:rsidRPr="00896C43" w14:paraId="307F652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C88094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417</w:t>
            </w:r>
          </w:p>
        </w:tc>
        <w:tc>
          <w:tcPr>
            <w:tcW w:w="640" w:type="dxa"/>
            <w:tcBorders>
              <w:top w:val="nil"/>
              <w:left w:val="single" w:sz="8" w:space="0" w:color="000000"/>
              <w:bottom w:val="single" w:sz="8" w:space="0" w:color="000000"/>
              <w:right w:val="nil"/>
            </w:tcBorders>
            <w:shd w:val="clear" w:color="000000" w:fill="FFFFFF"/>
            <w:vAlign w:val="center"/>
            <w:hideMark/>
          </w:tcPr>
          <w:p w14:paraId="79D85AA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2.501</w:t>
            </w:r>
          </w:p>
        </w:tc>
        <w:tc>
          <w:tcPr>
            <w:tcW w:w="1026" w:type="dxa"/>
            <w:tcBorders>
              <w:top w:val="nil"/>
              <w:left w:val="single" w:sz="8" w:space="0" w:color="000000"/>
              <w:bottom w:val="single" w:sz="8" w:space="0" w:color="000000"/>
              <w:right w:val="nil"/>
            </w:tcBorders>
            <w:shd w:val="clear" w:color="000000" w:fill="FFFFFF"/>
            <w:vAlign w:val="center"/>
            <w:hideMark/>
          </w:tcPr>
          <w:p w14:paraId="7C19C60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3CED7FC"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Giz escolar; colorido; formato cilíndrico; revestimento plastificado; medindo (81x</w:t>
            </w:r>
            <w:proofErr w:type="gramStart"/>
            <w:r w:rsidRPr="00896C43">
              <w:rPr>
                <w:rFonts w:eastAsia="Times New Roman" w:cs="Calibri"/>
                <w:color w:val="000000"/>
                <w:sz w:val="24"/>
                <w:szCs w:val="24"/>
                <w:lang w:val="pt-BR" w:eastAsia="pt-BR"/>
              </w:rPr>
              <w:t>10)mm</w:t>
            </w:r>
            <w:proofErr w:type="gramEnd"/>
            <w:r w:rsidRPr="00896C43">
              <w:rPr>
                <w:rFonts w:eastAsia="Times New Roman" w:cs="Calibri"/>
                <w:color w:val="000000"/>
                <w:sz w:val="24"/>
                <w:szCs w:val="24"/>
                <w:lang w:val="pt-BR" w:eastAsia="pt-BR"/>
              </w:rPr>
              <w:t xml:space="preserve"> (comprimento x Diâmetro); antialérgico e atóxico;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07F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6,52 </w:t>
            </w:r>
          </w:p>
        </w:tc>
      </w:tr>
      <w:tr w:rsidR="00896C43" w:rsidRPr="00896C43" w14:paraId="65BDE9CD"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257D2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418</w:t>
            </w:r>
          </w:p>
        </w:tc>
        <w:tc>
          <w:tcPr>
            <w:tcW w:w="640" w:type="dxa"/>
            <w:tcBorders>
              <w:top w:val="nil"/>
              <w:left w:val="single" w:sz="8" w:space="0" w:color="000000"/>
              <w:bottom w:val="single" w:sz="8" w:space="0" w:color="000000"/>
              <w:right w:val="nil"/>
            </w:tcBorders>
            <w:shd w:val="clear" w:color="000000" w:fill="FFFFFF"/>
            <w:vAlign w:val="center"/>
            <w:hideMark/>
          </w:tcPr>
          <w:p w14:paraId="1E37EE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2.501</w:t>
            </w:r>
          </w:p>
        </w:tc>
        <w:tc>
          <w:tcPr>
            <w:tcW w:w="1026" w:type="dxa"/>
            <w:tcBorders>
              <w:top w:val="nil"/>
              <w:left w:val="single" w:sz="8" w:space="0" w:color="000000"/>
              <w:bottom w:val="single" w:sz="8" w:space="0" w:color="000000"/>
              <w:right w:val="nil"/>
            </w:tcBorders>
            <w:shd w:val="clear" w:color="000000" w:fill="FFFFFF"/>
            <w:vAlign w:val="center"/>
            <w:hideMark/>
          </w:tcPr>
          <w:p w14:paraId="62C9B0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E7703E8"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Giz escolar; na cor branca; formato cilíndrico; revestimento plastificado; medindo (81x</w:t>
            </w:r>
            <w:proofErr w:type="gramStart"/>
            <w:r w:rsidRPr="00896C43">
              <w:rPr>
                <w:rFonts w:eastAsia="Times New Roman" w:cs="Calibri"/>
                <w:color w:val="000000"/>
                <w:sz w:val="24"/>
                <w:szCs w:val="24"/>
                <w:lang w:val="pt-BR" w:eastAsia="pt-BR"/>
              </w:rPr>
              <w:t>10)mm</w:t>
            </w:r>
            <w:proofErr w:type="gramEnd"/>
            <w:r w:rsidRPr="00896C43">
              <w:rPr>
                <w:rFonts w:eastAsia="Times New Roman" w:cs="Calibri"/>
                <w:color w:val="000000"/>
                <w:sz w:val="24"/>
                <w:szCs w:val="24"/>
                <w:lang w:val="pt-BR" w:eastAsia="pt-BR"/>
              </w:rPr>
              <w:t>; antialérgico e atóxico;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DC94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4,43 </w:t>
            </w:r>
          </w:p>
        </w:tc>
      </w:tr>
      <w:tr w:rsidR="00896C43" w:rsidRPr="00896C43" w14:paraId="1D04BC5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1BF43C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419</w:t>
            </w:r>
          </w:p>
        </w:tc>
        <w:tc>
          <w:tcPr>
            <w:tcW w:w="640" w:type="dxa"/>
            <w:tcBorders>
              <w:top w:val="nil"/>
              <w:left w:val="single" w:sz="8" w:space="0" w:color="000000"/>
              <w:bottom w:val="single" w:sz="8" w:space="0" w:color="000000"/>
              <w:right w:val="nil"/>
            </w:tcBorders>
            <w:shd w:val="clear" w:color="000000" w:fill="FFFFFF"/>
            <w:vAlign w:val="center"/>
            <w:hideMark/>
          </w:tcPr>
          <w:p w14:paraId="6196F4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7725B48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C8BD1D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Grafite; </w:t>
            </w:r>
            <w:proofErr w:type="gramStart"/>
            <w:r w:rsidRPr="00896C43">
              <w:rPr>
                <w:rFonts w:eastAsia="Times New Roman" w:cs="Calibri"/>
                <w:color w:val="000000"/>
                <w:sz w:val="24"/>
                <w:szCs w:val="24"/>
                <w:lang w:val="pt-BR" w:eastAsia="pt-BR"/>
              </w:rPr>
              <w:t>Com</w:t>
            </w:r>
            <w:proofErr w:type="gramEnd"/>
            <w:r w:rsidRPr="00896C43">
              <w:rPr>
                <w:rFonts w:eastAsia="Times New Roman" w:cs="Calibri"/>
                <w:color w:val="000000"/>
                <w:sz w:val="24"/>
                <w:szCs w:val="24"/>
                <w:lang w:val="pt-BR" w:eastAsia="pt-BR"/>
              </w:rPr>
              <w:t xml:space="preserve"> espessura de 0,5mm. Graduação 2B; Cor Preta - Caixa com 12 tubos.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FD4E6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24,48 </w:t>
            </w:r>
          </w:p>
        </w:tc>
      </w:tr>
      <w:tr w:rsidR="00896C43" w:rsidRPr="00896C43" w14:paraId="1F92D2D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9BA928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420</w:t>
            </w:r>
          </w:p>
        </w:tc>
        <w:tc>
          <w:tcPr>
            <w:tcW w:w="640" w:type="dxa"/>
            <w:tcBorders>
              <w:top w:val="nil"/>
              <w:left w:val="single" w:sz="8" w:space="0" w:color="000000"/>
              <w:bottom w:val="single" w:sz="8" w:space="0" w:color="000000"/>
              <w:right w:val="nil"/>
            </w:tcBorders>
            <w:shd w:val="clear" w:color="000000" w:fill="FFFFFF"/>
            <w:vAlign w:val="center"/>
            <w:hideMark/>
          </w:tcPr>
          <w:p w14:paraId="6593261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592A43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55E615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Grafite; </w:t>
            </w:r>
            <w:proofErr w:type="gramStart"/>
            <w:r w:rsidRPr="00896C43">
              <w:rPr>
                <w:rFonts w:eastAsia="Times New Roman" w:cs="Calibri"/>
                <w:color w:val="000000"/>
                <w:sz w:val="24"/>
                <w:szCs w:val="24"/>
                <w:lang w:val="pt-BR" w:eastAsia="pt-BR"/>
              </w:rPr>
              <w:t>Com</w:t>
            </w:r>
            <w:proofErr w:type="gramEnd"/>
            <w:r w:rsidRPr="00896C43">
              <w:rPr>
                <w:rFonts w:eastAsia="Times New Roman" w:cs="Calibri"/>
                <w:color w:val="000000"/>
                <w:sz w:val="24"/>
                <w:szCs w:val="24"/>
                <w:lang w:val="pt-BR" w:eastAsia="pt-BR"/>
              </w:rPr>
              <w:t xml:space="preserve"> espessura de 0,7mm. Graduação 2B; Cor Preta - Caixa com 12 tubos.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C844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25,60 </w:t>
            </w:r>
          </w:p>
        </w:tc>
      </w:tr>
      <w:tr w:rsidR="00896C43" w:rsidRPr="00896C43" w14:paraId="77067A9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EAFAB8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421</w:t>
            </w:r>
          </w:p>
        </w:tc>
        <w:tc>
          <w:tcPr>
            <w:tcW w:w="640" w:type="dxa"/>
            <w:tcBorders>
              <w:top w:val="nil"/>
              <w:left w:val="single" w:sz="8" w:space="0" w:color="000000"/>
              <w:bottom w:val="single" w:sz="8" w:space="0" w:color="000000"/>
              <w:right w:val="nil"/>
            </w:tcBorders>
            <w:shd w:val="clear" w:color="000000" w:fill="FFFFFF"/>
            <w:vAlign w:val="center"/>
            <w:hideMark/>
          </w:tcPr>
          <w:p w14:paraId="1453DB3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w:t>
            </w:r>
          </w:p>
        </w:tc>
        <w:tc>
          <w:tcPr>
            <w:tcW w:w="1026" w:type="dxa"/>
            <w:tcBorders>
              <w:top w:val="nil"/>
              <w:left w:val="single" w:sz="8" w:space="0" w:color="000000"/>
              <w:bottom w:val="single" w:sz="8" w:space="0" w:color="000000"/>
              <w:right w:val="nil"/>
            </w:tcBorders>
            <w:shd w:val="clear" w:color="000000" w:fill="FFFFFF"/>
            <w:vAlign w:val="center"/>
            <w:hideMark/>
          </w:tcPr>
          <w:p w14:paraId="700EAF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E79CEA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de Mesa, 23/8,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Capacidade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para 50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FA2F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63,66 </w:t>
            </w:r>
          </w:p>
        </w:tc>
      </w:tr>
      <w:tr w:rsidR="00896C43" w:rsidRPr="00896C43" w14:paraId="614E594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E98CCE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422</w:t>
            </w:r>
          </w:p>
        </w:tc>
        <w:tc>
          <w:tcPr>
            <w:tcW w:w="640" w:type="dxa"/>
            <w:tcBorders>
              <w:top w:val="nil"/>
              <w:left w:val="single" w:sz="8" w:space="0" w:color="000000"/>
              <w:bottom w:val="single" w:sz="8" w:space="0" w:color="000000"/>
              <w:right w:val="nil"/>
            </w:tcBorders>
            <w:shd w:val="clear" w:color="000000" w:fill="FFFFFF"/>
            <w:vAlign w:val="center"/>
            <w:hideMark/>
          </w:tcPr>
          <w:p w14:paraId="56F913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2C7E67C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86020B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de Mesa, 24/6,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Capacidade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para 30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D434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49,38 </w:t>
            </w:r>
          </w:p>
        </w:tc>
      </w:tr>
      <w:tr w:rsidR="00896C43" w:rsidRPr="00896C43" w14:paraId="70EE3B7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5C46E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423</w:t>
            </w:r>
          </w:p>
        </w:tc>
        <w:tc>
          <w:tcPr>
            <w:tcW w:w="640" w:type="dxa"/>
            <w:tcBorders>
              <w:top w:val="nil"/>
              <w:left w:val="single" w:sz="8" w:space="0" w:color="000000"/>
              <w:bottom w:val="single" w:sz="8" w:space="0" w:color="000000"/>
              <w:right w:val="nil"/>
            </w:tcBorders>
            <w:shd w:val="clear" w:color="000000" w:fill="FFFFFF"/>
            <w:vAlign w:val="center"/>
            <w:hideMark/>
          </w:tcPr>
          <w:p w14:paraId="2BD2356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73</w:t>
            </w:r>
          </w:p>
        </w:tc>
        <w:tc>
          <w:tcPr>
            <w:tcW w:w="1026" w:type="dxa"/>
            <w:tcBorders>
              <w:top w:val="nil"/>
              <w:left w:val="single" w:sz="8" w:space="0" w:color="000000"/>
              <w:bottom w:val="single" w:sz="8" w:space="0" w:color="000000"/>
              <w:right w:val="nil"/>
            </w:tcBorders>
            <w:shd w:val="clear" w:color="000000" w:fill="FFFFFF"/>
            <w:vAlign w:val="center"/>
            <w:hideMark/>
          </w:tcPr>
          <w:p w14:paraId="3A574E8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26CDEB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de Mesa, 26/6,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Capacidade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para 30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A929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40,20 </w:t>
            </w:r>
          </w:p>
        </w:tc>
      </w:tr>
      <w:tr w:rsidR="00896C43" w:rsidRPr="00896C43" w14:paraId="13DE454E"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E6D1F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424</w:t>
            </w:r>
          </w:p>
        </w:tc>
        <w:tc>
          <w:tcPr>
            <w:tcW w:w="640" w:type="dxa"/>
            <w:tcBorders>
              <w:top w:val="nil"/>
              <w:left w:val="single" w:sz="8" w:space="0" w:color="000000"/>
              <w:bottom w:val="single" w:sz="8" w:space="0" w:color="000000"/>
              <w:right w:val="nil"/>
            </w:tcBorders>
            <w:shd w:val="clear" w:color="000000" w:fill="FFFFFF"/>
            <w:vAlign w:val="center"/>
            <w:hideMark/>
          </w:tcPr>
          <w:p w14:paraId="3B64EDA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29FE670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FC444D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Grampeador de Pressão de 6 a 14mm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912A1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245,47 </w:t>
            </w:r>
          </w:p>
        </w:tc>
      </w:tr>
      <w:tr w:rsidR="00896C43" w:rsidRPr="00896C43" w14:paraId="2CDC4EF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11583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425</w:t>
            </w:r>
          </w:p>
        </w:tc>
        <w:tc>
          <w:tcPr>
            <w:tcW w:w="640" w:type="dxa"/>
            <w:tcBorders>
              <w:top w:val="nil"/>
              <w:left w:val="single" w:sz="8" w:space="0" w:color="000000"/>
              <w:bottom w:val="single" w:sz="8" w:space="0" w:color="000000"/>
              <w:right w:val="nil"/>
            </w:tcBorders>
            <w:shd w:val="clear" w:color="000000" w:fill="FFFFFF"/>
            <w:vAlign w:val="center"/>
            <w:hideMark/>
          </w:tcPr>
          <w:p w14:paraId="416567C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w:t>
            </w:r>
          </w:p>
        </w:tc>
        <w:tc>
          <w:tcPr>
            <w:tcW w:w="1026" w:type="dxa"/>
            <w:tcBorders>
              <w:top w:val="nil"/>
              <w:left w:val="single" w:sz="8" w:space="0" w:color="000000"/>
              <w:bottom w:val="single" w:sz="8" w:space="0" w:color="000000"/>
              <w:right w:val="nil"/>
            </w:tcBorders>
            <w:shd w:val="clear" w:color="000000" w:fill="FFFFFF"/>
            <w:vAlign w:val="center"/>
            <w:hideMark/>
          </w:tcPr>
          <w:p w14:paraId="6A4A50A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004BB9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Profissional, 23/13,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Capacidade para 100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E18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76,15 </w:t>
            </w:r>
          </w:p>
        </w:tc>
      </w:tr>
      <w:tr w:rsidR="00896C43" w:rsidRPr="00896C43" w14:paraId="6E89DFD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ACF04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426</w:t>
            </w:r>
          </w:p>
        </w:tc>
        <w:tc>
          <w:tcPr>
            <w:tcW w:w="640" w:type="dxa"/>
            <w:tcBorders>
              <w:top w:val="nil"/>
              <w:left w:val="single" w:sz="8" w:space="0" w:color="000000"/>
              <w:bottom w:val="single" w:sz="8" w:space="0" w:color="000000"/>
              <w:right w:val="nil"/>
            </w:tcBorders>
            <w:shd w:val="clear" w:color="000000" w:fill="FFFFFF"/>
            <w:vAlign w:val="center"/>
            <w:hideMark/>
          </w:tcPr>
          <w:p w14:paraId="12E591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w:t>
            </w:r>
          </w:p>
        </w:tc>
        <w:tc>
          <w:tcPr>
            <w:tcW w:w="1026" w:type="dxa"/>
            <w:tcBorders>
              <w:top w:val="nil"/>
              <w:left w:val="single" w:sz="8" w:space="0" w:color="000000"/>
              <w:bottom w:val="single" w:sz="8" w:space="0" w:color="000000"/>
              <w:right w:val="nil"/>
            </w:tcBorders>
            <w:shd w:val="clear" w:color="000000" w:fill="FFFFFF"/>
            <w:vAlign w:val="center"/>
            <w:hideMark/>
          </w:tcPr>
          <w:p w14:paraId="0C0837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255225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Profissional, 23/13,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Capacidade para 200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13F8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120,10 </w:t>
            </w:r>
          </w:p>
        </w:tc>
      </w:tr>
      <w:tr w:rsidR="00896C43" w:rsidRPr="00896C43" w14:paraId="3161F8B5"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A5C5A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427</w:t>
            </w:r>
          </w:p>
        </w:tc>
        <w:tc>
          <w:tcPr>
            <w:tcW w:w="640" w:type="dxa"/>
            <w:tcBorders>
              <w:top w:val="nil"/>
              <w:left w:val="single" w:sz="8" w:space="0" w:color="000000"/>
              <w:bottom w:val="single" w:sz="8" w:space="0" w:color="000000"/>
              <w:right w:val="nil"/>
            </w:tcBorders>
            <w:shd w:val="clear" w:color="000000" w:fill="FFFFFF"/>
            <w:vAlign w:val="center"/>
            <w:hideMark/>
          </w:tcPr>
          <w:p w14:paraId="03FB3C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w:t>
            </w:r>
          </w:p>
        </w:tc>
        <w:tc>
          <w:tcPr>
            <w:tcW w:w="1026" w:type="dxa"/>
            <w:tcBorders>
              <w:top w:val="nil"/>
              <w:left w:val="single" w:sz="8" w:space="0" w:color="000000"/>
              <w:bottom w:val="single" w:sz="8" w:space="0" w:color="000000"/>
              <w:right w:val="nil"/>
            </w:tcBorders>
            <w:shd w:val="clear" w:color="000000" w:fill="FFFFFF"/>
            <w:vAlign w:val="center"/>
            <w:hideMark/>
          </w:tcPr>
          <w:p w14:paraId="583F373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C357E9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23/10,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713C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25,27 </w:t>
            </w:r>
          </w:p>
        </w:tc>
      </w:tr>
      <w:tr w:rsidR="00896C43" w:rsidRPr="00896C43" w14:paraId="60C50FE6"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68EFA3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428</w:t>
            </w:r>
          </w:p>
        </w:tc>
        <w:tc>
          <w:tcPr>
            <w:tcW w:w="640" w:type="dxa"/>
            <w:tcBorders>
              <w:top w:val="nil"/>
              <w:left w:val="single" w:sz="8" w:space="0" w:color="000000"/>
              <w:bottom w:val="single" w:sz="8" w:space="0" w:color="000000"/>
              <w:right w:val="nil"/>
            </w:tcBorders>
            <w:shd w:val="clear" w:color="000000" w:fill="FFFFFF"/>
            <w:vAlign w:val="center"/>
            <w:hideMark/>
          </w:tcPr>
          <w:p w14:paraId="0621EE3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175</w:t>
            </w:r>
          </w:p>
        </w:tc>
        <w:tc>
          <w:tcPr>
            <w:tcW w:w="1026" w:type="dxa"/>
            <w:tcBorders>
              <w:top w:val="nil"/>
              <w:left w:val="single" w:sz="8" w:space="0" w:color="000000"/>
              <w:bottom w:val="single" w:sz="8" w:space="0" w:color="000000"/>
              <w:right w:val="nil"/>
            </w:tcBorders>
            <w:shd w:val="clear" w:color="000000" w:fill="FFFFFF"/>
            <w:vAlign w:val="center"/>
            <w:hideMark/>
          </w:tcPr>
          <w:p w14:paraId="5EBD87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7FD944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23/13,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2F58A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29,78 </w:t>
            </w:r>
          </w:p>
        </w:tc>
      </w:tr>
      <w:tr w:rsidR="00896C43" w:rsidRPr="00896C43" w14:paraId="1D093975"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2FFC6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429</w:t>
            </w:r>
          </w:p>
        </w:tc>
        <w:tc>
          <w:tcPr>
            <w:tcW w:w="640" w:type="dxa"/>
            <w:tcBorders>
              <w:top w:val="nil"/>
              <w:left w:val="single" w:sz="8" w:space="0" w:color="000000"/>
              <w:bottom w:val="single" w:sz="8" w:space="0" w:color="000000"/>
              <w:right w:val="nil"/>
            </w:tcBorders>
            <w:shd w:val="clear" w:color="000000" w:fill="FFFFFF"/>
            <w:vAlign w:val="center"/>
            <w:hideMark/>
          </w:tcPr>
          <w:p w14:paraId="297D04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3C12F7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EB0674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23/23,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7683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22,21 </w:t>
            </w:r>
          </w:p>
        </w:tc>
      </w:tr>
      <w:tr w:rsidR="00896C43" w:rsidRPr="00896C43" w14:paraId="79A9D4D0"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5EE05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430</w:t>
            </w:r>
          </w:p>
        </w:tc>
        <w:tc>
          <w:tcPr>
            <w:tcW w:w="640" w:type="dxa"/>
            <w:tcBorders>
              <w:top w:val="nil"/>
              <w:left w:val="single" w:sz="8" w:space="0" w:color="000000"/>
              <w:bottom w:val="single" w:sz="8" w:space="0" w:color="000000"/>
              <w:right w:val="nil"/>
            </w:tcBorders>
            <w:shd w:val="clear" w:color="000000" w:fill="FFFFFF"/>
            <w:vAlign w:val="center"/>
            <w:hideMark/>
          </w:tcPr>
          <w:p w14:paraId="17535B8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73EBFD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F598FD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23/8,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0B46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20,93 </w:t>
            </w:r>
          </w:p>
        </w:tc>
      </w:tr>
      <w:tr w:rsidR="00896C43" w:rsidRPr="00896C43" w14:paraId="56C39610"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3561F3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431</w:t>
            </w:r>
          </w:p>
        </w:tc>
        <w:tc>
          <w:tcPr>
            <w:tcW w:w="640" w:type="dxa"/>
            <w:tcBorders>
              <w:top w:val="nil"/>
              <w:left w:val="single" w:sz="8" w:space="0" w:color="000000"/>
              <w:bottom w:val="single" w:sz="8" w:space="0" w:color="000000"/>
              <w:right w:val="nil"/>
            </w:tcBorders>
            <w:shd w:val="clear" w:color="000000" w:fill="FFFFFF"/>
            <w:vAlign w:val="center"/>
            <w:hideMark/>
          </w:tcPr>
          <w:p w14:paraId="19F800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315</w:t>
            </w:r>
          </w:p>
        </w:tc>
        <w:tc>
          <w:tcPr>
            <w:tcW w:w="1026" w:type="dxa"/>
            <w:tcBorders>
              <w:top w:val="nil"/>
              <w:left w:val="single" w:sz="8" w:space="0" w:color="000000"/>
              <w:bottom w:val="single" w:sz="8" w:space="0" w:color="000000"/>
              <w:right w:val="nil"/>
            </w:tcBorders>
            <w:shd w:val="clear" w:color="000000" w:fill="FFFFFF"/>
            <w:vAlign w:val="center"/>
            <w:hideMark/>
          </w:tcPr>
          <w:p w14:paraId="5A3C17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E64E16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24/6,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27DD9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19,55 </w:t>
            </w:r>
          </w:p>
        </w:tc>
      </w:tr>
      <w:tr w:rsidR="00896C43" w:rsidRPr="00896C43" w14:paraId="7182BCB3"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860CC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432</w:t>
            </w:r>
          </w:p>
        </w:tc>
        <w:tc>
          <w:tcPr>
            <w:tcW w:w="640" w:type="dxa"/>
            <w:tcBorders>
              <w:top w:val="nil"/>
              <w:left w:val="single" w:sz="8" w:space="0" w:color="000000"/>
              <w:bottom w:val="single" w:sz="8" w:space="0" w:color="000000"/>
              <w:right w:val="nil"/>
            </w:tcBorders>
            <w:shd w:val="clear" w:color="000000" w:fill="FFFFFF"/>
            <w:vAlign w:val="center"/>
            <w:hideMark/>
          </w:tcPr>
          <w:p w14:paraId="249D273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203</w:t>
            </w:r>
          </w:p>
        </w:tc>
        <w:tc>
          <w:tcPr>
            <w:tcW w:w="1026" w:type="dxa"/>
            <w:tcBorders>
              <w:top w:val="nil"/>
              <w:left w:val="single" w:sz="8" w:space="0" w:color="000000"/>
              <w:bottom w:val="single" w:sz="8" w:space="0" w:color="000000"/>
              <w:right w:val="nil"/>
            </w:tcBorders>
            <w:shd w:val="clear" w:color="000000" w:fill="FFFFFF"/>
            <w:vAlign w:val="center"/>
            <w:hideMark/>
          </w:tcPr>
          <w:p w14:paraId="3BF64DE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317B0D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26/6,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745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6,75 </w:t>
            </w:r>
          </w:p>
        </w:tc>
      </w:tr>
      <w:tr w:rsidR="00896C43" w:rsidRPr="00896C43" w14:paraId="4263876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F8E01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433</w:t>
            </w:r>
          </w:p>
        </w:tc>
        <w:tc>
          <w:tcPr>
            <w:tcW w:w="640" w:type="dxa"/>
            <w:tcBorders>
              <w:top w:val="nil"/>
              <w:left w:val="single" w:sz="8" w:space="0" w:color="000000"/>
              <w:bottom w:val="single" w:sz="8" w:space="0" w:color="000000"/>
              <w:right w:val="nil"/>
            </w:tcBorders>
            <w:shd w:val="clear" w:color="000000" w:fill="FFFFFF"/>
            <w:vAlign w:val="center"/>
            <w:hideMark/>
          </w:tcPr>
          <w:p w14:paraId="45D5FFB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3DBF96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A09EED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para grampeador de pressão de 6 a 14mm caixa c/ 2.500.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1CDE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13,67 </w:t>
            </w:r>
          </w:p>
        </w:tc>
      </w:tr>
      <w:tr w:rsidR="00896C43" w:rsidRPr="00896C43" w14:paraId="0E086A98"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F4D6E1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434</w:t>
            </w:r>
          </w:p>
        </w:tc>
        <w:tc>
          <w:tcPr>
            <w:tcW w:w="640" w:type="dxa"/>
            <w:tcBorders>
              <w:top w:val="nil"/>
              <w:left w:val="single" w:sz="8" w:space="0" w:color="000000"/>
              <w:bottom w:val="single" w:sz="8" w:space="0" w:color="000000"/>
              <w:right w:val="nil"/>
            </w:tcBorders>
            <w:shd w:val="clear" w:color="000000" w:fill="FFFFFF"/>
            <w:vAlign w:val="center"/>
            <w:hideMark/>
          </w:tcPr>
          <w:p w14:paraId="5884C6F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w:t>
            </w:r>
          </w:p>
        </w:tc>
        <w:tc>
          <w:tcPr>
            <w:tcW w:w="1026" w:type="dxa"/>
            <w:tcBorders>
              <w:top w:val="nil"/>
              <w:left w:val="single" w:sz="8" w:space="0" w:color="000000"/>
              <w:bottom w:val="single" w:sz="8" w:space="0" w:color="000000"/>
              <w:right w:val="nil"/>
            </w:tcBorders>
            <w:shd w:val="clear" w:color="000000" w:fill="FFFFFF"/>
            <w:vAlign w:val="center"/>
            <w:hideMark/>
          </w:tcPr>
          <w:p w14:paraId="78D0BE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B31C1B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Tipo Trilho (Romeu e Julieta). Medindo 300 x 9 x 112 mm; Em Polipropileno Preto. Para 200 fls.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E20CF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12,18 </w:t>
            </w:r>
          </w:p>
        </w:tc>
      </w:tr>
      <w:tr w:rsidR="00896C43" w:rsidRPr="00896C43" w14:paraId="5E0147AA"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3EDF12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435</w:t>
            </w:r>
          </w:p>
        </w:tc>
        <w:tc>
          <w:tcPr>
            <w:tcW w:w="640" w:type="dxa"/>
            <w:tcBorders>
              <w:top w:val="nil"/>
              <w:left w:val="single" w:sz="8" w:space="0" w:color="000000"/>
              <w:bottom w:val="single" w:sz="8" w:space="0" w:color="000000"/>
              <w:right w:val="nil"/>
            </w:tcBorders>
            <w:shd w:val="clear" w:color="000000" w:fill="FFFFFF"/>
            <w:vAlign w:val="center"/>
            <w:hideMark/>
          </w:tcPr>
          <w:p w14:paraId="0A4969C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88</w:t>
            </w:r>
          </w:p>
        </w:tc>
        <w:tc>
          <w:tcPr>
            <w:tcW w:w="1026" w:type="dxa"/>
            <w:tcBorders>
              <w:top w:val="nil"/>
              <w:left w:val="single" w:sz="8" w:space="0" w:color="000000"/>
              <w:bottom w:val="single" w:sz="8" w:space="0" w:color="000000"/>
              <w:right w:val="nil"/>
            </w:tcBorders>
            <w:shd w:val="clear" w:color="000000" w:fill="FFFFFF"/>
            <w:vAlign w:val="center"/>
            <w:hideMark/>
          </w:tcPr>
          <w:p w14:paraId="3D6AE7A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945EA0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Tipo Trilho (Romeu e Julieta). Medindo 300 x 9 x 112 mm; Em Polipropileno Preto. Para 300 fls.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2EF7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12,68 </w:t>
            </w:r>
          </w:p>
        </w:tc>
      </w:tr>
      <w:tr w:rsidR="00896C43" w:rsidRPr="00896C43" w14:paraId="46E38207"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22729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436</w:t>
            </w:r>
          </w:p>
        </w:tc>
        <w:tc>
          <w:tcPr>
            <w:tcW w:w="640" w:type="dxa"/>
            <w:tcBorders>
              <w:top w:val="nil"/>
              <w:left w:val="single" w:sz="8" w:space="0" w:color="000000"/>
              <w:bottom w:val="single" w:sz="8" w:space="0" w:color="000000"/>
              <w:right w:val="nil"/>
            </w:tcBorders>
            <w:shd w:val="clear" w:color="000000" w:fill="FFFFFF"/>
            <w:vAlign w:val="center"/>
            <w:hideMark/>
          </w:tcPr>
          <w:p w14:paraId="635D33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109</w:t>
            </w:r>
          </w:p>
        </w:tc>
        <w:tc>
          <w:tcPr>
            <w:tcW w:w="1026" w:type="dxa"/>
            <w:tcBorders>
              <w:top w:val="nil"/>
              <w:left w:val="single" w:sz="8" w:space="0" w:color="000000"/>
              <w:bottom w:val="single" w:sz="8" w:space="0" w:color="000000"/>
              <w:right w:val="nil"/>
            </w:tcBorders>
            <w:shd w:val="clear" w:color="000000" w:fill="FFFFFF"/>
            <w:vAlign w:val="center"/>
            <w:hideMark/>
          </w:tcPr>
          <w:p w14:paraId="098506E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F65C8A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Tipo Trilho (Romeu e Julieta). Medindo 300 x 9 x 112 mm; Em Polipropileno PRETO. Para 600 fls.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F32C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24,10 </w:t>
            </w:r>
          </w:p>
        </w:tc>
      </w:tr>
      <w:tr w:rsidR="00896C43" w:rsidRPr="00896C43" w14:paraId="155D6C4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1000E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437</w:t>
            </w:r>
          </w:p>
        </w:tc>
        <w:tc>
          <w:tcPr>
            <w:tcW w:w="640" w:type="dxa"/>
            <w:tcBorders>
              <w:top w:val="nil"/>
              <w:left w:val="single" w:sz="8" w:space="0" w:color="000000"/>
              <w:bottom w:val="single" w:sz="8" w:space="0" w:color="000000"/>
              <w:right w:val="nil"/>
            </w:tcBorders>
            <w:shd w:val="clear" w:color="000000" w:fill="FFFFFF"/>
            <w:vAlign w:val="center"/>
            <w:hideMark/>
          </w:tcPr>
          <w:p w14:paraId="1A2CA0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3D1DD06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BD04C3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trilho plástico, estendido, branco, para 600 folhas, 75grs, pacote com 50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9BE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24,90 </w:t>
            </w:r>
          </w:p>
        </w:tc>
      </w:tr>
      <w:tr w:rsidR="00896C43" w:rsidRPr="00896C43" w14:paraId="2139B75A"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C0FEF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438</w:t>
            </w:r>
          </w:p>
        </w:tc>
        <w:tc>
          <w:tcPr>
            <w:tcW w:w="640" w:type="dxa"/>
            <w:tcBorders>
              <w:top w:val="nil"/>
              <w:left w:val="single" w:sz="8" w:space="0" w:color="000000"/>
              <w:bottom w:val="single" w:sz="8" w:space="0" w:color="000000"/>
              <w:right w:val="nil"/>
            </w:tcBorders>
            <w:shd w:val="clear" w:color="000000" w:fill="FFFFFF"/>
            <w:vAlign w:val="center"/>
            <w:hideMark/>
          </w:tcPr>
          <w:p w14:paraId="4A55B12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547B3D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6E01C8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trilho metalizado 80mm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B3B76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12,87 </w:t>
            </w:r>
          </w:p>
        </w:tc>
      </w:tr>
      <w:tr w:rsidR="00896C43" w:rsidRPr="00896C43" w14:paraId="47AACB3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E3BB0C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439</w:t>
            </w:r>
          </w:p>
        </w:tc>
        <w:tc>
          <w:tcPr>
            <w:tcW w:w="640" w:type="dxa"/>
            <w:tcBorders>
              <w:top w:val="nil"/>
              <w:left w:val="single" w:sz="8" w:space="0" w:color="000000"/>
              <w:bottom w:val="single" w:sz="8" w:space="0" w:color="000000"/>
              <w:right w:val="nil"/>
            </w:tcBorders>
            <w:shd w:val="clear" w:color="000000" w:fill="FFFFFF"/>
            <w:vAlign w:val="center"/>
            <w:hideMark/>
          </w:tcPr>
          <w:p w14:paraId="12FA1E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208274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7B172A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Guilhotina para papel 55,3 X 45 X 72 CM. (extensão corte 460mm) Capacidade para 15 folhas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88DA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354,53 </w:t>
            </w:r>
          </w:p>
        </w:tc>
      </w:tr>
      <w:tr w:rsidR="00896C43" w:rsidRPr="00896C43" w14:paraId="0B502EC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E42551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440</w:t>
            </w:r>
          </w:p>
        </w:tc>
        <w:tc>
          <w:tcPr>
            <w:tcW w:w="640" w:type="dxa"/>
            <w:tcBorders>
              <w:top w:val="nil"/>
              <w:left w:val="single" w:sz="8" w:space="0" w:color="000000"/>
              <w:bottom w:val="single" w:sz="8" w:space="0" w:color="000000"/>
              <w:right w:val="nil"/>
            </w:tcBorders>
            <w:shd w:val="clear" w:color="000000" w:fill="FFFFFF"/>
            <w:vAlign w:val="center"/>
            <w:hideMark/>
          </w:tcPr>
          <w:p w14:paraId="51C847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0B7841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F660E96" w14:textId="77777777" w:rsidR="00896C43" w:rsidRPr="00896C43" w:rsidRDefault="00896C43" w:rsidP="00F47CA0">
            <w:pPr>
              <w:widowControl/>
              <w:autoSpaceDE/>
              <w:autoSpaceDN/>
              <w:rPr>
                <w:rFonts w:eastAsia="Times New Roman" w:cs="Calibri"/>
                <w:color w:val="000000"/>
                <w:sz w:val="24"/>
                <w:szCs w:val="24"/>
                <w:lang w:eastAsia="pt-BR"/>
              </w:rPr>
            </w:pPr>
            <w:r w:rsidRPr="00896C43">
              <w:rPr>
                <w:rFonts w:eastAsia="Times New Roman" w:cs="Calibri"/>
                <w:color w:val="000000"/>
                <w:sz w:val="24"/>
                <w:szCs w:val="24"/>
                <w:lang w:eastAsia="pt-BR"/>
              </w:rPr>
              <w:t xml:space="preserve">Headset </w:t>
            </w:r>
            <w:proofErr w:type="spellStart"/>
            <w:r w:rsidRPr="00896C43">
              <w:rPr>
                <w:rFonts w:eastAsia="Times New Roman" w:cs="Calibri"/>
                <w:color w:val="000000"/>
                <w:sz w:val="24"/>
                <w:szCs w:val="24"/>
                <w:lang w:eastAsia="pt-BR"/>
              </w:rPr>
              <w:t>plantronics</w:t>
            </w:r>
            <w:proofErr w:type="spellEnd"/>
            <w:r w:rsidRPr="00896C43">
              <w:rPr>
                <w:rFonts w:eastAsia="Times New Roman" w:cs="Calibri"/>
                <w:color w:val="000000"/>
                <w:sz w:val="24"/>
                <w:szCs w:val="24"/>
                <w:lang w:eastAsia="pt-BR"/>
              </w:rPr>
              <w:t xml:space="preserve"> - </w:t>
            </w:r>
            <w:proofErr w:type="spellStart"/>
            <w:r w:rsidRPr="00896C43">
              <w:rPr>
                <w:rFonts w:eastAsia="Times New Roman" w:cs="Calibri"/>
                <w:color w:val="000000"/>
                <w:sz w:val="24"/>
                <w:szCs w:val="24"/>
                <w:lang w:eastAsia="pt-BR"/>
              </w:rPr>
              <w:t>fone</w:t>
            </w:r>
            <w:proofErr w:type="spellEnd"/>
            <w:r w:rsidRPr="00896C43">
              <w:rPr>
                <w:rFonts w:eastAsia="Times New Roman" w:cs="Calibri"/>
                <w:color w:val="000000"/>
                <w:sz w:val="24"/>
                <w:szCs w:val="24"/>
                <w:lang w:eastAsia="pt-BR"/>
              </w:rPr>
              <w:t xml:space="preserve"> com </w:t>
            </w:r>
            <w:proofErr w:type="spellStart"/>
            <w:r w:rsidRPr="00896C43">
              <w:rPr>
                <w:rFonts w:eastAsia="Times New Roman" w:cs="Calibri"/>
                <w:color w:val="000000"/>
                <w:sz w:val="24"/>
                <w:szCs w:val="24"/>
                <w:lang w:eastAsia="pt-BR"/>
              </w:rPr>
              <w:t>conexão</w:t>
            </w:r>
            <w:proofErr w:type="spellEnd"/>
            <w:r w:rsidRPr="00896C43">
              <w:rPr>
                <w:rFonts w:eastAsia="Times New Roman" w:cs="Calibri"/>
                <w:color w:val="000000"/>
                <w:sz w:val="24"/>
                <w:szCs w:val="24"/>
                <w:lang w:eastAsia="pt-BR"/>
              </w:rPr>
              <w:t xml:space="preserve"> quick disconnect HW251</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4A54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eastAsia="pt-BR"/>
              </w:rPr>
              <w:t xml:space="preserve"> </w:t>
            </w:r>
            <w:r w:rsidRPr="00896C43">
              <w:rPr>
                <w:rFonts w:eastAsia="Times New Roman" w:cs="Calibri"/>
                <w:color w:val="000000"/>
                <w:sz w:val="24"/>
                <w:szCs w:val="24"/>
                <w:lang w:val="pt-BR" w:eastAsia="pt-BR"/>
              </w:rPr>
              <w:t xml:space="preserve">R$       329,97 </w:t>
            </w:r>
          </w:p>
        </w:tc>
      </w:tr>
      <w:tr w:rsidR="00896C43" w:rsidRPr="00896C43" w14:paraId="04D74E4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E1E9BA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441</w:t>
            </w:r>
          </w:p>
        </w:tc>
        <w:tc>
          <w:tcPr>
            <w:tcW w:w="640" w:type="dxa"/>
            <w:tcBorders>
              <w:top w:val="nil"/>
              <w:left w:val="single" w:sz="8" w:space="0" w:color="000000"/>
              <w:bottom w:val="single" w:sz="8" w:space="0" w:color="000000"/>
              <w:right w:val="nil"/>
            </w:tcBorders>
            <w:shd w:val="clear" w:color="000000" w:fill="FFFFFF"/>
            <w:vAlign w:val="center"/>
            <w:hideMark/>
          </w:tcPr>
          <w:p w14:paraId="1745FA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72ABFB3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AD0CD2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Lacre Dupla Trava, 16 cm, Numerado. Pacote com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5A8A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17,45 </w:t>
            </w:r>
          </w:p>
        </w:tc>
      </w:tr>
      <w:tr w:rsidR="00896C43" w:rsidRPr="00896C43" w14:paraId="4E99777F"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2E3AF2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442</w:t>
            </w:r>
          </w:p>
        </w:tc>
        <w:tc>
          <w:tcPr>
            <w:tcW w:w="640" w:type="dxa"/>
            <w:tcBorders>
              <w:top w:val="nil"/>
              <w:left w:val="single" w:sz="8" w:space="0" w:color="000000"/>
              <w:bottom w:val="single" w:sz="8" w:space="0" w:color="000000"/>
              <w:right w:val="nil"/>
            </w:tcBorders>
            <w:shd w:val="clear" w:color="000000" w:fill="FFFFFF"/>
            <w:vAlign w:val="center"/>
            <w:hideMark/>
          </w:tcPr>
          <w:p w14:paraId="03C404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110</w:t>
            </w:r>
          </w:p>
        </w:tc>
        <w:tc>
          <w:tcPr>
            <w:tcW w:w="1026" w:type="dxa"/>
            <w:tcBorders>
              <w:top w:val="nil"/>
              <w:left w:val="single" w:sz="8" w:space="0" w:color="000000"/>
              <w:bottom w:val="single" w:sz="8" w:space="0" w:color="000000"/>
              <w:right w:val="nil"/>
            </w:tcBorders>
            <w:shd w:val="clear" w:color="000000" w:fill="FFFFFF"/>
            <w:vAlign w:val="center"/>
            <w:hideMark/>
          </w:tcPr>
          <w:p w14:paraId="11F144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FE5DFD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Lâmina para estilete profissional, tamanho grande.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A3B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0,65 </w:t>
            </w:r>
          </w:p>
        </w:tc>
      </w:tr>
      <w:tr w:rsidR="00896C43" w:rsidRPr="00896C43" w14:paraId="685FF60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08A1A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443</w:t>
            </w:r>
          </w:p>
        </w:tc>
        <w:tc>
          <w:tcPr>
            <w:tcW w:w="640" w:type="dxa"/>
            <w:tcBorders>
              <w:top w:val="nil"/>
              <w:left w:val="single" w:sz="8" w:space="0" w:color="000000"/>
              <w:bottom w:val="single" w:sz="8" w:space="0" w:color="000000"/>
              <w:right w:val="nil"/>
            </w:tcBorders>
            <w:shd w:val="clear" w:color="000000" w:fill="FFFFFF"/>
            <w:vAlign w:val="center"/>
            <w:hideMark/>
          </w:tcPr>
          <w:p w14:paraId="7D1EF92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2848FB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ROLO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2DB950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Laminado PVC adesivado; em papel </w:t>
            </w:r>
            <w:proofErr w:type="spellStart"/>
            <w:r w:rsidRPr="00896C43">
              <w:rPr>
                <w:rFonts w:eastAsia="Times New Roman" w:cs="Calibri"/>
                <w:color w:val="000000"/>
                <w:sz w:val="24"/>
                <w:szCs w:val="24"/>
                <w:lang w:val="pt-BR" w:eastAsia="pt-BR"/>
              </w:rPr>
              <w:t>siliconizado</w:t>
            </w:r>
            <w:proofErr w:type="spellEnd"/>
            <w:r w:rsidRPr="00896C43">
              <w:rPr>
                <w:rFonts w:eastAsia="Times New Roman" w:cs="Calibri"/>
                <w:color w:val="000000"/>
                <w:sz w:val="24"/>
                <w:szCs w:val="24"/>
                <w:lang w:val="pt-BR" w:eastAsia="pt-BR"/>
              </w:rPr>
              <w:t>; medindo 45cm de largura;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EFF72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25,13 </w:t>
            </w:r>
          </w:p>
        </w:tc>
      </w:tr>
      <w:tr w:rsidR="00896C43" w:rsidRPr="00896C43" w14:paraId="66A66B70"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46EBFD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444</w:t>
            </w:r>
          </w:p>
        </w:tc>
        <w:tc>
          <w:tcPr>
            <w:tcW w:w="640" w:type="dxa"/>
            <w:tcBorders>
              <w:top w:val="nil"/>
              <w:left w:val="single" w:sz="8" w:space="0" w:color="000000"/>
              <w:bottom w:val="single" w:sz="8" w:space="0" w:color="000000"/>
              <w:right w:val="nil"/>
            </w:tcBorders>
            <w:shd w:val="clear" w:color="000000" w:fill="FFFFFF"/>
            <w:vAlign w:val="center"/>
            <w:hideMark/>
          </w:tcPr>
          <w:p w14:paraId="67C360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w:t>
            </w:r>
          </w:p>
        </w:tc>
        <w:tc>
          <w:tcPr>
            <w:tcW w:w="1026" w:type="dxa"/>
            <w:tcBorders>
              <w:top w:val="nil"/>
              <w:left w:val="single" w:sz="8" w:space="0" w:color="000000"/>
              <w:bottom w:val="single" w:sz="8" w:space="0" w:color="000000"/>
              <w:right w:val="nil"/>
            </w:tcBorders>
            <w:shd w:val="clear" w:color="000000" w:fill="FFFFFF"/>
            <w:vAlign w:val="center"/>
            <w:hideMark/>
          </w:tcPr>
          <w:p w14:paraId="4D4C43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1CB6FA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Lápis Preto, Nº 02. Medindo no mínimo 160 mm Corpo de madeira hexagonal ou redonda conforme Norma ASTM D4236. Caixa com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144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8800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91,43 </w:t>
            </w:r>
          </w:p>
        </w:tc>
      </w:tr>
      <w:tr w:rsidR="00896C43" w:rsidRPr="00896C43" w14:paraId="2E78A7FC"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97490E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445</w:t>
            </w:r>
          </w:p>
        </w:tc>
        <w:tc>
          <w:tcPr>
            <w:tcW w:w="640" w:type="dxa"/>
            <w:tcBorders>
              <w:top w:val="nil"/>
              <w:left w:val="single" w:sz="8" w:space="0" w:color="000000"/>
              <w:bottom w:val="single" w:sz="8" w:space="0" w:color="000000"/>
              <w:right w:val="nil"/>
            </w:tcBorders>
            <w:shd w:val="clear" w:color="000000" w:fill="FFFFFF"/>
            <w:vAlign w:val="center"/>
            <w:hideMark/>
          </w:tcPr>
          <w:p w14:paraId="27E72F3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6B0AB67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50674C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Lápis Preto, Nº 02. Medindo no mínimo 160 mm Corpo de madeira SEXTAVADO. conforme Norma ASTM D4236. Caixa com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144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BD5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69,98 </w:t>
            </w:r>
          </w:p>
        </w:tc>
      </w:tr>
      <w:tr w:rsidR="00896C43" w:rsidRPr="00896C43" w14:paraId="5359B876"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5D13F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446</w:t>
            </w:r>
          </w:p>
        </w:tc>
        <w:tc>
          <w:tcPr>
            <w:tcW w:w="640" w:type="dxa"/>
            <w:tcBorders>
              <w:top w:val="nil"/>
              <w:left w:val="single" w:sz="8" w:space="0" w:color="000000"/>
              <w:bottom w:val="single" w:sz="8" w:space="0" w:color="000000"/>
              <w:right w:val="nil"/>
            </w:tcBorders>
            <w:shd w:val="clear" w:color="000000" w:fill="FFFFFF"/>
            <w:vAlign w:val="center"/>
            <w:hideMark/>
          </w:tcPr>
          <w:p w14:paraId="278DFE4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175</w:t>
            </w:r>
          </w:p>
        </w:tc>
        <w:tc>
          <w:tcPr>
            <w:tcW w:w="1026" w:type="dxa"/>
            <w:tcBorders>
              <w:top w:val="nil"/>
              <w:left w:val="single" w:sz="8" w:space="0" w:color="000000"/>
              <w:bottom w:val="single" w:sz="8" w:space="0" w:color="000000"/>
              <w:right w:val="nil"/>
            </w:tcBorders>
            <w:shd w:val="clear" w:color="000000" w:fill="FFFFFF"/>
            <w:vAlign w:val="center"/>
            <w:hideMark/>
          </w:tcPr>
          <w:p w14:paraId="0D5FBB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CBA969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Lápis Preto, Nº 02. Medindo no mínimo 160 mm Corpo de madeira hexagonal ou redonda conforme Norma ASTM D4236. Caixa com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144 unidades. Com Borracha.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12B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15,77 </w:t>
            </w:r>
          </w:p>
        </w:tc>
      </w:tr>
      <w:tr w:rsidR="00896C43" w:rsidRPr="00896C43" w14:paraId="1D01C49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406563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447</w:t>
            </w:r>
          </w:p>
        </w:tc>
        <w:tc>
          <w:tcPr>
            <w:tcW w:w="640" w:type="dxa"/>
            <w:tcBorders>
              <w:top w:val="nil"/>
              <w:left w:val="single" w:sz="8" w:space="0" w:color="000000"/>
              <w:bottom w:val="single" w:sz="8" w:space="0" w:color="000000"/>
              <w:right w:val="nil"/>
            </w:tcBorders>
            <w:shd w:val="clear" w:color="000000" w:fill="FFFFFF"/>
            <w:vAlign w:val="center"/>
            <w:hideMark/>
          </w:tcPr>
          <w:p w14:paraId="722663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751</w:t>
            </w:r>
          </w:p>
        </w:tc>
        <w:tc>
          <w:tcPr>
            <w:tcW w:w="1026" w:type="dxa"/>
            <w:tcBorders>
              <w:top w:val="nil"/>
              <w:left w:val="single" w:sz="8" w:space="0" w:color="000000"/>
              <w:bottom w:val="single" w:sz="8" w:space="0" w:color="000000"/>
              <w:right w:val="nil"/>
            </w:tcBorders>
            <w:shd w:val="clear" w:color="000000" w:fill="FFFFFF"/>
            <w:vAlign w:val="center"/>
            <w:hideMark/>
          </w:tcPr>
          <w:p w14:paraId="45C533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94DAAD3"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Lápis, madeira reflorestada, mina preto, envernizado fosco, redondo, nº 02-B.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F2DA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55,47 </w:t>
            </w:r>
          </w:p>
        </w:tc>
      </w:tr>
      <w:tr w:rsidR="00896C43" w:rsidRPr="00896C43" w14:paraId="74C68B91"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67DF1D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448</w:t>
            </w:r>
          </w:p>
        </w:tc>
        <w:tc>
          <w:tcPr>
            <w:tcW w:w="640" w:type="dxa"/>
            <w:tcBorders>
              <w:top w:val="nil"/>
              <w:left w:val="single" w:sz="8" w:space="0" w:color="000000"/>
              <w:bottom w:val="single" w:sz="8" w:space="0" w:color="000000"/>
              <w:right w:val="nil"/>
            </w:tcBorders>
            <w:shd w:val="clear" w:color="000000" w:fill="FFFFFF"/>
            <w:vAlign w:val="center"/>
            <w:hideMark/>
          </w:tcPr>
          <w:p w14:paraId="75724F5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3D5B42D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1209B8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Lápis de cor grande, caixa com 12 cores, produzido em madeira com </w:t>
            </w:r>
            <w:proofErr w:type="spellStart"/>
            <w:r w:rsidRPr="00896C43">
              <w:rPr>
                <w:rFonts w:eastAsia="Times New Roman" w:cs="Calibri"/>
                <w:color w:val="000000"/>
                <w:sz w:val="24"/>
                <w:szCs w:val="24"/>
                <w:lang w:val="pt-BR" w:eastAsia="pt-BR"/>
              </w:rPr>
              <w:t>superficies</w:t>
            </w:r>
            <w:proofErr w:type="spellEnd"/>
            <w:r w:rsidRPr="00896C43">
              <w:rPr>
                <w:rFonts w:eastAsia="Times New Roman" w:cs="Calibri"/>
                <w:color w:val="000000"/>
                <w:sz w:val="24"/>
                <w:szCs w:val="24"/>
                <w:lang w:val="pt-BR" w:eastAsia="pt-BR"/>
              </w:rPr>
              <w:t xml:space="preserve"> coloridas, com tintas atóxicas, indicando as cores, madeira </w:t>
            </w:r>
            <w:proofErr w:type="spellStart"/>
            <w:r w:rsidRPr="00896C43">
              <w:rPr>
                <w:rFonts w:eastAsia="Times New Roman" w:cs="Calibri"/>
                <w:color w:val="000000"/>
                <w:sz w:val="24"/>
                <w:szCs w:val="24"/>
                <w:lang w:val="pt-BR" w:eastAsia="pt-BR"/>
              </w:rPr>
              <w:t>propria</w:t>
            </w:r>
            <w:proofErr w:type="spellEnd"/>
            <w:r w:rsidRPr="00896C43">
              <w:rPr>
                <w:rFonts w:eastAsia="Times New Roman" w:cs="Calibri"/>
                <w:color w:val="000000"/>
                <w:sz w:val="24"/>
                <w:szCs w:val="24"/>
                <w:lang w:val="pt-BR" w:eastAsia="pt-BR"/>
              </w:rPr>
              <w:t xml:space="preserve"> para lápis, leve seca, sem nós, rachaduras e de </w:t>
            </w:r>
            <w:proofErr w:type="spellStart"/>
            <w:r w:rsidRPr="00896C43">
              <w:rPr>
                <w:rFonts w:eastAsia="Times New Roman" w:cs="Calibri"/>
                <w:color w:val="000000"/>
                <w:sz w:val="24"/>
                <w:szCs w:val="24"/>
                <w:lang w:val="pt-BR" w:eastAsia="pt-BR"/>
              </w:rPr>
              <w:t>fácill</w:t>
            </w:r>
            <w:proofErr w:type="spellEnd"/>
            <w:r w:rsidRPr="00896C43">
              <w:rPr>
                <w:rFonts w:eastAsia="Times New Roman" w:cs="Calibri"/>
                <w:color w:val="000000"/>
                <w:sz w:val="24"/>
                <w:szCs w:val="24"/>
                <w:lang w:val="pt-BR" w:eastAsia="pt-BR"/>
              </w:rPr>
              <w:t xml:space="preserve"> aponte, mina colorida de forma </w:t>
            </w:r>
            <w:proofErr w:type="spellStart"/>
            <w:r w:rsidRPr="00896C43">
              <w:rPr>
                <w:rFonts w:eastAsia="Times New Roman" w:cs="Calibri"/>
                <w:color w:val="000000"/>
                <w:sz w:val="24"/>
                <w:szCs w:val="24"/>
                <w:lang w:val="pt-BR" w:eastAsia="pt-BR"/>
              </w:rPr>
              <w:t>cilindrica</w:t>
            </w:r>
            <w:proofErr w:type="spellEnd"/>
            <w:r w:rsidRPr="00896C43">
              <w:rPr>
                <w:rFonts w:eastAsia="Times New Roman" w:cs="Calibri"/>
                <w:color w:val="000000"/>
                <w:sz w:val="24"/>
                <w:szCs w:val="24"/>
                <w:lang w:val="pt-BR" w:eastAsia="pt-BR"/>
              </w:rPr>
              <w:t xml:space="preserve"> com diâmetro de 2,7mm a 2,8mm e comprimento de 175mm, madeira de forma </w:t>
            </w:r>
            <w:proofErr w:type="spellStart"/>
            <w:r w:rsidRPr="00896C43">
              <w:rPr>
                <w:rFonts w:eastAsia="Times New Roman" w:cs="Calibri"/>
                <w:color w:val="000000"/>
                <w:sz w:val="24"/>
                <w:szCs w:val="24"/>
                <w:lang w:val="pt-BR" w:eastAsia="pt-BR"/>
              </w:rPr>
              <w:t>cilindrica</w:t>
            </w:r>
            <w:proofErr w:type="spellEnd"/>
            <w:r w:rsidRPr="00896C43">
              <w:rPr>
                <w:rFonts w:eastAsia="Times New Roman" w:cs="Calibri"/>
                <w:color w:val="000000"/>
                <w:sz w:val="24"/>
                <w:szCs w:val="24"/>
                <w:lang w:val="pt-BR" w:eastAsia="pt-BR"/>
              </w:rPr>
              <w:t xml:space="preserve"> com diâmetro de 7,1mm a 7,3mm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FA9C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5,47 </w:t>
            </w:r>
          </w:p>
        </w:tc>
      </w:tr>
      <w:tr w:rsidR="00896C43" w:rsidRPr="00896C43" w14:paraId="27DDF4BC"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FE5280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449</w:t>
            </w:r>
          </w:p>
        </w:tc>
        <w:tc>
          <w:tcPr>
            <w:tcW w:w="640" w:type="dxa"/>
            <w:tcBorders>
              <w:top w:val="nil"/>
              <w:left w:val="single" w:sz="8" w:space="0" w:color="000000"/>
              <w:bottom w:val="single" w:sz="8" w:space="0" w:color="000000"/>
              <w:right w:val="nil"/>
            </w:tcBorders>
            <w:shd w:val="clear" w:color="000000" w:fill="FFFFFF"/>
            <w:vAlign w:val="center"/>
            <w:hideMark/>
          </w:tcPr>
          <w:p w14:paraId="153E1D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0AF5898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8A8DE8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Lapiseira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0,5mm; Ponta em metal; </w:t>
            </w:r>
            <w:proofErr w:type="gramStart"/>
            <w:r w:rsidRPr="00896C43">
              <w:rPr>
                <w:rFonts w:eastAsia="Times New Roman" w:cs="Calibri"/>
                <w:color w:val="000000"/>
                <w:sz w:val="24"/>
                <w:szCs w:val="24"/>
                <w:lang w:val="pt-BR" w:eastAsia="pt-BR"/>
              </w:rPr>
              <w:t>No</w:t>
            </w:r>
            <w:proofErr w:type="gramEnd"/>
            <w:r w:rsidRPr="00896C43">
              <w:rPr>
                <w:rFonts w:eastAsia="Times New Roman" w:cs="Calibri"/>
                <w:color w:val="000000"/>
                <w:sz w:val="24"/>
                <w:szCs w:val="24"/>
                <w:lang w:val="pt-BR" w:eastAsia="pt-BR"/>
              </w:rPr>
              <w:t xml:space="preserve"> formato </w:t>
            </w:r>
            <w:proofErr w:type="spellStart"/>
            <w:r w:rsidRPr="00896C43">
              <w:rPr>
                <w:rFonts w:eastAsia="Times New Roman" w:cs="Calibri"/>
                <w:color w:val="000000"/>
                <w:sz w:val="24"/>
                <w:szCs w:val="24"/>
                <w:lang w:val="pt-BR" w:eastAsia="pt-BR"/>
              </w:rPr>
              <w:t>Cilindrico</w:t>
            </w:r>
            <w:proofErr w:type="spellEnd"/>
            <w:r w:rsidRPr="00896C43">
              <w:rPr>
                <w:rFonts w:eastAsia="Times New Roman" w:cs="Calibri"/>
                <w:color w:val="000000"/>
                <w:sz w:val="24"/>
                <w:szCs w:val="24"/>
                <w:lang w:val="pt-BR" w:eastAsia="pt-BR"/>
              </w:rPr>
              <w:t xml:space="preserve"> 13,5 cm; Medindo 0,5mm. Grafite acionado por borracha e metal, utilização comum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C96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12,10 </w:t>
            </w:r>
          </w:p>
        </w:tc>
      </w:tr>
      <w:tr w:rsidR="00896C43" w:rsidRPr="00896C43" w14:paraId="525FB6ED"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9029B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450</w:t>
            </w:r>
          </w:p>
        </w:tc>
        <w:tc>
          <w:tcPr>
            <w:tcW w:w="640" w:type="dxa"/>
            <w:tcBorders>
              <w:top w:val="nil"/>
              <w:left w:val="single" w:sz="8" w:space="0" w:color="000000"/>
              <w:bottom w:val="single" w:sz="8" w:space="0" w:color="000000"/>
              <w:right w:val="nil"/>
            </w:tcBorders>
            <w:shd w:val="clear" w:color="000000" w:fill="FFFFFF"/>
            <w:vAlign w:val="center"/>
            <w:hideMark/>
          </w:tcPr>
          <w:p w14:paraId="4409CC1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46E8A91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6AC8DE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Lapiseira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0,9mm; Ponta em metal; </w:t>
            </w:r>
            <w:proofErr w:type="gramStart"/>
            <w:r w:rsidRPr="00896C43">
              <w:rPr>
                <w:rFonts w:eastAsia="Times New Roman" w:cs="Calibri"/>
                <w:color w:val="000000"/>
                <w:sz w:val="24"/>
                <w:szCs w:val="24"/>
                <w:lang w:val="pt-BR" w:eastAsia="pt-BR"/>
              </w:rPr>
              <w:t>No</w:t>
            </w:r>
            <w:proofErr w:type="gramEnd"/>
            <w:r w:rsidRPr="00896C43">
              <w:rPr>
                <w:rFonts w:eastAsia="Times New Roman" w:cs="Calibri"/>
                <w:color w:val="000000"/>
                <w:sz w:val="24"/>
                <w:szCs w:val="24"/>
                <w:lang w:val="pt-BR" w:eastAsia="pt-BR"/>
              </w:rPr>
              <w:t xml:space="preserve"> formato </w:t>
            </w:r>
            <w:proofErr w:type="spellStart"/>
            <w:r w:rsidRPr="00896C43">
              <w:rPr>
                <w:rFonts w:eastAsia="Times New Roman" w:cs="Calibri"/>
                <w:color w:val="000000"/>
                <w:sz w:val="24"/>
                <w:szCs w:val="24"/>
                <w:lang w:val="pt-BR" w:eastAsia="pt-BR"/>
              </w:rPr>
              <w:t>Cilindrico</w:t>
            </w:r>
            <w:proofErr w:type="spellEnd"/>
            <w:r w:rsidRPr="00896C43">
              <w:rPr>
                <w:rFonts w:eastAsia="Times New Roman" w:cs="Calibri"/>
                <w:color w:val="000000"/>
                <w:sz w:val="24"/>
                <w:szCs w:val="24"/>
                <w:lang w:val="pt-BR" w:eastAsia="pt-BR"/>
              </w:rPr>
              <w:t xml:space="preserve"> 13,5 cm; Medindo 0,5mm. Grafite acionado por borracha e metal, utilização comum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DDF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17,22 </w:t>
            </w:r>
          </w:p>
        </w:tc>
      </w:tr>
      <w:tr w:rsidR="00896C43" w:rsidRPr="00896C43" w14:paraId="5F648638"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CF9839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451</w:t>
            </w:r>
          </w:p>
        </w:tc>
        <w:tc>
          <w:tcPr>
            <w:tcW w:w="640" w:type="dxa"/>
            <w:tcBorders>
              <w:top w:val="nil"/>
              <w:left w:val="single" w:sz="8" w:space="0" w:color="000000"/>
              <w:bottom w:val="single" w:sz="8" w:space="0" w:color="000000"/>
              <w:right w:val="nil"/>
            </w:tcBorders>
            <w:shd w:val="clear" w:color="000000" w:fill="FFFFFF"/>
            <w:vAlign w:val="center"/>
            <w:hideMark/>
          </w:tcPr>
          <w:p w14:paraId="4B39AA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7E553D2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7181BF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Livro ATA de papelaria. Cor PRETA. Com 50 folhas Numeradas. Medindo 205x297mm.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5DD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8,35 </w:t>
            </w:r>
          </w:p>
        </w:tc>
      </w:tr>
      <w:tr w:rsidR="00896C43" w:rsidRPr="00896C43" w14:paraId="0C1D0DF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E7DEEA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452</w:t>
            </w:r>
          </w:p>
        </w:tc>
        <w:tc>
          <w:tcPr>
            <w:tcW w:w="640" w:type="dxa"/>
            <w:tcBorders>
              <w:top w:val="nil"/>
              <w:left w:val="single" w:sz="8" w:space="0" w:color="000000"/>
              <w:bottom w:val="single" w:sz="8" w:space="0" w:color="000000"/>
              <w:right w:val="nil"/>
            </w:tcBorders>
            <w:shd w:val="clear" w:color="000000" w:fill="FFFFFF"/>
            <w:vAlign w:val="center"/>
            <w:hideMark/>
          </w:tcPr>
          <w:p w14:paraId="303974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1076</w:t>
            </w:r>
          </w:p>
        </w:tc>
        <w:tc>
          <w:tcPr>
            <w:tcW w:w="1026" w:type="dxa"/>
            <w:tcBorders>
              <w:top w:val="nil"/>
              <w:left w:val="single" w:sz="8" w:space="0" w:color="000000"/>
              <w:bottom w:val="single" w:sz="8" w:space="0" w:color="000000"/>
              <w:right w:val="nil"/>
            </w:tcBorders>
            <w:shd w:val="clear" w:color="000000" w:fill="FFFFFF"/>
            <w:vAlign w:val="center"/>
            <w:hideMark/>
          </w:tcPr>
          <w:p w14:paraId="2736572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ABAE73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Livro ATA de papelaria. Cor PRETA. Com 100 folhas Numeradas. Medindo 205x297mm.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44CD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12,93 </w:t>
            </w:r>
          </w:p>
        </w:tc>
      </w:tr>
      <w:tr w:rsidR="00896C43" w:rsidRPr="00896C43" w14:paraId="441F4D4C"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1AC58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453</w:t>
            </w:r>
          </w:p>
        </w:tc>
        <w:tc>
          <w:tcPr>
            <w:tcW w:w="640" w:type="dxa"/>
            <w:tcBorders>
              <w:top w:val="nil"/>
              <w:left w:val="single" w:sz="8" w:space="0" w:color="000000"/>
              <w:bottom w:val="single" w:sz="8" w:space="0" w:color="000000"/>
              <w:right w:val="nil"/>
            </w:tcBorders>
            <w:shd w:val="clear" w:color="000000" w:fill="FFFFFF"/>
            <w:vAlign w:val="center"/>
            <w:hideMark/>
          </w:tcPr>
          <w:p w14:paraId="5BD4954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122</w:t>
            </w:r>
          </w:p>
        </w:tc>
        <w:tc>
          <w:tcPr>
            <w:tcW w:w="1026" w:type="dxa"/>
            <w:tcBorders>
              <w:top w:val="nil"/>
              <w:left w:val="single" w:sz="8" w:space="0" w:color="000000"/>
              <w:bottom w:val="single" w:sz="8" w:space="0" w:color="000000"/>
              <w:right w:val="nil"/>
            </w:tcBorders>
            <w:shd w:val="clear" w:color="000000" w:fill="FFFFFF"/>
            <w:vAlign w:val="center"/>
            <w:hideMark/>
          </w:tcPr>
          <w:p w14:paraId="0570EB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800405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Livro ATA de papelaria; Cor PRETA. Com 200 folhas Numeradas. Medindo 205x297mm.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03E9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25,27 </w:t>
            </w:r>
          </w:p>
        </w:tc>
      </w:tr>
      <w:tr w:rsidR="00896C43" w:rsidRPr="00896C43" w14:paraId="198DD6CF"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FE5319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454</w:t>
            </w:r>
          </w:p>
        </w:tc>
        <w:tc>
          <w:tcPr>
            <w:tcW w:w="640" w:type="dxa"/>
            <w:tcBorders>
              <w:top w:val="nil"/>
              <w:left w:val="single" w:sz="8" w:space="0" w:color="000000"/>
              <w:bottom w:val="single" w:sz="8" w:space="0" w:color="000000"/>
              <w:right w:val="nil"/>
            </w:tcBorders>
            <w:shd w:val="clear" w:color="000000" w:fill="FFFFFF"/>
            <w:vAlign w:val="center"/>
            <w:hideMark/>
          </w:tcPr>
          <w:p w14:paraId="16ABD3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w:t>
            </w:r>
          </w:p>
        </w:tc>
        <w:tc>
          <w:tcPr>
            <w:tcW w:w="1026" w:type="dxa"/>
            <w:tcBorders>
              <w:top w:val="nil"/>
              <w:left w:val="single" w:sz="8" w:space="0" w:color="000000"/>
              <w:bottom w:val="single" w:sz="8" w:space="0" w:color="000000"/>
              <w:right w:val="nil"/>
            </w:tcBorders>
            <w:shd w:val="clear" w:color="000000" w:fill="FFFFFF"/>
            <w:vAlign w:val="center"/>
            <w:hideMark/>
          </w:tcPr>
          <w:p w14:paraId="58EB515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69CA68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Livro de Protocolo de Correspondências. Com 100 folhas.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DC27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13,06 </w:t>
            </w:r>
          </w:p>
        </w:tc>
      </w:tr>
      <w:tr w:rsidR="00896C43" w:rsidRPr="00896C43" w14:paraId="7157BBCE"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71767C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455</w:t>
            </w:r>
          </w:p>
        </w:tc>
        <w:tc>
          <w:tcPr>
            <w:tcW w:w="640" w:type="dxa"/>
            <w:tcBorders>
              <w:top w:val="nil"/>
              <w:left w:val="single" w:sz="8" w:space="0" w:color="000000"/>
              <w:bottom w:val="single" w:sz="8" w:space="0" w:color="000000"/>
              <w:right w:val="nil"/>
            </w:tcBorders>
            <w:shd w:val="clear" w:color="000000" w:fill="FFFFFF"/>
            <w:vAlign w:val="center"/>
            <w:hideMark/>
          </w:tcPr>
          <w:p w14:paraId="699F51E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170</w:t>
            </w:r>
          </w:p>
        </w:tc>
        <w:tc>
          <w:tcPr>
            <w:tcW w:w="1026" w:type="dxa"/>
            <w:tcBorders>
              <w:top w:val="nil"/>
              <w:left w:val="single" w:sz="8" w:space="0" w:color="000000"/>
              <w:bottom w:val="single" w:sz="8" w:space="0" w:color="000000"/>
              <w:right w:val="nil"/>
            </w:tcBorders>
            <w:shd w:val="clear" w:color="000000" w:fill="FFFFFF"/>
            <w:vAlign w:val="center"/>
            <w:hideMark/>
          </w:tcPr>
          <w:p w14:paraId="20165E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53D659C"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Marcador de página; no formato </w:t>
            </w:r>
            <w:proofErr w:type="gramStart"/>
            <w:r w:rsidRPr="00896C43">
              <w:rPr>
                <w:rFonts w:eastAsia="Times New Roman" w:cs="Calibri"/>
                <w:color w:val="000000"/>
                <w:sz w:val="24"/>
                <w:szCs w:val="24"/>
                <w:lang w:val="pt-BR" w:eastAsia="pt-BR"/>
              </w:rPr>
              <w:t>setinha ;</w:t>
            </w:r>
            <w:proofErr w:type="gramEnd"/>
            <w:r w:rsidRPr="00896C43">
              <w:rPr>
                <w:rFonts w:eastAsia="Times New Roman" w:cs="Calibri"/>
                <w:color w:val="000000"/>
                <w:sz w:val="24"/>
                <w:szCs w:val="24"/>
                <w:lang w:val="pt-BR" w:eastAsia="pt-BR"/>
              </w:rPr>
              <w:t xml:space="preserve"> em filme de poliéster ; cartela com 8 blocos de 25 folhas cada auto adesivas reposicionáveis (cada Unidade) ; Medindo 42 x 12 Mm (largura x Comprimento) ; sem borda ; cartela com 8 cores sortidas ; apresentado em uma única cartela;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6FC9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26,33 </w:t>
            </w:r>
          </w:p>
        </w:tc>
      </w:tr>
      <w:tr w:rsidR="00896C43" w:rsidRPr="00896C43" w14:paraId="610BCFB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DCCB0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456</w:t>
            </w:r>
          </w:p>
        </w:tc>
        <w:tc>
          <w:tcPr>
            <w:tcW w:w="640" w:type="dxa"/>
            <w:tcBorders>
              <w:top w:val="nil"/>
              <w:left w:val="single" w:sz="8" w:space="0" w:color="000000"/>
              <w:bottom w:val="single" w:sz="8" w:space="0" w:color="000000"/>
              <w:right w:val="nil"/>
            </w:tcBorders>
            <w:shd w:val="clear" w:color="000000" w:fill="FFFFFF"/>
            <w:vAlign w:val="center"/>
            <w:hideMark/>
          </w:tcPr>
          <w:p w14:paraId="4093FAC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w:t>
            </w:r>
          </w:p>
        </w:tc>
        <w:tc>
          <w:tcPr>
            <w:tcW w:w="1026" w:type="dxa"/>
            <w:tcBorders>
              <w:top w:val="nil"/>
              <w:left w:val="single" w:sz="8" w:space="0" w:color="000000"/>
              <w:bottom w:val="single" w:sz="8" w:space="0" w:color="000000"/>
              <w:right w:val="nil"/>
            </w:tcBorders>
            <w:shd w:val="clear" w:color="000000" w:fill="FFFFFF"/>
            <w:vAlign w:val="center"/>
            <w:hideMark/>
          </w:tcPr>
          <w:p w14:paraId="08093DE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597851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Marcador de página adesivo. Flags de Papel 76mmx15m - 180 folhas 3m BT</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D92DC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15,83 </w:t>
            </w:r>
          </w:p>
        </w:tc>
      </w:tr>
      <w:tr w:rsidR="00896C43" w:rsidRPr="00896C43" w14:paraId="3DC76851"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D2C8B9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457</w:t>
            </w:r>
          </w:p>
        </w:tc>
        <w:tc>
          <w:tcPr>
            <w:tcW w:w="640" w:type="dxa"/>
            <w:tcBorders>
              <w:top w:val="nil"/>
              <w:left w:val="single" w:sz="8" w:space="0" w:color="000000"/>
              <w:bottom w:val="single" w:sz="8" w:space="0" w:color="000000"/>
              <w:right w:val="nil"/>
            </w:tcBorders>
            <w:shd w:val="clear" w:color="000000" w:fill="FFFFFF"/>
            <w:vAlign w:val="center"/>
            <w:hideMark/>
          </w:tcPr>
          <w:p w14:paraId="50F301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157A80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7A3288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Mídia de CD-R 700 </w:t>
            </w:r>
            <w:proofErr w:type="spellStart"/>
            <w:r w:rsidRPr="00896C43">
              <w:rPr>
                <w:rFonts w:eastAsia="Times New Roman" w:cs="Calibri"/>
                <w:color w:val="000000"/>
                <w:sz w:val="24"/>
                <w:szCs w:val="24"/>
                <w:lang w:val="pt-BR" w:eastAsia="pt-BR"/>
              </w:rPr>
              <w:t>mb</w:t>
            </w:r>
            <w:proofErr w:type="spellEnd"/>
            <w:r w:rsidRPr="00896C43">
              <w:rPr>
                <w:rFonts w:eastAsia="Times New Roman" w:cs="Calibri"/>
                <w:color w:val="000000"/>
                <w:sz w:val="24"/>
                <w:szCs w:val="24"/>
                <w:lang w:val="pt-BR" w:eastAsia="pt-BR"/>
              </w:rPr>
              <w:t xml:space="preserve"> 80 min. Embalagem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565B1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77,40 </w:t>
            </w:r>
          </w:p>
        </w:tc>
      </w:tr>
      <w:tr w:rsidR="00896C43" w:rsidRPr="00896C43" w14:paraId="47EDD5B1"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5F9C9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458</w:t>
            </w:r>
          </w:p>
        </w:tc>
        <w:tc>
          <w:tcPr>
            <w:tcW w:w="640" w:type="dxa"/>
            <w:tcBorders>
              <w:top w:val="nil"/>
              <w:left w:val="single" w:sz="8" w:space="0" w:color="000000"/>
              <w:bottom w:val="single" w:sz="8" w:space="0" w:color="000000"/>
              <w:right w:val="nil"/>
            </w:tcBorders>
            <w:shd w:val="clear" w:color="000000" w:fill="FFFFFF"/>
            <w:vAlign w:val="center"/>
            <w:hideMark/>
          </w:tcPr>
          <w:p w14:paraId="7AC6AB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32A3B26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CFEF2B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Mídia de CD-W (regravável). Embalagem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B1B77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218,08 </w:t>
            </w:r>
          </w:p>
        </w:tc>
      </w:tr>
      <w:tr w:rsidR="00896C43" w:rsidRPr="00896C43" w14:paraId="6D48388F"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A2BC6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459</w:t>
            </w:r>
          </w:p>
        </w:tc>
        <w:tc>
          <w:tcPr>
            <w:tcW w:w="640" w:type="dxa"/>
            <w:tcBorders>
              <w:top w:val="nil"/>
              <w:left w:val="single" w:sz="8" w:space="0" w:color="000000"/>
              <w:bottom w:val="single" w:sz="8" w:space="0" w:color="000000"/>
              <w:right w:val="nil"/>
            </w:tcBorders>
            <w:shd w:val="clear" w:color="000000" w:fill="FFFFFF"/>
            <w:vAlign w:val="center"/>
            <w:hideMark/>
          </w:tcPr>
          <w:p w14:paraId="4C582B5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6D83A9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EF87E7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Mídia de DVD, Regravável. Embalagem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1928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86,37 </w:t>
            </w:r>
          </w:p>
        </w:tc>
      </w:tr>
      <w:tr w:rsidR="00896C43" w:rsidRPr="00896C43" w14:paraId="5A3AEFE1"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6AEC37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460</w:t>
            </w:r>
          </w:p>
        </w:tc>
        <w:tc>
          <w:tcPr>
            <w:tcW w:w="640" w:type="dxa"/>
            <w:tcBorders>
              <w:top w:val="nil"/>
              <w:left w:val="single" w:sz="8" w:space="0" w:color="000000"/>
              <w:bottom w:val="single" w:sz="8" w:space="0" w:color="000000"/>
              <w:right w:val="nil"/>
            </w:tcBorders>
            <w:shd w:val="clear" w:color="000000" w:fill="FFFFFF"/>
            <w:vAlign w:val="center"/>
            <w:hideMark/>
          </w:tcPr>
          <w:p w14:paraId="798D1C9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358DE8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015B51B" w14:textId="77777777" w:rsidR="00896C43" w:rsidRPr="00896C43" w:rsidRDefault="00896C43" w:rsidP="00F47CA0">
            <w:pPr>
              <w:widowControl/>
              <w:autoSpaceDE/>
              <w:autoSpaceDN/>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Molhador</w:t>
            </w:r>
            <w:proofErr w:type="spellEnd"/>
            <w:r w:rsidRPr="00896C43">
              <w:rPr>
                <w:rFonts w:eastAsia="Times New Roman" w:cs="Calibri"/>
                <w:color w:val="000000"/>
                <w:sz w:val="24"/>
                <w:szCs w:val="24"/>
                <w:lang w:val="pt-BR" w:eastAsia="pt-BR"/>
              </w:rPr>
              <w:t xml:space="preserve"> de dedos com esponja umidificadora. </w:t>
            </w:r>
            <w:proofErr w:type="spellStart"/>
            <w:r w:rsidRPr="00896C43">
              <w:rPr>
                <w:rFonts w:eastAsia="Times New Roman" w:cs="Calibri"/>
                <w:color w:val="000000"/>
                <w:sz w:val="24"/>
                <w:szCs w:val="24"/>
                <w:lang w:val="pt-BR" w:eastAsia="pt-BR"/>
              </w:rPr>
              <w:t>Atoxico</w:t>
            </w:r>
            <w:proofErr w:type="spellEnd"/>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18C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3,65 </w:t>
            </w:r>
          </w:p>
        </w:tc>
      </w:tr>
      <w:tr w:rsidR="00896C43" w:rsidRPr="00896C43" w14:paraId="130BFCD6"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21175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461</w:t>
            </w:r>
          </w:p>
        </w:tc>
        <w:tc>
          <w:tcPr>
            <w:tcW w:w="640" w:type="dxa"/>
            <w:tcBorders>
              <w:top w:val="nil"/>
              <w:left w:val="single" w:sz="8" w:space="0" w:color="000000"/>
              <w:bottom w:val="single" w:sz="8" w:space="0" w:color="000000"/>
              <w:right w:val="nil"/>
            </w:tcBorders>
            <w:shd w:val="clear" w:color="000000" w:fill="FFFFFF"/>
            <w:vAlign w:val="center"/>
            <w:hideMark/>
          </w:tcPr>
          <w:p w14:paraId="12C796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w:t>
            </w:r>
          </w:p>
        </w:tc>
        <w:tc>
          <w:tcPr>
            <w:tcW w:w="1026" w:type="dxa"/>
            <w:tcBorders>
              <w:top w:val="nil"/>
              <w:left w:val="single" w:sz="8" w:space="0" w:color="000000"/>
              <w:bottom w:val="single" w:sz="8" w:space="0" w:color="000000"/>
              <w:right w:val="nil"/>
            </w:tcBorders>
            <w:shd w:val="clear" w:color="000000" w:fill="FFFFFF"/>
            <w:vAlign w:val="center"/>
            <w:hideMark/>
          </w:tcPr>
          <w:p w14:paraId="0DF332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5F50F4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Mouse </w:t>
            </w:r>
            <w:proofErr w:type="spellStart"/>
            <w:r w:rsidRPr="00896C43">
              <w:rPr>
                <w:rFonts w:eastAsia="Times New Roman" w:cs="Calibri"/>
                <w:color w:val="000000"/>
                <w:sz w:val="24"/>
                <w:szCs w:val="24"/>
                <w:lang w:val="pt-BR" w:eastAsia="pt-BR"/>
              </w:rPr>
              <w:t>pad</w:t>
            </w:r>
            <w:proofErr w:type="spellEnd"/>
            <w:r w:rsidRPr="00896C43">
              <w:rPr>
                <w:rFonts w:eastAsia="Times New Roman" w:cs="Calibri"/>
                <w:color w:val="000000"/>
                <w:sz w:val="24"/>
                <w:szCs w:val="24"/>
                <w:lang w:val="pt-BR" w:eastAsia="pt-BR"/>
              </w:rPr>
              <w:t xml:space="preserve"> 22 X 25CM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58E4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12,67 </w:t>
            </w:r>
          </w:p>
        </w:tc>
      </w:tr>
      <w:tr w:rsidR="00896C43" w:rsidRPr="00896C43" w14:paraId="5F3F6896"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DEF618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462</w:t>
            </w:r>
          </w:p>
        </w:tc>
        <w:tc>
          <w:tcPr>
            <w:tcW w:w="640" w:type="dxa"/>
            <w:tcBorders>
              <w:top w:val="nil"/>
              <w:left w:val="single" w:sz="8" w:space="0" w:color="000000"/>
              <w:bottom w:val="single" w:sz="8" w:space="0" w:color="000000"/>
              <w:right w:val="nil"/>
            </w:tcBorders>
            <w:shd w:val="clear" w:color="000000" w:fill="FFFFFF"/>
            <w:vAlign w:val="center"/>
            <w:hideMark/>
          </w:tcPr>
          <w:p w14:paraId="737E46D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4E6FD6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371DDF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Organizador de mesa, aramado, Cor preto, Espiral Office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5D6BB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35,83 </w:t>
            </w:r>
          </w:p>
        </w:tc>
      </w:tr>
      <w:tr w:rsidR="00896C43" w:rsidRPr="00896C43" w14:paraId="75C3F4A3" w14:textId="77777777" w:rsidTr="0023636C">
        <w:trPr>
          <w:trHeight w:val="480"/>
        </w:trPr>
        <w:tc>
          <w:tcPr>
            <w:tcW w:w="560" w:type="dxa"/>
            <w:tcBorders>
              <w:top w:val="nil"/>
              <w:left w:val="single" w:sz="8" w:space="0" w:color="000000"/>
              <w:bottom w:val="single" w:sz="8" w:space="0" w:color="000000"/>
              <w:right w:val="nil"/>
            </w:tcBorders>
            <w:shd w:val="clear" w:color="auto" w:fill="auto"/>
            <w:vAlign w:val="center"/>
            <w:hideMark/>
          </w:tcPr>
          <w:p w14:paraId="1E9C37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463</w:t>
            </w:r>
          </w:p>
        </w:tc>
        <w:tc>
          <w:tcPr>
            <w:tcW w:w="640" w:type="dxa"/>
            <w:tcBorders>
              <w:top w:val="nil"/>
              <w:left w:val="single" w:sz="8" w:space="0" w:color="000000"/>
              <w:bottom w:val="single" w:sz="8" w:space="0" w:color="000000"/>
              <w:right w:val="nil"/>
            </w:tcBorders>
            <w:shd w:val="clear" w:color="000000" w:fill="FFFFFF"/>
            <w:vAlign w:val="center"/>
            <w:hideMark/>
          </w:tcPr>
          <w:p w14:paraId="6A0E0B7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37DB1C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BED3B1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Carbono, Escrita Manuel. Em </w:t>
            </w:r>
            <w:proofErr w:type="spellStart"/>
            <w:r w:rsidRPr="00896C43">
              <w:rPr>
                <w:rFonts w:eastAsia="Times New Roman" w:cs="Calibri"/>
                <w:color w:val="000000"/>
                <w:sz w:val="24"/>
                <w:szCs w:val="24"/>
                <w:lang w:val="pt-BR" w:eastAsia="pt-BR"/>
              </w:rPr>
              <w:t>pelicula</w:t>
            </w:r>
            <w:proofErr w:type="spellEnd"/>
            <w:r w:rsidRPr="00896C43">
              <w:rPr>
                <w:rFonts w:eastAsia="Times New Roman" w:cs="Calibri"/>
                <w:color w:val="000000"/>
                <w:sz w:val="24"/>
                <w:szCs w:val="24"/>
                <w:lang w:val="pt-BR" w:eastAsia="pt-BR"/>
              </w:rPr>
              <w:t xml:space="preserve">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Tamanho Ofício 210 x 297 mm. Cor Azul. Caixa com 100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FDD6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26,28 </w:t>
            </w:r>
          </w:p>
        </w:tc>
      </w:tr>
      <w:tr w:rsidR="00896C43" w:rsidRPr="00896C43" w14:paraId="653D2CF2"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98D05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464</w:t>
            </w:r>
          </w:p>
        </w:tc>
        <w:tc>
          <w:tcPr>
            <w:tcW w:w="640" w:type="dxa"/>
            <w:tcBorders>
              <w:top w:val="nil"/>
              <w:left w:val="single" w:sz="8" w:space="0" w:color="000000"/>
              <w:bottom w:val="single" w:sz="8" w:space="0" w:color="000000"/>
              <w:right w:val="nil"/>
            </w:tcBorders>
            <w:shd w:val="clear" w:color="000000" w:fill="FFFFFF"/>
            <w:vAlign w:val="center"/>
            <w:hideMark/>
          </w:tcPr>
          <w:p w14:paraId="32105C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38BC168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2B9B39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Papel Cartão, Tamanho A4</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C045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3,05 </w:t>
            </w:r>
          </w:p>
        </w:tc>
      </w:tr>
      <w:tr w:rsidR="00896C43" w:rsidRPr="00896C43" w14:paraId="07862D14"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6F235B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465</w:t>
            </w:r>
          </w:p>
        </w:tc>
        <w:tc>
          <w:tcPr>
            <w:tcW w:w="640" w:type="dxa"/>
            <w:tcBorders>
              <w:top w:val="nil"/>
              <w:left w:val="single" w:sz="8" w:space="0" w:color="000000"/>
              <w:bottom w:val="single" w:sz="8" w:space="0" w:color="000000"/>
              <w:right w:val="nil"/>
            </w:tcBorders>
            <w:shd w:val="clear" w:color="000000" w:fill="FFFFFF"/>
            <w:vAlign w:val="center"/>
            <w:hideMark/>
          </w:tcPr>
          <w:p w14:paraId="450302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1F858B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14D3FD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Papel fotográfico A4, com 50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832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26,07 </w:t>
            </w:r>
          </w:p>
        </w:tc>
      </w:tr>
      <w:tr w:rsidR="00896C43" w:rsidRPr="00896C43" w14:paraId="1495214C"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17C10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466</w:t>
            </w:r>
          </w:p>
        </w:tc>
        <w:tc>
          <w:tcPr>
            <w:tcW w:w="640" w:type="dxa"/>
            <w:tcBorders>
              <w:top w:val="nil"/>
              <w:left w:val="single" w:sz="8" w:space="0" w:color="000000"/>
              <w:bottom w:val="single" w:sz="8" w:space="0" w:color="000000"/>
              <w:right w:val="nil"/>
            </w:tcBorders>
            <w:shd w:val="clear" w:color="000000" w:fill="FFFFFF"/>
            <w:vAlign w:val="center"/>
            <w:hideMark/>
          </w:tcPr>
          <w:p w14:paraId="4F9061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70FB1A2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C27A31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Opaline Diplomata 180g (A4) 210 x 297mm - </w:t>
            </w:r>
            <w:proofErr w:type="spellStart"/>
            <w:r w:rsidRPr="00896C43">
              <w:rPr>
                <w:rFonts w:eastAsia="Times New Roman" w:cs="Calibri"/>
                <w:color w:val="000000"/>
                <w:sz w:val="24"/>
                <w:szCs w:val="24"/>
                <w:lang w:val="pt-BR" w:eastAsia="pt-BR"/>
              </w:rPr>
              <w:t>Spiral</w:t>
            </w:r>
            <w:proofErr w:type="spellEnd"/>
            <w:r w:rsidRPr="00896C43">
              <w:rPr>
                <w:rFonts w:eastAsia="Times New Roman" w:cs="Calibri"/>
                <w:color w:val="000000"/>
                <w:sz w:val="24"/>
                <w:szCs w:val="24"/>
                <w:lang w:val="pt-BR" w:eastAsia="pt-BR"/>
              </w:rPr>
              <w:t xml:space="preserve"> PT 50 folhas cada pacote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A857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26,87 </w:t>
            </w:r>
          </w:p>
        </w:tc>
      </w:tr>
      <w:tr w:rsidR="00896C43" w:rsidRPr="00896C43" w14:paraId="1F755259"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82B0E3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467</w:t>
            </w:r>
          </w:p>
        </w:tc>
        <w:tc>
          <w:tcPr>
            <w:tcW w:w="640" w:type="dxa"/>
            <w:tcBorders>
              <w:top w:val="nil"/>
              <w:left w:val="single" w:sz="8" w:space="0" w:color="000000"/>
              <w:bottom w:val="single" w:sz="8" w:space="0" w:color="000000"/>
              <w:right w:val="nil"/>
            </w:tcBorders>
            <w:shd w:val="clear" w:color="000000" w:fill="FFFFFF"/>
            <w:vAlign w:val="center"/>
            <w:hideMark/>
          </w:tcPr>
          <w:p w14:paraId="66CE2BC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2326</w:t>
            </w:r>
          </w:p>
        </w:tc>
        <w:tc>
          <w:tcPr>
            <w:tcW w:w="1026" w:type="dxa"/>
            <w:tcBorders>
              <w:top w:val="nil"/>
              <w:left w:val="single" w:sz="8" w:space="0" w:color="000000"/>
              <w:bottom w:val="single" w:sz="8" w:space="0" w:color="000000"/>
              <w:right w:val="nil"/>
            </w:tcBorders>
            <w:shd w:val="clear" w:color="000000" w:fill="FFFFFF"/>
            <w:vAlign w:val="center"/>
            <w:hideMark/>
          </w:tcPr>
          <w:p w14:paraId="0E714CA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RESMA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B97603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Papel sulfite A4 75g/m². Resma de papel formato A4, pacote com 500 folhas, dimensões 210 x 297 mm, gramatura 75g/m², branco. 1ª Qualidade.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52EFE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28,70 </w:t>
            </w:r>
          </w:p>
        </w:tc>
      </w:tr>
      <w:tr w:rsidR="00896C43" w:rsidRPr="00896C43" w14:paraId="51ED1323"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2E4ED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468</w:t>
            </w:r>
          </w:p>
        </w:tc>
        <w:tc>
          <w:tcPr>
            <w:tcW w:w="640" w:type="dxa"/>
            <w:tcBorders>
              <w:top w:val="nil"/>
              <w:left w:val="single" w:sz="8" w:space="0" w:color="000000"/>
              <w:bottom w:val="single" w:sz="8" w:space="0" w:color="000000"/>
              <w:right w:val="nil"/>
            </w:tcBorders>
            <w:shd w:val="clear" w:color="000000" w:fill="FFFFFF"/>
            <w:vAlign w:val="center"/>
            <w:hideMark/>
          </w:tcPr>
          <w:p w14:paraId="536CF20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158DE6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FCD2B3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sulfite multiuso azul, alcalino, pacote com 500 folhas, formato A4 - medindo 210mmx297mm, com gramatura 75g/m2, acondicionado em embalagem fechada e </w:t>
            </w:r>
            <w:proofErr w:type="gramStart"/>
            <w:r w:rsidRPr="00896C43">
              <w:rPr>
                <w:rFonts w:eastAsia="Times New Roman" w:cs="Calibri"/>
                <w:color w:val="000000"/>
                <w:sz w:val="24"/>
                <w:szCs w:val="24"/>
                <w:lang w:val="pt-BR" w:eastAsia="pt-BR"/>
              </w:rPr>
              <w:t>lacrada  com</w:t>
            </w:r>
            <w:proofErr w:type="gramEnd"/>
            <w:r w:rsidRPr="00896C43">
              <w:rPr>
                <w:rFonts w:eastAsia="Times New Roman" w:cs="Calibri"/>
                <w:color w:val="000000"/>
                <w:sz w:val="24"/>
                <w:szCs w:val="24"/>
                <w:lang w:val="pt-BR" w:eastAsia="pt-BR"/>
              </w:rPr>
              <w:t xml:space="preserve"> certificado ambiental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11FA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37,22 </w:t>
            </w:r>
          </w:p>
        </w:tc>
      </w:tr>
      <w:tr w:rsidR="00896C43" w:rsidRPr="00896C43" w14:paraId="43E305CF"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F03F7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469</w:t>
            </w:r>
          </w:p>
        </w:tc>
        <w:tc>
          <w:tcPr>
            <w:tcW w:w="640" w:type="dxa"/>
            <w:tcBorders>
              <w:top w:val="nil"/>
              <w:left w:val="single" w:sz="8" w:space="0" w:color="000000"/>
              <w:bottom w:val="single" w:sz="8" w:space="0" w:color="000000"/>
              <w:right w:val="nil"/>
            </w:tcBorders>
            <w:shd w:val="clear" w:color="000000" w:fill="FFFFFF"/>
            <w:vAlign w:val="center"/>
            <w:hideMark/>
          </w:tcPr>
          <w:p w14:paraId="264D695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02CE42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DD684E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sulfite multiuso rosa, pacote com 500 folhas, formato A4, medindo 210mmx297mm, com gramatura 75g/m2, acondicionado em embalagem fechada e </w:t>
            </w:r>
            <w:proofErr w:type="gramStart"/>
            <w:r w:rsidRPr="00896C43">
              <w:rPr>
                <w:rFonts w:eastAsia="Times New Roman" w:cs="Calibri"/>
                <w:color w:val="000000"/>
                <w:sz w:val="24"/>
                <w:szCs w:val="24"/>
                <w:lang w:val="pt-BR" w:eastAsia="pt-BR"/>
              </w:rPr>
              <w:t>lacrada  com</w:t>
            </w:r>
            <w:proofErr w:type="gramEnd"/>
            <w:r w:rsidRPr="00896C43">
              <w:rPr>
                <w:rFonts w:eastAsia="Times New Roman" w:cs="Calibri"/>
                <w:color w:val="000000"/>
                <w:sz w:val="24"/>
                <w:szCs w:val="24"/>
                <w:lang w:val="pt-BR" w:eastAsia="pt-BR"/>
              </w:rPr>
              <w:t xml:space="preserve"> certificado ambiental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B51B5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37,22 </w:t>
            </w:r>
          </w:p>
        </w:tc>
      </w:tr>
      <w:tr w:rsidR="00896C43" w:rsidRPr="00896C43" w14:paraId="1A498398"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762B9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470</w:t>
            </w:r>
          </w:p>
        </w:tc>
        <w:tc>
          <w:tcPr>
            <w:tcW w:w="640" w:type="dxa"/>
            <w:tcBorders>
              <w:top w:val="nil"/>
              <w:left w:val="single" w:sz="8" w:space="0" w:color="000000"/>
              <w:bottom w:val="single" w:sz="8" w:space="0" w:color="000000"/>
              <w:right w:val="nil"/>
            </w:tcBorders>
            <w:shd w:val="clear" w:color="000000" w:fill="FFFFFF"/>
            <w:vAlign w:val="center"/>
            <w:hideMark/>
          </w:tcPr>
          <w:p w14:paraId="2169D16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7393075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A8DE49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sulfite multiuso verde, pacote com 500 folhas, formato A4, medindo 210mmx297mm, com gramatura 75g/m2, acondicionado em embalagem fechada e </w:t>
            </w:r>
            <w:proofErr w:type="gramStart"/>
            <w:r w:rsidRPr="00896C43">
              <w:rPr>
                <w:rFonts w:eastAsia="Times New Roman" w:cs="Calibri"/>
                <w:color w:val="000000"/>
                <w:sz w:val="24"/>
                <w:szCs w:val="24"/>
                <w:lang w:val="pt-BR" w:eastAsia="pt-BR"/>
              </w:rPr>
              <w:t>lacrada  com</w:t>
            </w:r>
            <w:proofErr w:type="gramEnd"/>
            <w:r w:rsidRPr="00896C43">
              <w:rPr>
                <w:rFonts w:eastAsia="Times New Roman" w:cs="Calibri"/>
                <w:color w:val="000000"/>
                <w:sz w:val="24"/>
                <w:szCs w:val="24"/>
                <w:lang w:val="pt-BR" w:eastAsia="pt-BR"/>
              </w:rPr>
              <w:t xml:space="preserve"> certificado ambiental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7F1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37,22 </w:t>
            </w:r>
          </w:p>
        </w:tc>
      </w:tr>
      <w:tr w:rsidR="00896C43" w:rsidRPr="00896C43" w14:paraId="5D7B1847"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14A0CA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471</w:t>
            </w:r>
          </w:p>
        </w:tc>
        <w:tc>
          <w:tcPr>
            <w:tcW w:w="640" w:type="dxa"/>
            <w:tcBorders>
              <w:top w:val="nil"/>
              <w:left w:val="single" w:sz="8" w:space="0" w:color="000000"/>
              <w:bottom w:val="single" w:sz="8" w:space="0" w:color="000000"/>
              <w:right w:val="nil"/>
            </w:tcBorders>
            <w:shd w:val="clear" w:color="000000" w:fill="FFFFFF"/>
            <w:vAlign w:val="center"/>
            <w:hideMark/>
          </w:tcPr>
          <w:p w14:paraId="60D514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696D24F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B2FA67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sulfite multiuso amarela, pacote com 500 folhas, formato A4, medindo 210mmx297mm, com gramatura 75g/m2, acondicionado em embalagem fechada e </w:t>
            </w:r>
            <w:proofErr w:type="gramStart"/>
            <w:r w:rsidRPr="00896C43">
              <w:rPr>
                <w:rFonts w:eastAsia="Times New Roman" w:cs="Calibri"/>
                <w:color w:val="000000"/>
                <w:sz w:val="24"/>
                <w:szCs w:val="24"/>
                <w:lang w:val="pt-BR" w:eastAsia="pt-BR"/>
              </w:rPr>
              <w:t>lacrada  com</w:t>
            </w:r>
            <w:proofErr w:type="gramEnd"/>
            <w:r w:rsidRPr="00896C43">
              <w:rPr>
                <w:rFonts w:eastAsia="Times New Roman" w:cs="Calibri"/>
                <w:color w:val="000000"/>
                <w:sz w:val="24"/>
                <w:szCs w:val="24"/>
                <w:lang w:val="pt-BR" w:eastAsia="pt-BR"/>
              </w:rPr>
              <w:t xml:space="preserve"> certificado ambiental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1301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37,22 </w:t>
            </w:r>
          </w:p>
        </w:tc>
      </w:tr>
      <w:tr w:rsidR="00896C43" w:rsidRPr="00896C43" w14:paraId="6350959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65F4D2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472</w:t>
            </w:r>
          </w:p>
        </w:tc>
        <w:tc>
          <w:tcPr>
            <w:tcW w:w="640" w:type="dxa"/>
            <w:tcBorders>
              <w:top w:val="nil"/>
              <w:left w:val="single" w:sz="8" w:space="0" w:color="000000"/>
              <w:bottom w:val="single" w:sz="8" w:space="0" w:color="000000"/>
              <w:right w:val="nil"/>
            </w:tcBorders>
            <w:shd w:val="clear" w:color="000000" w:fill="FFFFFF"/>
            <w:vAlign w:val="center"/>
            <w:hideMark/>
          </w:tcPr>
          <w:p w14:paraId="211FF0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616A24B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010376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branco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B6FD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21,65 </w:t>
            </w:r>
          </w:p>
        </w:tc>
      </w:tr>
      <w:tr w:rsidR="00896C43" w:rsidRPr="00896C43" w14:paraId="4388977C"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586AB8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473</w:t>
            </w:r>
          </w:p>
        </w:tc>
        <w:tc>
          <w:tcPr>
            <w:tcW w:w="640" w:type="dxa"/>
            <w:tcBorders>
              <w:top w:val="nil"/>
              <w:left w:val="single" w:sz="8" w:space="0" w:color="000000"/>
              <w:bottom w:val="single" w:sz="8" w:space="0" w:color="000000"/>
              <w:right w:val="nil"/>
            </w:tcBorders>
            <w:shd w:val="clear" w:color="000000" w:fill="FFFFFF"/>
            <w:vAlign w:val="center"/>
            <w:hideMark/>
          </w:tcPr>
          <w:p w14:paraId="3A700B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7782820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4C43C3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marfim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6B7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4E83D2A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A2846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474</w:t>
            </w:r>
          </w:p>
        </w:tc>
        <w:tc>
          <w:tcPr>
            <w:tcW w:w="640" w:type="dxa"/>
            <w:tcBorders>
              <w:top w:val="nil"/>
              <w:left w:val="single" w:sz="8" w:space="0" w:color="000000"/>
              <w:bottom w:val="single" w:sz="8" w:space="0" w:color="000000"/>
              <w:right w:val="nil"/>
            </w:tcBorders>
            <w:shd w:val="clear" w:color="000000" w:fill="FFFFFF"/>
            <w:vAlign w:val="center"/>
            <w:hideMark/>
          </w:tcPr>
          <w:p w14:paraId="262BC0B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778C5D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EF78C5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amarelo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CEC9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47629D4C"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2358E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475</w:t>
            </w:r>
          </w:p>
        </w:tc>
        <w:tc>
          <w:tcPr>
            <w:tcW w:w="640" w:type="dxa"/>
            <w:tcBorders>
              <w:top w:val="nil"/>
              <w:left w:val="single" w:sz="8" w:space="0" w:color="000000"/>
              <w:bottom w:val="single" w:sz="8" w:space="0" w:color="000000"/>
              <w:right w:val="nil"/>
            </w:tcBorders>
            <w:shd w:val="clear" w:color="000000" w:fill="FFFFFF"/>
            <w:vAlign w:val="center"/>
            <w:hideMark/>
          </w:tcPr>
          <w:p w14:paraId="4BACE21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426B84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1D52F0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7A45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3A37FE7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D3939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476</w:t>
            </w:r>
          </w:p>
        </w:tc>
        <w:tc>
          <w:tcPr>
            <w:tcW w:w="640" w:type="dxa"/>
            <w:tcBorders>
              <w:top w:val="nil"/>
              <w:left w:val="single" w:sz="8" w:space="0" w:color="000000"/>
              <w:bottom w:val="single" w:sz="8" w:space="0" w:color="000000"/>
              <w:right w:val="nil"/>
            </w:tcBorders>
            <w:shd w:val="clear" w:color="000000" w:fill="FFFFFF"/>
            <w:vAlign w:val="center"/>
            <w:hideMark/>
          </w:tcPr>
          <w:p w14:paraId="075972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0D7A61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AF3A05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xml:space="preserve">, formato A4 120gr - pacote com 50 folhas. Cor rosa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5BDE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7FCDEA5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1293C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477</w:t>
            </w:r>
          </w:p>
        </w:tc>
        <w:tc>
          <w:tcPr>
            <w:tcW w:w="640" w:type="dxa"/>
            <w:tcBorders>
              <w:top w:val="nil"/>
              <w:left w:val="single" w:sz="8" w:space="0" w:color="000000"/>
              <w:bottom w:val="single" w:sz="8" w:space="0" w:color="000000"/>
              <w:right w:val="nil"/>
            </w:tcBorders>
            <w:shd w:val="clear" w:color="000000" w:fill="FFFFFF"/>
            <w:vAlign w:val="center"/>
            <w:hideMark/>
          </w:tcPr>
          <w:p w14:paraId="75FB04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39DA3B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42E810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verde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17E4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634F5B23"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9A2F0E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478</w:t>
            </w:r>
          </w:p>
        </w:tc>
        <w:tc>
          <w:tcPr>
            <w:tcW w:w="640" w:type="dxa"/>
            <w:tcBorders>
              <w:top w:val="nil"/>
              <w:left w:val="single" w:sz="8" w:space="0" w:color="000000"/>
              <w:bottom w:val="single" w:sz="8" w:space="0" w:color="000000"/>
              <w:right w:val="nil"/>
            </w:tcBorders>
            <w:shd w:val="clear" w:color="000000" w:fill="FFFFFF"/>
            <w:vAlign w:val="center"/>
            <w:hideMark/>
          </w:tcPr>
          <w:p w14:paraId="1AFFBE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96</w:t>
            </w:r>
          </w:p>
        </w:tc>
        <w:tc>
          <w:tcPr>
            <w:tcW w:w="1026" w:type="dxa"/>
            <w:tcBorders>
              <w:top w:val="nil"/>
              <w:left w:val="single" w:sz="8" w:space="0" w:color="000000"/>
              <w:bottom w:val="single" w:sz="8" w:space="0" w:color="000000"/>
              <w:right w:val="nil"/>
            </w:tcBorders>
            <w:shd w:val="clear" w:color="000000" w:fill="FFFFFF"/>
            <w:vAlign w:val="center"/>
            <w:hideMark/>
          </w:tcPr>
          <w:p w14:paraId="6033A2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7DF9AE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AZ - Pasta Fichário. Tamanho 345 x 240mm; Em Papelão </w:t>
            </w:r>
            <w:proofErr w:type="spellStart"/>
            <w:r w:rsidRPr="00896C43">
              <w:rPr>
                <w:rFonts w:eastAsia="Times New Roman" w:cs="Calibri"/>
                <w:color w:val="000000"/>
                <w:sz w:val="24"/>
                <w:szCs w:val="24"/>
                <w:lang w:val="pt-BR" w:eastAsia="pt-BR"/>
              </w:rPr>
              <w:t>Nr</w:t>
            </w:r>
            <w:proofErr w:type="spellEnd"/>
            <w:r w:rsidRPr="00896C43">
              <w:rPr>
                <w:rFonts w:eastAsia="Times New Roman" w:cs="Calibri"/>
                <w:color w:val="000000"/>
                <w:sz w:val="24"/>
                <w:szCs w:val="24"/>
                <w:lang w:val="pt-BR" w:eastAsia="pt-BR"/>
              </w:rPr>
              <w:t xml:space="preserve">. 15; Lombada de 70mm; 2 argolas; Ferragem Tubo; Pintura </w:t>
            </w:r>
            <w:proofErr w:type="spellStart"/>
            <w:r w:rsidRPr="00896C43">
              <w:rPr>
                <w:rFonts w:eastAsia="Times New Roman" w:cs="Calibri"/>
                <w:color w:val="000000"/>
                <w:sz w:val="24"/>
                <w:szCs w:val="24"/>
                <w:lang w:val="pt-BR" w:eastAsia="pt-BR"/>
              </w:rPr>
              <w:t>Epox</w:t>
            </w:r>
            <w:proofErr w:type="spellEnd"/>
            <w:r w:rsidRPr="00896C43">
              <w:rPr>
                <w:rFonts w:eastAsia="Times New Roman" w:cs="Calibri"/>
                <w:color w:val="000000"/>
                <w:sz w:val="24"/>
                <w:szCs w:val="24"/>
                <w:lang w:val="pt-BR" w:eastAsia="pt-BR"/>
              </w:rPr>
              <w:t xml:space="preserve">; </w:t>
            </w:r>
            <w:proofErr w:type="gramStart"/>
            <w:r w:rsidRPr="00896C43">
              <w:rPr>
                <w:rFonts w:eastAsia="Times New Roman" w:cs="Calibri"/>
                <w:color w:val="000000"/>
                <w:sz w:val="24"/>
                <w:szCs w:val="24"/>
                <w:lang w:val="pt-BR" w:eastAsia="pt-BR"/>
              </w:rPr>
              <w:t>Em</w:t>
            </w:r>
            <w:proofErr w:type="gramEnd"/>
            <w:r w:rsidRPr="00896C43">
              <w:rPr>
                <w:rFonts w:eastAsia="Times New Roman" w:cs="Calibri"/>
                <w:color w:val="000000"/>
                <w:sz w:val="24"/>
                <w:szCs w:val="24"/>
                <w:lang w:val="pt-BR" w:eastAsia="pt-BR"/>
              </w:rPr>
              <w:t xml:space="preserve"> aço niquelado. Pacote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5DA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191,58 </w:t>
            </w:r>
          </w:p>
        </w:tc>
      </w:tr>
      <w:tr w:rsidR="00896C43" w:rsidRPr="00896C43" w14:paraId="385DDEE6"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66828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479</w:t>
            </w:r>
          </w:p>
        </w:tc>
        <w:tc>
          <w:tcPr>
            <w:tcW w:w="640" w:type="dxa"/>
            <w:tcBorders>
              <w:top w:val="nil"/>
              <w:left w:val="single" w:sz="8" w:space="0" w:color="000000"/>
              <w:bottom w:val="single" w:sz="8" w:space="0" w:color="000000"/>
              <w:right w:val="nil"/>
            </w:tcBorders>
            <w:shd w:val="clear" w:color="000000" w:fill="FFFFFF"/>
            <w:vAlign w:val="center"/>
            <w:hideMark/>
          </w:tcPr>
          <w:p w14:paraId="14F601E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3CB4E36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284950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fichário; no tamanho </w:t>
            </w:r>
            <w:proofErr w:type="gramStart"/>
            <w:r w:rsidRPr="00896C43">
              <w:rPr>
                <w:rFonts w:eastAsia="Times New Roman" w:cs="Calibri"/>
                <w:color w:val="000000"/>
                <w:sz w:val="24"/>
                <w:szCs w:val="24"/>
                <w:lang w:val="pt-BR" w:eastAsia="pt-BR"/>
              </w:rPr>
              <w:t>oficio</w:t>
            </w:r>
            <w:proofErr w:type="gramEnd"/>
            <w:r w:rsidRPr="00896C43">
              <w:rPr>
                <w:rFonts w:eastAsia="Times New Roman" w:cs="Calibri"/>
                <w:color w:val="000000"/>
                <w:sz w:val="24"/>
                <w:szCs w:val="24"/>
                <w:lang w:val="pt-BR" w:eastAsia="pt-BR"/>
              </w:rPr>
              <w:t>; em polipropileno (pp); na cor preta; lombada de 50 Mm; com 2 Argolas; ferragem redonda; em aço niquelado;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5E04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17,80 </w:t>
            </w:r>
          </w:p>
        </w:tc>
      </w:tr>
      <w:tr w:rsidR="00896C43" w:rsidRPr="00896C43" w14:paraId="2AF38B71"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43CDEF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480</w:t>
            </w:r>
          </w:p>
        </w:tc>
        <w:tc>
          <w:tcPr>
            <w:tcW w:w="640" w:type="dxa"/>
            <w:tcBorders>
              <w:top w:val="nil"/>
              <w:left w:val="single" w:sz="8" w:space="0" w:color="000000"/>
              <w:bottom w:val="single" w:sz="8" w:space="0" w:color="000000"/>
              <w:right w:val="nil"/>
            </w:tcBorders>
            <w:shd w:val="clear" w:color="000000" w:fill="FFFFFF"/>
            <w:vAlign w:val="center"/>
            <w:hideMark/>
          </w:tcPr>
          <w:p w14:paraId="2E42A4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4DC050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5CB1FB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Canaleta Ofício PP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Capa Incolor; Canaleta Branca; Formato 220 mm x 330 mm. Capacidade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30 folhas A4. Pacote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D97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22,80 </w:t>
            </w:r>
          </w:p>
        </w:tc>
      </w:tr>
      <w:tr w:rsidR="00896C43" w:rsidRPr="00896C43" w14:paraId="271BC2B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C39466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481</w:t>
            </w:r>
          </w:p>
        </w:tc>
        <w:tc>
          <w:tcPr>
            <w:tcW w:w="640" w:type="dxa"/>
            <w:tcBorders>
              <w:top w:val="nil"/>
              <w:left w:val="single" w:sz="8" w:space="0" w:color="000000"/>
              <w:bottom w:val="single" w:sz="8" w:space="0" w:color="000000"/>
              <w:right w:val="nil"/>
            </w:tcBorders>
            <w:shd w:val="clear" w:color="000000" w:fill="FFFFFF"/>
            <w:vAlign w:val="center"/>
            <w:hideMark/>
          </w:tcPr>
          <w:p w14:paraId="1C4E4A1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027D0D1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26B7F0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canelada azul, medida 335x250x40 mm, com aba e elástico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3E8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1,83 </w:t>
            </w:r>
          </w:p>
        </w:tc>
      </w:tr>
      <w:tr w:rsidR="00896C43" w:rsidRPr="00896C43" w14:paraId="4C0052E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F09E9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482</w:t>
            </w:r>
          </w:p>
        </w:tc>
        <w:tc>
          <w:tcPr>
            <w:tcW w:w="640" w:type="dxa"/>
            <w:tcBorders>
              <w:top w:val="nil"/>
              <w:left w:val="single" w:sz="8" w:space="0" w:color="000000"/>
              <w:bottom w:val="single" w:sz="8" w:space="0" w:color="000000"/>
              <w:right w:val="nil"/>
            </w:tcBorders>
            <w:shd w:val="clear" w:color="000000" w:fill="FFFFFF"/>
            <w:vAlign w:val="center"/>
            <w:hideMark/>
          </w:tcPr>
          <w:p w14:paraId="6A3F951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24481B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D643B3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canelada vermelha, medida 335x250x40 mm, com aba e elástico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41CC2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4,83 </w:t>
            </w:r>
          </w:p>
        </w:tc>
      </w:tr>
      <w:tr w:rsidR="00896C43" w:rsidRPr="00896C43" w14:paraId="778DD73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378A80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483</w:t>
            </w:r>
          </w:p>
        </w:tc>
        <w:tc>
          <w:tcPr>
            <w:tcW w:w="640" w:type="dxa"/>
            <w:tcBorders>
              <w:top w:val="nil"/>
              <w:left w:val="single" w:sz="8" w:space="0" w:color="000000"/>
              <w:bottom w:val="single" w:sz="8" w:space="0" w:color="000000"/>
              <w:right w:val="nil"/>
            </w:tcBorders>
            <w:shd w:val="clear" w:color="000000" w:fill="FFFFFF"/>
            <w:vAlign w:val="center"/>
            <w:hideMark/>
          </w:tcPr>
          <w:p w14:paraId="06D20A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42EAA08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E1E3450" w14:textId="6F1E250E"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catálogo com PVC c/ 50 envelopes fino c/ 4 colchetes e visor; cor preta - tamanho 245mmx335mmx20mm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C9BAE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13,08 </w:t>
            </w:r>
          </w:p>
        </w:tc>
      </w:tr>
      <w:tr w:rsidR="00896C43" w:rsidRPr="00896C43" w14:paraId="144EBEC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7875A1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484</w:t>
            </w:r>
          </w:p>
        </w:tc>
        <w:tc>
          <w:tcPr>
            <w:tcW w:w="640" w:type="dxa"/>
            <w:tcBorders>
              <w:top w:val="nil"/>
              <w:left w:val="single" w:sz="8" w:space="0" w:color="000000"/>
              <w:bottom w:val="single" w:sz="8" w:space="0" w:color="000000"/>
              <w:right w:val="nil"/>
            </w:tcBorders>
            <w:shd w:val="clear" w:color="000000" w:fill="FFFFFF"/>
            <w:vAlign w:val="center"/>
            <w:hideMark/>
          </w:tcPr>
          <w:p w14:paraId="3E98E1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102</w:t>
            </w:r>
          </w:p>
        </w:tc>
        <w:tc>
          <w:tcPr>
            <w:tcW w:w="1026" w:type="dxa"/>
            <w:tcBorders>
              <w:top w:val="nil"/>
              <w:left w:val="single" w:sz="8" w:space="0" w:color="000000"/>
              <w:bottom w:val="single" w:sz="8" w:space="0" w:color="000000"/>
              <w:right w:val="nil"/>
            </w:tcBorders>
            <w:shd w:val="clear" w:color="000000" w:fill="FFFFFF"/>
            <w:vAlign w:val="center"/>
            <w:hideMark/>
          </w:tcPr>
          <w:p w14:paraId="0A1C4CF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AC0ABF7" w14:textId="486B68E0"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catálogo com 100 envelopes plásticos A4, preta, com etiqueta de identificação </w:t>
            </w:r>
            <w:proofErr w:type="spellStart"/>
            <w:r w:rsidRPr="00896C43">
              <w:rPr>
                <w:rFonts w:eastAsia="Times New Roman" w:cs="Calibri"/>
                <w:color w:val="000000"/>
                <w:sz w:val="24"/>
                <w:szCs w:val="24"/>
                <w:lang w:val="pt-BR" w:eastAsia="pt-BR"/>
              </w:rPr>
              <w:t>forntal</w:t>
            </w:r>
            <w:proofErr w:type="spellEnd"/>
            <w:r w:rsidRPr="00896C43">
              <w:rPr>
                <w:rFonts w:eastAsia="Times New Roman" w:cs="Calibri"/>
                <w:color w:val="000000"/>
                <w:sz w:val="24"/>
                <w:szCs w:val="24"/>
                <w:lang w:val="pt-BR" w:eastAsia="pt-BR"/>
              </w:rPr>
              <w:t xml:space="preserve"> 240mmx330mm.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920A9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22,30 </w:t>
            </w:r>
          </w:p>
        </w:tc>
      </w:tr>
      <w:tr w:rsidR="00896C43" w:rsidRPr="00896C43" w14:paraId="6B6B8076"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BFAA42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485</w:t>
            </w:r>
          </w:p>
        </w:tc>
        <w:tc>
          <w:tcPr>
            <w:tcW w:w="640" w:type="dxa"/>
            <w:tcBorders>
              <w:top w:val="nil"/>
              <w:left w:val="single" w:sz="8" w:space="0" w:color="000000"/>
              <w:bottom w:val="single" w:sz="8" w:space="0" w:color="000000"/>
              <w:right w:val="nil"/>
            </w:tcBorders>
            <w:shd w:val="clear" w:color="000000" w:fill="FFFFFF"/>
            <w:vAlign w:val="center"/>
            <w:hideMark/>
          </w:tcPr>
          <w:p w14:paraId="497832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232E8E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C1A3533" w14:textId="1C9AB18E"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com elástico A4 para ofício fina em polipropileno 235x350.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77C4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15,48 </w:t>
            </w:r>
          </w:p>
        </w:tc>
      </w:tr>
      <w:tr w:rsidR="00896C43" w:rsidRPr="00896C43" w14:paraId="1337D2C4"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62C15D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486</w:t>
            </w:r>
          </w:p>
        </w:tc>
        <w:tc>
          <w:tcPr>
            <w:tcW w:w="640" w:type="dxa"/>
            <w:tcBorders>
              <w:top w:val="nil"/>
              <w:left w:val="single" w:sz="8" w:space="0" w:color="000000"/>
              <w:bottom w:val="single" w:sz="8" w:space="0" w:color="000000"/>
              <w:right w:val="nil"/>
            </w:tcBorders>
            <w:shd w:val="clear" w:color="000000" w:fill="FFFFFF"/>
            <w:vAlign w:val="center"/>
            <w:hideMark/>
          </w:tcPr>
          <w:p w14:paraId="344DE2F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2B0826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2BD7666" w14:textId="2BA389E2"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com Aba e </w:t>
            </w: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Material Plástico; </w:t>
            </w:r>
            <w:proofErr w:type="gramStart"/>
            <w:r w:rsidRPr="00896C43">
              <w:rPr>
                <w:rFonts w:eastAsia="Times New Roman" w:cs="Calibri"/>
                <w:color w:val="000000"/>
                <w:sz w:val="24"/>
                <w:szCs w:val="24"/>
                <w:lang w:val="pt-BR" w:eastAsia="pt-BR"/>
              </w:rPr>
              <w:t>Sem</w:t>
            </w:r>
            <w:proofErr w:type="gramEnd"/>
            <w:r w:rsidRPr="00896C43">
              <w:rPr>
                <w:rFonts w:eastAsia="Times New Roman" w:cs="Calibri"/>
                <w:color w:val="000000"/>
                <w:sz w:val="24"/>
                <w:szCs w:val="24"/>
                <w:lang w:val="pt-BR" w:eastAsia="pt-BR"/>
              </w:rPr>
              <w:t xml:space="preserve"> lombo; CRISTAL; De polipropileno (PP); Espessura de 035, micra (0,60mm); Tamanho Ofício 350 x 235 mm; Com ilhoses de metal e </w:t>
            </w: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na cor da pasta.</w:t>
            </w:r>
            <w:r>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Pacote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4177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22,65 </w:t>
            </w:r>
          </w:p>
        </w:tc>
      </w:tr>
      <w:tr w:rsidR="00896C43" w:rsidRPr="00896C43" w14:paraId="68512797"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F9D751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487</w:t>
            </w:r>
          </w:p>
        </w:tc>
        <w:tc>
          <w:tcPr>
            <w:tcW w:w="640" w:type="dxa"/>
            <w:tcBorders>
              <w:top w:val="nil"/>
              <w:left w:val="single" w:sz="8" w:space="0" w:color="000000"/>
              <w:bottom w:val="single" w:sz="8" w:space="0" w:color="000000"/>
              <w:right w:val="nil"/>
            </w:tcBorders>
            <w:shd w:val="clear" w:color="000000" w:fill="FFFFFF"/>
            <w:vAlign w:val="center"/>
            <w:hideMark/>
          </w:tcPr>
          <w:p w14:paraId="36A266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0F4B9FD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3401D19" w14:textId="3BED6C02"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com Aba e </w:t>
            </w: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Material Plástico; </w:t>
            </w:r>
            <w:proofErr w:type="gramStart"/>
            <w:r w:rsidRPr="00896C43">
              <w:rPr>
                <w:rFonts w:eastAsia="Times New Roman" w:cs="Calibri"/>
                <w:color w:val="000000"/>
                <w:sz w:val="24"/>
                <w:szCs w:val="24"/>
                <w:lang w:val="pt-BR" w:eastAsia="pt-BR"/>
              </w:rPr>
              <w:t>Sem</w:t>
            </w:r>
            <w:proofErr w:type="gramEnd"/>
            <w:r w:rsidRPr="00896C43">
              <w:rPr>
                <w:rFonts w:eastAsia="Times New Roman" w:cs="Calibri"/>
                <w:color w:val="000000"/>
                <w:sz w:val="24"/>
                <w:szCs w:val="24"/>
                <w:lang w:val="pt-BR" w:eastAsia="pt-BR"/>
              </w:rPr>
              <w:t xml:space="preserve"> lombo; VERDE; De polipropileno (PP); Espessura de 035, micra (0,60mm); Tamanho Ofício 350 x 235 mm; Com ilhoses de metal e </w:t>
            </w: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na cor da pasta.</w:t>
            </w:r>
            <w:r>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Pacote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93D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22,65 </w:t>
            </w:r>
          </w:p>
        </w:tc>
      </w:tr>
      <w:tr w:rsidR="00896C43" w:rsidRPr="00896C43" w14:paraId="0CCB290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C68AE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488</w:t>
            </w:r>
          </w:p>
        </w:tc>
        <w:tc>
          <w:tcPr>
            <w:tcW w:w="640" w:type="dxa"/>
            <w:tcBorders>
              <w:top w:val="nil"/>
              <w:left w:val="single" w:sz="8" w:space="0" w:color="000000"/>
              <w:bottom w:val="single" w:sz="8" w:space="0" w:color="000000"/>
              <w:right w:val="nil"/>
            </w:tcBorders>
            <w:shd w:val="clear" w:color="000000" w:fill="FFFFFF"/>
            <w:vAlign w:val="center"/>
            <w:hideMark/>
          </w:tcPr>
          <w:p w14:paraId="26FF7FF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w:t>
            </w:r>
          </w:p>
        </w:tc>
        <w:tc>
          <w:tcPr>
            <w:tcW w:w="1026" w:type="dxa"/>
            <w:tcBorders>
              <w:top w:val="nil"/>
              <w:left w:val="single" w:sz="8" w:space="0" w:color="000000"/>
              <w:bottom w:val="single" w:sz="8" w:space="0" w:color="000000"/>
              <w:right w:val="nil"/>
            </w:tcBorders>
            <w:shd w:val="clear" w:color="000000" w:fill="FFFFFF"/>
            <w:vAlign w:val="center"/>
            <w:hideMark/>
          </w:tcPr>
          <w:p w14:paraId="32DC48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7DAD03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documento com presilha plástica, dim. 0,35mm por 254x340mm cor branco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24F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16,67 </w:t>
            </w:r>
          </w:p>
        </w:tc>
      </w:tr>
      <w:tr w:rsidR="00896C43" w:rsidRPr="00896C43" w14:paraId="71250C8E"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8F114D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489</w:t>
            </w:r>
          </w:p>
        </w:tc>
        <w:tc>
          <w:tcPr>
            <w:tcW w:w="640" w:type="dxa"/>
            <w:tcBorders>
              <w:top w:val="nil"/>
              <w:left w:val="single" w:sz="8" w:space="0" w:color="000000"/>
              <w:bottom w:val="single" w:sz="8" w:space="0" w:color="000000"/>
              <w:right w:val="nil"/>
            </w:tcBorders>
            <w:shd w:val="clear" w:color="000000" w:fill="FFFFFF"/>
            <w:vAlign w:val="center"/>
            <w:hideMark/>
          </w:tcPr>
          <w:p w14:paraId="03B9FB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10EAF92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165969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Envelope Horizontal com Botão 335x235mm Cristal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4E68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6,48 </w:t>
            </w:r>
          </w:p>
        </w:tc>
      </w:tr>
      <w:tr w:rsidR="00896C43" w:rsidRPr="00896C43" w14:paraId="2BFFE2CE"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55FA1C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490</w:t>
            </w:r>
          </w:p>
        </w:tc>
        <w:tc>
          <w:tcPr>
            <w:tcW w:w="640" w:type="dxa"/>
            <w:tcBorders>
              <w:top w:val="nil"/>
              <w:left w:val="single" w:sz="8" w:space="0" w:color="000000"/>
              <w:bottom w:val="single" w:sz="8" w:space="0" w:color="000000"/>
              <w:right w:val="nil"/>
            </w:tcBorders>
            <w:shd w:val="clear" w:color="000000" w:fill="FFFFFF"/>
            <w:vAlign w:val="center"/>
            <w:hideMark/>
          </w:tcPr>
          <w:p w14:paraId="30CDB1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w:t>
            </w:r>
          </w:p>
        </w:tc>
        <w:tc>
          <w:tcPr>
            <w:tcW w:w="1026" w:type="dxa"/>
            <w:tcBorders>
              <w:top w:val="nil"/>
              <w:left w:val="single" w:sz="8" w:space="0" w:color="000000"/>
              <w:bottom w:val="single" w:sz="8" w:space="0" w:color="000000"/>
              <w:right w:val="nil"/>
            </w:tcBorders>
            <w:shd w:val="clear" w:color="000000" w:fill="FFFFFF"/>
            <w:vAlign w:val="center"/>
            <w:hideMark/>
          </w:tcPr>
          <w:p w14:paraId="5E211D6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772C912" w14:textId="4B2F17CE"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fichário; no tamanho ofício; em polipropileno (pp); na cor preta; lombada de 50 Mm; com 2 Argolas; ferragem redonda; em aço niquelado;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895A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26,23 </w:t>
            </w:r>
          </w:p>
        </w:tc>
      </w:tr>
      <w:tr w:rsidR="00896C43" w:rsidRPr="00896C43" w14:paraId="06F3F09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2ACB6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500</w:t>
            </w:r>
          </w:p>
        </w:tc>
        <w:tc>
          <w:tcPr>
            <w:tcW w:w="640" w:type="dxa"/>
            <w:tcBorders>
              <w:top w:val="nil"/>
              <w:left w:val="single" w:sz="8" w:space="0" w:color="000000"/>
              <w:bottom w:val="single" w:sz="8" w:space="0" w:color="000000"/>
              <w:right w:val="nil"/>
            </w:tcBorders>
            <w:shd w:val="clear" w:color="000000" w:fill="FFFFFF"/>
            <w:vAlign w:val="center"/>
            <w:hideMark/>
          </w:tcPr>
          <w:p w14:paraId="06D6B9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507</w:t>
            </w:r>
          </w:p>
        </w:tc>
        <w:tc>
          <w:tcPr>
            <w:tcW w:w="1026" w:type="dxa"/>
            <w:tcBorders>
              <w:top w:val="nil"/>
              <w:left w:val="single" w:sz="8" w:space="0" w:color="000000"/>
              <w:bottom w:val="single" w:sz="8" w:space="0" w:color="000000"/>
              <w:right w:val="nil"/>
            </w:tcBorders>
            <w:shd w:val="clear" w:color="000000" w:fill="FFFFFF"/>
            <w:vAlign w:val="center"/>
            <w:hideMark/>
          </w:tcPr>
          <w:p w14:paraId="769D81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37473EE"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L, em polipropileno, 0,15mm x 210mm x 297mm, para papel A4; cor: amarela;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038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5,82 </w:t>
            </w:r>
          </w:p>
        </w:tc>
      </w:tr>
      <w:tr w:rsidR="00896C43" w:rsidRPr="00896C43" w14:paraId="7689153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761E98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501</w:t>
            </w:r>
          </w:p>
        </w:tc>
        <w:tc>
          <w:tcPr>
            <w:tcW w:w="640" w:type="dxa"/>
            <w:tcBorders>
              <w:top w:val="nil"/>
              <w:left w:val="single" w:sz="8" w:space="0" w:color="000000"/>
              <w:bottom w:val="single" w:sz="8" w:space="0" w:color="000000"/>
              <w:right w:val="nil"/>
            </w:tcBorders>
            <w:shd w:val="clear" w:color="000000" w:fill="FFFFFF"/>
            <w:vAlign w:val="center"/>
            <w:hideMark/>
          </w:tcPr>
          <w:p w14:paraId="6249F3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567</w:t>
            </w:r>
          </w:p>
        </w:tc>
        <w:tc>
          <w:tcPr>
            <w:tcW w:w="1026" w:type="dxa"/>
            <w:tcBorders>
              <w:top w:val="nil"/>
              <w:left w:val="single" w:sz="8" w:space="0" w:color="000000"/>
              <w:bottom w:val="single" w:sz="8" w:space="0" w:color="000000"/>
              <w:right w:val="nil"/>
            </w:tcBorders>
            <w:shd w:val="clear" w:color="000000" w:fill="FFFFFF"/>
            <w:vAlign w:val="center"/>
            <w:hideMark/>
          </w:tcPr>
          <w:p w14:paraId="4A1C06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0417B33"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L, em polipropileno, 0,15mm x 210mm x 297mm, para papel A4; cor: fume;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01E9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5,85 </w:t>
            </w:r>
          </w:p>
        </w:tc>
      </w:tr>
      <w:tr w:rsidR="00896C43" w:rsidRPr="00896C43" w14:paraId="5F9034D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3FFD67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502</w:t>
            </w:r>
          </w:p>
        </w:tc>
        <w:tc>
          <w:tcPr>
            <w:tcW w:w="640" w:type="dxa"/>
            <w:tcBorders>
              <w:top w:val="nil"/>
              <w:left w:val="single" w:sz="8" w:space="0" w:color="000000"/>
              <w:bottom w:val="single" w:sz="8" w:space="0" w:color="000000"/>
              <w:right w:val="nil"/>
            </w:tcBorders>
            <w:shd w:val="clear" w:color="000000" w:fill="FFFFFF"/>
            <w:vAlign w:val="center"/>
            <w:hideMark/>
          </w:tcPr>
          <w:p w14:paraId="08D46E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603</w:t>
            </w:r>
          </w:p>
        </w:tc>
        <w:tc>
          <w:tcPr>
            <w:tcW w:w="1026" w:type="dxa"/>
            <w:tcBorders>
              <w:top w:val="nil"/>
              <w:left w:val="single" w:sz="8" w:space="0" w:color="000000"/>
              <w:bottom w:val="single" w:sz="8" w:space="0" w:color="000000"/>
              <w:right w:val="nil"/>
            </w:tcBorders>
            <w:shd w:val="clear" w:color="000000" w:fill="FFFFFF"/>
            <w:vAlign w:val="center"/>
            <w:hideMark/>
          </w:tcPr>
          <w:p w14:paraId="58AC60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7F861E3"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L, em polipropileno, 0,15mm x 210mm x 297mm, para papel A4; cor: </w:t>
            </w:r>
            <w:proofErr w:type="spellStart"/>
            <w:r w:rsidRPr="00896C43">
              <w:rPr>
                <w:rFonts w:eastAsia="Times New Roman" w:cs="Calibri"/>
                <w:color w:val="000000"/>
                <w:sz w:val="24"/>
                <w:szCs w:val="24"/>
                <w:lang w:val="pt-BR" w:eastAsia="pt-BR"/>
              </w:rPr>
              <w:t>tranparente</w:t>
            </w:r>
            <w:proofErr w:type="spellEnd"/>
            <w:r w:rsidRPr="00896C43">
              <w:rPr>
                <w:rFonts w:eastAsia="Times New Roman" w:cs="Calibri"/>
                <w:color w:val="000000"/>
                <w:sz w:val="24"/>
                <w:szCs w:val="24"/>
                <w:lang w:val="pt-BR" w:eastAsia="pt-BR"/>
              </w:rPr>
              <w:t>;</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D026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5,85 </w:t>
            </w:r>
          </w:p>
        </w:tc>
      </w:tr>
      <w:tr w:rsidR="00896C43" w:rsidRPr="00896C43" w14:paraId="4DB9FC9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A4762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503</w:t>
            </w:r>
          </w:p>
        </w:tc>
        <w:tc>
          <w:tcPr>
            <w:tcW w:w="640" w:type="dxa"/>
            <w:tcBorders>
              <w:top w:val="nil"/>
              <w:left w:val="single" w:sz="8" w:space="0" w:color="000000"/>
              <w:bottom w:val="single" w:sz="8" w:space="0" w:color="000000"/>
              <w:right w:val="nil"/>
            </w:tcBorders>
            <w:shd w:val="clear" w:color="000000" w:fill="FFFFFF"/>
            <w:vAlign w:val="center"/>
            <w:hideMark/>
          </w:tcPr>
          <w:p w14:paraId="5F94555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522</w:t>
            </w:r>
          </w:p>
        </w:tc>
        <w:tc>
          <w:tcPr>
            <w:tcW w:w="1026" w:type="dxa"/>
            <w:tcBorders>
              <w:top w:val="nil"/>
              <w:left w:val="single" w:sz="8" w:space="0" w:color="000000"/>
              <w:bottom w:val="single" w:sz="8" w:space="0" w:color="000000"/>
              <w:right w:val="nil"/>
            </w:tcBorders>
            <w:shd w:val="clear" w:color="000000" w:fill="FFFFFF"/>
            <w:vAlign w:val="center"/>
            <w:hideMark/>
          </w:tcPr>
          <w:p w14:paraId="589B754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EEEE9E0"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L, em polipropileno, 0,15mm x 210mm x 297mm, para papel A4;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F225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5,85 </w:t>
            </w:r>
          </w:p>
        </w:tc>
      </w:tr>
      <w:tr w:rsidR="00896C43" w:rsidRPr="00896C43" w14:paraId="42A1E9E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31C55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504</w:t>
            </w:r>
          </w:p>
        </w:tc>
        <w:tc>
          <w:tcPr>
            <w:tcW w:w="640" w:type="dxa"/>
            <w:tcBorders>
              <w:top w:val="nil"/>
              <w:left w:val="single" w:sz="8" w:space="0" w:color="000000"/>
              <w:bottom w:val="single" w:sz="8" w:space="0" w:color="000000"/>
              <w:right w:val="nil"/>
            </w:tcBorders>
            <w:shd w:val="clear" w:color="000000" w:fill="FFFFFF"/>
            <w:vAlign w:val="center"/>
            <w:hideMark/>
          </w:tcPr>
          <w:p w14:paraId="211243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54C39B5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F2BD2DD"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L, em polipropileno, 0,15mm x 220mm x 310mm, para papel A4;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455C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5,95 </w:t>
            </w:r>
          </w:p>
        </w:tc>
      </w:tr>
      <w:tr w:rsidR="00896C43" w:rsidRPr="00896C43" w14:paraId="23C9267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896D6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505</w:t>
            </w:r>
          </w:p>
        </w:tc>
        <w:tc>
          <w:tcPr>
            <w:tcW w:w="640" w:type="dxa"/>
            <w:tcBorders>
              <w:top w:val="nil"/>
              <w:left w:val="single" w:sz="8" w:space="0" w:color="000000"/>
              <w:bottom w:val="single" w:sz="8" w:space="0" w:color="000000"/>
              <w:right w:val="nil"/>
            </w:tcBorders>
            <w:shd w:val="clear" w:color="000000" w:fill="FFFFFF"/>
            <w:vAlign w:val="center"/>
            <w:hideMark/>
          </w:tcPr>
          <w:p w14:paraId="2DB1A9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13B9C7A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92CCD65"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w:t>
            </w:r>
            <w:proofErr w:type="spellStart"/>
            <w:r w:rsidRPr="00896C43">
              <w:rPr>
                <w:rFonts w:eastAsia="Times New Roman" w:cs="Calibri"/>
                <w:color w:val="000000"/>
                <w:sz w:val="24"/>
                <w:szCs w:val="24"/>
                <w:lang w:val="pt-BR" w:eastAsia="pt-BR"/>
              </w:rPr>
              <w:t>polionda</w:t>
            </w:r>
            <w:proofErr w:type="spellEnd"/>
            <w:r w:rsidRPr="00896C43">
              <w:rPr>
                <w:rFonts w:eastAsia="Times New Roman" w:cs="Calibri"/>
                <w:color w:val="000000"/>
                <w:sz w:val="24"/>
                <w:szCs w:val="24"/>
                <w:lang w:val="pt-BR" w:eastAsia="pt-BR"/>
              </w:rPr>
              <w:t xml:space="preserve"> ofício vermelha de polipropileno com aba e elástico, medida 24,5x33,5, dorso 20cm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D08E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4,48 </w:t>
            </w:r>
          </w:p>
        </w:tc>
      </w:tr>
      <w:tr w:rsidR="00896C43" w:rsidRPr="00896C43" w14:paraId="5047D862"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6D57A5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506</w:t>
            </w:r>
          </w:p>
        </w:tc>
        <w:tc>
          <w:tcPr>
            <w:tcW w:w="640" w:type="dxa"/>
            <w:tcBorders>
              <w:top w:val="nil"/>
              <w:left w:val="single" w:sz="8" w:space="0" w:color="000000"/>
              <w:bottom w:val="single" w:sz="8" w:space="0" w:color="000000"/>
              <w:right w:val="nil"/>
            </w:tcBorders>
            <w:shd w:val="clear" w:color="000000" w:fill="FFFFFF"/>
            <w:vAlign w:val="center"/>
            <w:hideMark/>
          </w:tcPr>
          <w:p w14:paraId="76C471D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6951261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92F3577"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Malote para Estafeta em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na cor azul, costura reforçada, fechamento em zíper, alça em polipropileno, fecho e ilhós para lacrar, visor transparente para identificação. Dimensão: largura 33 x </w:t>
            </w:r>
            <w:proofErr w:type="spellStart"/>
            <w:r w:rsidRPr="00896C43">
              <w:rPr>
                <w:rFonts w:eastAsia="Times New Roman" w:cs="Calibri"/>
                <w:color w:val="000000"/>
                <w:sz w:val="24"/>
                <w:szCs w:val="24"/>
                <w:lang w:val="pt-BR" w:eastAsia="pt-BR"/>
              </w:rPr>
              <w:t>altrua</w:t>
            </w:r>
            <w:proofErr w:type="spellEnd"/>
            <w:r w:rsidRPr="00896C43">
              <w:rPr>
                <w:rFonts w:eastAsia="Times New Roman" w:cs="Calibri"/>
                <w:color w:val="000000"/>
                <w:sz w:val="24"/>
                <w:szCs w:val="24"/>
                <w:lang w:val="pt-BR" w:eastAsia="pt-BR"/>
              </w:rPr>
              <w:t xml:space="preserve"> 42 x profundidade 2,5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2312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22,13 </w:t>
            </w:r>
          </w:p>
        </w:tc>
      </w:tr>
      <w:tr w:rsidR="00896C43" w:rsidRPr="00896C43" w14:paraId="4CC6BC51"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F4509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507</w:t>
            </w:r>
          </w:p>
        </w:tc>
        <w:tc>
          <w:tcPr>
            <w:tcW w:w="640" w:type="dxa"/>
            <w:tcBorders>
              <w:top w:val="nil"/>
              <w:left w:val="single" w:sz="8" w:space="0" w:color="000000"/>
              <w:bottom w:val="single" w:sz="8" w:space="0" w:color="000000"/>
              <w:right w:val="nil"/>
            </w:tcBorders>
            <w:shd w:val="clear" w:color="000000" w:fill="FFFFFF"/>
            <w:vAlign w:val="center"/>
            <w:hideMark/>
          </w:tcPr>
          <w:p w14:paraId="46970F3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76</w:t>
            </w:r>
          </w:p>
        </w:tc>
        <w:tc>
          <w:tcPr>
            <w:tcW w:w="1026" w:type="dxa"/>
            <w:tcBorders>
              <w:top w:val="nil"/>
              <w:left w:val="single" w:sz="8" w:space="0" w:color="000000"/>
              <w:bottom w:val="single" w:sz="8" w:space="0" w:color="000000"/>
              <w:right w:val="nil"/>
            </w:tcBorders>
            <w:shd w:val="clear" w:color="000000" w:fill="FFFFFF"/>
            <w:vAlign w:val="center"/>
            <w:hideMark/>
          </w:tcPr>
          <w:p w14:paraId="2C306F8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932614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Registrador de a/z 31,5x28,5x7,3cm A4 cor preta, bolsa porta etiqueta, olhal de metal, cartão com espessura </w:t>
            </w:r>
            <w:proofErr w:type="spellStart"/>
            <w:r w:rsidRPr="00896C43">
              <w:rPr>
                <w:rFonts w:eastAsia="Times New Roman" w:cs="Calibri"/>
                <w:color w:val="000000"/>
                <w:sz w:val="24"/>
                <w:szCs w:val="24"/>
                <w:lang w:val="pt-BR" w:eastAsia="pt-BR"/>
              </w:rPr>
              <w:t>apriximada</w:t>
            </w:r>
            <w:proofErr w:type="spellEnd"/>
            <w:r w:rsidRPr="00896C43">
              <w:rPr>
                <w:rFonts w:eastAsia="Times New Roman" w:cs="Calibri"/>
                <w:color w:val="000000"/>
                <w:sz w:val="24"/>
                <w:szCs w:val="24"/>
                <w:lang w:val="pt-BR" w:eastAsia="pt-BR"/>
              </w:rPr>
              <w:t xml:space="preserve"> de 2mm, forrada com papel monolúcido plastificado, mecanismo niquelado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CA000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17,10 </w:t>
            </w:r>
          </w:p>
        </w:tc>
      </w:tr>
      <w:tr w:rsidR="00896C43" w:rsidRPr="00896C43" w14:paraId="3E6AD6DD"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F3357F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508</w:t>
            </w:r>
          </w:p>
        </w:tc>
        <w:tc>
          <w:tcPr>
            <w:tcW w:w="640" w:type="dxa"/>
            <w:tcBorders>
              <w:top w:val="nil"/>
              <w:left w:val="single" w:sz="8" w:space="0" w:color="000000"/>
              <w:bottom w:val="single" w:sz="8" w:space="0" w:color="000000"/>
              <w:right w:val="nil"/>
            </w:tcBorders>
            <w:shd w:val="clear" w:color="000000" w:fill="FFFFFF"/>
            <w:vAlign w:val="center"/>
            <w:hideMark/>
          </w:tcPr>
          <w:p w14:paraId="6FC1EE0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7DD559F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CE9F17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Sanfonada A4 12 Divisórias Cristal 240x330mm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E213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20,80 </w:t>
            </w:r>
          </w:p>
        </w:tc>
      </w:tr>
      <w:tr w:rsidR="00896C43" w:rsidRPr="00896C43" w14:paraId="3F4434A4"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3C1A8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509</w:t>
            </w:r>
          </w:p>
        </w:tc>
        <w:tc>
          <w:tcPr>
            <w:tcW w:w="640" w:type="dxa"/>
            <w:tcBorders>
              <w:top w:val="nil"/>
              <w:left w:val="single" w:sz="8" w:space="0" w:color="000000"/>
              <w:bottom w:val="single" w:sz="8" w:space="0" w:color="000000"/>
              <w:right w:val="nil"/>
            </w:tcBorders>
            <w:shd w:val="clear" w:color="000000" w:fill="FFFFFF"/>
            <w:vAlign w:val="center"/>
            <w:hideMark/>
          </w:tcPr>
          <w:p w14:paraId="575E135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4F193C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62C848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sanfonada com 31 divisórias A4 plástica A4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E464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58,20 </w:t>
            </w:r>
          </w:p>
        </w:tc>
      </w:tr>
      <w:tr w:rsidR="00896C43" w:rsidRPr="00896C43" w14:paraId="4B47FDD1"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6A45A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510</w:t>
            </w:r>
          </w:p>
        </w:tc>
        <w:tc>
          <w:tcPr>
            <w:tcW w:w="640" w:type="dxa"/>
            <w:tcBorders>
              <w:top w:val="nil"/>
              <w:left w:val="single" w:sz="8" w:space="0" w:color="000000"/>
              <w:bottom w:val="single" w:sz="8" w:space="0" w:color="000000"/>
              <w:right w:val="nil"/>
            </w:tcBorders>
            <w:shd w:val="clear" w:color="000000" w:fill="FFFFFF"/>
            <w:vAlign w:val="center"/>
            <w:hideMark/>
          </w:tcPr>
          <w:p w14:paraId="5A2A582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147</w:t>
            </w:r>
          </w:p>
        </w:tc>
        <w:tc>
          <w:tcPr>
            <w:tcW w:w="1026" w:type="dxa"/>
            <w:tcBorders>
              <w:top w:val="nil"/>
              <w:left w:val="single" w:sz="8" w:space="0" w:color="000000"/>
              <w:bottom w:val="single" w:sz="8" w:space="0" w:color="000000"/>
              <w:right w:val="nil"/>
            </w:tcBorders>
            <w:shd w:val="clear" w:color="000000" w:fill="FFFFFF"/>
            <w:vAlign w:val="center"/>
            <w:hideMark/>
          </w:tcPr>
          <w:p w14:paraId="2584B1E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EA8B2D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Suspensa; </w:t>
            </w:r>
            <w:proofErr w:type="gramStart"/>
            <w:r w:rsidRPr="00896C43">
              <w:rPr>
                <w:rFonts w:eastAsia="Times New Roman" w:cs="Calibri"/>
                <w:color w:val="000000"/>
                <w:sz w:val="24"/>
                <w:szCs w:val="24"/>
                <w:lang w:val="pt-BR" w:eastAsia="pt-BR"/>
              </w:rPr>
              <w:t>De</w:t>
            </w:r>
            <w:proofErr w:type="gramEnd"/>
            <w:r w:rsidRPr="00896C43">
              <w:rPr>
                <w:rFonts w:eastAsia="Times New Roman" w:cs="Calibri"/>
                <w:color w:val="000000"/>
                <w:sz w:val="24"/>
                <w:szCs w:val="24"/>
                <w:lang w:val="pt-BR" w:eastAsia="pt-BR"/>
              </w:rPr>
              <w:t xml:space="preserve"> papel Kraft; Cor Parda; Tamanho Ofício 240 x 360mm; Plastificada; Com gramatura de no mini 260 g/m²; Haste de Plástico; Ponteira de Polietileno (PE); Com Prendedor Interno.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E0F0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91,23 </w:t>
            </w:r>
          </w:p>
        </w:tc>
      </w:tr>
      <w:tr w:rsidR="00896C43" w:rsidRPr="00896C43" w14:paraId="42A3D18C"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3E115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511</w:t>
            </w:r>
          </w:p>
        </w:tc>
        <w:tc>
          <w:tcPr>
            <w:tcW w:w="640" w:type="dxa"/>
            <w:tcBorders>
              <w:top w:val="nil"/>
              <w:left w:val="single" w:sz="8" w:space="0" w:color="000000"/>
              <w:bottom w:val="single" w:sz="8" w:space="0" w:color="000000"/>
              <w:right w:val="nil"/>
            </w:tcBorders>
            <w:shd w:val="clear" w:color="000000" w:fill="FFFFFF"/>
            <w:vAlign w:val="center"/>
            <w:hideMark/>
          </w:tcPr>
          <w:p w14:paraId="0D0EB31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07F8593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D84264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Pen drive com capacidade 4 GB/ </w:t>
            </w:r>
            <w:proofErr w:type="spellStart"/>
            <w:r w:rsidRPr="00896C43">
              <w:rPr>
                <w:rFonts w:eastAsia="Times New Roman" w:cs="Calibri"/>
                <w:color w:val="000000"/>
                <w:sz w:val="24"/>
                <w:szCs w:val="24"/>
                <w:lang w:val="pt-BR" w:eastAsia="pt-BR"/>
              </w:rPr>
              <w:t>Compativel</w:t>
            </w:r>
            <w:proofErr w:type="spellEnd"/>
            <w:r w:rsidRPr="00896C43">
              <w:rPr>
                <w:rFonts w:eastAsia="Times New Roman" w:cs="Calibri"/>
                <w:color w:val="000000"/>
                <w:sz w:val="24"/>
                <w:szCs w:val="24"/>
                <w:lang w:val="pt-BR" w:eastAsia="pt-BR"/>
              </w:rPr>
              <w:t>: Mac OS 9.0 e superiores/</w:t>
            </w:r>
            <w:proofErr w:type="spellStart"/>
            <w:r w:rsidRPr="00896C43">
              <w:rPr>
                <w:rFonts w:eastAsia="Times New Roman" w:cs="Calibri"/>
                <w:color w:val="000000"/>
                <w:sz w:val="24"/>
                <w:szCs w:val="24"/>
                <w:lang w:val="pt-BR" w:eastAsia="pt-BR"/>
              </w:rPr>
              <w:t>windows</w:t>
            </w:r>
            <w:proofErr w:type="spellEnd"/>
            <w:r w:rsidRPr="00896C43">
              <w:rPr>
                <w:rFonts w:eastAsia="Times New Roman" w:cs="Calibri"/>
                <w:color w:val="000000"/>
                <w:sz w:val="24"/>
                <w:szCs w:val="24"/>
                <w:lang w:val="pt-BR" w:eastAsia="pt-BR"/>
              </w:rPr>
              <w:t xml:space="preserve"> 98 e superiores. Taxas de transmissão de dados: 3MB/s (gravação) e 10MB/s (leitura) Conexão USB 2.0: DS 5v</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BCE5E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43,33 </w:t>
            </w:r>
          </w:p>
        </w:tc>
      </w:tr>
      <w:tr w:rsidR="00896C43" w:rsidRPr="00896C43" w14:paraId="2FF3C53F"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1AAD26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512</w:t>
            </w:r>
          </w:p>
        </w:tc>
        <w:tc>
          <w:tcPr>
            <w:tcW w:w="640" w:type="dxa"/>
            <w:tcBorders>
              <w:top w:val="nil"/>
              <w:left w:val="single" w:sz="8" w:space="0" w:color="000000"/>
              <w:bottom w:val="single" w:sz="8" w:space="0" w:color="000000"/>
              <w:right w:val="nil"/>
            </w:tcBorders>
            <w:shd w:val="clear" w:color="000000" w:fill="FFFFFF"/>
            <w:vAlign w:val="center"/>
            <w:hideMark/>
          </w:tcPr>
          <w:p w14:paraId="3156C4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68CB07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FD9B95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Pen drive com capacidade 8 GB/ </w:t>
            </w:r>
            <w:proofErr w:type="spellStart"/>
            <w:r w:rsidRPr="00896C43">
              <w:rPr>
                <w:rFonts w:eastAsia="Times New Roman" w:cs="Calibri"/>
                <w:color w:val="000000"/>
                <w:sz w:val="24"/>
                <w:szCs w:val="24"/>
                <w:lang w:val="pt-BR" w:eastAsia="pt-BR"/>
              </w:rPr>
              <w:t>Compativel</w:t>
            </w:r>
            <w:proofErr w:type="spellEnd"/>
            <w:r w:rsidRPr="00896C43">
              <w:rPr>
                <w:rFonts w:eastAsia="Times New Roman" w:cs="Calibri"/>
                <w:color w:val="000000"/>
                <w:sz w:val="24"/>
                <w:szCs w:val="24"/>
                <w:lang w:val="pt-BR" w:eastAsia="pt-BR"/>
              </w:rPr>
              <w:t>: Mac OS 9.0 e superiores/</w:t>
            </w:r>
            <w:proofErr w:type="spellStart"/>
            <w:r w:rsidRPr="00896C43">
              <w:rPr>
                <w:rFonts w:eastAsia="Times New Roman" w:cs="Calibri"/>
                <w:color w:val="000000"/>
                <w:sz w:val="24"/>
                <w:szCs w:val="24"/>
                <w:lang w:val="pt-BR" w:eastAsia="pt-BR"/>
              </w:rPr>
              <w:t>windows</w:t>
            </w:r>
            <w:proofErr w:type="spellEnd"/>
            <w:r w:rsidRPr="00896C43">
              <w:rPr>
                <w:rFonts w:eastAsia="Times New Roman" w:cs="Calibri"/>
                <w:color w:val="000000"/>
                <w:sz w:val="24"/>
                <w:szCs w:val="24"/>
                <w:lang w:val="pt-BR" w:eastAsia="pt-BR"/>
              </w:rPr>
              <w:t xml:space="preserve"> 98 e superiores. Taxas de transmissão de dados: 3MB/s (gravação) e 10MB/s (leitura) Conexão USB 2.0: DS 5v</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A7121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45,88 </w:t>
            </w:r>
          </w:p>
        </w:tc>
      </w:tr>
      <w:tr w:rsidR="00896C43" w:rsidRPr="00896C43" w14:paraId="2F4044DA"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5E2CF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513</w:t>
            </w:r>
          </w:p>
        </w:tc>
        <w:tc>
          <w:tcPr>
            <w:tcW w:w="640" w:type="dxa"/>
            <w:tcBorders>
              <w:top w:val="nil"/>
              <w:left w:val="single" w:sz="8" w:space="0" w:color="000000"/>
              <w:bottom w:val="single" w:sz="8" w:space="0" w:color="000000"/>
              <w:right w:val="nil"/>
            </w:tcBorders>
            <w:shd w:val="clear" w:color="000000" w:fill="FFFFFF"/>
            <w:vAlign w:val="center"/>
            <w:hideMark/>
          </w:tcPr>
          <w:p w14:paraId="594B34C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35359F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52D05F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Pen drive com capacidade 16 GB/ </w:t>
            </w:r>
            <w:proofErr w:type="spellStart"/>
            <w:r w:rsidRPr="00896C43">
              <w:rPr>
                <w:rFonts w:eastAsia="Times New Roman" w:cs="Calibri"/>
                <w:color w:val="000000"/>
                <w:sz w:val="24"/>
                <w:szCs w:val="24"/>
                <w:lang w:val="pt-BR" w:eastAsia="pt-BR"/>
              </w:rPr>
              <w:t>Compativel</w:t>
            </w:r>
            <w:proofErr w:type="spellEnd"/>
            <w:r w:rsidRPr="00896C43">
              <w:rPr>
                <w:rFonts w:eastAsia="Times New Roman" w:cs="Calibri"/>
                <w:color w:val="000000"/>
                <w:sz w:val="24"/>
                <w:szCs w:val="24"/>
                <w:lang w:val="pt-BR" w:eastAsia="pt-BR"/>
              </w:rPr>
              <w:t>: Mac OS 9.0 e superiores/</w:t>
            </w:r>
            <w:proofErr w:type="spellStart"/>
            <w:r w:rsidRPr="00896C43">
              <w:rPr>
                <w:rFonts w:eastAsia="Times New Roman" w:cs="Calibri"/>
                <w:color w:val="000000"/>
                <w:sz w:val="24"/>
                <w:szCs w:val="24"/>
                <w:lang w:val="pt-BR" w:eastAsia="pt-BR"/>
              </w:rPr>
              <w:t>windows</w:t>
            </w:r>
            <w:proofErr w:type="spellEnd"/>
            <w:r w:rsidRPr="00896C43">
              <w:rPr>
                <w:rFonts w:eastAsia="Times New Roman" w:cs="Calibri"/>
                <w:color w:val="000000"/>
                <w:sz w:val="24"/>
                <w:szCs w:val="24"/>
                <w:lang w:val="pt-BR" w:eastAsia="pt-BR"/>
              </w:rPr>
              <w:t xml:space="preserve"> 98 e superiores. Taxas de transmissão de dados: 3MB/s (gravação) e 10MB/s (leitura) Conexão USB 2.0: DS 5v</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4BC3E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45,62 </w:t>
            </w:r>
          </w:p>
        </w:tc>
      </w:tr>
      <w:tr w:rsidR="00896C43" w:rsidRPr="00896C43" w14:paraId="04864419"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F9E33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514</w:t>
            </w:r>
          </w:p>
        </w:tc>
        <w:tc>
          <w:tcPr>
            <w:tcW w:w="640" w:type="dxa"/>
            <w:tcBorders>
              <w:top w:val="nil"/>
              <w:left w:val="single" w:sz="8" w:space="0" w:color="000000"/>
              <w:bottom w:val="single" w:sz="8" w:space="0" w:color="000000"/>
              <w:right w:val="nil"/>
            </w:tcBorders>
            <w:shd w:val="clear" w:color="000000" w:fill="FFFFFF"/>
            <w:vAlign w:val="center"/>
            <w:hideMark/>
          </w:tcPr>
          <w:p w14:paraId="0318EA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w:t>
            </w:r>
          </w:p>
        </w:tc>
        <w:tc>
          <w:tcPr>
            <w:tcW w:w="1026" w:type="dxa"/>
            <w:tcBorders>
              <w:top w:val="nil"/>
              <w:left w:val="single" w:sz="8" w:space="0" w:color="000000"/>
              <w:bottom w:val="single" w:sz="8" w:space="0" w:color="000000"/>
              <w:right w:val="nil"/>
            </w:tcBorders>
            <w:shd w:val="clear" w:color="000000" w:fill="FFFFFF"/>
            <w:vAlign w:val="center"/>
            <w:hideMark/>
          </w:tcPr>
          <w:p w14:paraId="6DE0E2A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765508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Pen drive com capacidade 32 GB/ </w:t>
            </w:r>
            <w:proofErr w:type="spellStart"/>
            <w:r w:rsidRPr="00896C43">
              <w:rPr>
                <w:rFonts w:eastAsia="Times New Roman" w:cs="Calibri"/>
                <w:color w:val="000000"/>
                <w:sz w:val="24"/>
                <w:szCs w:val="24"/>
                <w:lang w:val="pt-BR" w:eastAsia="pt-BR"/>
              </w:rPr>
              <w:t>Compativel</w:t>
            </w:r>
            <w:proofErr w:type="spellEnd"/>
            <w:r w:rsidRPr="00896C43">
              <w:rPr>
                <w:rFonts w:eastAsia="Times New Roman" w:cs="Calibri"/>
                <w:color w:val="000000"/>
                <w:sz w:val="24"/>
                <w:szCs w:val="24"/>
                <w:lang w:val="pt-BR" w:eastAsia="pt-BR"/>
              </w:rPr>
              <w:t>: Mac OS 9.0 e superiores/</w:t>
            </w:r>
            <w:proofErr w:type="spellStart"/>
            <w:r w:rsidRPr="00896C43">
              <w:rPr>
                <w:rFonts w:eastAsia="Times New Roman" w:cs="Calibri"/>
                <w:color w:val="000000"/>
                <w:sz w:val="24"/>
                <w:szCs w:val="24"/>
                <w:lang w:val="pt-BR" w:eastAsia="pt-BR"/>
              </w:rPr>
              <w:t>windows</w:t>
            </w:r>
            <w:proofErr w:type="spellEnd"/>
            <w:r w:rsidRPr="00896C43">
              <w:rPr>
                <w:rFonts w:eastAsia="Times New Roman" w:cs="Calibri"/>
                <w:color w:val="000000"/>
                <w:sz w:val="24"/>
                <w:szCs w:val="24"/>
                <w:lang w:val="pt-BR" w:eastAsia="pt-BR"/>
              </w:rPr>
              <w:t xml:space="preserve"> 98 e superiores. Taxas de transmissão de dados: 3MB/s (gravação) e 10MB/s (leitura) Conexão USB 2.0: DS 5v</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0479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55,10 </w:t>
            </w:r>
          </w:p>
        </w:tc>
      </w:tr>
      <w:tr w:rsidR="00896C43" w:rsidRPr="00896C43" w14:paraId="01B29BA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DEF16C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515</w:t>
            </w:r>
          </w:p>
        </w:tc>
        <w:tc>
          <w:tcPr>
            <w:tcW w:w="640" w:type="dxa"/>
            <w:tcBorders>
              <w:top w:val="nil"/>
              <w:left w:val="single" w:sz="8" w:space="0" w:color="000000"/>
              <w:bottom w:val="single" w:sz="8" w:space="0" w:color="000000"/>
              <w:right w:val="nil"/>
            </w:tcBorders>
            <w:shd w:val="clear" w:color="000000" w:fill="FFFFFF"/>
            <w:vAlign w:val="center"/>
            <w:hideMark/>
          </w:tcPr>
          <w:p w14:paraId="484888E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21B91F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5EF999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Percevejo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xml:space="preserve">. Embalagem com 100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4CF9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4,97 </w:t>
            </w:r>
          </w:p>
        </w:tc>
      </w:tr>
      <w:tr w:rsidR="00896C43" w:rsidRPr="00896C43" w14:paraId="0CF2EC4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C08F15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516</w:t>
            </w:r>
          </w:p>
        </w:tc>
        <w:tc>
          <w:tcPr>
            <w:tcW w:w="640" w:type="dxa"/>
            <w:tcBorders>
              <w:top w:val="nil"/>
              <w:left w:val="single" w:sz="8" w:space="0" w:color="000000"/>
              <w:bottom w:val="single" w:sz="8" w:space="0" w:color="000000"/>
              <w:right w:val="nil"/>
            </w:tcBorders>
            <w:shd w:val="clear" w:color="000000" w:fill="FFFFFF"/>
            <w:vAlign w:val="center"/>
            <w:hideMark/>
          </w:tcPr>
          <w:p w14:paraId="3E2045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93</w:t>
            </w:r>
          </w:p>
        </w:tc>
        <w:tc>
          <w:tcPr>
            <w:tcW w:w="1026" w:type="dxa"/>
            <w:tcBorders>
              <w:top w:val="nil"/>
              <w:left w:val="single" w:sz="8" w:space="0" w:color="000000"/>
              <w:bottom w:val="single" w:sz="8" w:space="0" w:color="000000"/>
              <w:right w:val="nil"/>
            </w:tcBorders>
            <w:shd w:val="clear" w:color="000000" w:fill="FFFFFF"/>
            <w:vAlign w:val="center"/>
            <w:hideMark/>
          </w:tcPr>
          <w:p w14:paraId="77049F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75BF47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Perfurador de Papel, 2 Furos; </w:t>
            </w:r>
            <w:proofErr w:type="gramStart"/>
            <w:r w:rsidRPr="00896C43">
              <w:rPr>
                <w:rFonts w:eastAsia="Times New Roman" w:cs="Calibri"/>
                <w:color w:val="000000"/>
                <w:sz w:val="24"/>
                <w:szCs w:val="24"/>
                <w:lang w:val="pt-BR" w:eastAsia="pt-BR"/>
              </w:rPr>
              <w:t>Feito</w:t>
            </w:r>
            <w:proofErr w:type="gramEnd"/>
            <w:r w:rsidRPr="00896C43">
              <w:rPr>
                <w:rFonts w:eastAsia="Times New Roman" w:cs="Calibri"/>
                <w:color w:val="000000"/>
                <w:sz w:val="24"/>
                <w:szCs w:val="24"/>
                <w:lang w:val="pt-BR" w:eastAsia="pt-BR"/>
              </w:rPr>
              <w:t xml:space="preserve"> em aço Pintado; Capacidade de perfuração de 50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BF499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101,84 </w:t>
            </w:r>
          </w:p>
        </w:tc>
      </w:tr>
      <w:tr w:rsidR="00896C43" w:rsidRPr="00896C43" w14:paraId="7D67689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E5FA60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517</w:t>
            </w:r>
          </w:p>
        </w:tc>
        <w:tc>
          <w:tcPr>
            <w:tcW w:w="640" w:type="dxa"/>
            <w:tcBorders>
              <w:top w:val="nil"/>
              <w:left w:val="single" w:sz="8" w:space="0" w:color="000000"/>
              <w:bottom w:val="single" w:sz="8" w:space="0" w:color="000000"/>
              <w:right w:val="nil"/>
            </w:tcBorders>
            <w:shd w:val="clear" w:color="000000" w:fill="FFFFFF"/>
            <w:vAlign w:val="center"/>
            <w:hideMark/>
          </w:tcPr>
          <w:p w14:paraId="1672326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3603EE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FEF412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Perfurador de Papel, 2 Furos; </w:t>
            </w:r>
            <w:proofErr w:type="gramStart"/>
            <w:r w:rsidRPr="00896C43">
              <w:rPr>
                <w:rFonts w:eastAsia="Times New Roman" w:cs="Calibri"/>
                <w:color w:val="000000"/>
                <w:sz w:val="24"/>
                <w:szCs w:val="24"/>
                <w:lang w:val="pt-BR" w:eastAsia="pt-BR"/>
              </w:rPr>
              <w:t>Feito</w:t>
            </w:r>
            <w:proofErr w:type="gramEnd"/>
            <w:r w:rsidRPr="00896C43">
              <w:rPr>
                <w:rFonts w:eastAsia="Times New Roman" w:cs="Calibri"/>
                <w:color w:val="000000"/>
                <w:sz w:val="24"/>
                <w:szCs w:val="24"/>
                <w:lang w:val="pt-BR" w:eastAsia="pt-BR"/>
              </w:rPr>
              <w:t xml:space="preserve"> em aço Pintado; Capacidade de perfuração de 60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A3E0E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92,13 </w:t>
            </w:r>
          </w:p>
        </w:tc>
      </w:tr>
      <w:tr w:rsidR="00896C43" w:rsidRPr="00896C43" w14:paraId="0E3DFBA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323516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518</w:t>
            </w:r>
          </w:p>
        </w:tc>
        <w:tc>
          <w:tcPr>
            <w:tcW w:w="640" w:type="dxa"/>
            <w:tcBorders>
              <w:top w:val="nil"/>
              <w:left w:val="single" w:sz="8" w:space="0" w:color="000000"/>
              <w:bottom w:val="single" w:sz="8" w:space="0" w:color="000000"/>
              <w:right w:val="nil"/>
            </w:tcBorders>
            <w:shd w:val="clear" w:color="000000" w:fill="FFFFFF"/>
            <w:vAlign w:val="center"/>
            <w:hideMark/>
          </w:tcPr>
          <w:p w14:paraId="7CF798D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41AF4C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D194D2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Perfurador de Papel, 2 Furos; </w:t>
            </w:r>
            <w:proofErr w:type="gramStart"/>
            <w:r w:rsidRPr="00896C43">
              <w:rPr>
                <w:rFonts w:eastAsia="Times New Roman" w:cs="Calibri"/>
                <w:color w:val="000000"/>
                <w:sz w:val="24"/>
                <w:szCs w:val="24"/>
                <w:lang w:val="pt-BR" w:eastAsia="pt-BR"/>
              </w:rPr>
              <w:t>Feito</w:t>
            </w:r>
            <w:proofErr w:type="gramEnd"/>
            <w:r w:rsidRPr="00896C43">
              <w:rPr>
                <w:rFonts w:eastAsia="Times New Roman" w:cs="Calibri"/>
                <w:color w:val="000000"/>
                <w:sz w:val="24"/>
                <w:szCs w:val="24"/>
                <w:lang w:val="pt-BR" w:eastAsia="pt-BR"/>
              </w:rPr>
              <w:t xml:space="preserve"> em aço Pintado; Capacidade de perfuração de 100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B118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256,98 </w:t>
            </w:r>
          </w:p>
        </w:tc>
      </w:tr>
      <w:tr w:rsidR="00896C43" w:rsidRPr="00896C43" w14:paraId="416F7C5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AEB659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519</w:t>
            </w:r>
          </w:p>
        </w:tc>
        <w:tc>
          <w:tcPr>
            <w:tcW w:w="640" w:type="dxa"/>
            <w:tcBorders>
              <w:top w:val="nil"/>
              <w:left w:val="single" w:sz="8" w:space="0" w:color="000000"/>
              <w:bottom w:val="single" w:sz="8" w:space="0" w:color="000000"/>
              <w:right w:val="nil"/>
            </w:tcBorders>
            <w:shd w:val="clear" w:color="000000" w:fill="FFFFFF"/>
            <w:vAlign w:val="center"/>
            <w:hideMark/>
          </w:tcPr>
          <w:p w14:paraId="33A4653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44CB94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0FC4D0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Perfurador de Papel, 2 Furos; </w:t>
            </w:r>
            <w:proofErr w:type="gramStart"/>
            <w:r w:rsidRPr="00896C43">
              <w:rPr>
                <w:rFonts w:eastAsia="Times New Roman" w:cs="Calibri"/>
                <w:color w:val="000000"/>
                <w:sz w:val="24"/>
                <w:szCs w:val="24"/>
                <w:lang w:val="pt-BR" w:eastAsia="pt-BR"/>
              </w:rPr>
              <w:t>Feito</w:t>
            </w:r>
            <w:proofErr w:type="gramEnd"/>
            <w:r w:rsidRPr="00896C43">
              <w:rPr>
                <w:rFonts w:eastAsia="Times New Roman" w:cs="Calibri"/>
                <w:color w:val="000000"/>
                <w:sz w:val="24"/>
                <w:szCs w:val="24"/>
                <w:lang w:val="pt-BR" w:eastAsia="pt-BR"/>
              </w:rPr>
              <w:t xml:space="preserve"> em aço Pintado; Capacidade de perfuração de 200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2310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515,30 </w:t>
            </w:r>
          </w:p>
        </w:tc>
      </w:tr>
      <w:tr w:rsidR="00896C43" w:rsidRPr="00896C43" w14:paraId="495653E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D0319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520</w:t>
            </w:r>
          </w:p>
        </w:tc>
        <w:tc>
          <w:tcPr>
            <w:tcW w:w="640" w:type="dxa"/>
            <w:tcBorders>
              <w:top w:val="nil"/>
              <w:left w:val="single" w:sz="8" w:space="0" w:color="000000"/>
              <w:bottom w:val="single" w:sz="8" w:space="0" w:color="000000"/>
              <w:right w:val="nil"/>
            </w:tcBorders>
            <w:shd w:val="clear" w:color="000000" w:fill="FFFFFF"/>
            <w:vAlign w:val="center"/>
            <w:hideMark/>
          </w:tcPr>
          <w:p w14:paraId="2AEDD8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0184EA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3322EB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Pincel Atômico; Cor Azul; Com Ponta de feltro chanfrada; Tipo Descartável.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62E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59,73 </w:t>
            </w:r>
          </w:p>
        </w:tc>
      </w:tr>
      <w:tr w:rsidR="00896C43" w:rsidRPr="00896C43" w14:paraId="24ECA55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FDE954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521</w:t>
            </w:r>
          </w:p>
        </w:tc>
        <w:tc>
          <w:tcPr>
            <w:tcW w:w="640" w:type="dxa"/>
            <w:tcBorders>
              <w:top w:val="nil"/>
              <w:left w:val="single" w:sz="8" w:space="0" w:color="000000"/>
              <w:bottom w:val="single" w:sz="8" w:space="0" w:color="000000"/>
              <w:right w:val="nil"/>
            </w:tcBorders>
            <w:shd w:val="clear" w:color="000000" w:fill="FFFFFF"/>
            <w:vAlign w:val="center"/>
            <w:hideMark/>
          </w:tcPr>
          <w:p w14:paraId="691160A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5AB6497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E2DA07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Pincel Atômico; Cor Preto; Com Ponta de feltro chanfrada; Tipo Descartável.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72CD1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59,27 </w:t>
            </w:r>
          </w:p>
        </w:tc>
      </w:tr>
      <w:tr w:rsidR="00896C43" w:rsidRPr="00896C43" w14:paraId="6FD01DD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59066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522</w:t>
            </w:r>
          </w:p>
        </w:tc>
        <w:tc>
          <w:tcPr>
            <w:tcW w:w="640" w:type="dxa"/>
            <w:tcBorders>
              <w:top w:val="nil"/>
              <w:left w:val="single" w:sz="8" w:space="0" w:color="000000"/>
              <w:bottom w:val="single" w:sz="8" w:space="0" w:color="000000"/>
              <w:right w:val="nil"/>
            </w:tcBorders>
            <w:shd w:val="clear" w:color="000000" w:fill="FFFFFF"/>
            <w:vAlign w:val="center"/>
            <w:hideMark/>
          </w:tcPr>
          <w:p w14:paraId="2FB28F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702FDD8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7516C9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Pincel Atômico; Cor Verde; Com Ponta de feltro chanfrada; Tipo Descartável.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C099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59,27 </w:t>
            </w:r>
          </w:p>
        </w:tc>
      </w:tr>
      <w:tr w:rsidR="00896C43" w:rsidRPr="00896C43" w14:paraId="3B7CBFF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E16AC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523</w:t>
            </w:r>
          </w:p>
        </w:tc>
        <w:tc>
          <w:tcPr>
            <w:tcW w:w="640" w:type="dxa"/>
            <w:tcBorders>
              <w:top w:val="nil"/>
              <w:left w:val="single" w:sz="8" w:space="0" w:color="000000"/>
              <w:bottom w:val="single" w:sz="8" w:space="0" w:color="000000"/>
              <w:right w:val="nil"/>
            </w:tcBorders>
            <w:shd w:val="clear" w:color="000000" w:fill="FFFFFF"/>
            <w:vAlign w:val="center"/>
            <w:hideMark/>
          </w:tcPr>
          <w:p w14:paraId="66D670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4B98DC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240FF8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Pincel Atômico; Cor Vermelho; Com Ponta de feltro chanfrada; Tipo Descartável.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6CF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59,27 </w:t>
            </w:r>
          </w:p>
        </w:tc>
      </w:tr>
      <w:tr w:rsidR="00896C43" w:rsidRPr="00896C43" w14:paraId="6B8AA1AE"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BDC1F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524</w:t>
            </w:r>
          </w:p>
        </w:tc>
        <w:tc>
          <w:tcPr>
            <w:tcW w:w="640" w:type="dxa"/>
            <w:tcBorders>
              <w:top w:val="nil"/>
              <w:left w:val="single" w:sz="8" w:space="0" w:color="000000"/>
              <w:bottom w:val="single" w:sz="8" w:space="0" w:color="000000"/>
              <w:right w:val="nil"/>
            </w:tcBorders>
            <w:shd w:val="clear" w:color="000000" w:fill="FFFFFF"/>
            <w:vAlign w:val="center"/>
            <w:hideMark/>
          </w:tcPr>
          <w:p w14:paraId="069FE66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3F57BFF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46CFEF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Pincel para Quadro Branco; Cor Azul; </w:t>
            </w:r>
            <w:proofErr w:type="gramStart"/>
            <w:r w:rsidRPr="00896C43">
              <w:rPr>
                <w:rFonts w:eastAsia="Times New Roman" w:cs="Calibri"/>
                <w:color w:val="000000"/>
                <w:sz w:val="24"/>
                <w:szCs w:val="24"/>
                <w:lang w:val="pt-BR" w:eastAsia="pt-BR"/>
              </w:rPr>
              <w:t>Confeccionado</w:t>
            </w:r>
            <w:proofErr w:type="gramEnd"/>
            <w:r w:rsidRPr="00896C43">
              <w:rPr>
                <w:rFonts w:eastAsia="Times New Roman" w:cs="Calibri"/>
                <w:color w:val="000000"/>
                <w:sz w:val="24"/>
                <w:szCs w:val="24"/>
                <w:lang w:val="pt-BR" w:eastAsia="pt-BR"/>
              </w:rPr>
              <w:t xml:space="preserve"> com resinas </w:t>
            </w:r>
            <w:proofErr w:type="spellStart"/>
            <w:r w:rsidRPr="00896C43">
              <w:rPr>
                <w:rFonts w:eastAsia="Times New Roman" w:cs="Calibri"/>
                <w:color w:val="000000"/>
                <w:sz w:val="24"/>
                <w:szCs w:val="24"/>
                <w:lang w:val="pt-BR" w:eastAsia="pt-BR"/>
              </w:rPr>
              <w:t>termoplasticas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spellStart"/>
            <w:r w:rsidRPr="00896C43">
              <w:rPr>
                <w:rFonts w:eastAsia="Times New Roman" w:cs="Calibri"/>
                <w:color w:val="000000"/>
                <w:sz w:val="24"/>
                <w:szCs w:val="24"/>
                <w:lang w:val="pt-BR" w:eastAsia="pt-BR"/>
              </w:rPr>
              <w:t>alcool</w:t>
            </w:r>
            <w:proofErr w:type="spellEnd"/>
            <w:r w:rsidRPr="00896C43">
              <w:rPr>
                <w:rFonts w:eastAsia="Times New Roman" w:cs="Calibri"/>
                <w:color w:val="000000"/>
                <w:sz w:val="24"/>
                <w:szCs w:val="24"/>
                <w:lang w:val="pt-BR" w:eastAsia="pt-BR"/>
              </w:rPr>
              <w:t xml:space="preserve">, pigmentos, resinas, solventes aditivos, tubo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Medindo 129 mm x 20mm; Ponta de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7E0A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53,62 </w:t>
            </w:r>
          </w:p>
        </w:tc>
      </w:tr>
      <w:tr w:rsidR="00896C43" w:rsidRPr="00896C43" w14:paraId="1F29D463"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069789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525</w:t>
            </w:r>
          </w:p>
        </w:tc>
        <w:tc>
          <w:tcPr>
            <w:tcW w:w="640" w:type="dxa"/>
            <w:tcBorders>
              <w:top w:val="nil"/>
              <w:left w:val="single" w:sz="8" w:space="0" w:color="000000"/>
              <w:bottom w:val="single" w:sz="8" w:space="0" w:color="000000"/>
              <w:right w:val="nil"/>
            </w:tcBorders>
            <w:shd w:val="clear" w:color="000000" w:fill="FFFFFF"/>
            <w:vAlign w:val="center"/>
            <w:hideMark/>
          </w:tcPr>
          <w:p w14:paraId="2943ED6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2DF688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5E8A71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Pincel para Quadro Branco; Cor Preto; </w:t>
            </w:r>
            <w:proofErr w:type="gramStart"/>
            <w:r w:rsidRPr="00896C43">
              <w:rPr>
                <w:rFonts w:eastAsia="Times New Roman" w:cs="Calibri"/>
                <w:color w:val="000000"/>
                <w:sz w:val="24"/>
                <w:szCs w:val="24"/>
                <w:lang w:val="pt-BR" w:eastAsia="pt-BR"/>
              </w:rPr>
              <w:t>Confeccionado</w:t>
            </w:r>
            <w:proofErr w:type="gramEnd"/>
            <w:r w:rsidRPr="00896C43">
              <w:rPr>
                <w:rFonts w:eastAsia="Times New Roman" w:cs="Calibri"/>
                <w:color w:val="000000"/>
                <w:sz w:val="24"/>
                <w:szCs w:val="24"/>
                <w:lang w:val="pt-BR" w:eastAsia="pt-BR"/>
              </w:rPr>
              <w:t xml:space="preserve"> com resinas </w:t>
            </w:r>
            <w:proofErr w:type="spellStart"/>
            <w:r w:rsidRPr="00896C43">
              <w:rPr>
                <w:rFonts w:eastAsia="Times New Roman" w:cs="Calibri"/>
                <w:color w:val="000000"/>
                <w:sz w:val="24"/>
                <w:szCs w:val="24"/>
                <w:lang w:val="pt-BR" w:eastAsia="pt-BR"/>
              </w:rPr>
              <w:t>termoplasticas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spellStart"/>
            <w:r w:rsidRPr="00896C43">
              <w:rPr>
                <w:rFonts w:eastAsia="Times New Roman" w:cs="Calibri"/>
                <w:color w:val="000000"/>
                <w:sz w:val="24"/>
                <w:szCs w:val="24"/>
                <w:lang w:val="pt-BR" w:eastAsia="pt-BR"/>
              </w:rPr>
              <w:t>alcool</w:t>
            </w:r>
            <w:proofErr w:type="spellEnd"/>
            <w:r w:rsidRPr="00896C43">
              <w:rPr>
                <w:rFonts w:eastAsia="Times New Roman" w:cs="Calibri"/>
                <w:color w:val="000000"/>
                <w:sz w:val="24"/>
                <w:szCs w:val="24"/>
                <w:lang w:val="pt-BR" w:eastAsia="pt-BR"/>
              </w:rPr>
              <w:t xml:space="preserve">, pigmentos, resinas, solventes aditivos, tubo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Medindo 129 mm x 20mm; Ponta de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EA4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53,62 </w:t>
            </w:r>
          </w:p>
        </w:tc>
      </w:tr>
      <w:tr w:rsidR="00896C43" w:rsidRPr="00896C43" w14:paraId="13BECCCF"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2C5AEB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526</w:t>
            </w:r>
          </w:p>
        </w:tc>
        <w:tc>
          <w:tcPr>
            <w:tcW w:w="640" w:type="dxa"/>
            <w:tcBorders>
              <w:top w:val="nil"/>
              <w:left w:val="single" w:sz="8" w:space="0" w:color="000000"/>
              <w:bottom w:val="single" w:sz="8" w:space="0" w:color="000000"/>
              <w:right w:val="nil"/>
            </w:tcBorders>
            <w:shd w:val="clear" w:color="000000" w:fill="FFFFFF"/>
            <w:vAlign w:val="center"/>
            <w:hideMark/>
          </w:tcPr>
          <w:p w14:paraId="14CC40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7ACBAF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30760D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Pincel para Quadro Branco; Cor Vermelho; </w:t>
            </w:r>
            <w:proofErr w:type="gramStart"/>
            <w:r w:rsidRPr="00896C43">
              <w:rPr>
                <w:rFonts w:eastAsia="Times New Roman" w:cs="Calibri"/>
                <w:color w:val="000000"/>
                <w:sz w:val="24"/>
                <w:szCs w:val="24"/>
                <w:lang w:val="pt-BR" w:eastAsia="pt-BR"/>
              </w:rPr>
              <w:t>Confeccionado</w:t>
            </w:r>
            <w:proofErr w:type="gramEnd"/>
            <w:r w:rsidRPr="00896C43">
              <w:rPr>
                <w:rFonts w:eastAsia="Times New Roman" w:cs="Calibri"/>
                <w:color w:val="000000"/>
                <w:sz w:val="24"/>
                <w:szCs w:val="24"/>
                <w:lang w:val="pt-BR" w:eastAsia="pt-BR"/>
              </w:rPr>
              <w:t xml:space="preserve"> com resinas </w:t>
            </w:r>
            <w:proofErr w:type="spellStart"/>
            <w:r w:rsidRPr="00896C43">
              <w:rPr>
                <w:rFonts w:eastAsia="Times New Roman" w:cs="Calibri"/>
                <w:color w:val="000000"/>
                <w:sz w:val="24"/>
                <w:szCs w:val="24"/>
                <w:lang w:val="pt-BR" w:eastAsia="pt-BR"/>
              </w:rPr>
              <w:t>termoplasticas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spellStart"/>
            <w:r w:rsidRPr="00896C43">
              <w:rPr>
                <w:rFonts w:eastAsia="Times New Roman" w:cs="Calibri"/>
                <w:color w:val="000000"/>
                <w:sz w:val="24"/>
                <w:szCs w:val="24"/>
                <w:lang w:val="pt-BR" w:eastAsia="pt-BR"/>
              </w:rPr>
              <w:t>alcool</w:t>
            </w:r>
            <w:proofErr w:type="spellEnd"/>
            <w:r w:rsidRPr="00896C43">
              <w:rPr>
                <w:rFonts w:eastAsia="Times New Roman" w:cs="Calibri"/>
                <w:color w:val="000000"/>
                <w:sz w:val="24"/>
                <w:szCs w:val="24"/>
                <w:lang w:val="pt-BR" w:eastAsia="pt-BR"/>
              </w:rPr>
              <w:t xml:space="preserve">, pigmentos, resinas, solventes aditivos, tubo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Medindo 129 mm x 20mm; Ponta de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AC6C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53,62 </w:t>
            </w:r>
          </w:p>
        </w:tc>
      </w:tr>
      <w:tr w:rsidR="00896C43" w:rsidRPr="00896C43" w14:paraId="376DE4E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9C3DA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527</w:t>
            </w:r>
          </w:p>
        </w:tc>
        <w:tc>
          <w:tcPr>
            <w:tcW w:w="640" w:type="dxa"/>
            <w:tcBorders>
              <w:top w:val="nil"/>
              <w:left w:val="single" w:sz="8" w:space="0" w:color="000000"/>
              <w:bottom w:val="single" w:sz="8" w:space="0" w:color="000000"/>
              <w:right w:val="nil"/>
            </w:tcBorders>
            <w:shd w:val="clear" w:color="000000" w:fill="FFFFFF"/>
            <w:vAlign w:val="center"/>
            <w:hideMark/>
          </w:tcPr>
          <w:p w14:paraId="099A58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w:t>
            </w:r>
          </w:p>
        </w:tc>
        <w:tc>
          <w:tcPr>
            <w:tcW w:w="1026" w:type="dxa"/>
            <w:tcBorders>
              <w:top w:val="nil"/>
              <w:left w:val="single" w:sz="8" w:space="0" w:color="000000"/>
              <w:bottom w:val="single" w:sz="8" w:space="0" w:color="000000"/>
              <w:right w:val="nil"/>
            </w:tcBorders>
            <w:shd w:val="clear" w:color="000000" w:fill="FFFFFF"/>
            <w:vAlign w:val="center"/>
            <w:hideMark/>
          </w:tcPr>
          <w:p w14:paraId="014E478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31A0A3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Pistola De Cola Quente 7mm a 8mm </w:t>
            </w:r>
            <w:proofErr w:type="gramStart"/>
            <w:r w:rsidRPr="00896C43">
              <w:rPr>
                <w:rFonts w:eastAsia="Times New Roman" w:cs="Calibri"/>
                <w:color w:val="000000"/>
                <w:sz w:val="24"/>
                <w:szCs w:val="24"/>
                <w:lang w:val="pt-BR" w:eastAsia="pt-BR"/>
              </w:rPr>
              <w:t>de  40</w:t>
            </w:r>
            <w:proofErr w:type="gram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Wats</w:t>
            </w:r>
            <w:proofErr w:type="spellEnd"/>
            <w:r w:rsidRPr="00896C43">
              <w:rPr>
                <w:rFonts w:eastAsia="Times New Roman" w:cs="Calibri"/>
                <w:color w:val="000000"/>
                <w:sz w:val="24"/>
                <w:szCs w:val="24"/>
                <w:lang w:val="pt-BR" w:eastAsia="pt-BR"/>
              </w:rPr>
              <w:t xml:space="preserve"> Bivolt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5A39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27,37 </w:t>
            </w:r>
          </w:p>
        </w:tc>
      </w:tr>
      <w:tr w:rsidR="00896C43" w:rsidRPr="00896C43" w14:paraId="65C0E2CB"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DF22A0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528</w:t>
            </w:r>
          </w:p>
        </w:tc>
        <w:tc>
          <w:tcPr>
            <w:tcW w:w="640" w:type="dxa"/>
            <w:tcBorders>
              <w:top w:val="nil"/>
              <w:left w:val="single" w:sz="8" w:space="0" w:color="000000"/>
              <w:bottom w:val="single" w:sz="8" w:space="0" w:color="000000"/>
              <w:right w:val="nil"/>
            </w:tcBorders>
            <w:shd w:val="clear" w:color="000000" w:fill="FFFFFF"/>
            <w:vAlign w:val="center"/>
            <w:hideMark/>
          </w:tcPr>
          <w:p w14:paraId="1E42774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w:t>
            </w:r>
          </w:p>
        </w:tc>
        <w:tc>
          <w:tcPr>
            <w:tcW w:w="1026" w:type="dxa"/>
            <w:tcBorders>
              <w:top w:val="nil"/>
              <w:left w:val="single" w:sz="8" w:space="0" w:color="000000"/>
              <w:bottom w:val="single" w:sz="8" w:space="0" w:color="000000"/>
              <w:right w:val="nil"/>
            </w:tcBorders>
            <w:shd w:val="clear" w:color="000000" w:fill="FFFFFF"/>
            <w:vAlign w:val="center"/>
            <w:hideMark/>
          </w:tcPr>
          <w:p w14:paraId="76E5BAF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643C64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Pistola De Cola Quente 11mm a 12mm </w:t>
            </w:r>
            <w:proofErr w:type="gramStart"/>
            <w:r w:rsidRPr="00896C43">
              <w:rPr>
                <w:rFonts w:eastAsia="Times New Roman" w:cs="Calibri"/>
                <w:color w:val="000000"/>
                <w:sz w:val="24"/>
                <w:szCs w:val="24"/>
                <w:lang w:val="pt-BR" w:eastAsia="pt-BR"/>
              </w:rPr>
              <w:t>de  40</w:t>
            </w:r>
            <w:proofErr w:type="gram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Wats</w:t>
            </w:r>
            <w:proofErr w:type="spellEnd"/>
            <w:r w:rsidRPr="00896C43">
              <w:rPr>
                <w:rFonts w:eastAsia="Times New Roman" w:cs="Calibri"/>
                <w:color w:val="000000"/>
                <w:sz w:val="24"/>
                <w:szCs w:val="24"/>
                <w:lang w:val="pt-BR" w:eastAsia="pt-BR"/>
              </w:rPr>
              <w:t xml:space="preserve"> Bivolt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AF6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38,58 </w:t>
            </w:r>
          </w:p>
        </w:tc>
      </w:tr>
      <w:tr w:rsidR="00896C43" w:rsidRPr="00896C43" w14:paraId="05C6BA4A"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3C97CE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529</w:t>
            </w:r>
          </w:p>
        </w:tc>
        <w:tc>
          <w:tcPr>
            <w:tcW w:w="640" w:type="dxa"/>
            <w:tcBorders>
              <w:top w:val="nil"/>
              <w:left w:val="single" w:sz="8" w:space="0" w:color="000000"/>
              <w:bottom w:val="single" w:sz="8" w:space="0" w:color="000000"/>
              <w:right w:val="nil"/>
            </w:tcBorders>
            <w:shd w:val="clear" w:color="000000" w:fill="FFFFFF"/>
            <w:vAlign w:val="center"/>
            <w:hideMark/>
          </w:tcPr>
          <w:p w14:paraId="53C8BC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56F812E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5F9C8D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Prendedor de papel c/ 10 unidades, Prendedor de papel corpo de metal com pintura epóxi e presilha em aço inoxidável corpo. Preto, Tam. 25mm.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9A36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16,93 </w:t>
            </w:r>
          </w:p>
        </w:tc>
      </w:tr>
      <w:tr w:rsidR="00896C43" w:rsidRPr="00896C43" w14:paraId="7898ECBC"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3E56BA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530</w:t>
            </w:r>
          </w:p>
        </w:tc>
        <w:tc>
          <w:tcPr>
            <w:tcW w:w="640" w:type="dxa"/>
            <w:tcBorders>
              <w:top w:val="nil"/>
              <w:left w:val="single" w:sz="8" w:space="0" w:color="000000"/>
              <w:bottom w:val="single" w:sz="8" w:space="0" w:color="000000"/>
              <w:right w:val="nil"/>
            </w:tcBorders>
            <w:shd w:val="clear" w:color="000000" w:fill="FFFFFF"/>
            <w:vAlign w:val="center"/>
            <w:hideMark/>
          </w:tcPr>
          <w:p w14:paraId="035F6C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7EDA5E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A73D2C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Porta Carimbo modular. Para 6 carimbos.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69591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17,43 </w:t>
            </w:r>
          </w:p>
        </w:tc>
      </w:tr>
      <w:tr w:rsidR="00896C43" w:rsidRPr="00896C43" w14:paraId="3D66B748"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DBEF14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531</w:t>
            </w:r>
          </w:p>
        </w:tc>
        <w:tc>
          <w:tcPr>
            <w:tcW w:w="640" w:type="dxa"/>
            <w:tcBorders>
              <w:top w:val="nil"/>
              <w:left w:val="single" w:sz="8" w:space="0" w:color="000000"/>
              <w:bottom w:val="single" w:sz="8" w:space="0" w:color="000000"/>
              <w:right w:val="nil"/>
            </w:tcBorders>
            <w:shd w:val="clear" w:color="000000" w:fill="FFFFFF"/>
            <w:vAlign w:val="center"/>
            <w:hideMark/>
          </w:tcPr>
          <w:p w14:paraId="413A99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000DFE9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3EC6DD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Porta fita adesiva pequeno, com o sistema de roldana e serrilha de aço inoxidável, Medidas: 180mm x 80mm x 70mm, Peso: 540g, Diâmetro da roldana: 25mm, Lâmina de corte: Aço inoxidável.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3E0D6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16,77 </w:t>
            </w:r>
          </w:p>
        </w:tc>
      </w:tr>
      <w:tr w:rsidR="00896C43" w:rsidRPr="00896C43" w14:paraId="018C2043"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892100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532</w:t>
            </w:r>
          </w:p>
        </w:tc>
        <w:tc>
          <w:tcPr>
            <w:tcW w:w="640" w:type="dxa"/>
            <w:tcBorders>
              <w:top w:val="nil"/>
              <w:left w:val="single" w:sz="8" w:space="0" w:color="000000"/>
              <w:bottom w:val="single" w:sz="8" w:space="0" w:color="000000"/>
              <w:right w:val="nil"/>
            </w:tcBorders>
            <w:shd w:val="clear" w:color="000000" w:fill="FFFFFF"/>
            <w:vAlign w:val="center"/>
            <w:hideMark/>
          </w:tcPr>
          <w:p w14:paraId="067D08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05AF6B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5CD660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Porta fita adesiva grande, Base antiderrapante e seu cortante de fita e de aço inox, Tamanho: Grande. Para fitas do tamanho: 12, 19 e 25mm de largura. Cor: Preto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CFF4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30,58 </w:t>
            </w:r>
          </w:p>
        </w:tc>
      </w:tr>
      <w:tr w:rsidR="00896C43" w:rsidRPr="00896C43" w14:paraId="27DFF59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7BE50C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533</w:t>
            </w:r>
          </w:p>
        </w:tc>
        <w:tc>
          <w:tcPr>
            <w:tcW w:w="640" w:type="dxa"/>
            <w:tcBorders>
              <w:top w:val="nil"/>
              <w:left w:val="single" w:sz="8" w:space="0" w:color="000000"/>
              <w:bottom w:val="single" w:sz="8" w:space="0" w:color="000000"/>
              <w:right w:val="nil"/>
            </w:tcBorders>
            <w:shd w:val="clear" w:color="000000" w:fill="FFFFFF"/>
            <w:vAlign w:val="center"/>
            <w:hideMark/>
          </w:tcPr>
          <w:p w14:paraId="5B2DC3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05A2958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94F817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Porta Lápis/Caneta/Clips/Lembretes; Fabricado em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xml:space="preserve"> fumê; </w:t>
            </w:r>
            <w:proofErr w:type="gramStart"/>
            <w:r w:rsidRPr="00896C43">
              <w:rPr>
                <w:rFonts w:eastAsia="Times New Roman" w:cs="Calibri"/>
                <w:color w:val="000000"/>
                <w:sz w:val="24"/>
                <w:szCs w:val="24"/>
                <w:lang w:val="pt-BR" w:eastAsia="pt-BR"/>
              </w:rPr>
              <w:t>Medindo</w:t>
            </w:r>
            <w:proofErr w:type="gram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23cm x 6,5cm x 9,5 cm.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274E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14,25 </w:t>
            </w:r>
          </w:p>
        </w:tc>
      </w:tr>
      <w:tr w:rsidR="00896C43" w:rsidRPr="00896C43" w14:paraId="2BD7B9C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5DE158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534</w:t>
            </w:r>
          </w:p>
        </w:tc>
        <w:tc>
          <w:tcPr>
            <w:tcW w:w="640" w:type="dxa"/>
            <w:tcBorders>
              <w:top w:val="nil"/>
              <w:left w:val="single" w:sz="8" w:space="0" w:color="000000"/>
              <w:bottom w:val="single" w:sz="8" w:space="0" w:color="000000"/>
              <w:right w:val="nil"/>
            </w:tcBorders>
            <w:shd w:val="clear" w:color="000000" w:fill="FFFFFF"/>
            <w:vAlign w:val="center"/>
            <w:hideMark/>
          </w:tcPr>
          <w:p w14:paraId="43EC83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118</w:t>
            </w:r>
          </w:p>
        </w:tc>
        <w:tc>
          <w:tcPr>
            <w:tcW w:w="1026" w:type="dxa"/>
            <w:tcBorders>
              <w:top w:val="nil"/>
              <w:left w:val="single" w:sz="8" w:space="0" w:color="000000"/>
              <w:bottom w:val="single" w:sz="8" w:space="0" w:color="000000"/>
              <w:right w:val="nil"/>
            </w:tcBorders>
            <w:shd w:val="clear" w:color="000000" w:fill="FFFFFF"/>
            <w:vAlign w:val="center"/>
            <w:hideMark/>
          </w:tcPr>
          <w:p w14:paraId="638A472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AD8E65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Prancheta Portátil; de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Poliestiremo</w:t>
            </w:r>
            <w:proofErr w:type="spellEnd"/>
            <w:r w:rsidRPr="00896C43">
              <w:rPr>
                <w:rFonts w:eastAsia="Times New Roman" w:cs="Calibri"/>
                <w:color w:val="000000"/>
                <w:sz w:val="24"/>
                <w:szCs w:val="24"/>
                <w:lang w:val="pt-BR" w:eastAsia="pt-BR"/>
              </w:rPr>
              <w:t xml:space="preserve"> (OS); Tamanho Ofício; Com Prendedor do Papel em Poliestireno ou de Metal.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A11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16,02 </w:t>
            </w:r>
          </w:p>
        </w:tc>
      </w:tr>
      <w:tr w:rsidR="00896C43" w:rsidRPr="00896C43" w14:paraId="4C59FA4A"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DFFE40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535</w:t>
            </w:r>
          </w:p>
        </w:tc>
        <w:tc>
          <w:tcPr>
            <w:tcW w:w="640" w:type="dxa"/>
            <w:tcBorders>
              <w:top w:val="nil"/>
              <w:left w:val="single" w:sz="8" w:space="0" w:color="000000"/>
              <w:bottom w:val="single" w:sz="8" w:space="0" w:color="000000"/>
              <w:right w:val="nil"/>
            </w:tcBorders>
            <w:shd w:val="clear" w:color="000000" w:fill="FFFFFF"/>
            <w:vAlign w:val="center"/>
            <w:hideMark/>
          </w:tcPr>
          <w:p w14:paraId="2CDB083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69D686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5FE9DD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Prendedor de papel, Tipo </w:t>
            </w:r>
            <w:proofErr w:type="spellStart"/>
            <w:r w:rsidRPr="00896C43">
              <w:rPr>
                <w:rFonts w:eastAsia="Times New Roman" w:cs="Calibri"/>
                <w:color w:val="000000"/>
                <w:sz w:val="24"/>
                <w:szCs w:val="24"/>
                <w:lang w:val="pt-BR" w:eastAsia="pt-BR"/>
              </w:rPr>
              <w:t>Binder</w:t>
            </w:r>
            <w:proofErr w:type="spellEnd"/>
            <w:r w:rsidRPr="00896C43">
              <w:rPr>
                <w:rFonts w:eastAsia="Times New Roman" w:cs="Calibri"/>
                <w:color w:val="000000"/>
                <w:sz w:val="24"/>
                <w:szCs w:val="24"/>
                <w:lang w:val="pt-BR" w:eastAsia="pt-BR"/>
              </w:rPr>
              <w:t xml:space="preserve"> Clip; 32 MM, c/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96D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14,36 </w:t>
            </w:r>
          </w:p>
        </w:tc>
      </w:tr>
      <w:tr w:rsidR="00896C43" w:rsidRPr="00896C43" w14:paraId="4DD9303D"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2E3CC6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536</w:t>
            </w:r>
          </w:p>
        </w:tc>
        <w:tc>
          <w:tcPr>
            <w:tcW w:w="640" w:type="dxa"/>
            <w:tcBorders>
              <w:top w:val="nil"/>
              <w:left w:val="single" w:sz="8" w:space="0" w:color="000000"/>
              <w:bottom w:val="single" w:sz="8" w:space="0" w:color="000000"/>
              <w:right w:val="nil"/>
            </w:tcBorders>
            <w:shd w:val="clear" w:color="000000" w:fill="FFFFFF"/>
            <w:vAlign w:val="center"/>
            <w:hideMark/>
          </w:tcPr>
          <w:p w14:paraId="6824D4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67ED61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8AFFB5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Quadro Branco com Moldura em Alumínio; </w:t>
            </w:r>
            <w:proofErr w:type="gramStart"/>
            <w:r w:rsidRPr="00896C43">
              <w:rPr>
                <w:rFonts w:eastAsia="Times New Roman" w:cs="Calibri"/>
                <w:color w:val="000000"/>
                <w:sz w:val="24"/>
                <w:szCs w:val="24"/>
                <w:lang w:val="pt-BR" w:eastAsia="pt-BR"/>
              </w:rPr>
              <w:t>Medindo</w:t>
            </w:r>
            <w:proofErr w:type="gramEnd"/>
            <w:r w:rsidRPr="00896C43">
              <w:rPr>
                <w:rFonts w:eastAsia="Times New Roman" w:cs="Calibri"/>
                <w:color w:val="000000"/>
                <w:sz w:val="24"/>
                <w:szCs w:val="24"/>
                <w:lang w:val="pt-BR" w:eastAsia="pt-BR"/>
              </w:rPr>
              <w:t xml:space="preserve"> 90 cm x 120 cm; </w:t>
            </w:r>
            <w:proofErr w:type="spellStart"/>
            <w:r w:rsidRPr="00896C43">
              <w:rPr>
                <w:rFonts w:eastAsia="Times New Roman" w:cs="Calibri"/>
                <w:color w:val="000000"/>
                <w:sz w:val="24"/>
                <w:szCs w:val="24"/>
                <w:lang w:val="pt-BR" w:eastAsia="pt-BR"/>
              </w:rPr>
              <w:t>Fabricaddo</w:t>
            </w:r>
            <w:proofErr w:type="spellEnd"/>
            <w:r w:rsidRPr="00896C43">
              <w:rPr>
                <w:rFonts w:eastAsia="Times New Roman" w:cs="Calibri"/>
                <w:color w:val="000000"/>
                <w:sz w:val="24"/>
                <w:szCs w:val="24"/>
                <w:lang w:val="pt-BR" w:eastAsia="pt-BR"/>
              </w:rPr>
              <w:t xml:space="preserve"> em chapa de madeira vitrificada Branca Brilhante de 3mm; Acabamento com moldura de </w:t>
            </w:r>
            <w:proofErr w:type="spellStart"/>
            <w:r w:rsidRPr="00896C43">
              <w:rPr>
                <w:rFonts w:eastAsia="Times New Roman" w:cs="Calibri"/>
                <w:color w:val="000000"/>
                <w:sz w:val="24"/>
                <w:szCs w:val="24"/>
                <w:lang w:val="pt-BR" w:eastAsia="pt-BR"/>
              </w:rPr>
              <w:t>aluminio</w:t>
            </w:r>
            <w:proofErr w:type="spellEnd"/>
            <w:r w:rsidRPr="00896C43">
              <w:rPr>
                <w:rFonts w:eastAsia="Times New Roman" w:cs="Calibri"/>
                <w:color w:val="000000"/>
                <w:sz w:val="24"/>
                <w:szCs w:val="24"/>
                <w:lang w:val="pt-BR" w:eastAsia="pt-BR"/>
              </w:rPr>
              <w:t xml:space="preserve"> natural; com suporte para apagador em </w:t>
            </w:r>
            <w:proofErr w:type="spellStart"/>
            <w:r w:rsidRPr="00896C43">
              <w:rPr>
                <w:rFonts w:eastAsia="Times New Roman" w:cs="Calibri"/>
                <w:color w:val="000000"/>
                <w:sz w:val="24"/>
                <w:szCs w:val="24"/>
                <w:lang w:val="pt-BR" w:eastAsia="pt-BR"/>
              </w:rPr>
              <w:t>aluminio</w:t>
            </w:r>
            <w:proofErr w:type="spellEnd"/>
            <w:r w:rsidRPr="00896C43">
              <w:rPr>
                <w:rFonts w:eastAsia="Times New Roman" w:cs="Calibri"/>
                <w:color w:val="000000"/>
                <w:sz w:val="24"/>
                <w:szCs w:val="24"/>
                <w:lang w:val="pt-BR" w:eastAsia="pt-BR"/>
              </w:rPr>
              <w:t>.</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4B3D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126,18 </w:t>
            </w:r>
          </w:p>
        </w:tc>
      </w:tr>
      <w:tr w:rsidR="00896C43" w:rsidRPr="00896C43" w14:paraId="6B1EE4F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01C60A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537</w:t>
            </w:r>
          </w:p>
        </w:tc>
        <w:tc>
          <w:tcPr>
            <w:tcW w:w="640" w:type="dxa"/>
            <w:tcBorders>
              <w:top w:val="nil"/>
              <w:left w:val="single" w:sz="8" w:space="0" w:color="000000"/>
              <w:bottom w:val="single" w:sz="8" w:space="0" w:color="000000"/>
              <w:right w:val="nil"/>
            </w:tcBorders>
            <w:shd w:val="clear" w:color="000000" w:fill="FFFFFF"/>
            <w:vAlign w:val="center"/>
            <w:hideMark/>
          </w:tcPr>
          <w:p w14:paraId="7BB51EB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6E674A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B9B9D9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Quadro de Cortiça. Medindo 120mm x 90mm. Com moldura em madeira ou alumínio.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F93C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134,88 </w:t>
            </w:r>
          </w:p>
        </w:tc>
      </w:tr>
      <w:tr w:rsidR="00896C43" w:rsidRPr="00896C43" w14:paraId="3225BBD4"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7375AF4" w14:textId="37F5AEF9"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w:t>
            </w:r>
            <w:r>
              <w:rPr>
                <w:rFonts w:eastAsia="Times New Roman" w:cs="Calibri"/>
                <w:color w:val="000000"/>
                <w:sz w:val="24"/>
                <w:szCs w:val="24"/>
                <w:lang w:val="pt-BR" w:eastAsia="pt-BR"/>
              </w:rPr>
              <w:t>8</w:t>
            </w:r>
          </w:p>
        </w:tc>
        <w:tc>
          <w:tcPr>
            <w:tcW w:w="640" w:type="dxa"/>
            <w:tcBorders>
              <w:top w:val="nil"/>
              <w:left w:val="single" w:sz="8" w:space="0" w:color="000000"/>
              <w:bottom w:val="single" w:sz="8" w:space="0" w:color="000000"/>
              <w:right w:val="nil"/>
            </w:tcBorders>
            <w:shd w:val="clear" w:color="000000" w:fill="FFFFFF"/>
            <w:vAlign w:val="center"/>
            <w:hideMark/>
          </w:tcPr>
          <w:p w14:paraId="71A9095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92</w:t>
            </w:r>
          </w:p>
        </w:tc>
        <w:tc>
          <w:tcPr>
            <w:tcW w:w="1026" w:type="dxa"/>
            <w:tcBorders>
              <w:top w:val="nil"/>
              <w:left w:val="single" w:sz="8" w:space="0" w:color="000000"/>
              <w:bottom w:val="single" w:sz="8" w:space="0" w:color="000000"/>
              <w:right w:val="nil"/>
            </w:tcBorders>
            <w:shd w:val="clear" w:color="000000" w:fill="FFFFFF"/>
            <w:vAlign w:val="center"/>
            <w:hideMark/>
          </w:tcPr>
          <w:p w14:paraId="7CD96D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C443E6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Régua de 30 cm; Comprimento da </w:t>
            </w:r>
            <w:proofErr w:type="spellStart"/>
            <w:r w:rsidRPr="00896C43">
              <w:rPr>
                <w:rFonts w:eastAsia="Times New Roman" w:cs="Calibri"/>
                <w:color w:val="000000"/>
                <w:sz w:val="24"/>
                <w:szCs w:val="24"/>
                <w:lang w:val="pt-BR" w:eastAsia="pt-BR"/>
              </w:rPr>
              <w:t>escla</w:t>
            </w:r>
            <w:proofErr w:type="spellEnd"/>
            <w:r w:rsidRPr="00896C43">
              <w:rPr>
                <w:rFonts w:eastAsia="Times New Roman" w:cs="Calibri"/>
                <w:color w:val="000000"/>
                <w:sz w:val="24"/>
                <w:szCs w:val="24"/>
                <w:lang w:val="pt-BR" w:eastAsia="pt-BR"/>
              </w:rPr>
              <w:t xml:space="preserve"> com divisão em </w:t>
            </w:r>
            <w:proofErr w:type="spellStart"/>
            <w:r w:rsidRPr="00896C43">
              <w:rPr>
                <w:rFonts w:eastAsia="Times New Roman" w:cs="Calibri"/>
                <w:color w:val="000000"/>
                <w:sz w:val="24"/>
                <w:szCs w:val="24"/>
                <w:lang w:val="pt-BR" w:eastAsia="pt-BR"/>
              </w:rPr>
              <w:t>milimetros</w:t>
            </w:r>
            <w:proofErr w:type="spellEnd"/>
            <w:r w:rsidRPr="00896C43">
              <w:rPr>
                <w:rFonts w:eastAsia="Times New Roman" w:cs="Calibri"/>
                <w:color w:val="000000"/>
                <w:sz w:val="24"/>
                <w:szCs w:val="24"/>
                <w:lang w:val="pt-BR" w:eastAsia="pt-BR"/>
              </w:rPr>
              <w:t xml:space="preserve">, numeração em </w:t>
            </w:r>
            <w:proofErr w:type="spellStart"/>
            <w:r w:rsidRPr="00896C43">
              <w:rPr>
                <w:rFonts w:eastAsia="Times New Roman" w:cs="Calibri"/>
                <w:color w:val="000000"/>
                <w:sz w:val="24"/>
                <w:szCs w:val="24"/>
                <w:lang w:val="pt-BR" w:eastAsia="pt-BR"/>
              </w:rPr>
              <w:t>centimetros</w:t>
            </w:r>
            <w:proofErr w:type="spellEnd"/>
            <w:r w:rsidRPr="00896C43">
              <w:rPr>
                <w:rFonts w:eastAsia="Times New Roman" w:cs="Calibri"/>
                <w:color w:val="000000"/>
                <w:sz w:val="24"/>
                <w:szCs w:val="24"/>
                <w:lang w:val="pt-BR" w:eastAsia="pt-BR"/>
              </w:rPr>
              <w:t xml:space="preserve">, confeccionada em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xml:space="preserve"> com espessura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de 5mm e largura de 35mm – Selo do INMETRO.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ADE3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2,53 </w:t>
            </w:r>
          </w:p>
        </w:tc>
      </w:tr>
      <w:tr w:rsidR="00896C43" w:rsidRPr="00896C43" w14:paraId="58F34E5A"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CA38071" w14:textId="04AD5215"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r>
              <w:rPr>
                <w:rFonts w:eastAsia="Times New Roman" w:cs="Calibri"/>
                <w:color w:val="000000"/>
                <w:sz w:val="24"/>
                <w:szCs w:val="24"/>
                <w:lang w:val="pt-BR" w:eastAsia="pt-BR"/>
              </w:rPr>
              <w:t>39</w:t>
            </w:r>
          </w:p>
        </w:tc>
        <w:tc>
          <w:tcPr>
            <w:tcW w:w="640" w:type="dxa"/>
            <w:tcBorders>
              <w:top w:val="nil"/>
              <w:left w:val="single" w:sz="8" w:space="0" w:color="000000"/>
              <w:bottom w:val="single" w:sz="8" w:space="0" w:color="000000"/>
              <w:right w:val="nil"/>
            </w:tcBorders>
            <w:shd w:val="clear" w:color="000000" w:fill="FFFFFF"/>
            <w:vAlign w:val="center"/>
            <w:hideMark/>
          </w:tcPr>
          <w:p w14:paraId="5783536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642292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D59E47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Régua de 60 cm; Comprimento da </w:t>
            </w:r>
            <w:proofErr w:type="spellStart"/>
            <w:r w:rsidRPr="00896C43">
              <w:rPr>
                <w:rFonts w:eastAsia="Times New Roman" w:cs="Calibri"/>
                <w:color w:val="000000"/>
                <w:sz w:val="24"/>
                <w:szCs w:val="24"/>
                <w:lang w:val="pt-BR" w:eastAsia="pt-BR"/>
              </w:rPr>
              <w:t>escla</w:t>
            </w:r>
            <w:proofErr w:type="spellEnd"/>
            <w:r w:rsidRPr="00896C43">
              <w:rPr>
                <w:rFonts w:eastAsia="Times New Roman" w:cs="Calibri"/>
                <w:color w:val="000000"/>
                <w:sz w:val="24"/>
                <w:szCs w:val="24"/>
                <w:lang w:val="pt-BR" w:eastAsia="pt-BR"/>
              </w:rPr>
              <w:t xml:space="preserve"> com divisão em </w:t>
            </w:r>
            <w:proofErr w:type="spellStart"/>
            <w:r w:rsidRPr="00896C43">
              <w:rPr>
                <w:rFonts w:eastAsia="Times New Roman" w:cs="Calibri"/>
                <w:color w:val="000000"/>
                <w:sz w:val="24"/>
                <w:szCs w:val="24"/>
                <w:lang w:val="pt-BR" w:eastAsia="pt-BR"/>
              </w:rPr>
              <w:t>milimetros</w:t>
            </w:r>
            <w:proofErr w:type="spellEnd"/>
            <w:r w:rsidRPr="00896C43">
              <w:rPr>
                <w:rFonts w:eastAsia="Times New Roman" w:cs="Calibri"/>
                <w:color w:val="000000"/>
                <w:sz w:val="24"/>
                <w:szCs w:val="24"/>
                <w:lang w:val="pt-BR" w:eastAsia="pt-BR"/>
              </w:rPr>
              <w:t xml:space="preserve">, numeração em </w:t>
            </w:r>
            <w:proofErr w:type="spellStart"/>
            <w:r w:rsidRPr="00896C43">
              <w:rPr>
                <w:rFonts w:eastAsia="Times New Roman" w:cs="Calibri"/>
                <w:color w:val="000000"/>
                <w:sz w:val="24"/>
                <w:szCs w:val="24"/>
                <w:lang w:val="pt-BR" w:eastAsia="pt-BR"/>
              </w:rPr>
              <w:t>centimetros</w:t>
            </w:r>
            <w:proofErr w:type="spellEnd"/>
            <w:r w:rsidRPr="00896C43">
              <w:rPr>
                <w:rFonts w:eastAsia="Times New Roman" w:cs="Calibri"/>
                <w:color w:val="000000"/>
                <w:sz w:val="24"/>
                <w:szCs w:val="24"/>
                <w:lang w:val="pt-BR" w:eastAsia="pt-BR"/>
              </w:rPr>
              <w:t xml:space="preserve">, confeccionada em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xml:space="preserve"> com espessura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de 5mm e largura de 35mm – Selo do INMETRO.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E0E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6,68 </w:t>
            </w:r>
          </w:p>
        </w:tc>
      </w:tr>
      <w:tr w:rsidR="00896C43" w:rsidRPr="00896C43" w14:paraId="760357ED"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911BF1F" w14:textId="1BA4DD98"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r>
              <w:rPr>
                <w:rFonts w:eastAsia="Times New Roman" w:cs="Calibri"/>
                <w:color w:val="000000"/>
                <w:sz w:val="24"/>
                <w:szCs w:val="24"/>
                <w:lang w:val="pt-BR" w:eastAsia="pt-BR"/>
              </w:rPr>
              <w:t>0</w:t>
            </w:r>
          </w:p>
        </w:tc>
        <w:tc>
          <w:tcPr>
            <w:tcW w:w="640" w:type="dxa"/>
            <w:tcBorders>
              <w:top w:val="nil"/>
              <w:left w:val="single" w:sz="8" w:space="0" w:color="000000"/>
              <w:bottom w:val="single" w:sz="8" w:space="0" w:color="000000"/>
              <w:right w:val="nil"/>
            </w:tcBorders>
            <w:shd w:val="clear" w:color="000000" w:fill="FFFFFF"/>
            <w:vAlign w:val="center"/>
            <w:hideMark/>
          </w:tcPr>
          <w:p w14:paraId="08DDB55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3C83BE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529549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Sacos </w:t>
            </w:r>
            <w:proofErr w:type="spellStart"/>
            <w:r w:rsidRPr="00896C43">
              <w:rPr>
                <w:rFonts w:eastAsia="Times New Roman" w:cs="Calibri"/>
                <w:color w:val="000000"/>
                <w:sz w:val="24"/>
                <w:szCs w:val="24"/>
                <w:lang w:val="pt-BR" w:eastAsia="pt-BR"/>
              </w:rPr>
              <w:t>plasticos</w:t>
            </w:r>
            <w:proofErr w:type="spellEnd"/>
            <w:r w:rsidRPr="00896C43">
              <w:rPr>
                <w:rFonts w:eastAsia="Times New Roman" w:cs="Calibri"/>
                <w:color w:val="000000"/>
                <w:sz w:val="24"/>
                <w:szCs w:val="24"/>
                <w:lang w:val="pt-BR" w:eastAsia="pt-BR"/>
              </w:rPr>
              <w:t xml:space="preserve"> A4 com 4 furos (500 unidades cada caixa)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DED0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100,77 </w:t>
            </w:r>
          </w:p>
        </w:tc>
      </w:tr>
      <w:tr w:rsidR="00896C43" w:rsidRPr="00896C43" w14:paraId="03AB43D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95120A5" w14:textId="099BF705"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r>
              <w:rPr>
                <w:rFonts w:eastAsia="Times New Roman" w:cs="Calibri"/>
                <w:color w:val="000000"/>
                <w:sz w:val="24"/>
                <w:szCs w:val="24"/>
                <w:lang w:val="pt-BR" w:eastAsia="pt-BR"/>
              </w:rPr>
              <w:t>1</w:t>
            </w:r>
          </w:p>
        </w:tc>
        <w:tc>
          <w:tcPr>
            <w:tcW w:w="640" w:type="dxa"/>
            <w:tcBorders>
              <w:top w:val="nil"/>
              <w:left w:val="single" w:sz="8" w:space="0" w:color="000000"/>
              <w:bottom w:val="single" w:sz="8" w:space="0" w:color="000000"/>
              <w:right w:val="nil"/>
            </w:tcBorders>
            <w:shd w:val="clear" w:color="000000" w:fill="FFFFFF"/>
            <w:vAlign w:val="center"/>
            <w:hideMark/>
          </w:tcPr>
          <w:p w14:paraId="385E5C6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w:t>
            </w:r>
          </w:p>
        </w:tc>
        <w:tc>
          <w:tcPr>
            <w:tcW w:w="1026" w:type="dxa"/>
            <w:tcBorders>
              <w:top w:val="nil"/>
              <w:left w:val="single" w:sz="8" w:space="0" w:color="000000"/>
              <w:bottom w:val="single" w:sz="8" w:space="0" w:color="000000"/>
              <w:right w:val="nil"/>
            </w:tcBorders>
            <w:shd w:val="clear" w:color="000000" w:fill="FFFFFF"/>
            <w:vAlign w:val="center"/>
            <w:hideMark/>
          </w:tcPr>
          <w:p w14:paraId="170B4B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754ED84" w14:textId="164AED63"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Saco Plástico ofício formato 240x320mm. Super grosso, 0,15 ideal para proteção de papéis ofício e A4, refil para pastas, catálogos e fichário. Caixa com 1.000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28B6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180,83 </w:t>
            </w:r>
          </w:p>
        </w:tc>
      </w:tr>
      <w:tr w:rsidR="00896C43" w:rsidRPr="00896C43" w14:paraId="2AEF42E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C55BBC9" w14:textId="6A130B70"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r>
              <w:rPr>
                <w:rFonts w:eastAsia="Times New Roman" w:cs="Calibri"/>
                <w:color w:val="000000"/>
                <w:sz w:val="24"/>
                <w:szCs w:val="24"/>
                <w:lang w:val="pt-BR" w:eastAsia="pt-BR"/>
              </w:rPr>
              <w:t>2</w:t>
            </w:r>
          </w:p>
        </w:tc>
        <w:tc>
          <w:tcPr>
            <w:tcW w:w="640" w:type="dxa"/>
            <w:tcBorders>
              <w:top w:val="nil"/>
              <w:left w:val="single" w:sz="8" w:space="0" w:color="000000"/>
              <w:bottom w:val="single" w:sz="8" w:space="0" w:color="000000"/>
              <w:right w:val="nil"/>
            </w:tcBorders>
            <w:shd w:val="clear" w:color="000000" w:fill="FFFFFF"/>
            <w:vAlign w:val="center"/>
            <w:hideMark/>
          </w:tcPr>
          <w:p w14:paraId="6011E87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w:t>
            </w:r>
          </w:p>
        </w:tc>
        <w:tc>
          <w:tcPr>
            <w:tcW w:w="1026" w:type="dxa"/>
            <w:tcBorders>
              <w:top w:val="nil"/>
              <w:left w:val="single" w:sz="8" w:space="0" w:color="000000"/>
              <w:bottom w:val="single" w:sz="8" w:space="0" w:color="000000"/>
              <w:right w:val="nil"/>
            </w:tcBorders>
            <w:shd w:val="clear" w:color="000000" w:fill="FFFFFF"/>
            <w:vAlign w:val="center"/>
            <w:hideMark/>
          </w:tcPr>
          <w:p w14:paraId="2A0FB3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76853BC" w14:textId="19C9B72F"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Tesoura de picotar com lâmina inox. Tamanho 8 1/2 - 21cm, cabos anatômicos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61248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63,53 </w:t>
            </w:r>
          </w:p>
        </w:tc>
      </w:tr>
      <w:tr w:rsidR="00896C43" w:rsidRPr="00896C43" w14:paraId="234DD22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7E76DF8" w14:textId="6CC37302"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r>
              <w:rPr>
                <w:rFonts w:eastAsia="Times New Roman" w:cs="Calibri"/>
                <w:color w:val="000000"/>
                <w:sz w:val="24"/>
                <w:szCs w:val="24"/>
                <w:lang w:val="pt-BR" w:eastAsia="pt-BR"/>
              </w:rPr>
              <w:t>3</w:t>
            </w:r>
          </w:p>
        </w:tc>
        <w:tc>
          <w:tcPr>
            <w:tcW w:w="640" w:type="dxa"/>
            <w:tcBorders>
              <w:top w:val="nil"/>
              <w:left w:val="single" w:sz="8" w:space="0" w:color="000000"/>
              <w:bottom w:val="single" w:sz="8" w:space="0" w:color="000000"/>
              <w:right w:val="nil"/>
            </w:tcBorders>
            <w:shd w:val="clear" w:color="000000" w:fill="FFFFFF"/>
            <w:vAlign w:val="center"/>
            <w:hideMark/>
          </w:tcPr>
          <w:p w14:paraId="447294D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7AC4DC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D4A8B55" w14:textId="35AF5C5C"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Tesoura Escolar de 5". Com Lâminas de aço inox polipropileno. Medida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de 13 cm; </w:t>
            </w:r>
            <w:proofErr w:type="gramStart"/>
            <w:r w:rsidRPr="00896C43">
              <w:rPr>
                <w:rFonts w:eastAsia="Times New Roman" w:cs="Calibri"/>
                <w:color w:val="000000"/>
                <w:sz w:val="24"/>
                <w:szCs w:val="24"/>
                <w:lang w:val="pt-BR" w:eastAsia="pt-BR"/>
              </w:rPr>
              <w:t>Com</w:t>
            </w:r>
            <w:proofErr w:type="gramEnd"/>
            <w:r w:rsidRPr="00896C43">
              <w:rPr>
                <w:rFonts w:eastAsia="Times New Roman" w:cs="Calibri"/>
                <w:color w:val="000000"/>
                <w:sz w:val="24"/>
                <w:szCs w:val="24"/>
                <w:lang w:val="pt-BR" w:eastAsia="pt-BR"/>
              </w:rPr>
              <w:t xml:space="preserve"> ponta arredondada. Peso líquido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25 g.</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02E7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5,97 </w:t>
            </w:r>
          </w:p>
        </w:tc>
      </w:tr>
      <w:tr w:rsidR="00896C43" w:rsidRPr="00896C43" w14:paraId="16CC68E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B8334FF" w14:textId="641440F3"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r>
              <w:rPr>
                <w:rFonts w:eastAsia="Times New Roman" w:cs="Calibri"/>
                <w:color w:val="000000"/>
                <w:sz w:val="24"/>
                <w:szCs w:val="24"/>
                <w:lang w:val="pt-BR" w:eastAsia="pt-BR"/>
              </w:rPr>
              <w:t>4</w:t>
            </w:r>
          </w:p>
        </w:tc>
        <w:tc>
          <w:tcPr>
            <w:tcW w:w="640" w:type="dxa"/>
            <w:tcBorders>
              <w:top w:val="nil"/>
              <w:left w:val="single" w:sz="8" w:space="0" w:color="000000"/>
              <w:bottom w:val="single" w:sz="8" w:space="0" w:color="000000"/>
              <w:right w:val="nil"/>
            </w:tcBorders>
            <w:shd w:val="clear" w:color="000000" w:fill="FFFFFF"/>
            <w:vAlign w:val="center"/>
            <w:hideMark/>
          </w:tcPr>
          <w:p w14:paraId="739501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w:t>
            </w:r>
          </w:p>
        </w:tc>
        <w:tc>
          <w:tcPr>
            <w:tcW w:w="1026" w:type="dxa"/>
            <w:tcBorders>
              <w:top w:val="nil"/>
              <w:left w:val="single" w:sz="8" w:space="0" w:color="000000"/>
              <w:bottom w:val="single" w:sz="8" w:space="0" w:color="000000"/>
              <w:right w:val="nil"/>
            </w:tcBorders>
            <w:shd w:val="clear" w:color="000000" w:fill="FFFFFF"/>
            <w:vAlign w:val="center"/>
            <w:hideMark/>
          </w:tcPr>
          <w:p w14:paraId="367646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28E5CE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Tesoura Multiuso 7,5" polegadas. Em aço </w:t>
            </w:r>
            <w:proofErr w:type="spellStart"/>
            <w:r w:rsidRPr="00896C43">
              <w:rPr>
                <w:rFonts w:eastAsia="Times New Roman" w:cs="Calibri"/>
                <w:color w:val="000000"/>
                <w:sz w:val="24"/>
                <w:szCs w:val="24"/>
                <w:lang w:val="pt-BR" w:eastAsia="pt-BR"/>
              </w:rPr>
              <w:t>inoxidavel</w:t>
            </w:r>
            <w:proofErr w:type="spellEnd"/>
            <w:r w:rsidRPr="00896C43">
              <w:rPr>
                <w:rFonts w:eastAsia="Times New Roman" w:cs="Calibri"/>
                <w:color w:val="000000"/>
                <w:sz w:val="24"/>
                <w:szCs w:val="24"/>
                <w:lang w:val="pt-BR" w:eastAsia="pt-BR"/>
              </w:rPr>
              <w:t xml:space="preserve">, Cabo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F19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23,25 </w:t>
            </w:r>
          </w:p>
        </w:tc>
      </w:tr>
      <w:tr w:rsidR="00896C43" w:rsidRPr="00896C43" w14:paraId="007101B9"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3AE094C5" w14:textId="183FEA81"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r>
              <w:rPr>
                <w:rFonts w:eastAsia="Times New Roman" w:cs="Calibri"/>
                <w:color w:val="000000"/>
                <w:sz w:val="24"/>
                <w:szCs w:val="24"/>
                <w:lang w:val="pt-BR" w:eastAsia="pt-BR"/>
              </w:rPr>
              <w:t>5</w:t>
            </w:r>
          </w:p>
        </w:tc>
        <w:tc>
          <w:tcPr>
            <w:tcW w:w="640" w:type="dxa"/>
            <w:tcBorders>
              <w:top w:val="nil"/>
              <w:left w:val="single" w:sz="8" w:space="0" w:color="000000"/>
              <w:bottom w:val="single" w:sz="8" w:space="0" w:color="000000"/>
              <w:right w:val="nil"/>
            </w:tcBorders>
            <w:shd w:val="clear" w:color="000000" w:fill="FFFFFF"/>
            <w:vAlign w:val="center"/>
            <w:hideMark/>
          </w:tcPr>
          <w:p w14:paraId="54B82E4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49</w:t>
            </w:r>
          </w:p>
        </w:tc>
        <w:tc>
          <w:tcPr>
            <w:tcW w:w="1026" w:type="dxa"/>
            <w:tcBorders>
              <w:top w:val="nil"/>
              <w:left w:val="single" w:sz="8" w:space="0" w:color="000000"/>
              <w:bottom w:val="single" w:sz="8" w:space="0" w:color="000000"/>
              <w:right w:val="nil"/>
            </w:tcBorders>
            <w:shd w:val="clear" w:color="000000" w:fill="FFFFFF"/>
            <w:vAlign w:val="center"/>
            <w:hideMark/>
          </w:tcPr>
          <w:p w14:paraId="38D3EB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5061BAD" w14:textId="2AADE236"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Tesoura Multiuso 8" polegadas; </w:t>
            </w:r>
            <w:proofErr w:type="gramStart"/>
            <w:r w:rsidRPr="00896C43">
              <w:rPr>
                <w:rFonts w:eastAsia="Times New Roman" w:cs="Calibri"/>
                <w:color w:val="000000"/>
                <w:sz w:val="24"/>
                <w:szCs w:val="24"/>
                <w:lang w:val="pt-BR" w:eastAsia="pt-BR"/>
              </w:rPr>
              <w:t>Para</w:t>
            </w:r>
            <w:proofErr w:type="gramEnd"/>
            <w:r w:rsidRPr="00896C43">
              <w:rPr>
                <w:rFonts w:eastAsia="Times New Roman" w:cs="Calibri"/>
                <w:color w:val="000000"/>
                <w:sz w:val="24"/>
                <w:szCs w:val="24"/>
                <w:lang w:val="pt-BR" w:eastAsia="pt-BR"/>
              </w:rPr>
              <w:t xml:space="preserve"> uso geral; Em aço </w:t>
            </w:r>
            <w:proofErr w:type="spellStart"/>
            <w:r w:rsidRPr="00896C43">
              <w:rPr>
                <w:rFonts w:eastAsia="Times New Roman" w:cs="Calibri"/>
                <w:color w:val="000000"/>
                <w:sz w:val="24"/>
                <w:szCs w:val="24"/>
                <w:lang w:val="pt-BR" w:eastAsia="pt-BR"/>
              </w:rPr>
              <w:t>inoxidavel</w:t>
            </w:r>
            <w:proofErr w:type="spellEnd"/>
            <w:r w:rsidRPr="00896C43">
              <w:rPr>
                <w:rFonts w:eastAsia="Times New Roman" w:cs="Calibri"/>
                <w:color w:val="000000"/>
                <w:sz w:val="24"/>
                <w:szCs w:val="24"/>
                <w:lang w:val="pt-BR" w:eastAsia="pt-BR"/>
              </w:rPr>
              <w:t xml:space="preserve">; com ponta, lamina </w:t>
            </w:r>
            <w:proofErr w:type="spellStart"/>
            <w:r w:rsidRPr="00896C43">
              <w:rPr>
                <w:rFonts w:eastAsia="Times New Roman" w:cs="Calibri"/>
                <w:color w:val="000000"/>
                <w:sz w:val="24"/>
                <w:szCs w:val="24"/>
                <w:lang w:val="pt-BR" w:eastAsia="pt-BR"/>
              </w:rPr>
              <w:t>inoxidavel</w:t>
            </w:r>
            <w:proofErr w:type="spellEnd"/>
            <w:r w:rsidRPr="00896C43">
              <w:rPr>
                <w:rFonts w:eastAsia="Times New Roman" w:cs="Calibri"/>
                <w:color w:val="000000"/>
                <w:sz w:val="24"/>
                <w:szCs w:val="24"/>
                <w:lang w:val="pt-BR" w:eastAsia="pt-BR"/>
              </w:rPr>
              <w:t xml:space="preserve">, grossas de medidas </w:t>
            </w:r>
            <w:proofErr w:type="spellStart"/>
            <w:r w:rsidRPr="00896C43">
              <w:rPr>
                <w:rFonts w:eastAsia="Times New Roman" w:cs="Calibri"/>
                <w:color w:val="000000"/>
                <w:sz w:val="24"/>
                <w:szCs w:val="24"/>
                <w:lang w:val="pt-BR" w:eastAsia="pt-BR"/>
              </w:rPr>
              <w:t>minimas</w:t>
            </w:r>
            <w:proofErr w:type="spellEnd"/>
            <w:r w:rsidRPr="00896C43">
              <w:rPr>
                <w:rFonts w:eastAsia="Times New Roman" w:cs="Calibri"/>
                <w:color w:val="000000"/>
                <w:sz w:val="24"/>
                <w:szCs w:val="24"/>
                <w:lang w:val="pt-BR" w:eastAsia="pt-BR"/>
              </w:rPr>
              <w:t xml:space="preserve"> de 4mm (medida da lâmina). Com parafuso reforçado no encontro das lâminas (sem ser de rebite), com cabo grosso em polipropileno. Medidas </w:t>
            </w:r>
            <w:proofErr w:type="spellStart"/>
            <w:r w:rsidRPr="00896C43">
              <w:rPr>
                <w:rFonts w:eastAsia="Times New Roman" w:cs="Calibri"/>
                <w:color w:val="000000"/>
                <w:sz w:val="24"/>
                <w:szCs w:val="24"/>
                <w:lang w:val="pt-BR" w:eastAsia="pt-BR"/>
              </w:rPr>
              <w:t>minimas</w:t>
            </w:r>
            <w:proofErr w:type="spellEnd"/>
            <w:r w:rsidRPr="00896C43">
              <w:rPr>
                <w:rFonts w:eastAsia="Times New Roman" w:cs="Calibri"/>
                <w:color w:val="000000"/>
                <w:sz w:val="24"/>
                <w:szCs w:val="24"/>
                <w:lang w:val="pt-BR" w:eastAsia="pt-BR"/>
              </w:rPr>
              <w:t xml:space="preserve"> da tesoura: 16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609A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43,10 </w:t>
            </w:r>
          </w:p>
        </w:tc>
      </w:tr>
      <w:tr w:rsidR="00896C43" w:rsidRPr="00896C43" w14:paraId="3FB865EE"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A5BD3CE" w14:textId="0B38CB1A"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r>
              <w:rPr>
                <w:rFonts w:eastAsia="Times New Roman" w:cs="Calibri"/>
                <w:color w:val="000000"/>
                <w:sz w:val="24"/>
                <w:szCs w:val="24"/>
                <w:lang w:val="pt-BR" w:eastAsia="pt-BR"/>
              </w:rPr>
              <w:t>6</w:t>
            </w:r>
          </w:p>
        </w:tc>
        <w:tc>
          <w:tcPr>
            <w:tcW w:w="640" w:type="dxa"/>
            <w:tcBorders>
              <w:top w:val="nil"/>
              <w:left w:val="single" w:sz="8" w:space="0" w:color="000000"/>
              <w:bottom w:val="single" w:sz="8" w:space="0" w:color="000000"/>
              <w:right w:val="nil"/>
            </w:tcBorders>
            <w:shd w:val="clear" w:color="000000" w:fill="FFFFFF"/>
            <w:vAlign w:val="center"/>
            <w:hideMark/>
          </w:tcPr>
          <w:p w14:paraId="7FD935C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4AF130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1D7B72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Tinta para Carimbo, Cor AZUL,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confeccionado em água, resina, </w:t>
            </w:r>
            <w:proofErr w:type="spellStart"/>
            <w:r w:rsidRPr="00896C43">
              <w:rPr>
                <w:rFonts w:eastAsia="Times New Roman" w:cs="Calibri"/>
                <w:color w:val="000000"/>
                <w:sz w:val="24"/>
                <w:szCs w:val="24"/>
                <w:lang w:val="pt-BR" w:eastAsia="pt-BR"/>
              </w:rPr>
              <w:t>glicois</w:t>
            </w:r>
            <w:proofErr w:type="spellEnd"/>
            <w:r w:rsidRPr="00896C43">
              <w:rPr>
                <w:rFonts w:eastAsia="Times New Roman" w:cs="Calibri"/>
                <w:color w:val="000000"/>
                <w:sz w:val="24"/>
                <w:szCs w:val="24"/>
                <w:lang w:val="pt-BR" w:eastAsia="pt-BR"/>
              </w:rPr>
              <w:t xml:space="preserve">, corante e aditivos, tinta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Frascos com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40ml.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9DBD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3,88 </w:t>
            </w:r>
          </w:p>
        </w:tc>
      </w:tr>
      <w:tr w:rsidR="00896C43" w:rsidRPr="00896C43" w14:paraId="7DEB24B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02B40EB" w14:textId="1B03F5FA"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r>
              <w:rPr>
                <w:rFonts w:eastAsia="Times New Roman" w:cs="Calibri"/>
                <w:color w:val="000000"/>
                <w:sz w:val="24"/>
                <w:szCs w:val="24"/>
                <w:lang w:val="pt-BR" w:eastAsia="pt-BR"/>
              </w:rPr>
              <w:t>7</w:t>
            </w:r>
          </w:p>
        </w:tc>
        <w:tc>
          <w:tcPr>
            <w:tcW w:w="640" w:type="dxa"/>
            <w:tcBorders>
              <w:top w:val="nil"/>
              <w:left w:val="single" w:sz="8" w:space="0" w:color="000000"/>
              <w:bottom w:val="single" w:sz="8" w:space="0" w:color="000000"/>
              <w:right w:val="nil"/>
            </w:tcBorders>
            <w:shd w:val="clear" w:color="000000" w:fill="FFFFFF"/>
            <w:vAlign w:val="center"/>
            <w:hideMark/>
          </w:tcPr>
          <w:p w14:paraId="366628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70</w:t>
            </w:r>
          </w:p>
        </w:tc>
        <w:tc>
          <w:tcPr>
            <w:tcW w:w="1026" w:type="dxa"/>
            <w:tcBorders>
              <w:top w:val="nil"/>
              <w:left w:val="single" w:sz="8" w:space="0" w:color="000000"/>
              <w:bottom w:val="single" w:sz="8" w:space="0" w:color="000000"/>
              <w:right w:val="nil"/>
            </w:tcBorders>
            <w:shd w:val="clear" w:color="000000" w:fill="FFFFFF"/>
            <w:vAlign w:val="center"/>
            <w:hideMark/>
          </w:tcPr>
          <w:p w14:paraId="08305C6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254FD8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Tinta para Carimbo, Cor PRETO,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confeccionado em água, resina, </w:t>
            </w:r>
            <w:proofErr w:type="spellStart"/>
            <w:r w:rsidRPr="00896C43">
              <w:rPr>
                <w:rFonts w:eastAsia="Times New Roman" w:cs="Calibri"/>
                <w:color w:val="000000"/>
                <w:sz w:val="24"/>
                <w:szCs w:val="24"/>
                <w:lang w:val="pt-BR" w:eastAsia="pt-BR"/>
              </w:rPr>
              <w:t>glicois</w:t>
            </w:r>
            <w:proofErr w:type="spellEnd"/>
            <w:r w:rsidRPr="00896C43">
              <w:rPr>
                <w:rFonts w:eastAsia="Times New Roman" w:cs="Calibri"/>
                <w:color w:val="000000"/>
                <w:sz w:val="24"/>
                <w:szCs w:val="24"/>
                <w:lang w:val="pt-BR" w:eastAsia="pt-BR"/>
              </w:rPr>
              <w:t xml:space="preserve">, corante e aditivos, tinta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Frascos com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40ml.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F33C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3,88 </w:t>
            </w:r>
          </w:p>
        </w:tc>
      </w:tr>
      <w:tr w:rsidR="00896C43" w:rsidRPr="00896C43" w14:paraId="0A9E08C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0EC02CE" w14:textId="5BA0D33F"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r>
              <w:rPr>
                <w:rFonts w:eastAsia="Times New Roman" w:cs="Calibri"/>
                <w:color w:val="000000"/>
                <w:sz w:val="24"/>
                <w:szCs w:val="24"/>
                <w:lang w:val="pt-BR" w:eastAsia="pt-BR"/>
              </w:rPr>
              <w:t>8</w:t>
            </w:r>
          </w:p>
        </w:tc>
        <w:tc>
          <w:tcPr>
            <w:tcW w:w="640" w:type="dxa"/>
            <w:tcBorders>
              <w:top w:val="nil"/>
              <w:left w:val="single" w:sz="8" w:space="0" w:color="000000"/>
              <w:bottom w:val="single" w:sz="8" w:space="0" w:color="000000"/>
              <w:right w:val="nil"/>
            </w:tcBorders>
            <w:shd w:val="clear" w:color="000000" w:fill="FFFFFF"/>
            <w:vAlign w:val="center"/>
            <w:hideMark/>
          </w:tcPr>
          <w:p w14:paraId="3934649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A03C0D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D098C4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Tinta para Carimbo, Cor VERMELHO,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confeccionado em água, resina, </w:t>
            </w:r>
            <w:proofErr w:type="spellStart"/>
            <w:r w:rsidRPr="00896C43">
              <w:rPr>
                <w:rFonts w:eastAsia="Times New Roman" w:cs="Calibri"/>
                <w:color w:val="000000"/>
                <w:sz w:val="24"/>
                <w:szCs w:val="24"/>
                <w:lang w:val="pt-BR" w:eastAsia="pt-BR"/>
              </w:rPr>
              <w:t>glicois</w:t>
            </w:r>
            <w:proofErr w:type="spellEnd"/>
            <w:r w:rsidRPr="00896C43">
              <w:rPr>
                <w:rFonts w:eastAsia="Times New Roman" w:cs="Calibri"/>
                <w:color w:val="000000"/>
                <w:sz w:val="24"/>
                <w:szCs w:val="24"/>
                <w:lang w:val="pt-BR" w:eastAsia="pt-BR"/>
              </w:rPr>
              <w:t xml:space="preserve">, corante e aditivos, tinta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Frascos com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40ml.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56BA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3,88 </w:t>
            </w:r>
          </w:p>
        </w:tc>
      </w:tr>
      <w:tr w:rsidR="00896C43" w:rsidRPr="00896C43" w14:paraId="0511C85D"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BC2AE40" w14:textId="129AEE0D"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r>
              <w:rPr>
                <w:rFonts w:eastAsia="Times New Roman" w:cs="Calibri"/>
                <w:color w:val="000000"/>
                <w:sz w:val="24"/>
                <w:szCs w:val="24"/>
                <w:lang w:val="pt-BR" w:eastAsia="pt-BR"/>
              </w:rPr>
              <w:t>49</w:t>
            </w:r>
          </w:p>
        </w:tc>
        <w:tc>
          <w:tcPr>
            <w:tcW w:w="640" w:type="dxa"/>
            <w:tcBorders>
              <w:top w:val="nil"/>
              <w:left w:val="single" w:sz="8" w:space="0" w:color="000000"/>
              <w:bottom w:val="single" w:sz="8" w:space="0" w:color="000000"/>
              <w:right w:val="nil"/>
            </w:tcBorders>
            <w:shd w:val="clear" w:color="000000" w:fill="FFFFFF"/>
            <w:vAlign w:val="center"/>
            <w:hideMark/>
          </w:tcPr>
          <w:p w14:paraId="26A3BAC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w:t>
            </w:r>
          </w:p>
        </w:tc>
        <w:tc>
          <w:tcPr>
            <w:tcW w:w="1026" w:type="dxa"/>
            <w:tcBorders>
              <w:top w:val="nil"/>
              <w:left w:val="single" w:sz="8" w:space="0" w:color="000000"/>
              <w:bottom w:val="single" w:sz="8" w:space="0" w:color="000000"/>
              <w:right w:val="nil"/>
            </w:tcBorders>
            <w:shd w:val="clear" w:color="000000" w:fill="FFFFFF"/>
            <w:vAlign w:val="center"/>
            <w:hideMark/>
          </w:tcPr>
          <w:p w14:paraId="7241ED2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63441E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Tiras para mapoteca. Tamanho A0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1B0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230,65 </w:t>
            </w:r>
          </w:p>
        </w:tc>
      </w:tr>
      <w:tr w:rsidR="00896C43" w:rsidRPr="00896C43" w14:paraId="4500EC8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6405827" w14:textId="2EAFDC4F"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55</w:t>
            </w:r>
            <w:r>
              <w:rPr>
                <w:rFonts w:eastAsia="Times New Roman" w:cs="Calibri"/>
                <w:color w:val="000000"/>
                <w:sz w:val="24"/>
                <w:szCs w:val="24"/>
                <w:lang w:val="pt-BR" w:eastAsia="pt-BR"/>
              </w:rPr>
              <w:t>0</w:t>
            </w:r>
          </w:p>
        </w:tc>
        <w:tc>
          <w:tcPr>
            <w:tcW w:w="640" w:type="dxa"/>
            <w:tcBorders>
              <w:top w:val="nil"/>
              <w:left w:val="single" w:sz="8" w:space="0" w:color="000000"/>
              <w:bottom w:val="single" w:sz="8" w:space="0" w:color="000000"/>
              <w:right w:val="nil"/>
            </w:tcBorders>
            <w:shd w:val="clear" w:color="000000" w:fill="FFFFFF"/>
            <w:vAlign w:val="center"/>
            <w:hideMark/>
          </w:tcPr>
          <w:p w14:paraId="3D8284C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w:t>
            </w:r>
          </w:p>
        </w:tc>
        <w:tc>
          <w:tcPr>
            <w:tcW w:w="1026" w:type="dxa"/>
            <w:tcBorders>
              <w:top w:val="nil"/>
              <w:left w:val="single" w:sz="8" w:space="0" w:color="000000"/>
              <w:bottom w:val="single" w:sz="8" w:space="0" w:color="000000"/>
              <w:right w:val="nil"/>
            </w:tcBorders>
            <w:shd w:val="clear" w:color="000000" w:fill="FFFFFF"/>
            <w:vAlign w:val="center"/>
            <w:hideMark/>
          </w:tcPr>
          <w:p w14:paraId="532C40A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3B9EEC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Visor transparente para pasta suspensa,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0A68D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8,16 </w:t>
            </w:r>
          </w:p>
        </w:tc>
      </w:tr>
    </w:tbl>
    <w:p w14:paraId="3B8AF4DE" w14:textId="5CE0AB55" w:rsidR="000A7703" w:rsidRDefault="000A7703">
      <w:pPr>
        <w:pStyle w:val="Corpodetexto"/>
        <w:spacing w:before="10"/>
        <w:rPr>
          <w:b/>
          <w:lang w:val="pt-BR"/>
        </w:rPr>
      </w:pPr>
    </w:p>
    <w:p w14:paraId="3219CF0B" w14:textId="77777777" w:rsidR="000A7703" w:rsidRPr="00B21584" w:rsidRDefault="000A7703">
      <w:pPr>
        <w:pStyle w:val="Corpodetexto"/>
        <w:spacing w:before="10"/>
        <w:rPr>
          <w:b/>
          <w:lang w:val="pt-BR"/>
        </w:rPr>
      </w:pPr>
    </w:p>
    <w:p w14:paraId="09477C4A" w14:textId="77777777" w:rsidR="00C02B5E" w:rsidRPr="00B21584" w:rsidRDefault="00C02B5E">
      <w:pPr>
        <w:pStyle w:val="Corpodetexto"/>
        <w:spacing w:before="10"/>
        <w:rPr>
          <w:b/>
          <w:lang w:val="pt-BR"/>
        </w:rPr>
      </w:pPr>
    </w:p>
    <w:p w14:paraId="1677C8A6" w14:textId="77777777" w:rsidR="002C661A" w:rsidRPr="00B21584" w:rsidRDefault="002C661A" w:rsidP="002C661A">
      <w:pPr>
        <w:pStyle w:val="Corpodetexto"/>
        <w:spacing w:before="10"/>
        <w:ind w:left="284"/>
        <w:rPr>
          <w:b/>
        </w:rPr>
      </w:pPr>
      <w:r w:rsidRPr="00B21584">
        <w:rPr>
          <w:b/>
        </w:rPr>
        <w:t>OBSERVAÇÕES:</w:t>
      </w:r>
    </w:p>
    <w:p w14:paraId="0C5950C4" w14:textId="77777777" w:rsidR="00C02B5E" w:rsidRPr="00B21584" w:rsidRDefault="00C02B5E">
      <w:pPr>
        <w:pStyle w:val="Corpodetexto"/>
        <w:spacing w:before="10"/>
        <w:rPr>
          <w:b/>
        </w:rPr>
      </w:pPr>
    </w:p>
    <w:p w14:paraId="597C151E" w14:textId="77777777" w:rsidR="00C02B5E" w:rsidRPr="00B21584" w:rsidRDefault="00810540" w:rsidP="00810540">
      <w:pPr>
        <w:pStyle w:val="Corpodetexto"/>
        <w:numPr>
          <w:ilvl w:val="0"/>
          <w:numId w:val="35"/>
        </w:numPr>
        <w:spacing w:before="10"/>
        <w:rPr>
          <w:b/>
          <w:lang w:val="pt-BR"/>
        </w:rPr>
      </w:pPr>
      <w:r w:rsidRPr="00B21584">
        <w:rPr>
          <w:b/>
          <w:lang w:val="pt-BR"/>
        </w:rPr>
        <w:t>OS PRODUTOS DEVERÃO TER PRAZO DE VALIDADE DE NO MÍNIMO 06 (SEIS) MESES;</w:t>
      </w:r>
    </w:p>
    <w:p w14:paraId="0842F64B" w14:textId="77777777" w:rsidR="00810540" w:rsidRPr="00B21584" w:rsidRDefault="00810540" w:rsidP="006A5383">
      <w:pPr>
        <w:pStyle w:val="Corpodetexto"/>
        <w:numPr>
          <w:ilvl w:val="0"/>
          <w:numId w:val="35"/>
        </w:numPr>
        <w:spacing w:before="10"/>
        <w:ind w:right="1157"/>
        <w:rPr>
          <w:b/>
          <w:lang w:val="pt-BR"/>
        </w:rPr>
      </w:pPr>
      <w:r w:rsidRPr="00B21584">
        <w:rPr>
          <w:b/>
          <w:lang w:val="pt-BR"/>
        </w:rPr>
        <w:t xml:space="preserve">OS PRODUTOS DEVERÃO TER SUA EMBALAGEM PRIMÁRIA E SECUNDÁRIA DE ACORDO </w:t>
      </w:r>
      <w:proofErr w:type="gramStart"/>
      <w:r w:rsidRPr="00B21584">
        <w:rPr>
          <w:b/>
          <w:lang w:val="pt-BR"/>
        </w:rPr>
        <w:t>COM  AS</w:t>
      </w:r>
      <w:proofErr w:type="gramEnd"/>
      <w:r w:rsidRPr="00B21584">
        <w:rPr>
          <w:b/>
          <w:lang w:val="pt-BR"/>
        </w:rPr>
        <w:t xml:space="preserve"> NORMAS VIGENTES;</w:t>
      </w:r>
    </w:p>
    <w:p w14:paraId="0BEF5F49" w14:textId="77777777" w:rsidR="00810540" w:rsidRPr="00B21584" w:rsidRDefault="00810540" w:rsidP="00810540">
      <w:pPr>
        <w:pStyle w:val="Corpodetexto"/>
        <w:numPr>
          <w:ilvl w:val="0"/>
          <w:numId w:val="35"/>
        </w:numPr>
        <w:spacing w:before="10"/>
        <w:rPr>
          <w:b/>
          <w:lang w:val="pt-BR"/>
        </w:rPr>
      </w:pPr>
      <w:r w:rsidRPr="00B21584">
        <w:rPr>
          <w:b/>
          <w:lang w:val="pt-BR"/>
        </w:rPr>
        <w:t>OS PRODUTOS LICITADOS DEVERÃO SER DE PRIMEIRA LINHA.</w:t>
      </w:r>
    </w:p>
    <w:p w14:paraId="7927244B" w14:textId="77777777" w:rsidR="00C02B5E" w:rsidRPr="00B21584" w:rsidRDefault="00C02B5E">
      <w:pPr>
        <w:pStyle w:val="Corpodetexto"/>
        <w:spacing w:before="10"/>
        <w:rPr>
          <w:b/>
          <w:lang w:val="pt-BR"/>
        </w:rPr>
      </w:pPr>
    </w:p>
    <w:p w14:paraId="6BDFAF18" w14:textId="77777777" w:rsidR="001F6CFE" w:rsidRPr="00B21584" w:rsidRDefault="001F6CFE">
      <w:pPr>
        <w:pStyle w:val="Corpodetexto"/>
        <w:spacing w:before="5"/>
        <w:rPr>
          <w:lang w:val="pt-BR"/>
        </w:rPr>
      </w:pPr>
    </w:p>
    <w:p w14:paraId="213D4A4C" w14:textId="77777777" w:rsidR="001F6CFE" w:rsidRPr="00B21584" w:rsidRDefault="001F6CFE">
      <w:pPr>
        <w:spacing w:line="249" w:lineRule="auto"/>
        <w:rPr>
          <w:sz w:val="24"/>
          <w:szCs w:val="24"/>
          <w:lang w:val="pt-BR"/>
        </w:rPr>
        <w:sectPr w:rsidR="001F6CFE" w:rsidRPr="00B21584">
          <w:pgSz w:w="12240" w:h="15840"/>
          <w:pgMar w:top="2240" w:right="0" w:bottom="1080" w:left="1160" w:header="353" w:footer="900" w:gutter="0"/>
          <w:cols w:space="720"/>
        </w:sectPr>
      </w:pPr>
    </w:p>
    <w:p w14:paraId="4757F8EF" w14:textId="77777777" w:rsidR="001F6CFE" w:rsidRPr="00B21584" w:rsidRDefault="001F6CFE">
      <w:pPr>
        <w:pStyle w:val="Corpodetexto"/>
        <w:spacing w:before="12"/>
        <w:rPr>
          <w:b/>
          <w:lang w:val="pt-BR"/>
        </w:rPr>
      </w:pPr>
    </w:p>
    <w:p w14:paraId="14F5D2ED" w14:textId="77777777" w:rsidR="001F6CFE" w:rsidRPr="00B21584" w:rsidRDefault="00EB31E2">
      <w:pPr>
        <w:spacing w:before="99"/>
        <w:ind w:left="1196" w:right="1700"/>
        <w:jc w:val="center"/>
        <w:rPr>
          <w:b/>
          <w:sz w:val="24"/>
          <w:szCs w:val="24"/>
          <w:lang w:val="pt-BR"/>
        </w:rPr>
      </w:pPr>
      <w:r w:rsidRPr="00B21584">
        <w:rPr>
          <w:b/>
          <w:sz w:val="24"/>
          <w:szCs w:val="24"/>
          <w:lang w:val="pt-BR"/>
        </w:rPr>
        <w:t>ANEXO VIII</w:t>
      </w:r>
    </w:p>
    <w:p w14:paraId="35A9895E" w14:textId="77777777" w:rsidR="001F6CFE" w:rsidRPr="00B21584" w:rsidRDefault="001F6CFE">
      <w:pPr>
        <w:pStyle w:val="Corpodetexto"/>
        <w:spacing w:before="9"/>
        <w:rPr>
          <w:b/>
          <w:lang w:val="pt-BR"/>
        </w:rPr>
      </w:pPr>
    </w:p>
    <w:p w14:paraId="4407A8A0" w14:textId="77777777" w:rsidR="001F6CFE" w:rsidRPr="00B21584" w:rsidRDefault="00EB31E2">
      <w:pPr>
        <w:ind w:left="1466"/>
        <w:rPr>
          <w:b/>
          <w:sz w:val="24"/>
          <w:szCs w:val="24"/>
          <w:lang w:val="pt-BR"/>
        </w:rPr>
      </w:pPr>
      <w:r w:rsidRPr="00B21584">
        <w:rPr>
          <w:b/>
          <w:sz w:val="24"/>
          <w:szCs w:val="24"/>
          <w:lang w:val="pt-BR"/>
        </w:rPr>
        <w:t>DECLARAÇÃO DE CIÊNCIA E CUMPRIMENTO DE REQUISITOS DE HABILITAÇÃO</w:t>
      </w:r>
    </w:p>
    <w:p w14:paraId="74DCD4EB" w14:textId="77777777" w:rsidR="001F6CFE" w:rsidRPr="00B21584" w:rsidRDefault="001F6CFE">
      <w:pPr>
        <w:pStyle w:val="Corpodetexto"/>
        <w:rPr>
          <w:b/>
          <w:lang w:val="pt-BR"/>
        </w:rPr>
      </w:pPr>
    </w:p>
    <w:p w14:paraId="56E1308F" w14:textId="77777777" w:rsidR="001F6CFE" w:rsidRPr="00B21584" w:rsidRDefault="001F6CFE">
      <w:pPr>
        <w:pStyle w:val="Corpodetexto"/>
        <w:rPr>
          <w:b/>
          <w:lang w:val="pt-BR"/>
        </w:rPr>
      </w:pPr>
    </w:p>
    <w:p w14:paraId="1810BB16" w14:textId="77777777" w:rsidR="001F6CFE" w:rsidRPr="00B21584" w:rsidRDefault="001F6CFE">
      <w:pPr>
        <w:pStyle w:val="Corpodetexto"/>
        <w:spacing w:before="5"/>
        <w:rPr>
          <w:b/>
          <w:lang w:val="pt-BR"/>
        </w:rPr>
      </w:pPr>
    </w:p>
    <w:p w14:paraId="54E60C5D" w14:textId="77777777" w:rsidR="001F6CFE" w:rsidRPr="00B21584" w:rsidRDefault="00EB31E2">
      <w:pPr>
        <w:pStyle w:val="Corpodetexto"/>
        <w:tabs>
          <w:tab w:val="left" w:pos="872"/>
          <w:tab w:val="left" w:pos="1852"/>
          <w:tab w:val="left" w:pos="5021"/>
          <w:tab w:val="left" w:pos="5292"/>
          <w:tab w:val="left" w:pos="6018"/>
          <w:tab w:val="left" w:pos="6414"/>
          <w:tab w:val="left" w:pos="8708"/>
          <w:tab w:val="left" w:pos="8976"/>
          <w:tab w:val="left" w:pos="9823"/>
        </w:tabs>
        <w:spacing w:before="1"/>
        <w:ind w:left="527"/>
        <w:rPr>
          <w:lang w:val="pt-BR"/>
        </w:rPr>
      </w:pPr>
      <w:r w:rsidRPr="00B21584">
        <w:rPr>
          <w:lang w:val="pt-BR"/>
        </w:rPr>
        <w:t>A</w:t>
      </w:r>
      <w:r w:rsidRPr="00B21584">
        <w:rPr>
          <w:lang w:val="pt-BR"/>
        </w:rPr>
        <w:tab/>
        <w:t>empresa</w:t>
      </w:r>
      <w:r w:rsidRPr="00B21584">
        <w:rPr>
          <w:lang w:val="pt-BR"/>
        </w:rPr>
        <w:tab/>
      </w:r>
      <w:r w:rsidRPr="00B21584">
        <w:rPr>
          <w:u w:val="single"/>
          <w:lang w:val="pt-BR"/>
        </w:rPr>
        <w:t xml:space="preserve"> </w:t>
      </w:r>
      <w:r w:rsidRPr="00B21584">
        <w:rPr>
          <w:u w:val="single"/>
          <w:lang w:val="pt-BR"/>
        </w:rPr>
        <w:tab/>
      </w:r>
      <w:r w:rsidRPr="00B21584">
        <w:rPr>
          <w:b/>
          <w:lang w:val="pt-BR"/>
        </w:rPr>
        <w:t>,</w:t>
      </w:r>
      <w:r w:rsidRPr="00B21584">
        <w:rPr>
          <w:b/>
          <w:lang w:val="pt-BR"/>
        </w:rPr>
        <w:tab/>
      </w:r>
      <w:r w:rsidRPr="00B21584">
        <w:rPr>
          <w:lang w:val="pt-BR"/>
        </w:rPr>
        <w:t>CNPJ</w:t>
      </w:r>
      <w:r w:rsidRPr="00B21584">
        <w:rPr>
          <w:lang w:val="pt-BR"/>
        </w:rPr>
        <w:tab/>
        <w:t>nº</w:t>
      </w:r>
      <w:r w:rsidRPr="00B21584">
        <w:rPr>
          <w:lang w:val="pt-BR"/>
        </w:rPr>
        <w:tab/>
      </w:r>
      <w:r w:rsidRPr="00B21584">
        <w:rPr>
          <w:u w:val="single"/>
          <w:lang w:val="pt-BR"/>
        </w:rPr>
        <w:t xml:space="preserve"> </w:t>
      </w:r>
      <w:r w:rsidRPr="00B21584">
        <w:rPr>
          <w:u w:val="single"/>
          <w:lang w:val="pt-BR"/>
        </w:rPr>
        <w:tab/>
      </w:r>
      <w:r w:rsidRPr="00B21584">
        <w:rPr>
          <w:lang w:val="pt-BR"/>
        </w:rPr>
        <w:t>,</w:t>
      </w:r>
      <w:r w:rsidRPr="00B21584">
        <w:rPr>
          <w:lang w:val="pt-BR"/>
        </w:rPr>
        <w:tab/>
        <w:t>situada</w:t>
      </w:r>
      <w:r w:rsidRPr="00B21584">
        <w:rPr>
          <w:lang w:val="pt-BR"/>
        </w:rPr>
        <w:tab/>
        <w:t>na</w:t>
      </w:r>
    </w:p>
    <w:p w14:paraId="18752FAB" w14:textId="7306FC10" w:rsidR="001F6CFE" w:rsidRPr="00B21584" w:rsidRDefault="00EB31E2">
      <w:pPr>
        <w:pStyle w:val="Corpodetexto"/>
        <w:tabs>
          <w:tab w:val="left" w:pos="1805"/>
          <w:tab w:val="left" w:pos="3597"/>
          <w:tab w:val="left" w:pos="3867"/>
          <w:tab w:val="left" w:pos="6991"/>
          <w:tab w:val="left" w:pos="9988"/>
        </w:tabs>
        <w:spacing w:before="138" w:line="360" w:lineRule="auto"/>
        <w:ind w:left="537" w:right="1034"/>
        <w:jc w:val="both"/>
        <w:rPr>
          <w:lang w:val="pt-BR"/>
        </w:rPr>
      </w:pPr>
      <w:r w:rsidRPr="00B21584">
        <w:rPr>
          <w:u w:val="single"/>
          <w:lang w:val="pt-BR"/>
        </w:rPr>
        <w:t xml:space="preserve"> </w:t>
      </w:r>
      <w:r w:rsidRPr="00B21584">
        <w:rPr>
          <w:u w:val="single"/>
          <w:lang w:val="pt-BR"/>
        </w:rPr>
        <w:tab/>
      </w:r>
      <w:r w:rsidRPr="00B21584">
        <w:rPr>
          <w:u w:val="single"/>
          <w:lang w:val="pt-BR"/>
        </w:rPr>
        <w:tab/>
      </w:r>
      <w:r w:rsidRPr="00B21584">
        <w:rPr>
          <w:lang w:val="pt-BR"/>
        </w:rPr>
        <w:t>,</w:t>
      </w:r>
      <w:r w:rsidRPr="00B21584">
        <w:rPr>
          <w:spacing w:val="30"/>
          <w:lang w:val="pt-BR"/>
        </w:rPr>
        <w:t xml:space="preserve"> </w:t>
      </w:r>
      <w:r w:rsidRPr="00B21584">
        <w:rPr>
          <w:lang w:val="pt-BR"/>
        </w:rPr>
        <w:t>telefone:</w:t>
      </w:r>
      <w:r w:rsidRPr="00B21584">
        <w:rPr>
          <w:u w:val="single"/>
          <w:lang w:val="pt-BR"/>
        </w:rPr>
        <w:t xml:space="preserve"> </w:t>
      </w:r>
      <w:r w:rsidRPr="00B21584">
        <w:rPr>
          <w:u w:val="single"/>
          <w:lang w:val="pt-BR"/>
        </w:rPr>
        <w:tab/>
      </w:r>
      <w:r w:rsidRPr="00B21584">
        <w:rPr>
          <w:lang w:val="pt-BR"/>
        </w:rPr>
        <w:t>,</w:t>
      </w:r>
      <w:r w:rsidRPr="00B21584">
        <w:rPr>
          <w:spacing w:val="33"/>
          <w:lang w:val="pt-BR"/>
        </w:rPr>
        <w:t xml:space="preserve"> </w:t>
      </w:r>
      <w:r w:rsidRPr="00B21584">
        <w:rPr>
          <w:lang w:val="pt-BR"/>
        </w:rPr>
        <w:t>fac-símile:</w:t>
      </w:r>
      <w:r w:rsidRPr="00B21584">
        <w:rPr>
          <w:u w:val="single"/>
          <w:lang w:val="pt-BR"/>
        </w:rPr>
        <w:t xml:space="preserve"> </w:t>
      </w:r>
      <w:r w:rsidRPr="00B21584">
        <w:rPr>
          <w:u w:val="single"/>
          <w:lang w:val="pt-BR"/>
        </w:rPr>
        <w:tab/>
      </w:r>
      <w:r w:rsidRPr="00B21584">
        <w:rPr>
          <w:lang w:val="pt-BR"/>
        </w:rPr>
        <w:t xml:space="preserve">, </w:t>
      </w:r>
      <w:proofErr w:type="spellStart"/>
      <w:r w:rsidRPr="00B21584">
        <w:rPr>
          <w:lang w:val="pt-BR"/>
        </w:rPr>
        <w:t>email</w:t>
      </w:r>
      <w:proofErr w:type="spellEnd"/>
      <w:r w:rsidRPr="00B21584">
        <w:rPr>
          <w:lang w:val="pt-BR"/>
        </w:rPr>
        <w:t>:</w:t>
      </w:r>
      <w:r w:rsidRPr="00B21584">
        <w:rPr>
          <w:u w:val="single"/>
          <w:lang w:val="pt-BR"/>
        </w:rPr>
        <w:t xml:space="preserve"> </w:t>
      </w:r>
      <w:r w:rsidRPr="00B21584">
        <w:rPr>
          <w:u w:val="single"/>
          <w:lang w:val="pt-BR"/>
        </w:rPr>
        <w:tab/>
      </w:r>
      <w:r w:rsidRPr="00B21584">
        <w:rPr>
          <w:lang w:val="pt-BR"/>
        </w:rPr>
        <w:t>@</w:t>
      </w:r>
      <w:r w:rsidRPr="00B21584">
        <w:rPr>
          <w:u w:val="single"/>
          <w:lang w:val="pt-BR"/>
        </w:rPr>
        <w:t xml:space="preserve"> </w:t>
      </w:r>
      <w:r w:rsidRPr="00B21584">
        <w:rPr>
          <w:u w:val="single"/>
          <w:lang w:val="pt-BR"/>
        </w:rPr>
        <w:tab/>
      </w:r>
      <w:r w:rsidRPr="00B21584">
        <w:rPr>
          <w:u w:val="single"/>
          <w:lang w:val="pt-BR"/>
        </w:rPr>
        <w:tab/>
      </w:r>
      <w:r w:rsidRPr="00B21584">
        <w:rPr>
          <w:lang w:val="pt-BR"/>
        </w:rPr>
        <w:t xml:space="preserve">, em atendimento às disposições do Edital de Pregão Presencial nº </w:t>
      </w:r>
      <w:r w:rsidR="002C215C">
        <w:rPr>
          <w:lang w:val="pt-BR"/>
        </w:rPr>
        <w:t>012</w:t>
      </w:r>
      <w:r w:rsidRPr="00B21584">
        <w:rPr>
          <w:lang w:val="pt-BR"/>
        </w:rPr>
        <w:t>/</w:t>
      </w:r>
      <w:r w:rsidR="002C215C">
        <w:rPr>
          <w:lang w:val="pt-BR"/>
        </w:rPr>
        <w:t xml:space="preserve">2020 </w:t>
      </w:r>
      <w:r w:rsidRPr="00B21584">
        <w:rPr>
          <w:b/>
          <w:lang w:val="pt-BR"/>
        </w:rPr>
        <w:t xml:space="preserve">DECLARA </w:t>
      </w:r>
      <w:r w:rsidRPr="00B21584">
        <w:rPr>
          <w:lang w:val="pt-BR"/>
        </w:rPr>
        <w:t>expressamente que cumpre plenamente os requisitos de habilitação exigidos referido no Edital, em atendimento ao inciso VII, do artigo 4º da Lei 10.520, de 17 de junho</w:t>
      </w:r>
      <w:r w:rsidRPr="00B21584">
        <w:rPr>
          <w:spacing w:val="-14"/>
          <w:lang w:val="pt-BR"/>
        </w:rPr>
        <w:t xml:space="preserve"> </w:t>
      </w:r>
      <w:r w:rsidRPr="00B21584">
        <w:rPr>
          <w:lang w:val="pt-BR"/>
        </w:rPr>
        <w:t>de</w:t>
      </w:r>
    </w:p>
    <w:p w14:paraId="62B26B77" w14:textId="77777777" w:rsidR="001F6CFE" w:rsidRPr="00B21584" w:rsidRDefault="00EB31E2">
      <w:pPr>
        <w:pStyle w:val="Corpodetexto"/>
        <w:spacing w:before="4"/>
        <w:ind w:left="527"/>
        <w:jc w:val="both"/>
        <w:rPr>
          <w:lang w:val="pt-BR"/>
        </w:rPr>
      </w:pPr>
      <w:r w:rsidRPr="00B21584">
        <w:rPr>
          <w:lang w:val="pt-BR"/>
        </w:rPr>
        <w:t>2.002.</w:t>
      </w:r>
    </w:p>
    <w:p w14:paraId="71D1A4D8" w14:textId="77777777" w:rsidR="001F6CFE" w:rsidRPr="00B21584" w:rsidRDefault="001F6CFE">
      <w:pPr>
        <w:pStyle w:val="Corpodetexto"/>
        <w:rPr>
          <w:lang w:val="pt-BR"/>
        </w:rPr>
      </w:pPr>
    </w:p>
    <w:p w14:paraId="12ADF2E6" w14:textId="77777777" w:rsidR="001F6CFE" w:rsidRPr="00B21584" w:rsidRDefault="00EB31E2">
      <w:pPr>
        <w:pStyle w:val="Corpodetexto"/>
        <w:tabs>
          <w:tab w:val="left" w:pos="7954"/>
          <w:tab w:val="left" w:pos="9267"/>
        </w:tabs>
        <w:spacing w:before="193"/>
        <w:ind w:left="6996"/>
        <w:rPr>
          <w:lang w:val="pt-BR"/>
        </w:rPr>
      </w:pPr>
      <w:r w:rsidRPr="00B21584">
        <w:rPr>
          <w:lang w:val="pt-BR"/>
        </w:rPr>
        <w:t>Local,</w:t>
      </w:r>
      <w:r w:rsidRPr="00B21584">
        <w:rPr>
          <w:u w:val="single"/>
          <w:lang w:val="pt-BR"/>
        </w:rPr>
        <w:t xml:space="preserve"> </w:t>
      </w:r>
      <w:r w:rsidRPr="00B21584">
        <w:rPr>
          <w:u w:val="single"/>
          <w:lang w:val="pt-BR"/>
        </w:rPr>
        <w:tab/>
      </w:r>
      <w:r w:rsidRPr="00B21584">
        <w:rPr>
          <w:lang w:val="pt-BR"/>
        </w:rPr>
        <w:t>de</w:t>
      </w:r>
      <w:r w:rsidRPr="00B21584">
        <w:rPr>
          <w:u w:val="single"/>
          <w:lang w:val="pt-BR"/>
        </w:rPr>
        <w:t xml:space="preserve"> </w:t>
      </w:r>
      <w:r w:rsidRPr="00B21584">
        <w:rPr>
          <w:u w:val="single"/>
          <w:lang w:val="pt-BR"/>
        </w:rPr>
        <w:tab/>
      </w:r>
      <w:proofErr w:type="spellStart"/>
      <w:r w:rsidRPr="00B21584">
        <w:rPr>
          <w:lang w:val="pt-BR"/>
        </w:rPr>
        <w:t>de</w:t>
      </w:r>
      <w:proofErr w:type="spellEnd"/>
      <w:r w:rsidRPr="00B21584">
        <w:rPr>
          <w:lang w:val="pt-BR"/>
        </w:rPr>
        <w:t xml:space="preserve"> 20</w:t>
      </w:r>
      <w:r w:rsidR="00360697" w:rsidRPr="00B21584">
        <w:rPr>
          <w:lang w:val="pt-BR"/>
        </w:rPr>
        <w:t>20</w:t>
      </w:r>
      <w:r w:rsidRPr="00B21584">
        <w:rPr>
          <w:lang w:val="pt-BR"/>
        </w:rPr>
        <w:t>.</w:t>
      </w:r>
    </w:p>
    <w:p w14:paraId="364C21EB" w14:textId="77777777" w:rsidR="001F6CFE" w:rsidRPr="00B21584" w:rsidRDefault="001F6CFE">
      <w:pPr>
        <w:pStyle w:val="Corpodetexto"/>
        <w:rPr>
          <w:lang w:val="pt-BR"/>
        </w:rPr>
      </w:pPr>
    </w:p>
    <w:p w14:paraId="21BE0F56" w14:textId="77777777" w:rsidR="001F6CFE" w:rsidRPr="00B21584" w:rsidRDefault="001F6CFE">
      <w:pPr>
        <w:pStyle w:val="Corpodetexto"/>
        <w:rPr>
          <w:lang w:val="pt-BR"/>
        </w:rPr>
      </w:pPr>
    </w:p>
    <w:p w14:paraId="135F1D5A" w14:textId="77777777" w:rsidR="001F6CFE" w:rsidRPr="00B21584" w:rsidRDefault="001F6CFE">
      <w:pPr>
        <w:pStyle w:val="Corpodetexto"/>
        <w:rPr>
          <w:lang w:val="pt-BR"/>
        </w:rPr>
      </w:pPr>
    </w:p>
    <w:p w14:paraId="42F5C7A2" w14:textId="77777777" w:rsidR="001F6CFE" w:rsidRPr="00B21584" w:rsidRDefault="001F6CFE">
      <w:pPr>
        <w:pStyle w:val="Corpodetexto"/>
        <w:rPr>
          <w:lang w:val="pt-BR"/>
        </w:rPr>
      </w:pPr>
    </w:p>
    <w:p w14:paraId="69F865B2" w14:textId="77777777" w:rsidR="001F6CFE" w:rsidRPr="00B21584" w:rsidRDefault="00683142">
      <w:pPr>
        <w:pStyle w:val="Corpodetexto"/>
        <w:spacing w:before="1"/>
        <w:rPr>
          <w:lang w:val="pt-BR"/>
        </w:rPr>
      </w:pPr>
      <w:r w:rsidRPr="00B21584">
        <w:rPr>
          <w:noProof/>
          <w:lang w:val="pt-BR" w:eastAsia="pt-BR"/>
        </w:rPr>
        <mc:AlternateContent>
          <mc:Choice Requires="wps">
            <w:drawing>
              <wp:anchor distT="0" distB="0" distL="0" distR="0" simplePos="0" relativeHeight="251689984" behindDoc="0" locked="0" layoutInCell="1" allowOverlap="1" wp14:anchorId="1A4D8500" wp14:editId="2AF42179">
                <wp:simplePos x="0" y="0"/>
                <wp:positionH relativeFrom="page">
                  <wp:posOffset>2425065</wp:posOffset>
                </wp:positionH>
                <wp:positionV relativeFrom="paragraph">
                  <wp:posOffset>153035</wp:posOffset>
                </wp:positionV>
                <wp:extent cx="3331210" cy="0"/>
                <wp:effectExtent l="5715" t="13335" r="6350" b="5715"/>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D6814" id="Line 2" o:spid="_x0000_s1026" style="position:absolute;z-index:251689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0.95pt,12.05pt" to="453.2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" strokeweight=".6pt">
                <w10:wrap type="topAndBottom" anchorx="page"/>
              </v:line>
            </w:pict>
          </mc:Fallback>
        </mc:AlternateContent>
      </w:r>
    </w:p>
    <w:p w14:paraId="79624151" w14:textId="77777777" w:rsidR="001F6CFE" w:rsidRPr="00B21584" w:rsidRDefault="00EB31E2">
      <w:pPr>
        <w:pStyle w:val="Ttulo1"/>
        <w:spacing w:before="112"/>
        <w:ind w:left="2755"/>
        <w:rPr>
          <w:lang w:val="pt-BR"/>
        </w:rPr>
      </w:pPr>
      <w:r w:rsidRPr="00B21584">
        <w:rPr>
          <w:lang w:val="pt-BR"/>
        </w:rPr>
        <w:t>Assinatura e nome do representante legal da empresa</w:t>
      </w:r>
    </w:p>
    <w:p w14:paraId="4970B098" w14:textId="77777777" w:rsidR="001F6CFE" w:rsidRPr="00B21584" w:rsidRDefault="001F6CFE">
      <w:pPr>
        <w:rPr>
          <w:sz w:val="24"/>
          <w:szCs w:val="24"/>
          <w:lang w:val="pt-BR"/>
        </w:rPr>
        <w:sectPr w:rsidR="001F6CFE" w:rsidRPr="00B21584">
          <w:pgSz w:w="12240" w:h="15840"/>
          <w:pgMar w:top="2240" w:right="0" w:bottom="1080" w:left="1160" w:header="353" w:footer="900" w:gutter="0"/>
          <w:cols w:space="720"/>
        </w:sectPr>
      </w:pPr>
    </w:p>
    <w:p w14:paraId="03338DEA" w14:textId="77777777" w:rsidR="001F6CFE" w:rsidRPr="00B21584" w:rsidRDefault="001F6CFE">
      <w:pPr>
        <w:pStyle w:val="Corpodetexto"/>
        <w:spacing w:before="4"/>
        <w:rPr>
          <w:b/>
          <w:lang w:val="pt-BR"/>
        </w:rPr>
      </w:pPr>
    </w:p>
    <w:p w14:paraId="6BD8038D" w14:textId="77777777" w:rsidR="001F6CFE" w:rsidRPr="00B21584" w:rsidRDefault="00EB31E2">
      <w:pPr>
        <w:spacing w:before="100"/>
        <w:ind w:left="1196" w:right="1569"/>
        <w:jc w:val="center"/>
        <w:rPr>
          <w:b/>
          <w:sz w:val="24"/>
          <w:szCs w:val="24"/>
          <w:lang w:val="pt-BR"/>
        </w:rPr>
      </w:pPr>
      <w:r w:rsidRPr="00B21584">
        <w:rPr>
          <w:b/>
          <w:sz w:val="24"/>
          <w:szCs w:val="24"/>
          <w:lang w:val="pt-BR"/>
        </w:rPr>
        <w:t>ANEXO IX</w:t>
      </w:r>
    </w:p>
    <w:p w14:paraId="590D253F" w14:textId="77777777" w:rsidR="001F6CFE" w:rsidRPr="00B21584" w:rsidRDefault="001F6CFE">
      <w:pPr>
        <w:pStyle w:val="Corpodetexto"/>
        <w:rPr>
          <w:b/>
          <w:lang w:val="pt-BR"/>
        </w:rPr>
      </w:pPr>
    </w:p>
    <w:p w14:paraId="685AB761" w14:textId="77777777" w:rsidR="001F6CFE" w:rsidRPr="00B21584" w:rsidRDefault="001F6CFE">
      <w:pPr>
        <w:pStyle w:val="Corpodetexto"/>
        <w:spacing w:before="6"/>
        <w:rPr>
          <w:b/>
          <w:lang w:val="pt-BR"/>
        </w:rPr>
      </w:pPr>
    </w:p>
    <w:p w14:paraId="7B39E7BD" w14:textId="77777777" w:rsidR="001F6CFE" w:rsidRPr="00B21584" w:rsidRDefault="00EB31E2">
      <w:pPr>
        <w:ind w:left="1196" w:right="1709"/>
        <w:jc w:val="center"/>
        <w:rPr>
          <w:b/>
          <w:sz w:val="24"/>
          <w:szCs w:val="24"/>
          <w:lang w:val="pt-BR"/>
        </w:rPr>
      </w:pPr>
      <w:r w:rsidRPr="00B21584">
        <w:rPr>
          <w:b/>
          <w:sz w:val="24"/>
          <w:szCs w:val="24"/>
          <w:lang w:val="pt-BR"/>
        </w:rPr>
        <w:t>MODELO DE DECLARAÇÃO DE MICROEMPRESA OU EMPRESA DE PEQUENO PORTE</w:t>
      </w:r>
    </w:p>
    <w:p w14:paraId="777C4640" w14:textId="77777777" w:rsidR="001F6CFE" w:rsidRPr="00B21584" w:rsidRDefault="001F6CFE">
      <w:pPr>
        <w:pStyle w:val="Corpodetexto"/>
        <w:rPr>
          <w:b/>
          <w:lang w:val="pt-BR"/>
        </w:rPr>
      </w:pPr>
    </w:p>
    <w:p w14:paraId="75A00A8B" w14:textId="77777777" w:rsidR="001F6CFE" w:rsidRPr="00B21584" w:rsidRDefault="001F6CFE">
      <w:pPr>
        <w:pStyle w:val="Corpodetexto"/>
        <w:spacing w:before="9"/>
        <w:rPr>
          <w:b/>
          <w:lang w:val="pt-BR"/>
        </w:rPr>
      </w:pPr>
    </w:p>
    <w:p w14:paraId="17C17C19" w14:textId="4243C729" w:rsidR="001F6CFE" w:rsidRPr="00B21584" w:rsidRDefault="00EB31E2" w:rsidP="00D37FC2">
      <w:pPr>
        <w:tabs>
          <w:tab w:val="left" w:pos="3544"/>
        </w:tabs>
        <w:ind w:left="1196" w:right="1702"/>
        <w:jc w:val="center"/>
        <w:rPr>
          <w:b/>
          <w:sz w:val="24"/>
          <w:szCs w:val="24"/>
          <w:lang w:val="pt-BR"/>
        </w:rPr>
      </w:pPr>
      <w:r w:rsidRPr="00B21584">
        <w:rPr>
          <w:b/>
          <w:sz w:val="24"/>
          <w:szCs w:val="24"/>
          <w:lang w:val="pt-BR"/>
        </w:rPr>
        <w:t xml:space="preserve">EDITAL DE PREGÃO PRESENCIAL Nº </w:t>
      </w:r>
      <w:r w:rsidR="002C215C">
        <w:rPr>
          <w:b/>
          <w:sz w:val="24"/>
          <w:szCs w:val="24"/>
          <w:lang w:val="pt-BR"/>
        </w:rPr>
        <w:t>012</w:t>
      </w:r>
      <w:r w:rsidRPr="00B21584">
        <w:rPr>
          <w:b/>
          <w:sz w:val="24"/>
          <w:szCs w:val="24"/>
          <w:lang w:val="pt-BR"/>
        </w:rPr>
        <w:t>/</w:t>
      </w:r>
      <w:r w:rsidR="002C215C">
        <w:rPr>
          <w:b/>
          <w:sz w:val="24"/>
          <w:szCs w:val="24"/>
          <w:lang w:val="pt-BR"/>
        </w:rPr>
        <w:t>2020</w:t>
      </w:r>
    </w:p>
    <w:p w14:paraId="74C27976" w14:textId="77777777" w:rsidR="001F6CFE" w:rsidRPr="00B21584" w:rsidRDefault="001F6CFE">
      <w:pPr>
        <w:pStyle w:val="Corpodetexto"/>
        <w:rPr>
          <w:b/>
          <w:lang w:val="pt-BR"/>
        </w:rPr>
      </w:pPr>
    </w:p>
    <w:p w14:paraId="63BA8E6A" w14:textId="77777777" w:rsidR="001F6CFE" w:rsidRPr="00B21584" w:rsidRDefault="001F6CFE">
      <w:pPr>
        <w:pStyle w:val="Corpodetexto"/>
        <w:spacing w:before="6"/>
        <w:rPr>
          <w:b/>
          <w:lang w:val="pt-BR"/>
        </w:rPr>
      </w:pPr>
    </w:p>
    <w:p w14:paraId="06F65DBD" w14:textId="77777777" w:rsidR="001F6CFE" w:rsidRPr="00B21584" w:rsidRDefault="00EB31E2">
      <w:pPr>
        <w:pStyle w:val="Corpodetexto"/>
        <w:ind w:left="527"/>
        <w:jc w:val="both"/>
        <w:rPr>
          <w:lang w:val="pt-BR"/>
        </w:rPr>
      </w:pPr>
      <w:r w:rsidRPr="00B21584">
        <w:rPr>
          <w:lang w:val="pt-BR"/>
        </w:rPr>
        <w:t>(nome da empresa), (qualificação: tipo de sociedade), (endereço completo), inscrita no CNPJ sob nº</w:t>
      </w:r>
    </w:p>
    <w:p w14:paraId="3476DE59" w14:textId="77777777" w:rsidR="001F6CFE" w:rsidRPr="00B21584" w:rsidRDefault="00EB31E2">
      <w:pPr>
        <w:pStyle w:val="Corpodetexto"/>
        <w:tabs>
          <w:tab w:val="left" w:pos="2068"/>
          <w:tab w:val="left" w:pos="4699"/>
          <w:tab w:val="left" w:pos="6937"/>
          <w:tab w:val="left" w:pos="8892"/>
        </w:tabs>
        <w:spacing w:before="136" w:line="357" w:lineRule="auto"/>
        <w:ind w:left="537" w:right="1033"/>
        <w:jc w:val="both"/>
        <w:rPr>
          <w:lang w:val="pt-BR"/>
        </w:rPr>
      </w:pPr>
      <w:r w:rsidRPr="00B21584">
        <w:rPr>
          <w:u w:val="single"/>
          <w:lang w:val="pt-BR"/>
        </w:rPr>
        <w:t xml:space="preserve"> </w:t>
      </w:r>
      <w:r w:rsidRPr="00B21584">
        <w:rPr>
          <w:u w:val="single"/>
          <w:lang w:val="pt-BR"/>
        </w:rPr>
        <w:tab/>
      </w:r>
      <w:r w:rsidRPr="00B21584">
        <w:rPr>
          <w:lang w:val="pt-BR"/>
        </w:rPr>
        <w:t>, neste ato representada pelo</w:t>
      </w:r>
      <w:r w:rsidRPr="00B21584">
        <w:rPr>
          <w:spacing w:val="38"/>
          <w:lang w:val="pt-BR"/>
        </w:rPr>
        <w:t xml:space="preserve"> </w:t>
      </w:r>
      <w:r w:rsidRPr="00B21584">
        <w:rPr>
          <w:lang w:val="pt-BR"/>
        </w:rPr>
        <w:t>Sr.</w:t>
      </w:r>
      <w:r w:rsidRPr="00B21584">
        <w:rPr>
          <w:u w:val="single"/>
          <w:lang w:val="pt-BR"/>
        </w:rPr>
        <w:tab/>
      </w:r>
      <w:r w:rsidRPr="00B21584">
        <w:rPr>
          <w:lang w:val="pt-BR"/>
        </w:rPr>
        <w:t>(representante legal), portador da Cédula de Identidade</w:t>
      </w:r>
      <w:r w:rsidRPr="00B21584">
        <w:rPr>
          <w:spacing w:val="35"/>
          <w:lang w:val="pt-BR"/>
        </w:rPr>
        <w:t xml:space="preserve"> </w:t>
      </w:r>
      <w:r w:rsidRPr="00B21584">
        <w:rPr>
          <w:lang w:val="pt-BR"/>
        </w:rPr>
        <w:t>RG</w:t>
      </w:r>
      <w:r w:rsidRPr="00B21584">
        <w:rPr>
          <w:spacing w:val="10"/>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lang w:val="pt-BR"/>
        </w:rPr>
        <w:t>e C.P.F.</w:t>
      </w:r>
      <w:r w:rsidRPr="00B21584">
        <w:rPr>
          <w:spacing w:val="25"/>
          <w:lang w:val="pt-BR"/>
        </w:rPr>
        <w:t xml:space="preserve"> </w:t>
      </w:r>
      <w:r w:rsidRPr="00B21584">
        <w:rPr>
          <w:lang w:val="pt-BR"/>
        </w:rPr>
        <w:t>sob</w:t>
      </w:r>
      <w:r w:rsidRPr="00B21584">
        <w:rPr>
          <w:spacing w:val="10"/>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u w:val="single"/>
          <w:lang w:val="pt-BR"/>
        </w:rPr>
        <w:tab/>
      </w:r>
      <w:r w:rsidRPr="00B21584">
        <w:rPr>
          <w:lang w:val="pt-BR"/>
        </w:rPr>
        <w:t xml:space="preserve">, </w:t>
      </w:r>
      <w:r w:rsidRPr="00B21584">
        <w:rPr>
          <w:b/>
          <w:lang w:val="pt-BR"/>
        </w:rPr>
        <w:t>DECLARA</w:t>
      </w:r>
      <w:r w:rsidRPr="00B21584">
        <w:rPr>
          <w:lang w:val="pt-BR"/>
        </w:rPr>
        <w:t>, sob as penalidades do artigo 299 do Código Penal, que se enquadra</w:t>
      </w:r>
      <w:r w:rsidRPr="00B21584">
        <w:rPr>
          <w:spacing w:val="-15"/>
          <w:lang w:val="pt-BR"/>
        </w:rPr>
        <w:t xml:space="preserve"> </w:t>
      </w:r>
      <w:r w:rsidRPr="00B21584">
        <w:rPr>
          <w:lang w:val="pt-BR"/>
        </w:rPr>
        <w:t>como</w:t>
      </w:r>
    </w:p>
    <w:p w14:paraId="4F3CC922" w14:textId="77777777" w:rsidR="001F6CFE" w:rsidRPr="00B21584" w:rsidRDefault="00EB31E2">
      <w:pPr>
        <w:pStyle w:val="Corpodetexto"/>
        <w:spacing w:before="8" w:line="357" w:lineRule="auto"/>
        <w:ind w:left="537" w:right="1031" w:hanging="10"/>
        <w:jc w:val="both"/>
        <w:rPr>
          <w:lang w:val="pt-BR"/>
        </w:rPr>
      </w:pPr>
      <w:r w:rsidRPr="00B21584">
        <w:rPr>
          <w:lang w:val="pt-BR"/>
        </w:rPr>
        <w:t>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w:t>
      </w:r>
    </w:p>
    <w:p w14:paraId="69FCFE28" w14:textId="77777777" w:rsidR="001F6CFE" w:rsidRPr="00B21584" w:rsidRDefault="001F6CFE">
      <w:pPr>
        <w:pStyle w:val="Corpodetexto"/>
        <w:spacing w:before="10"/>
        <w:rPr>
          <w:lang w:val="pt-BR"/>
        </w:rPr>
      </w:pPr>
    </w:p>
    <w:p w14:paraId="29AF3872" w14:textId="77777777" w:rsidR="001F6CFE" w:rsidRPr="00B21584" w:rsidRDefault="00EB31E2">
      <w:pPr>
        <w:pStyle w:val="Corpodetexto"/>
        <w:spacing w:before="1"/>
        <w:ind w:left="3432"/>
        <w:rPr>
          <w:lang w:val="pt-BR"/>
        </w:rPr>
      </w:pPr>
      <w:r w:rsidRPr="00B21584">
        <w:rPr>
          <w:lang w:val="pt-BR"/>
        </w:rPr>
        <w:t>Local e Data</w:t>
      </w:r>
    </w:p>
    <w:p w14:paraId="4215472E" w14:textId="77777777" w:rsidR="001F6CFE" w:rsidRPr="00B21584" w:rsidRDefault="001F6CFE">
      <w:pPr>
        <w:pStyle w:val="Corpodetexto"/>
        <w:rPr>
          <w:lang w:val="pt-BR"/>
        </w:rPr>
      </w:pPr>
    </w:p>
    <w:p w14:paraId="45587A6A" w14:textId="77777777" w:rsidR="001F6CFE" w:rsidRPr="00B21584" w:rsidRDefault="001F6CFE">
      <w:pPr>
        <w:pStyle w:val="Corpodetexto"/>
        <w:spacing w:before="2"/>
        <w:rPr>
          <w:lang w:val="pt-BR"/>
        </w:rPr>
      </w:pPr>
    </w:p>
    <w:p w14:paraId="6E5D1204" w14:textId="77777777" w:rsidR="001F6CFE" w:rsidRPr="00B21584" w:rsidRDefault="00EB31E2">
      <w:pPr>
        <w:pStyle w:val="Corpodetexto"/>
        <w:spacing w:line="252" w:lineRule="auto"/>
        <w:ind w:left="3374" w:right="3014"/>
        <w:rPr>
          <w:lang w:val="pt-BR"/>
        </w:rPr>
      </w:pPr>
      <w:r w:rsidRPr="00B21584">
        <w:rPr>
          <w:lang w:val="pt-BR"/>
        </w:rPr>
        <w:t>Assinatura do representante legal da empresa Nome: Cargo:</w:t>
      </w:r>
    </w:p>
    <w:sectPr w:rsidR="001F6CFE" w:rsidRPr="00B21584">
      <w:pgSz w:w="12240" w:h="15840"/>
      <w:pgMar w:top="2240" w:right="0" w:bottom="1080" w:left="1160" w:header="353" w:footer="9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875967" w14:textId="77777777" w:rsidR="00A17025" w:rsidRDefault="00A17025">
      <w:r>
        <w:separator/>
      </w:r>
    </w:p>
  </w:endnote>
  <w:endnote w:type="continuationSeparator" w:id="0">
    <w:p w14:paraId="5B83AECA" w14:textId="77777777" w:rsidR="00A17025" w:rsidRDefault="00A17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B58FA" w14:textId="77777777" w:rsidR="009551C6" w:rsidRDefault="009551C6">
    <w:pPr>
      <w:pStyle w:val="Corpodetexto"/>
      <w:spacing w:line="14" w:lineRule="auto"/>
      <w:rPr>
        <w:sz w:val="20"/>
      </w:rPr>
    </w:pPr>
    <w:r>
      <w:rPr>
        <w:noProof/>
        <w:lang w:val="pt-BR" w:eastAsia="pt-BR"/>
      </w:rPr>
      <mc:AlternateContent>
        <mc:Choice Requires="wps">
          <w:drawing>
            <wp:anchor distT="0" distB="0" distL="114300" distR="114300" simplePos="0" relativeHeight="503056352" behindDoc="1" locked="0" layoutInCell="1" allowOverlap="1" wp14:anchorId="28CD05CD" wp14:editId="5C645466">
              <wp:simplePos x="0" y="0"/>
              <wp:positionH relativeFrom="page">
                <wp:posOffset>4009390</wp:posOffset>
              </wp:positionH>
              <wp:positionV relativeFrom="page">
                <wp:posOffset>9347200</wp:posOffset>
              </wp:positionV>
              <wp:extent cx="179070" cy="165735"/>
              <wp:effectExtent l="0" t="3175" r="2540"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7CEB9" w14:textId="77777777" w:rsidR="009551C6" w:rsidRDefault="009551C6">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56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CD05CD" id="_x0000_t202" coordsize="21600,21600" o:spt="202" path="m,l,21600r21600,l21600,xe">
              <v:stroke joinstyle="miter"/>
              <v:path gradientshapeok="t" o:connecttype="rect"/>
            </v:shapetype>
            <v:shape id="Text Box 1" o:spid="_x0000_s1035" type="#_x0000_t202" style="position:absolute;margin-left:315.7pt;margin-top:736pt;width:14.1pt;height:13.05pt;z-index:-26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" filled="f" stroked="f">
              <v:textbox inset="0,0,0,0">
                <w:txbxContent>
                  <w:p w14:paraId="4187CEB9" w14:textId="77777777" w:rsidR="009551C6" w:rsidRDefault="009551C6">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56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2CA526" w14:textId="77777777" w:rsidR="00A17025" w:rsidRDefault="00A17025">
      <w:r>
        <w:separator/>
      </w:r>
    </w:p>
  </w:footnote>
  <w:footnote w:type="continuationSeparator" w:id="0">
    <w:p w14:paraId="5C7DFE0A" w14:textId="77777777" w:rsidR="00A17025" w:rsidRDefault="00A170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11060" w14:textId="77777777" w:rsidR="009551C6" w:rsidRDefault="009551C6" w:rsidP="00F42B52">
    <w:pPr>
      <w:pStyle w:val="Ttulo1"/>
      <w:tabs>
        <w:tab w:val="left" w:pos="7358"/>
      </w:tabs>
      <w:spacing w:line="318" w:lineRule="exact"/>
      <w:rPr>
        <w:rFonts w:ascii="Calibri" w:hAnsi="Calibri"/>
        <w:position w:val="-3"/>
      </w:rPr>
    </w:pPr>
  </w:p>
  <w:p w14:paraId="3C0E3C12" w14:textId="77777777" w:rsidR="009551C6" w:rsidRDefault="009551C6" w:rsidP="00F42B52">
    <w:pPr>
      <w:pStyle w:val="Ttulo1"/>
      <w:tabs>
        <w:tab w:val="left" w:pos="7358"/>
      </w:tabs>
      <w:spacing w:line="318" w:lineRule="exact"/>
      <w:rPr>
        <w:rFonts w:ascii="Calibri" w:hAnsi="Calibri"/>
        <w:position w:val="-3"/>
      </w:rPr>
    </w:pPr>
  </w:p>
  <w:p w14:paraId="0923487F" w14:textId="77777777" w:rsidR="009551C6" w:rsidRDefault="009551C6" w:rsidP="00F42B52">
    <w:pPr>
      <w:pStyle w:val="Ttulo1"/>
      <w:tabs>
        <w:tab w:val="left" w:pos="7358"/>
      </w:tabs>
      <w:spacing w:line="318" w:lineRule="exact"/>
      <w:rPr>
        <w:rFonts w:ascii="Calibri" w:hAnsi="Calibri"/>
        <w:position w:val="-3"/>
      </w:rPr>
    </w:pPr>
  </w:p>
  <w:p w14:paraId="29A0EE54" w14:textId="77777777" w:rsidR="009551C6" w:rsidRDefault="009551C6" w:rsidP="00F42B52">
    <w:pPr>
      <w:pStyle w:val="Ttulo1"/>
      <w:tabs>
        <w:tab w:val="left" w:pos="7358"/>
      </w:tabs>
      <w:spacing w:line="318" w:lineRule="exact"/>
      <w:rPr>
        <w:rFonts w:ascii="Calibri" w:hAnsi="Calibri"/>
        <w:position w:val="-3"/>
      </w:rPr>
    </w:pPr>
  </w:p>
  <w:p w14:paraId="1DE3DD37" w14:textId="77777777" w:rsidR="009551C6" w:rsidRDefault="009551C6" w:rsidP="00F42B52">
    <w:pPr>
      <w:pStyle w:val="Ttulo1"/>
      <w:tabs>
        <w:tab w:val="left" w:pos="7358"/>
      </w:tabs>
      <w:spacing w:line="318" w:lineRule="exact"/>
      <w:rPr>
        <w:rFonts w:ascii="Calibri" w:hAnsi="Calibri"/>
        <w:position w:val="-3"/>
      </w:rPr>
    </w:pPr>
  </w:p>
  <w:p w14:paraId="49AA5282" w14:textId="14C9ECC2" w:rsidR="009551C6" w:rsidRPr="00360697" w:rsidRDefault="009551C6" w:rsidP="00F42B52">
    <w:pPr>
      <w:pStyle w:val="Ttulo1"/>
      <w:tabs>
        <w:tab w:val="left" w:pos="7358"/>
      </w:tabs>
      <w:spacing w:line="318" w:lineRule="exact"/>
      <w:rPr>
        <w:rFonts w:ascii="Calibri" w:hAnsi="Calibri"/>
        <w:lang w:val="pt-BR"/>
      </w:rPr>
    </w:pPr>
    <w:r w:rsidRPr="00360697">
      <w:rPr>
        <w:rFonts w:ascii="Calibri" w:hAnsi="Calibri"/>
        <w:position w:val="-3"/>
        <w:lang w:val="pt-BR"/>
      </w:rPr>
      <w:t>EDITAL</w:t>
    </w:r>
    <w:r w:rsidRPr="00360697">
      <w:rPr>
        <w:rFonts w:ascii="Calibri" w:hAnsi="Calibri"/>
        <w:spacing w:val="-4"/>
        <w:position w:val="-3"/>
        <w:lang w:val="pt-BR"/>
      </w:rPr>
      <w:t xml:space="preserve"> </w:t>
    </w:r>
    <w:r w:rsidRPr="00360697">
      <w:rPr>
        <w:rFonts w:ascii="Calibri" w:hAnsi="Calibri"/>
        <w:position w:val="-3"/>
        <w:lang w:val="pt-BR"/>
      </w:rPr>
      <w:t xml:space="preserve">Nº </w:t>
    </w:r>
    <w:r w:rsidR="002C215C">
      <w:rPr>
        <w:rFonts w:ascii="Calibri" w:hAnsi="Calibri"/>
        <w:position w:val="-3"/>
        <w:lang w:val="pt-BR"/>
      </w:rPr>
      <w:t>012</w:t>
    </w:r>
    <w:r w:rsidRPr="00360697">
      <w:rPr>
        <w:rFonts w:ascii="Calibri" w:hAnsi="Calibri"/>
        <w:position w:val="-3"/>
        <w:lang w:val="pt-BR"/>
      </w:rPr>
      <w:t>/</w:t>
    </w:r>
    <w:r w:rsidR="002C215C">
      <w:rPr>
        <w:rFonts w:ascii="Calibri" w:hAnsi="Calibri"/>
        <w:position w:val="-3"/>
        <w:lang w:val="pt-BR"/>
      </w:rPr>
      <w:t xml:space="preserve">2020 </w:t>
    </w:r>
    <w:r w:rsidRPr="00360697">
      <w:rPr>
        <w:rFonts w:ascii="Calibri" w:hAnsi="Calibri"/>
        <w:lang w:val="pt-BR"/>
      </w:rPr>
      <w:t>PROCESSO N</w:t>
    </w:r>
    <w:r w:rsidRPr="00360697">
      <w:rPr>
        <w:rFonts w:ascii="Calibri" w:hAnsi="Calibri"/>
        <w:position w:val="8"/>
        <w:sz w:val="16"/>
        <w:u w:val="single"/>
        <w:lang w:val="pt-BR"/>
      </w:rPr>
      <w:t>o</w:t>
    </w:r>
    <w:r w:rsidRPr="00360697">
      <w:rPr>
        <w:rFonts w:ascii="Calibri" w:hAnsi="Calibri"/>
        <w:spacing w:val="17"/>
        <w:position w:val="8"/>
        <w:sz w:val="16"/>
        <w:lang w:val="pt-BR"/>
      </w:rPr>
      <w:t xml:space="preserve"> </w:t>
    </w:r>
    <w:r>
      <w:rPr>
        <w:rFonts w:ascii="Calibri" w:hAnsi="Calibri"/>
        <w:lang w:val="pt-BR"/>
      </w:rPr>
      <w:t>14</w:t>
    </w:r>
    <w:r w:rsidRPr="00360697">
      <w:rPr>
        <w:rFonts w:ascii="Calibri" w:hAnsi="Calibri"/>
        <w:lang w:val="pt-BR"/>
      </w:rPr>
      <w:t>.</w:t>
    </w:r>
    <w:r>
      <w:rPr>
        <w:rFonts w:ascii="Calibri" w:hAnsi="Calibri"/>
        <w:lang w:val="pt-BR"/>
      </w:rPr>
      <w:t>935</w:t>
    </w:r>
    <w:r w:rsidRPr="00360697">
      <w:rPr>
        <w:rFonts w:ascii="Calibri" w:hAnsi="Calibri"/>
        <w:lang w:val="pt-BR"/>
      </w:rPr>
      <w:t>/2018</w:t>
    </w:r>
    <w:r>
      <w:rPr>
        <w:rFonts w:ascii="Calibri" w:hAnsi="Calibri"/>
        <w:lang w:val="pt-BR"/>
      </w:rPr>
      <w:t xml:space="preserve"> e apensos</w:t>
    </w:r>
  </w:p>
  <w:p w14:paraId="262C22AA" w14:textId="77777777" w:rsidR="009551C6" w:rsidRDefault="009551C6">
    <w:pPr>
      <w:pStyle w:val="Corpodetexto"/>
      <w:spacing w:line="14" w:lineRule="auto"/>
      <w:rPr>
        <w:sz w:val="20"/>
      </w:rPr>
    </w:pPr>
    <w:r>
      <w:rPr>
        <w:noProof/>
        <w:lang w:val="pt-BR" w:eastAsia="pt-BR"/>
      </w:rPr>
      <w:drawing>
        <wp:anchor distT="0" distB="0" distL="0" distR="0" simplePos="0" relativeHeight="268175279" behindDoc="1" locked="0" layoutInCell="1" allowOverlap="1" wp14:anchorId="1CBFBF41" wp14:editId="0318E853">
          <wp:simplePos x="0" y="0"/>
          <wp:positionH relativeFrom="page">
            <wp:posOffset>810768</wp:posOffset>
          </wp:positionH>
          <wp:positionV relativeFrom="page">
            <wp:posOffset>224027</wp:posOffset>
          </wp:positionV>
          <wp:extent cx="1075944" cy="1208531"/>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5944" cy="1208531"/>
                  </a:xfrm>
                  <a:prstGeom prst="rect">
                    <a:avLst/>
                  </a:prstGeom>
                </pic:spPr>
              </pic:pic>
            </a:graphicData>
          </a:graphic>
        </wp:anchor>
      </w:drawing>
    </w:r>
    <w:r>
      <w:rPr>
        <w:noProof/>
        <w:lang w:val="pt-BR" w:eastAsia="pt-BR"/>
      </w:rPr>
      <mc:AlternateContent>
        <mc:Choice Requires="wps">
          <w:drawing>
            <wp:anchor distT="0" distB="0" distL="114300" distR="114300" simplePos="0" relativeHeight="503056328" behindDoc="1" locked="0" layoutInCell="1" allowOverlap="1" wp14:anchorId="6D95651B" wp14:editId="1754BC6B">
              <wp:simplePos x="0" y="0"/>
              <wp:positionH relativeFrom="page">
                <wp:posOffset>2867025</wp:posOffset>
              </wp:positionH>
              <wp:positionV relativeFrom="page">
                <wp:posOffset>382270</wp:posOffset>
              </wp:positionV>
              <wp:extent cx="2933065" cy="772795"/>
              <wp:effectExtent l="0" t="1270" r="63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2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D4901" w14:textId="77777777" w:rsidR="009551C6" w:rsidRPr="00360697" w:rsidRDefault="009551C6">
                          <w:pPr>
                            <w:spacing w:line="304" w:lineRule="exact"/>
                            <w:ind w:right="113"/>
                            <w:jc w:val="center"/>
                            <w:rPr>
                              <w:rFonts w:ascii="Calibri Light"/>
                              <w:sz w:val="28"/>
                              <w:lang w:val="pt-BR"/>
                            </w:rPr>
                          </w:pPr>
                          <w:r w:rsidRPr="00360697">
                            <w:rPr>
                              <w:rFonts w:ascii="Calibri Light"/>
                              <w:sz w:val="28"/>
                              <w:lang w:val="pt-BR"/>
                            </w:rPr>
                            <w:t>PRFEITURA DE</w:t>
                          </w:r>
                        </w:p>
                        <w:p w14:paraId="4EB682A7" w14:textId="77777777" w:rsidR="009551C6" w:rsidRPr="00360697" w:rsidRDefault="009551C6">
                          <w:pPr>
                            <w:spacing w:line="533" w:lineRule="exact"/>
                            <w:jc w:val="center"/>
                            <w:rPr>
                              <w:rFonts w:ascii="Verdana"/>
                              <w:sz w:val="44"/>
                              <w:lang w:val="pt-BR"/>
                            </w:rPr>
                          </w:pPr>
                          <w:r w:rsidRPr="00360697">
                            <w:rPr>
                              <w:rFonts w:ascii="Verdana"/>
                              <w:w w:val="95"/>
                              <w:sz w:val="44"/>
                              <w:lang w:val="pt-BR"/>
                            </w:rPr>
                            <w:t>Ferraz de</w:t>
                          </w:r>
                          <w:r w:rsidRPr="00360697">
                            <w:rPr>
                              <w:rFonts w:ascii="Verdana"/>
                              <w:spacing w:val="-85"/>
                              <w:w w:val="95"/>
                              <w:sz w:val="44"/>
                              <w:lang w:val="pt-BR"/>
                            </w:rPr>
                            <w:t xml:space="preserve"> </w:t>
                          </w:r>
                          <w:r w:rsidRPr="00360697">
                            <w:rPr>
                              <w:rFonts w:ascii="Verdana"/>
                              <w:w w:val="95"/>
                              <w:sz w:val="44"/>
                              <w:lang w:val="pt-BR"/>
                            </w:rPr>
                            <w:t>Vasconcelos</w:t>
                          </w:r>
                        </w:p>
                        <w:p w14:paraId="4ABF31F6" w14:textId="77777777" w:rsidR="009551C6" w:rsidRPr="00360697" w:rsidRDefault="009551C6">
                          <w:pPr>
                            <w:spacing w:before="23"/>
                            <w:ind w:right="160"/>
                            <w:jc w:val="center"/>
                            <w:rPr>
                              <w:rFonts w:ascii="Calibri Light" w:hAnsi="Calibri Light"/>
                              <w:sz w:val="28"/>
                              <w:lang w:val="pt-BR"/>
                            </w:rPr>
                          </w:pPr>
                          <w:r w:rsidRPr="00360697">
                            <w:rPr>
                              <w:rFonts w:ascii="Calibri Light" w:hAnsi="Calibri Light"/>
                              <w:sz w:val="28"/>
                              <w:lang w:val="pt-BR"/>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95651B" id="_x0000_t202" coordsize="21600,21600" o:spt="202" path="m,l,21600r21600,l21600,xe">
              <v:stroke joinstyle="miter"/>
              <v:path gradientshapeok="t" o:connecttype="rect"/>
            </v:shapetype>
            <v:shape id="Text Box 2" o:spid="_x0000_s1034" type="#_x0000_t202" style="position:absolute;margin-left:225.75pt;margin-top:30.1pt;width:230.95pt;height:60.85pt;z-index:-260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" filled="f" stroked="f">
              <v:textbox inset="0,0,0,0">
                <w:txbxContent>
                  <w:p w14:paraId="2E0D4901" w14:textId="77777777" w:rsidR="009551C6" w:rsidRPr="00360697" w:rsidRDefault="009551C6">
                    <w:pPr>
                      <w:spacing w:line="304" w:lineRule="exact"/>
                      <w:ind w:right="113"/>
                      <w:jc w:val="center"/>
                      <w:rPr>
                        <w:rFonts w:ascii="Calibri Light"/>
                        <w:sz w:val="28"/>
                        <w:lang w:val="pt-BR"/>
                      </w:rPr>
                    </w:pPr>
                    <w:r w:rsidRPr="00360697">
                      <w:rPr>
                        <w:rFonts w:ascii="Calibri Light"/>
                        <w:sz w:val="28"/>
                        <w:lang w:val="pt-BR"/>
                      </w:rPr>
                      <w:t>PRFEITURA DE</w:t>
                    </w:r>
                  </w:p>
                  <w:p w14:paraId="4EB682A7" w14:textId="77777777" w:rsidR="009551C6" w:rsidRPr="00360697" w:rsidRDefault="009551C6">
                    <w:pPr>
                      <w:spacing w:line="533" w:lineRule="exact"/>
                      <w:jc w:val="center"/>
                      <w:rPr>
                        <w:rFonts w:ascii="Verdana"/>
                        <w:sz w:val="44"/>
                        <w:lang w:val="pt-BR"/>
                      </w:rPr>
                    </w:pPr>
                    <w:r w:rsidRPr="00360697">
                      <w:rPr>
                        <w:rFonts w:ascii="Verdana"/>
                        <w:w w:val="95"/>
                        <w:sz w:val="44"/>
                        <w:lang w:val="pt-BR"/>
                      </w:rPr>
                      <w:t>Ferraz de</w:t>
                    </w:r>
                    <w:r w:rsidRPr="00360697">
                      <w:rPr>
                        <w:rFonts w:ascii="Verdana"/>
                        <w:spacing w:val="-85"/>
                        <w:w w:val="95"/>
                        <w:sz w:val="44"/>
                        <w:lang w:val="pt-BR"/>
                      </w:rPr>
                      <w:t xml:space="preserve"> </w:t>
                    </w:r>
                    <w:r w:rsidRPr="00360697">
                      <w:rPr>
                        <w:rFonts w:ascii="Verdana"/>
                        <w:w w:val="95"/>
                        <w:sz w:val="44"/>
                        <w:lang w:val="pt-BR"/>
                      </w:rPr>
                      <w:t>Vasconcelos</w:t>
                    </w:r>
                  </w:p>
                  <w:p w14:paraId="4ABF31F6" w14:textId="77777777" w:rsidR="009551C6" w:rsidRPr="00360697" w:rsidRDefault="009551C6">
                    <w:pPr>
                      <w:spacing w:before="23"/>
                      <w:ind w:right="160"/>
                      <w:jc w:val="center"/>
                      <w:rPr>
                        <w:rFonts w:ascii="Calibri Light" w:hAnsi="Calibri Light"/>
                        <w:sz w:val="28"/>
                        <w:lang w:val="pt-BR"/>
                      </w:rPr>
                    </w:pPr>
                    <w:r w:rsidRPr="00360697">
                      <w:rPr>
                        <w:rFonts w:ascii="Calibri Light" w:hAnsi="Calibri Light"/>
                        <w:sz w:val="28"/>
                        <w:lang w:val="pt-BR"/>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6340E"/>
    <w:multiLevelType w:val="hybridMultilevel"/>
    <w:tmpl w:val="740C8BFE"/>
    <w:lvl w:ilvl="0" w:tplc="3B14E21C">
      <w:start w:val="64"/>
      <w:numFmt w:val="decimal"/>
      <w:lvlText w:val="%1"/>
      <w:lvlJc w:val="left"/>
      <w:pPr>
        <w:ind w:left="1322" w:hanging="504"/>
        <w:jc w:val="left"/>
      </w:pPr>
      <w:rPr>
        <w:rFonts w:ascii="Arial Narrow" w:eastAsia="Arial Narrow" w:hAnsi="Arial Narrow" w:cs="Arial Narrow" w:hint="default"/>
        <w:w w:val="99"/>
        <w:position w:val="3"/>
        <w:sz w:val="20"/>
        <w:szCs w:val="20"/>
      </w:rPr>
    </w:lvl>
    <w:lvl w:ilvl="1" w:tplc="EC04F0AA">
      <w:numFmt w:val="bullet"/>
      <w:lvlText w:val="•"/>
      <w:lvlJc w:val="left"/>
      <w:pPr>
        <w:ind w:left="1906" w:hanging="504"/>
      </w:pPr>
      <w:rPr>
        <w:rFonts w:hint="default"/>
      </w:rPr>
    </w:lvl>
    <w:lvl w:ilvl="2" w:tplc="657E178E">
      <w:numFmt w:val="bullet"/>
      <w:lvlText w:val="•"/>
      <w:lvlJc w:val="left"/>
      <w:pPr>
        <w:ind w:left="2492" w:hanging="504"/>
      </w:pPr>
      <w:rPr>
        <w:rFonts w:hint="default"/>
      </w:rPr>
    </w:lvl>
    <w:lvl w:ilvl="3" w:tplc="FAB0E2B6">
      <w:numFmt w:val="bullet"/>
      <w:lvlText w:val="•"/>
      <w:lvlJc w:val="left"/>
      <w:pPr>
        <w:ind w:left="3078" w:hanging="504"/>
      </w:pPr>
      <w:rPr>
        <w:rFonts w:hint="default"/>
      </w:rPr>
    </w:lvl>
    <w:lvl w:ilvl="4" w:tplc="F20403F0">
      <w:numFmt w:val="bullet"/>
      <w:lvlText w:val="•"/>
      <w:lvlJc w:val="left"/>
      <w:pPr>
        <w:ind w:left="3664" w:hanging="504"/>
      </w:pPr>
      <w:rPr>
        <w:rFonts w:hint="default"/>
      </w:rPr>
    </w:lvl>
    <w:lvl w:ilvl="5" w:tplc="909C1C14">
      <w:numFmt w:val="bullet"/>
      <w:lvlText w:val="•"/>
      <w:lvlJc w:val="left"/>
      <w:pPr>
        <w:ind w:left="4250" w:hanging="504"/>
      </w:pPr>
      <w:rPr>
        <w:rFonts w:hint="default"/>
      </w:rPr>
    </w:lvl>
    <w:lvl w:ilvl="6" w:tplc="946A39B0">
      <w:numFmt w:val="bullet"/>
      <w:lvlText w:val="•"/>
      <w:lvlJc w:val="left"/>
      <w:pPr>
        <w:ind w:left="4836" w:hanging="504"/>
      </w:pPr>
      <w:rPr>
        <w:rFonts w:hint="default"/>
      </w:rPr>
    </w:lvl>
    <w:lvl w:ilvl="7" w:tplc="83DAB7B4">
      <w:numFmt w:val="bullet"/>
      <w:lvlText w:val="•"/>
      <w:lvlJc w:val="left"/>
      <w:pPr>
        <w:ind w:left="5422" w:hanging="504"/>
      </w:pPr>
      <w:rPr>
        <w:rFonts w:hint="default"/>
      </w:rPr>
    </w:lvl>
    <w:lvl w:ilvl="8" w:tplc="13DC5382">
      <w:numFmt w:val="bullet"/>
      <w:lvlText w:val="•"/>
      <w:lvlJc w:val="left"/>
      <w:pPr>
        <w:ind w:left="6008" w:hanging="504"/>
      </w:pPr>
      <w:rPr>
        <w:rFonts w:hint="default"/>
      </w:rPr>
    </w:lvl>
  </w:abstractNum>
  <w:abstractNum w:abstractNumId="1" w15:restartNumberingAfterBreak="0">
    <w:nsid w:val="04BC4E3F"/>
    <w:multiLevelType w:val="multilevel"/>
    <w:tmpl w:val="BE404BDE"/>
    <w:lvl w:ilvl="0">
      <w:start w:val="7"/>
      <w:numFmt w:val="decimal"/>
      <w:lvlText w:val="%1"/>
      <w:lvlJc w:val="left"/>
      <w:pPr>
        <w:ind w:left="1379" w:hanging="852"/>
        <w:jc w:val="left"/>
      </w:pPr>
      <w:rPr>
        <w:rFonts w:hint="default"/>
      </w:rPr>
    </w:lvl>
    <w:lvl w:ilvl="1">
      <w:start w:val="7"/>
      <w:numFmt w:val="decimal"/>
      <w:lvlText w:val="%1.%2"/>
      <w:lvlJc w:val="left"/>
      <w:pPr>
        <w:ind w:left="1379" w:hanging="852"/>
        <w:jc w:val="left"/>
      </w:pPr>
      <w:rPr>
        <w:rFonts w:hint="default"/>
      </w:rPr>
    </w:lvl>
    <w:lvl w:ilvl="2">
      <w:start w:val="1"/>
      <w:numFmt w:val="decimal"/>
      <w:lvlText w:val="%1.%2.%3"/>
      <w:lvlJc w:val="left"/>
      <w:pPr>
        <w:ind w:left="1379" w:hanging="852"/>
        <w:jc w:val="left"/>
      </w:pPr>
      <w:rPr>
        <w:rFonts w:ascii="Arial Narrow" w:eastAsia="Arial Narrow" w:hAnsi="Arial Narrow" w:cs="Arial Narrow" w:hint="default"/>
        <w:spacing w:val="-24"/>
        <w:w w:val="100"/>
        <w:sz w:val="24"/>
        <w:szCs w:val="24"/>
      </w:rPr>
    </w:lvl>
    <w:lvl w:ilvl="3">
      <w:numFmt w:val="bullet"/>
      <w:lvlText w:val="•"/>
      <w:lvlJc w:val="left"/>
      <w:pPr>
        <w:ind w:left="4290" w:hanging="852"/>
      </w:pPr>
      <w:rPr>
        <w:rFonts w:hint="default"/>
      </w:rPr>
    </w:lvl>
    <w:lvl w:ilvl="4">
      <w:numFmt w:val="bullet"/>
      <w:lvlText w:val="•"/>
      <w:lvlJc w:val="left"/>
      <w:pPr>
        <w:ind w:left="5260" w:hanging="852"/>
      </w:pPr>
      <w:rPr>
        <w:rFonts w:hint="default"/>
      </w:rPr>
    </w:lvl>
    <w:lvl w:ilvl="5">
      <w:numFmt w:val="bullet"/>
      <w:lvlText w:val="•"/>
      <w:lvlJc w:val="left"/>
      <w:pPr>
        <w:ind w:left="6230" w:hanging="852"/>
      </w:pPr>
      <w:rPr>
        <w:rFonts w:hint="default"/>
      </w:rPr>
    </w:lvl>
    <w:lvl w:ilvl="6">
      <w:numFmt w:val="bullet"/>
      <w:lvlText w:val="•"/>
      <w:lvlJc w:val="left"/>
      <w:pPr>
        <w:ind w:left="7200" w:hanging="852"/>
      </w:pPr>
      <w:rPr>
        <w:rFonts w:hint="default"/>
      </w:rPr>
    </w:lvl>
    <w:lvl w:ilvl="7">
      <w:numFmt w:val="bullet"/>
      <w:lvlText w:val="•"/>
      <w:lvlJc w:val="left"/>
      <w:pPr>
        <w:ind w:left="8170" w:hanging="852"/>
      </w:pPr>
      <w:rPr>
        <w:rFonts w:hint="default"/>
      </w:rPr>
    </w:lvl>
    <w:lvl w:ilvl="8">
      <w:numFmt w:val="bullet"/>
      <w:lvlText w:val="•"/>
      <w:lvlJc w:val="left"/>
      <w:pPr>
        <w:ind w:left="9140" w:hanging="852"/>
      </w:pPr>
      <w:rPr>
        <w:rFonts w:hint="default"/>
      </w:rPr>
    </w:lvl>
  </w:abstractNum>
  <w:abstractNum w:abstractNumId="2" w15:restartNumberingAfterBreak="0">
    <w:nsid w:val="08443DB5"/>
    <w:multiLevelType w:val="multilevel"/>
    <w:tmpl w:val="D896AC30"/>
    <w:lvl w:ilvl="0">
      <w:start w:val="6"/>
      <w:numFmt w:val="decimal"/>
      <w:lvlText w:val="%1"/>
      <w:lvlJc w:val="left"/>
      <w:pPr>
        <w:ind w:left="1379" w:hanging="1462"/>
        <w:jc w:val="left"/>
      </w:pPr>
      <w:rPr>
        <w:rFonts w:hint="default"/>
      </w:rPr>
    </w:lvl>
    <w:lvl w:ilvl="1">
      <w:start w:val="4"/>
      <w:numFmt w:val="decimal"/>
      <w:lvlText w:val="%1.%2"/>
      <w:lvlJc w:val="left"/>
      <w:pPr>
        <w:ind w:left="1379" w:hanging="1462"/>
        <w:jc w:val="left"/>
      </w:pPr>
      <w:rPr>
        <w:rFonts w:hint="default"/>
      </w:rPr>
    </w:lvl>
    <w:lvl w:ilvl="2">
      <w:start w:val="1"/>
      <w:numFmt w:val="decimal"/>
      <w:lvlText w:val="%1.%2.%3"/>
      <w:lvlJc w:val="left"/>
      <w:pPr>
        <w:ind w:left="1379" w:hanging="1462"/>
        <w:jc w:val="left"/>
      </w:pPr>
      <w:rPr>
        <w:rFonts w:ascii="Arial Narrow" w:eastAsia="Arial Narrow" w:hAnsi="Arial Narrow" w:cs="Arial Narrow" w:hint="default"/>
        <w:spacing w:val="-3"/>
        <w:w w:val="100"/>
        <w:sz w:val="24"/>
        <w:szCs w:val="24"/>
      </w:rPr>
    </w:lvl>
    <w:lvl w:ilvl="3">
      <w:numFmt w:val="bullet"/>
      <w:lvlText w:val="•"/>
      <w:lvlJc w:val="left"/>
      <w:pPr>
        <w:ind w:left="4204" w:hanging="1462"/>
      </w:pPr>
      <w:rPr>
        <w:rFonts w:hint="default"/>
      </w:rPr>
    </w:lvl>
    <w:lvl w:ilvl="4">
      <w:numFmt w:val="bullet"/>
      <w:lvlText w:val="•"/>
      <w:lvlJc w:val="left"/>
      <w:pPr>
        <w:ind w:left="5186" w:hanging="1462"/>
      </w:pPr>
      <w:rPr>
        <w:rFonts w:hint="default"/>
      </w:rPr>
    </w:lvl>
    <w:lvl w:ilvl="5">
      <w:numFmt w:val="bullet"/>
      <w:lvlText w:val="•"/>
      <w:lvlJc w:val="left"/>
      <w:pPr>
        <w:ind w:left="6168" w:hanging="1462"/>
      </w:pPr>
      <w:rPr>
        <w:rFonts w:hint="default"/>
      </w:rPr>
    </w:lvl>
    <w:lvl w:ilvl="6">
      <w:numFmt w:val="bullet"/>
      <w:lvlText w:val="•"/>
      <w:lvlJc w:val="left"/>
      <w:pPr>
        <w:ind w:left="7151" w:hanging="1462"/>
      </w:pPr>
      <w:rPr>
        <w:rFonts w:hint="default"/>
      </w:rPr>
    </w:lvl>
    <w:lvl w:ilvl="7">
      <w:numFmt w:val="bullet"/>
      <w:lvlText w:val="•"/>
      <w:lvlJc w:val="left"/>
      <w:pPr>
        <w:ind w:left="8133" w:hanging="1462"/>
      </w:pPr>
      <w:rPr>
        <w:rFonts w:hint="default"/>
      </w:rPr>
    </w:lvl>
    <w:lvl w:ilvl="8">
      <w:numFmt w:val="bullet"/>
      <w:lvlText w:val="•"/>
      <w:lvlJc w:val="left"/>
      <w:pPr>
        <w:ind w:left="9115" w:hanging="1462"/>
      </w:pPr>
      <w:rPr>
        <w:rFonts w:hint="default"/>
      </w:rPr>
    </w:lvl>
  </w:abstractNum>
  <w:abstractNum w:abstractNumId="3" w15:restartNumberingAfterBreak="0">
    <w:nsid w:val="09E95EC4"/>
    <w:multiLevelType w:val="hybridMultilevel"/>
    <w:tmpl w:val="80C0D270"/>
    <w:lvl w:ilvl="0" w:tplc="99C24D9A">
      <w:start w:val="8"/>
      <w:numFmt w:val="decimalZero"/>
      <w:lvlText w:val="%1"/>
      <w:lvlJc w:val="left"/>
      <w:pPr>
        <w:ind w:left="1493" w:hanging="1016"/>
        <w:jc w:val="left"/>
      </w:pPr>
      <w:rPr>
        <w:rFonts w:ascii="Arial Narrow" w:eastAsia="Arial Narrow" w:hAnsi="Arial Narrow" w:cs="Arial Narrow" w:hint="default"/>
        <w:w w:val="99"/>
        <w:sz w:val="20"/>
        <w:szCs w:val="20"/>
      </w:rPr>
    </w:lvl>
    <w:lvl w:ilvl="1" w:tplc="865A94BA">
      <w:numFmt w:val="bullet"/>
      <w:lvlText w:val="•"/>
      <w:lvlJc w:val="left"/>
      <w:pPr>
        <w:ind w:left="1709" w:hanging="1016"/>
      </w:pPr>
      <w:rPr>
        <w:rFonts w:hint="default"/>
      </w:rPr>
    </w:lvl>
    <w:lvl w:ilvl="2" w:tplc="12D285FA">
      <w:numFmt w:val="bullet"/>
      <w:lvlText w:val="•"/>
      <w:lvlJc w:val="left"/>
      <w:pPr>
        <w:ind w:left="1918" w:hanging="1016"/>
      </w:pPr>
      <w:rPr>
        <w:rFonts w:hint="default"/>
      </w:rPr>
    </w:lvl>
    <w:lvl w:ilvl="3" w:tplc="348660A6">
      <w:numFmt w:val="bullet"/>
      <w:lvlText w:val="•"/>
      <w:lvlJc w:val="left"/>
      <w:pPr>
        <w:ind w:left="2128" w:hanging="1016"/>
      </w:pPr>
      <w:rPr>
        <w:rFonts w:hint="default"/>
      </w:rPr>
    </w:lvl>
    <w:lvl w:ilvl="4" w:tplc="30B05E28">
      <w:numFmt w:val="bullet"/>
      <w:lvlText w:val="•"/>
      <w:lvlJc w:val="left"/>
      <w:pPr>
        <w:ind w:left="2337" w:hanging="1016"/>
      </w:pPr>
      <w:rPr>
        <w:rFonts w:hint="default"/>
      </w:rPr>
    </w:lvl>
    <w:lvl w:ilvl="5" w:tplc="90C0C066">
      <w:numFmt w:val="bullet"/>
      <w:lvlText w:val="•"/>
      <w:lvlJc w:val="left"/>
      <w:pPr>
        <w:ind w:left="2547" w:hanging="1016"/>
      </w:pPr>
      <w:rPr>
        <w:rFonts w:hint="default"/>
      </w:rPr>
    </w:lvl>
    <w:lvl w:ilvl="6" w:tplc="7A56CBE0">
      <w:numFmt w:val="bullet"/>
      <w:lvlText w:val="•"/>
      <w:lvlJc w:val="left"/>
      <w:pPr>
        <w:ind w:left="2756" w:hanging="1016"/>
      </w:pPr>
      <w:rPr>
        <w:rFonts w:hint="default"/>
      </w:rPr>
    </w:lvl>
    <w:lvl w:ilvl="7" w:tplc="FB98AF1E">
      <w:numFmt w:val="bullet"/>
      <w:lvlText w:val="•"/>
      <w:lvlJc w:val="left"/>
      <w:pPr>
        <w:ind w:left="2965" w:hanging="1016"/>
      </w:pPr>
      <w:rPr>
        <w:rFonts w:hint="default"/>
      </w:rPr>
    </w:lvl>
    <w:lvl w:ilvl="8" w:tplc="BCF6BED4">
      <w:numFmt w:val="bullet"/>
      <w:lvlText w:val="•"/>
      <w:lvlJc w:val="left"/>
      <w:pPr>
        <w:ind w:left="3175" w:hanging="1016"/>
      </w:pPr>
      <w:rPr>
        <w:rFonts w:hint="default"/>
      </w:rPr>
    </w:lvl>
  </w:abstractNum>
  <w:abstractNum w:abstractNumId="4" w15:restartNumberingAfterBreak="0">
    <w:nsid w:val="0A8E2372"/>
    <w:multiLevelType w:val="multilevel"/>
    <w:tmpl w:val="1EEC959E"/>
    <w:lvl w:ilvl="0">
      <w:start w:val="1"/>
      <w:numFmt w:val="decimal"/>
      <w:lvlText w:val="%1"/>
      <w:lvlJc w:val="left"/>
      <w:pPr>
        <w:ind w:left="551" w:hanging="156"/>
        <w:jc w:val="left"/>
      </w:pPr>
      <w:rPr>
        <w:rFonts w:hint="default"/>
        <w:w w:val="99"/>
        <w:position w:val="5"/>
      </w:rPr>
    </w:lvl>
    <w:lvl w:ilvl="1">
      <w:start w:val="1"/>
      <w:numFmt w:val="decimal"/>
      <w:lvlText w:val="%1.%2"/>
      <w:lvlJc w:val="left"/>
      <w:pPr>
        <w:ind w:left="1379" w:hanging="852"/>
        <w:jc w:val="left"/>
      </w:pPr>
      <w:rPr>
        <w:rFonts w:ascii="Arial Narrow" w:eastAsia="Arial Narrow" w:hAnsi="Arial Narrow" w:cs="Arial Narrow" w:hint="default"/>
        <w:spacing w:val="-7"/>
        <w:w w:val="100"/>
        <w:sz w:val="24"/>
        <w:szCs w:val="24"/>
      </w:rPr>
    </w:lvl>
    <w:lvl w:ilvl="2">
      <w:numFmt w:val="bullet"/>
      <w:lvlText w:val="•"/>
      <w:lvlJc w:val="left"/>
      <w:pPr>
        <w:ind w:left="2457" w:hanging="852"/>
      </w:pPr>
      <w:rPr>
        <w:rFonts w:hint="default"/>
      </w:rPr>
    </w:lvl>
    <w:lvl w:ilvl="3">
      <w:numFmt w:val="bullet"/>
      <w:lvlText w:val="•"/>
      <w:lvlJc w:val="left"/>
      <w:pPr>
        <w:ind w:left="3535" w:hanging="852"/>
      </w:pPr>
      <w:rPr>
        <w:rFonts w:hint="default"/>
      </w:rPr>
    </w:lvl>
    <w:lvl w:ilvl="4">
      <w:numFmt w:val="bullet"/>
      <w:lvlText w:val="•"/>
      <w:lvlJc w:val="left"/>
      <w:pPr>
        <w:ind w:left="4613" w:hanging="852"/>
      </w:pPr>
      <w:rPr>
        <w:rFonts w:hint="default"/>
      </w:rPr>
    </w:lvl>
    <w:lvl w:ilvl="5">
      <w:numFmt w:val="bullet"/>
      <w:lvlText w:val="•"/>
      <w:lvlJc w:val="left"/>
      <w:pPr>
        <w:ind w:left="5691" w:hanging="852"/>
      </w:pPr>
      <w:rPr>
        <w:rFonts w:hint="default"/>
      </w:rPr>
    </w:lvl>
    <w:lvl w:ilvl="6">
      <w:numFmt w:val="bullet"/>
      <w:lvlText w:val="•"/>
      <w:lvlJc w:val="left"/>
      <w:pPr>
        <w:ind w:left="6768" w:hanging="852"/>
      </w:pPr>
      <w:rPr>
        <w:rFonts w:hint="default"/>
      </w:rPr>
    </w:lvl>
    <w:lvl w:ilvl="7">
      <w:numFmt w:val="bullet"/>
      <w:lvlText w:val="•"/>
      <w:lvlJc w:val="left"/>
      <w:pPr>
        <w:ind w:left="7846" w:hanging="852"/>
      </w:pPr>
      <w:rPr>
        <w:rFonts w:hint="default"/>
      </w:rPr>
    </w:lvl>
    <w:lvl w:ilvl="8">
      <w:numFmt w:val="bullet"/>
      <w:lvlText w:val="•"/>
      <w:lvlJc w:val="left"/>
      <w:pPr>
        <w:ind w:left="8924" w:hanging="852"/>
      </w:pPr>
      <w:rPr>
        <w:rFonts w:hint="default"/>
      </w:rPr>
    </w:lvl>
  </w:abstractNum>
  <w:abstractNum w:abstractNumId="5" w15:restartNumberingAfterBreak="0">
    <w:nsid w:val="11A50ED7"/>
    <w:multiLevelType w:val="multilevel"/>
    <w:tmpl w:val="4D2E70E8"/>
    <w:lvl w:ilvl="0">
      <w:start w:val="7"/>
      <w:numFmt w:val="decimal"/>
      <w:lvlText w:val="%1"/>
      <w:lvlJc w:val="left"/>
      <w:pPr>
        <w:ind w:left="1379" w:hanging="852"/>
        <w:jc w:val="left"/>
      </w:pPr>
      <w:rPr>
        <w:rFonts w:hint="default"/>
      </w:rPr>
    </w:lvl>
    <w:lvl w:ilvl="1">
      <w:start w:val="7"/>
      <w:numFmt w:val="decimal"/>
      <w:lvlText w:val="%1.%2"/>
      <w:lvlJc w:val="left"/>
      <w:pPr>
        <w:ind w:left="1379" w:hanging="852"/>
        <w:jc w:val="left"/>
      </w:pPr>
      <w:rPr>
        <w:rFonts w:hint="default"/>
      </w:rPr>
    </w:lvl>
    <w:lvl w:ilvl="2">
      <w:start w:val="4"/>
      <w:numFmt w:val="decimal"/>
      <w:lvlText w:val="%1.%2.%3"/>
      <w:lvlJc w:val="left"/>
      <w:pPr>
        <w:ind w:left="1379" w:hanging="852"/>
        <w:jc w:val="left"/>
      </w:pPr>
      <w:rPr>
        <w:rFonts w:ascii="Arial Narrow" w:eastAsia="Arial Narrow" w:hAnsi="Arial Narrow" w:cs="Arial Narrow" w:hint="default"/>
        <w:spacing w:val="-27"/>
        <w:w w:val="100"/>
        <w:sz w:val="24"/>
        <w:szCs w:val="24"/>
      </w:rPr>
    </w:lvl>
    <w:lvl w:ilvl="3">
      <w:numFmt w:val="bullet"/>
      <w:lvlText w:val="•"/>
      <w:lvlJc w:val="left"/>
      <w:pPr>
        <w:ind w:left="4290" w:hanging="852"/>
      </w:pPr>
      <w:rPr>
        <w:rFonts w:hint="default"/>
      </w:rPr>
    </w:lvl>
    <w:lvl w:ilvl="4">
      <w:numFmt w:val="bullet"/>
      <w:lvlText w:val="•"/>
      <w:lvlJc w:val="left"/>
      <w:pPr>
        <w:ind w:left="5260" w:hanging="852"/>
      </w:pPr>
      <w:rPr>
        <w:rFonts w:hint="default"/>
      </w:rPr>
    </w:lvl>
    <w:lvl w:ilvl="5">
      <w:numFmt w:val="bullet"/>
      <w:lvlText w:val="•"/>
      <w:lvlJc w:val="left"/>
      <w:pPr>
        <w:ind w:left="6230" w:hanging="852"/>
      </w:pPr>
      <w:rPr>
        <w:rFonts w:hint="default"/>
      </w:rPr>
    </w:lvl>
    <w:lvl w:ilvl="6">
      <w:numFmt w:val="bullet"/>
      <w:lvlText w:val="•"/>
      <w:lvlJc w:val="left"/>
      <w:pPr>
        <w:ind w:left="7200" w:hanging="852"/>
      </w:pPr>
      <w:rPr>
        <w:rFonts w:hint="default"/>
      </w:rPr>
    </w:lvl>
    <w:lvl w:ilvl="7">
      <w:numFmt w:val="bullet"/>
      <w:lvlText w:val="•"/>
      <w:lvlJc w:val="left"/>
      <w:pPr>
        <w:ind w:left="8170" w:hanging="852"/>
      </w:pPr>
      <w:rPr>
        <w:rFonts w:hint="default"/>
      </w:rPr>
    </w:lvl>
    <w:lvl w:ilvl="8">
      <w:numFmt w:val="bullet"/>
      <w:lvlText w:val="•"/>
      <w:lvlJc w:val="left"/>
      <w:pPr>
        <w:ind w:left="9140" w:hanging="852"/>
      </w:pPr>
      <w:rPr>
        <w:rFonts w:hint="default"/>
      </w:rPr>
    </w:lvl>
  </w:abstractNum>
  <w:abstractNum w:abstractNumId="6" w15:restartNumberingAfterBreak="0">
    <w:nsid w:val="14860F9C"/>
    <w:multiLevelType w:val="hybridMultilevel"/>
    <w:tmpl w:val="195C5C8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48B3CE5"/>
    <w:multiLevelType w:val="hybridMultilevel"/>
    <w:tmpl w:val="A9B885AA"/>
    <w:lvl w:ilvl="0" w:tplc="6096D27C">
      <w:start w:val="5"/>
      <w:numFmt w:val="decimalZero"/>
      <w:lvlText w:val="%1"/>
      <w:lvlJc w:val="left"/>
      <w:pPr>
        <w:ind w:left="2066" w:hanging="1062"/>
        <w:jc w:val="left"/>
      </w:pPr>
      <w:rPr>
        <w:rFonts w:ascii="Arial Narrow" w:eastAsia="Arial Narrow" w:hAnsi="Arial Narrow" w:cs="Arial Narrow" w:hint="default"/>
        <w:w w:val="99"/>
        <w:sz w:val="20"/>
        <w:szCs w:val="20"/>
      </w:rPr>
    </w:lvl>
    <w:lvl w:ilvl="1" w:tplc="88FC8EB8">
      <w:numFmt w:val="bullet"/>
      <w:lvlText w:val="•"/>
      <w:lvlJc w:val="left"/>
      <w:pPr>
        <w:ind w:left="2266" w:hanging="1062"/>
      </w:pPr>
      <w:rPr>
        <w:rFonts w:hint="default"/>
      </w:rPr>
    </w:lvl>
    <w:lvl w:ilvl="2" w:tplc="ACEA0D48">
      <w:numFmt w:val="bullet"/>
      <w:lvlText w:val="•"/>
      <w:lvlJc w:val="left"/>
      <w:pPr>
        <w:ind w:left="2472" w:hanging="1062"/>
      </w:pPr>
      <w:rPr>
        <w:rFonts w:hint="default"/>
      </w:rPr>
    </w:lvl>
    <w:lvl w:ilvl="3" w:tplc="06D2FA92">
      <w:numFmt w:val="bullet"/>
      <w:lvlText w:val="•"/>
      <w:lvlJc w:val="left"/>
      <w:pPr>
        <w:ind w:left="2678" w:hanging="1062"/>
      </w:pPr>
      <w:rPr>
        <w:rFonts w:hint="default"/>
      </w:rPr>
    </w:lvl>
    <w:lvl w:ilvl="4" w:tplc="5C6607F0">
      <w:numFmt w:val="bullet"/>
      <w:lvlText w:val="•"/>
      <w:lvlJc w:val="left"/>
      <w:pPr>
        <w:ind w:left="2884" w:hanging="1062"/>
      </w:pPr>
      <w:rPr>
        <w:rFonts w:hint="default"/>
      </w:rPr>
    </w:lvl>
    <w:lvl w:ilvl="5" w:tplc="D3A85182">
      <w:numFmt w:val="bullet"/>
      <w:lvlText w:val="•"/>
      <w:lvlJc w:val="left"/>
      <w:pPr>
        <w:ind w:left="3090" w:hanging="1062"/>
      </w:pPr>
      <w:rPr>
        <w:rFonts w:hint="default"/>
      </w:rPr>
    </w:lvl>
    <w:lvl w:ilvl="6" w:tplc="68CA696C">
      <w:numFmt w:val="bullet"/>
      <w:lvlText w:val="•"/>
      <w:lvlJc w:val="left"/>
      <w:pPr>
        <w:ind w:left="3296" w:hanging="1062"/>
      </w:pPr>
      <w:rPr>
        <w:rFonts w:hint="default"/>
      </w:rPr>
    </w:lvl>
    <w:lvl w:ilvl="7" w:tplc="E452AC84">
      <w:numFmt w:val="bullet"/>
      <w:lvlText w:val="•"/>
      <w:lvlJc w:val="left"/>
      <w:pPr>
        <w:ind w:left="3502" w:hanging="1062"/>
      </w:pPr>
      <w:rPr>
        <w:rFonts w:hint="default"/>
      </w:rPr>
    </w:lvl>
    <w:lvl w:ilvl="8" w:tplc="D86A077C">
      <w:numFmt w:val="bullet"/>
      <w:lvlText w:val="•"/>
      <w:lvlJc w:val="left"/>
      <w:pPr>
        <w:ind w:left="3709" w:hanging="1062"/>
      </w:pPr>
      <w:rPr>
        <w:rFonts w:hint="default"/>
      </w:rPr>
    </w:lvl>
  </w:abstractNum>
  <w:abstractNum w:abstractNumId="8" w15:restartNumberingAfterBreak="0">
    <w:nsid w:val="15B86AFF"/>
    <w:multiLevelType w:val="hybridMultilevel"/>
    <w:tmpl w:val="0DD0540E"/>
    <w:lvl w:ilvl="0" w:tplc="1BC6EFCE">
      <w:start w:val="49"/>
      <w:numFmt w:val="decimal"/>
      <w:lvlText w:val="%1"/>
      <w:lvlJc w:val="left"/>
      <w:pPr>
        <w:ind w:left="1322" w:hanging="504"/>
        <w:jc w:val="left"/>
      </w:pPr>
      <w:rPr>
        <w:rFonts w:ascii="Arial Narrow" w:eastAsia="Arial Narrow" w:hAnsi="Arial Narrow" w:cs="Arial Narrow" w:hint="default"/>
        <w:w w:val="99"/>
        <w:position w:val="3"/>
        <w:sz w:val="20"/>
        <w:szCs w:val="20"/>
      </w:rPr>
    </w:lvl>
    <w:lvl w:ilvl="1" w:tplc="62EC8BB8">
      <w:numFmt w:val="bullet"/>
      <w:lvlText w:val="•"/>
      <w:lvlJc w:val="left"/>
      <w:pPr>
        <w:ind w:left="1903" w:hanging="504"/>
      </w:pPr>
      <w:rPr>
        <w:rFonts w:hint="default"/>
      </w:rPr>
    </w:lvl>
    <w:lvl w:ilvl="2" w:tplc="A86A9FB8">
      <w:numFmt w:val="bullet"/>
      <w:lvlText w:val="•"/>
      <w:lvlJc w:val="left"/>
      <w:pPr>
        <w:ind w:left="2486" w:hanging="504"/>
      </w:pPr>
      <w:rPr>
        <w:rFonts w:hint="default"/>
      </w:rPr>
    </w:lvl>
    <w:lvl w:ilvl="3" w:tplc="EEC48D68">
      <w:numFmt w:val="bullet"/>
      <w:lvlText w:val="•"/>
      <w:lvlJc w:val="left"/>
      <w:pPr>
        <w:ind w:left="3069" w:hanging="504"/>
      </w:pPr>
      <w:rPr>
        <w:rFonts w:hint="default"/>
      </w:rPr>
    </w:lvl>
    <w:lvl w:ilvl="4" w:tplc="73D6648C">
      <w:numFmt w:val="bullet"/>
      <w:lvlText w:val="•"/>
      <w:lvlJc w:val="left"/>
      <w:pPr>
        <w:ind w:left="3652" w:hanging="504"/>
      </w:pPr>
      <w:rPr>
        <w:rFonts w:hint="default"/>
      </w:rPr>
    </w:lvl>
    <w:lvl w:ilvl="5" w:tplc="B2F04D0A">
      <w:numFmt w:val="bullet"/>
      <w:lvlText w:val="•"/>
      <w:lvlJc w:val="left"/>
      <w:pPr>
        <w:ind w:left="4235" w:hanging="504"/>
      </w:pPr>
      <w:rPr>
        <w:rFonts w:hint="default"/>
      </w:rPr>
    </w:lvl>
    <w:lvl w:ilvl="6" w:tplc="E6DABDDA">
      <w:numFmt w:val="bullet"/>
      <w:lvlText w:val="•"/>
      <w:lvlJc w:val="left"/>
      <w:pPr>
        <w:ind w:left="4818" w:hanging="504"/>
      </w:pPr>
      <w:rPr>
        <w:rFonts w:hint="default"/>
      </w:rPr>
    </w:lvl>
    <w:lvl w:ilvl="7" w:tplc="D8A4BBE4">
      <w:numFmt w:val="bullet"/>
      <w:lvlText w:val="•"/>
      <w:lvlJc w:val="left"/>
      <w:pPr>
        <w:ind w:left="5401" w:hanging="504"/>
      </w:pPr>
      <w:rPr>
        <w:rFonts w:hint="default"/>
      </w:rPr>
    </w:lvl>
    <w:lvl w:ilvl="8" w:tplc="A2FADD42">
      <w:numFmt w:val="bullet"/>
      <w:lvlText w:val="•"/>
      <w:lvlJc w:val="left"/>
      <w:pPr>
        <w:ind w:left="5984" w:hanging="504"/>
      </w:pPr>
      <w:rPr>
        <w:rFonts w:hint="default"/>
      </w:rPr>
    </w:lvl>
  </w:abstractNum>
  <w:abstractNum w:abstractNumId="9" w15:restartNumberingAfterBreak="0">
    <w:nsid w:val="1B8F058D"/>
    <w:multiLevelType w:val="multilevel"/>
    <w:tmpl w:val="D73230A8"/>
    <w:lvl w:ilvl="0">
      <w:start w:val="7"/>
      <w:numFmt w:val="decimal"/>
      <w:lvlText w:val="%1"/>
      <w:lvlJc w:val="left"/>
      <w:pPr>
        <w:ind w:left="1394" w:hanging="722"/>
        <w:jc w:val="left"/>
      </w:pPr>
      <w:rPr>
        <w:rFonts w:hint="default"/>
      </w:rPr>
    </w:lvl>
    <w:lvl w:ilvl="1">
      <w:start w:val="6"/>
      <w:numFmt w:val="decimal"/>
      <w:lvlText w:val="%1.%2"/>
      <w:lvlJc w:val="left"/>
      <w:pPr>
        <w:ind w:left="1394" w:hanging="722"/>
        <w:jc w:val="left"/>
      </w:pPr>
      <w:rPr>
        <w:rFonts w:hint="default"/>
      </w:rPr>
    </w:lvl>
    <w:lvl w:ilvl="2">
      <w:start w:val="3"/>
      <w:numFmt w:val="decimal"/>
      <w:lvlText w:val="%1.%2.%3"/>
      <w:lvlJc w:val="left"/>
      <w:pPr>
        <w:ind w:left="1394" w:hanging="722"/>
        <w:jc w:val="left"/>
      </w:pPr>
      <w:rPr>
        <w:rFonts w:hint="default"/>
      </w:rPr>
    </w:lvl>
    <w:lvl w:ilvl="3">
      <w:start w:val="1"/>
      <w:numFmt w:val="decimal"/>
      <w:lvlText w:val="%1.%2.%3.%4"/>
      <w:lvlJc w:val="left"/>
      <w:pPr>
        <w:ind w:left="1394" w:hanging="722"/>
        <w:jc w:val="left"/>
      </w:pPr>
      <w:rPr>
        <w:rFonts w:ascii="Arial Narrow" w:eastAsia="Arial Narrow" w:hAnsi="Arial Narrow" w:cs="Arial Narrow" w:hint="default"/>
        <w:spacing w:val="-4"/>
        <w:w w:val="100"/>
        <w:sz w:val="24"/>
        <w:szCs w:val="24"/>
      </w:rPr>
    </w:lvl>
    <w:lvl w:ilvl="4">
      <w:numFmt w:val="bullet"/>
      <w:lvlText w:val="•"/>
      <w:lvlJc w:val="left"/>
      <w:pPr>
        <w:ind w:left="5272" w:hanging="722"/>
      </w:pPr>
      <w:rPr>
        <w:rFonts w:hint="default"/>
      </w:rPr>
    </w:lvl>
    <w:lvl w:ilvl="5">
      <w:numFmt w:val="bullet"/>
      <w:lvlText w:val="•"/>
      <w:lvlJc w:val="left"/>
      <w:pPr>
        <w:ind w:left="6240" w:hanging="722"/>
      </w:pPr>
      <w:rPr>
        <w:rFonts w:hint="default"/>
      </w:rPr>
    </w:lvl>
    <w:lvl w:ilvl="6">
      <w:numFmt w:val="bullet"/>
      <w:lvlText w:val="•"/>
      <w:lvlJc w:val="left"/>
      <w:pPr>
        <w:ind w:left="7208" w:hanging="722"/>
      </w:pPr>
      <w:rPr>
        <w:rFonts w:hint="default"/>
      </w:rPr>
    </w:lvl>
    <w:lvl w:ilvl="7">
      <w:numFmt w:val="bullet"/>
      <w:lvlText w:val="•"/>
      <w:lvlJc w:val="left"/>
      <w:pPr>
        <w:ind w:left="8176" w:hanging="722"/>
      </w:pPr>
      <w:rPr>
        <w:rFonts w:hint="default"/>
      </w:rPr>
    </w:lvl>
    <w:lvl w:ilvl="8">
      <w:numFmt w:val="bullet"/>
      <w:lvlText w:val="•"/>
      <w:lvlJc w:val="left"/>
      <w:pPr>
        <w:ind w:left="9144" w:hanging="722"/>
      </w:pPr>
      <w:rPr>
        <w:rFonts w:hint="default"/>
      </w:rPr>
    </w:lvl>
  </w:abstractNum>
  <w:abstractNum w:abstractNumId="10" w15:restartNumberingAfterBreak="0">
    <w:nsid w:val="21D10214"/>
    <w:multiLevelType w:val="hybridMultilevel"/>
    <w:tmpl w:val="B6F0C044"/>
    <w:lvl w:ilvl="0" w:tplc="94CE3AC6">
      <w:start w:val="1"/>
      <w:numFmt w:val="lowerLetter"/>
      <w:lvlText w:val="%1)"/>
      <w:lvlJc w:val="left"/>
      <w:pPr>
        <w:ind w:left="551" w:hanging="708"/>
        <w:jc w:val="left"/>
      </w:pPr>
      <w:rPr>
        <w:rFonts w:ascii="Bookman Old Style" w:eastAsia="Bookman Old Style" w:hAnsi="Bookman Old Style" w:cs="Bookman Old Style" w:hint="default"/>
        <w:spacing w:val="-1"/>
        <w:w w:val="100"/>
        <w:sz w:val="22"/>
        <w:szCs w:val="22"/>
      </w:rPr>
    </w:lvl>
    <w:lvl w:ilvl="1" w:tplc="1C262C88">
      <w:numFmt w:val="bullet"/>
      <w:lvlText w:val="•"/>
      <w:lvlJc w:val="left"/>
      <w:pPr>
        <w:ind w:left="1612" w:hanging="708"/>
      </w:pPr>
      <w:rPr>
        <w:rFonts w:hint="default"/>
      </w:rPr>
    </w:lvl>
    <w:lvl w:ilvl="2" w:tplc="DC380440">
      <w:numFmt w:val="bullet"/>
      <w:lvlText w:val="•"/>
      <w:lvlJc w:val="left"/>
      <w:pPr>
        <w:ind w:left="2664" w:hanging="708"/>
      </w:pPr>
      <w:rPr>
        <w:rFonts w:hint="default"/>
      </w:rPr>
    </w:lvl>
    <w:lvl w:ilvl="3" w:tplc="6D083604">
      <w:numFmt w:val="bullet"/>
      <w:lvlText w:val="•"/>
      <w:lvlJc w:val="left"/>
      <w:pPr>
        <w:ind w:left="3716" w:hanging="708"/>
      </w:pPr>
      <w:rPr>
        <w:rFonts w:hint="default"/>
      </w:rPr>
    </w:lvl>
    <w:lvl w:ilvl="4" w:tplc="9FA64C7A">
      <w:numFmt w:val="bullet"/>
      <w:lvlText w:val="•"/>
      <w:lvlJc w:val="left"/>
      <w:pPr>
        <w:ind w:left="4768" w:hanging="708"/>
      </w:pPr>
      <w:rPr>
        <w:rFonts w:hint="default"/>
      </w:rPr>
    </w:lvl>
    <w:lvl w:ilvl="5" w:tplc="45F09A42">
      <w:numFmt w:val="bullet"/>
      <w:lvlText w:val="•"/>
      <w:lvlJc w:val="left"/>
      <w:pPr>
        <w:ind w:left="5820" w:hanging="708"/>
      </w:pPr>
      <w:rPr>
        <w:rFonts w:hint="default"/>
      </w:rPr>
    </w:lvl>
    <w:lvl w:ilvl="6" w:tplc="6262B994">
      <w:numFmt w:val="bullet"/>
      <w:lvlText w:val="•"/>
      <w:lvlJc w:val="left"/>
      <w:pPr>
        <w:ind w:left="6872" w:hanging="708"/>
      </w:pPr>
      <w:rPr>
        <w:rFonts w:hint="default"/>
      </w:rPr>
    </w:lvl>
    <w:lvl w:ilvl="7" w:tplc="01A2F37A">
      <w:numFmt w:val="bullet"/>
      <w:lvlText w:val="•"/>
      <w:lvlJc w:val="left"/>
      <w:pPr>
        <w:ind w:left="7924" w:hanging="708"/>
      </w:pPr>
      <w:rPr>
        <w:rFonts w:hint="default"/>
      </w:rPr>
    </w:lvl>
    <w:lvl w:ilvl="8" w:tplc="2A6A820E">
      <w:numFmt w:val="bullet"/>
      <w:lvlText w:val="•"/>
      <w:lvlJc w:val="left"/>
      <w:pPr>
        <w:ind w:left="8976" w:hanging="708"/>
      </w:pPr>
      <w:rPr>
        <w:rFonts w:hint="default"/>
      </w:rPr>
    </w:lvl>
  </w:abstractNum>
  <w:abstractNum w:abstractNumId="11" w15:restartNumberingAfterBreak="0">
    <w:nsid w:val="2B5D3CD9"/>
    <w:multiLevelType w:val="hybridMultilevel"/>
    <w:tmpl w:val="07523128"/>
    <w:lvl w:ilvl="0" w:tplc="5770DD7C">
      <w:start w:val="1"/>
      <w:numFmt w:val="upperRoman"/>
      <w:lvlText w:val="%1)"/>
      <w:lvlJc w:val="left"/>
      <w:pPr>
        <w:ind w:left="825" w:hanging="348"/>
        <w:jc w:val="left"/>
      </w:pPr>
      <w:rPr>
        <w:rFonts w:ascii="Bookman Old Style" w:eastAsia="Bookman Old Style" w:hAnsi="Bookman Old Style" w:cs="Bookman Old Style" w:hint="default"/>
        <w:spacing w:val="-1"/>
        <w:w w:val="100"/>
        <w:sz w:val="22"/>
        <w:szCs w:val="22"/>
      </w:rPr>
    </w:lvl>
    <w:lvl w:ilvl="1" w:tplc="9920D008">
      <w:numFmt w:val="bullet"/>
      <w:lvlText w:val="•"/>
      <w:lvlJc w:val="left"/>
      <w:pPr>
        <w:ind w:left="1846" w:hanging="348"/>
      </w:pPr>
      <w:rPr>
        <w:rFonts w:hint="default"/>
      </w:rPr>
    </w:lvl>
    <w:lvl w:ilvl="2" w:tplc="51D26372">
      <w:numFmt w:val="bullet"/>
      <w:lvlText w:val="•"/>
      <w:lvlJc w:val="left"/>
      <w:pPr>
        <w:ind w:left="2872" w:hanging="348"/>
      </w:pPr>
      <w:rPr>
        <w:rFonts w:hint="default"/>
      </w:rPr>
    </w:lvl>
    <w:lvl w:ilvl="3" w:tplc="8F648784">
      <w:numFmt w:val="bullet"/>
      <w:lvlText w:val="•"/>
      <w:lvlJc w:val="left"/>
      <w:pPr>
        <w:ind w:left="3898" w:hanging="348"/>
      </w:pPr>
      <w:rPr>
        <w:rFonts w:hint="default"/>
      </w:rPr>
    </w:lvl>
    <w:lvl w:ilvl="4" w:tplc="7B283DC2">
      <w:numFmt w:val="bullet"/>
      <w:lvlText w:val="•"/>
      <w:lvlJc w:val="left"/>
      <w:pPr>
        <w:ind w:left="4924" w:hanging="348"/>
      </w:pPr>
      <w:rPr>
        <w:rFonts w:hint="default"/>
      </w:rPr>
    </w:lvl>
    <w:lvl w:ilvl="5" w:tplc="C20853DA">
      <w:numFmt w:val="bullet"/>
      <w:lvlText w:val="•"/>
      <w:lvlJc w:val="left"/>
      <w:pPr>
        <w:ind w:left="5950" w:hanging="348"/>
      </w:pPr>
      <w:rPr>
        <w:rFonts w:hint="default"/>
      </w:rPr>
    </w:lvl>
    <w:lvl w:ilvl="6" w:tplc="607CEC8E">
      <w:numFmt w:val="bullet"/>
      <w:lvlText w:val="•"/>
      <w:lvlJc w:val="left"/>
      <w:pPr>
        <w:ind w:left="6976" w:hanging="348"/>
      </w:pPr>
      <w:rPr>
        <w:rFonts w:hint="default"/>
      </w:rPr>
    </w:lvl>
    <w:lvl w:ilvl="7" w:tplc="982655FE">
      <w:numFmt w:val="bullet"/>
      <w:lvlText w:val="•"/>
      <w:lvlJc w:val="left"/>
      <w:pPr>
        <w:ind w:left="8002" w:hanging="348"/>
      </w:pPr>
      <w:rPr>
        <w:rFonts w:hint="default"/>
      </w:rPr>
    </w:lvl>
    <w:lvl w:ilvl="8" w:tplc="882A5274">
      <w:numFmt w:val="bullet"/>
      <w:lvlText w:val="•"/>
      <w:lvlJc w:val="left"/>
      <w:pPr>
        <w:ind w:left="9028" w:hanging="348"/>
      </w:pPr>
      <w:rPr>
        <w:rFonts w:hint="default"/>
      </w:rPr>
    </w:lvl>
  </w:abstractNum>
  <w:abstractNum w:abstractNumId="12" w15:restartNumberingAfterBreak="0">
    <w:nsid w:val="2D2943D1"/>
    <w:multiLevelType w:val="multilevel"/>
    <w:tmpl w:val="1554801C"/>
    <w:lvl w:ilvl="0">
      <w:start w:val="3"/>
      <w:numFmt w:val="decimal"/>
      <w:lvlText w:val="%1"/>
      <w:lvlJc w:val="left"/>
      <w:pPr>
        <w:ind w:left="1379" w:hanging="852"/>
        <w:jc w:val="left"/>
      </w:pPr>
      <w:rPr>
        <w:rFonts w:hint="default"/>
      </w:rPr>
    </w:lvl>
    <w:lvl w:ilvl="1">
      <w:start w:val="1"/>
      <w:numFmt w:val="decimal"/>
      <w:lvlText w:val="%1.%2"/>
      <w:lvlJc w:val="left"/>
      <w:pPr>
        <w:ind w:left="1379"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2243" w:hanging="585"/>
        <w:jc w:val="left"/>
      </w:pPr>
      <w:rPr>
        <w:rFonts w:ascii="Arial Narrow" w:eastAsia="Arial Narrow" w:hAnsi="Arial Narrow" w:cs="Arial Narrow" w:hint="default"/>
        <w:spacing w:val="-22"/>
        <w:w w:val="100"/>
        <w:sz w:val="24"/>
        <w:szCs w:val="24"/>
      </w:rPr>
    </w:lvl>
    <w:lvl w:ilvl="3">
      <w:numFmt w:val="bullet"/>
      <w:lvlText w:val="•"/>
      <w:lvlJc w:val="left"/>
      <w:pPr>
        <w:ind w:left="4204" w:hanging="585"/>
      </w:pPr>
      <w:rPr>
        <w:rFonts w:hint="default"/>
      </w:rPr>
    </w:lvl>
    <w:lvl w:ilvl="4">
      <w:numFmt w:val="bullet"/>
      <w:lvlText w:val="•"/>
      <w:lvlJc w:val="left"/>
      <w:pPr>
        <w:ind w:left="5186" w:hanging="585"/>
      </w:pPr>
      <w:rPr>
        <w:rFonts w:hint="default"/>
      </w:rPr>
    </w:lvl>
    <w:lvl w:ilvl="5">
      <w:numFmt w:val="bullet"/>
      <w:lvlText w:val="•"/>
      <w:lvlJc w:val="left"/>
      <w:pPr>
        <w:ind w:left="6168" w:hanging="585"/>
      </w:pPr>
      <w:rPr>
        <w:rFonts w:hint="default"/>
      </w:rPr>
    </w:lvl>
    <w:lvl w:ilvl="6">
      <w:numFmt w:val="bullet"/>
      <w:lvlText w:val="•"/>
      <w:lvlJc w:val="left"/>
      <w:pPr>
        <w:ind w:left="7151" w:hanging="585"/>
      </w:pPr>
      <w:rPr>
        <w:rFonts w:hint="default"/>
      </w:rPr>
    </w:lvl>
    <w:lvl w:ilvl="7">
      <w:numFmt w:val="bullet"/>
      <w:lvlText w:val="•"/>
      <w:lvlJc w:val="left"/>
      <w:pPr>
        <w:ind w:left="8133" w:hanging="585"/>
      </w:pPr>
      <w:rPr>
        <w:rFonts w:hint="default"/>
      </w:rPr>
    </w:lvl>
    <w:lvl w:ilvl="8">
      <w:numFmt w:val="bullet"/>
      <w:lvlText w:val="•"/>
      <w:lvlJc w:val="left"/>
      <w:pPr>
        <w:ind w:left="9115" w:hanging="585"/>
      </w:pPr>
      <w:rPr>
        <w:rFonts w:hint="default"/>
      </w:rPr>
    </w:lvl>
  </w:abstractNum>
  <w:abstractNum w:abstractNumId="13" w15:restartNumberingAfterBreak="0">
    <w:nsid w:val="2D524C58"/>
    <w:multiLevelType w:val="hybridMultilevel"/>
    <w:tmpl w:val="F42E2D28"/>
    <w:lvl w:ilvl="0" w:tplc="E2FC68F4">
      <w:start w:val="1"/>
      <w:numFmt w:val="lowerLetter"/>
      <w:lvlText w:val="%1)"/>
      <w:lvlJc w:val="left"/>
      <w:pPr>
        <w:ind w:left="1739" w:hanging="360"/>
      </w:pPr>
      <w:rPr>
        <w:rFonts w:eastAsia="Lucida Sans Unicode" w:hint="default"/>
      </w:rPr>
    </w:lvl>
    <w:lvl w:ilvl="1" w:tplc="04160019" w:tentative="1">
      <w:start w:val="1"/>
      <w:numFmt w:val="lowerLetter"/>
      <w:lvlText w:val="%2."/>
      <w:lvlJc w:val="left"/>
      <w:pPr>
        <w:ind w:left="2459" w:hanging="360"/>
      </w:pPr>
    </w:lvl>
    <w:lvl w:ilvl="2" w:tplc="0416001B" w:tentative="1">
      <w:start w:val="1"/>
      <w:numFmt w:val="lowerRoman"/>
      <w:lvlText w:val="%3."/>
      <w:lvlJc w:val="right"/>
      <w:pPr>
        <w:ind w:left="3179" w:hanging="180"/>
      </w:pPr>
    </w:lvl>
    <w:lvl w:ilvl="3" w:tplc="0416000F" w:tentative="1">
      <w:start w:val="1"/>
      <w:numFmt w:val="decimal"/>
      <w:lvlText w:val="%4."/>
      <w:lvlJc w:val="left"/>
      <w:pPr>
        <w:ind w:left="3899" w:hanging="360"/>
      </w:pPr>
    </w:lvl>
    <w:lvl w:ilvl="4" w:tplc="04160019" w:tentative="1">
      <w:start w:val="1"/>
      <w:numFmt w:val="lowerLetter"/>
      <w:lvlText w:val="%5."/>
      <w:lvlJc w:val="left"/>
      <w:pPr>
        <w:ind w:left="4619" w:hanging="360"/>
      </w:pPr>
    </w:lvl>
    <w:lvl w:ilvl="5" w:tplc="0416001B" w:tentative="1">
      <w:start w:val="1"/>
      <w:numFmt w:val="lowerRoman"/>
      <w:lvlText w:val="%6."/>
      <w:lvlJc w:val="right"/>
      <w:pPr>
        <w:ind w:left="5339" w:hanging="180"/>
      </w:pPr>
    </w:lvl>
    <w:lvl w:ilvl="6" w:tplc="0416000F" w:tentative="1">
      <w:start w:val="1"/>
      <w:numFmt w:val="decimal"/>
      <w:lvlText w:val="%7."/>
      <w:lvlJc w:val="left"/>
      <w:pPr>
        <w:ind w:left="6059" w:hanging="360"/>
      </w:pPr>
    </w:lvl>
    <w:lvl w:ilvl="7" w:tplc="04160019" w:tentative="1">
      <w:start w:val="1"/>
      <w:numFmt w:val="lowerLetter"/>
      <w:lvlText w:val="%8."/>
      <w:lvlJc w:val="left"/>
      <w:pPr>
        <w:ind w:left="6779" w:hanging="360"/>
      </w:pPr>
    </w:lvl>
    <w:lvl w:ilvl="8" w:tplc="0416001B" w:tentative="1">
      <w:start w:val="1"/>
      <w:numFmt w:val="lowerRoman"/>
      <w:lvlText w:val="%9."/>
      <w:lvlJc w:val="right"/>
      <w:pPr>
        <w:ind w:left="7499" w:hanging="180"/>
      </w:pPr>
    </w:lvl>
  </w:abstractNum>
  <w:abstractNum w:abstractNumId="14" w15:restartNumberingAfterBreak="0">
    <w:nsid w:val="317A60CB"/>
    <w:multiLevelType w:val="multilevel"/>
    <w:tmpl w:val="4EF4693A"/>
    <w:lvl w:ilvl="0">
      <w:start w:val="7"/>
      <w:numFmt w:val="decimal"/>
      <w:lvlText w:val="%1"/>
      <w:lvlJc w:val="left"/>
      <w:pPr>
        <w:ind w:left="2243" w:hanging="850"/>
        <w:jc w:val="left"/>
      </w:pPr>
      <w:rPr>
        <w:rFonts w:hint="default"/>
      </w:rPr>
    </w:lvl>
    <w:lvl w:ilvl="1">
      <w:start w:val="2"/>
      <w:numFmt w:val="decimal"/>
      <w:lvlText w:val="%1.%2"/>
      <w:lvlJc w:val="left"/>
      <w:pPr>
        <w:ind w:left="2243" w:hanging="850"/>
        <w:jc w:val="left"/>
      </w:pPr>
      <w:rPr>
        <w:rFonts w:hint="default"/>
      </w:rPr>
    </w:lvl>
    <w:lvl w:ilvl="2">
      <w:start w:val="3"/>
      <w:numFmt w:val="decimal"/>
      <w:lvlText w:val="%1.%2.%3"/>
      <w:lvlJc w:val="left"/>
      <w:pPr>
        <w:ind w:left="2243" w:hanging="850"/>
        <w:jc w:val="left"/>
      </w:pPr>
      <w:rPr>
        <w:rFonts w:hint="default"/>
      </w:rPr>
    </w:lvl>
    <w:lvl w:ilvl="3">
      <w:start w:val="1"/>
      <w:numFmt w:val="decimal"/>
      <w:lvlText w:val="%1.%2.%3.%4"/>
      <w:lvlJc w:val="left"/>
      <w:pPr>
        <w:ind w:left="2243" w:hanging="850"/>
        <w:jc w:val="left"/>
      </w:pPr>
      <w:rPr>
        <w:rFonts w:ascii="Bookman Old Style" w:eastAsia="Bookman Old Style" w:hAnsi="Bookman Old Style" w:cs="Bookman Old Style" w:hint="default"/>
        <w:spacing w:val="-2"/>
        <w:w w:val="100"/>
        <w:sz w:val="22"/>
        <w:szCs w:val="22"/>
      </w:rPr>
    </w:lvl>
    <w:lvl w:ilvl="4">
      <w:start w:val="1"/>
      <w:numFmt w:val="decimal"/>
      <w:lvlText w:val="%1.%2.%3.%4.%5"/>
      <w:lvlJc w:val="left"/>
      <w:pPr>
        <w:ind w:left="3386" w:hanging="1134"/>
        <w:jc w:val="left"/>
      </w:pPr>
      <w:rPr>
        <w:rFonts w:ascii="Bookman Old Style" w:eastAsia="Bookman Old Style" w:hAnsi="Bookman Old Style" w:cs="Bookman Old Style" w:hint="default"/>
        <w:spacing w:val="-2"/>
        <w:w w:val="100"/>
        <w:sz w:val="22"/>
        <w:szCs w:val="22"/>
      </w:rPr>
    </w:lvl>
    <w:lvl w:ilvl="5">
      <w:numFmt w:val="bullet"/>
      <w:lvlText w:val="•"/>
      <w:lvlJc w:val="left"/>
      <w:pPr>
        <w:ind w:left="6802" w:hanging="1134"/>
      </w:pPr>
      <w:rPr>
        <w:rFonts w:hint="default"/>
      </w:rPr>
    </w:lvl>
    <w:lvl w:ilvl="6">
      <w:numFmt w:val="bullet"/>
      <w:lvlText w:val="•"/>
      <w:lvlJc w:val="left"/>
      <w:pPr>
        <w:ind w:left="7657" w:hanging="1134"/>
      </w:pPr>
      <w:rPr>
        <w:rFonts w:hint="default"/>
      </w:rPr>
    </w:lvl>
    <w:lvl w:ilvl="7">
      <w:numFmt w:val="bullet"/>
      <w:lvlText w:val="•"/>
      <w:lvlJc w:val="left"/>
      <w:pPr>
        <w:ind w:left="8513" w:hanging="1134"/>
      </w:pPr>
      <w:rPr>
        <w:rFonts w:hint="default"/>
      </w:rPr>
    </w:lvl>
    <w:lvl w:ilvl="8">
      <w:numFmt w:val="bullet"/>
      <w:lvlText w:val="•"/>
      <w:lvlJc w:val="left"/>
      <w:pPr>
        <w:ind w:left="9368" w:hanging="1134"/>
      </w:pPr>
      <w:rPr>
        <w:rFonts w:hint="default"/>
      </w:rPr>
    </w:lvl>
  </w:abstractNum>
  <w:abstractNum w:abstractNumId="15" w15:restartNumberingAfterBreak="0">
    <w:nsid w:val="363B25AD"/>
    <w:multiLevelType w:val="hybridMultilevel"/>
    <w:tmpl w:val="18585EFA"/>
    <w:lvl w:ilvl="0" w:tplc="138095B4">
      <w:start w:val="183"/>
      <w:numFmt w:val="decimal"/>
      <w:lvlText w:val="%1"/>
      <w:lvlJc w:val="left"/>
      <w:pPr>
        <w:ind w:left="1322" w:hanging="596"/>
        <w:jc w:val="left"/>
      </w:pPr>
      <w:rPr>
        <w:rFonts w:ascii="Arial Narrow" w:eastAsia="Arial Narrow" w:hAnsi="Arial Narrow" w:cs="Arial Narrow" w:hint="default"/>
        <w:w w:val="99"/>
        <w:position w:val="3"/>
        <w:sz w:val="20"/>
        <w:szCs w:val="20"/>
      </w:rPr>
    </w:lvl>
    <w:lvl w:ilvl="1" w:tplc="B97A17F6">
      <w:numFmt w:val="bullet"/>
      <w:lvlText w:val="•"/>
      <w:lvlJc w:val="left"/>
      <w:pPr>
        <w:ind w:left="1859" w:hanging="596"/>
      </w:pPr>
      <w:rPr>
        <w:rFonts w:hint="default"/>
      </w:rPr>
    </w:lvl>
    <w:lvl w:ilvl="2" w:tplc="A25418BA">
      <w:numFmt w:val="bullet"/>
      <w:lvlText w:val="•"/>
      <w:lvlJc w:val="left"/>
      <w:pPr>
        <w:ind w:left="2399" w:hanging="596"/>
      </w:pPr>
      <w:rPr>
        <w:rFonts w:hint="default"/>
      </w:rPr>
    </w:lvl>
    <w:lvl w:ilvl="3" w:tplc="11DEE65A">
      <w:numFmt w:val="bullet"/>
      <w:lvlText w:val="•"/>
      <w:lvlJc w:val="left"/>
      <w:pPr>
        <w:ind w:left="2939" w:hanging="596"/>
      </w:pPr>
      <w:rPr>
        <w:rFonts w:hint="default"/>
      </w:rPr>
    </w:lvl>
    <w:lvl w:ilvl="4" w:tplc="C6624D16">
      <w:numFmt w:val="bullet"/>
      <w:lvlText w:val="•"/>
      <w:lvlJc w:val="left"/>
      <w:pPr>
        <w:ind w:left="3479" w:hanging="596"/>
      </w:pPr>
      <w:rPr>
        <w:rFonts w:hint="default"/>
      </w:rPr>
    </w:lvl>
    <w:lvl w:ilvl="5" w:tplc="A8401352">
      <w:numFmt w:val="bullet"/>
      <w:lvlText w:val="•"/>
      <w:lvlJc w:val="left"/>
      <w:pPr>
        <w:ind w:left="4019" w:hanging="596"/>
      </w:pPr>
      <w:rPr>
        <w:rFonts w:hint="default"/>
      </w:rPr>
    </w:lvl>
    <w:lvl w:ilvl="6" w:tplc="943897D8">
      <w:numFmt w:val="bullet"/>
      <w:lvlText w:val="•"/>
      <w:lvlJc w:val="left"/>
      <w:pPr>
        <w:ind w:left="4559" w:hanging="596"/>
      </w:pPr>
      <w:rPr>
        <w:rFonts w:hint="default"/>
      </w:rPr>
    </w:lvl>
    <w:lvl w:ilvl="7" w:tplc="E0781300">
      <w:numFmt w:val="bullet"/>
      <w:lvlText w:val="•"/>
      <w:lvlJc w:val="left"/>
      <w:pPr>
        <w:ind w:left="5099" w:hanging="596"/>
      </w:pPr>
      <w:rPr>
        <w:rFonts w:hint="default"/>
      </w:rPr>
    </w:lvl>
    <w:lvl w:ilvl="8" w:tplc="41363F48">
      <w:numFmt w:val="bullet"/>
      <w:lvlText w:val="•"/>
      <w:lvlJc w:val="left"/>
      <w:pPr>
        <w:ind w:left="5639" w:hanging="596"/>
      </w:pPr>
      <w:rPr>
        <w:rFonts w:hint="default"/>
      </w:rPr>
    </w:lvl>
  </w:abstractNum>
  <w:abstractNum w:abstractNumId="16" w15:restartNumberingAfterBreak="0">
    <w:nsid w:val="38984BE7"/>
    <w:multiLevelType w:val="hybridMultilevel"/>
    <w:tmpl w:val="478E6560"/>
    <w:lvl w:ilvl="0" w:tplc="91526894">
      <w:start w:val="98"/>
      <w:numFmt w:val="decimal"/>
      <w:lvlText w:val="%1"/>
      <w:lvlJc w:val="left"/>
      <w:pPr>
        <w:ind w:left="1427" w:hanging="468"/>
        <w:jc w:val="right"/>
      </w:pPr>
      <w:rPr>
        <w:rFonts w:ascii="Arial Narrow" w:eastAsia="Arial Narrow" w:hAnsi="Arial Narrow" w:cs="Arial Narrow" w:hint="default"/>
        <w:w w:val="99"/>
        <w:sz w:val="20"/>
        <w:szCs w:val="20"/>
      </w:rPr>
    </w:lvl>
    <w:lvl w:ilvl="1" w:tplc="8A4ACF9A">
      <w:numFmt w:val="bullet"/>
      <w:lvlText w:val="•"/>
      <w:lvlJc w:val="left"/>
      <w:pPr>
        <w:ind w:left="2036" w:hanging="468"/>
      </w:pPr>
      <w:rPr>
        <w:rFonts w:hint="default"/>
      </w:rPr>
    </w:lvl>
    <w:lvl w:ilvl="2" w:tplc="F4B69FB4">
      <w:numFmt w:val="bullet"/>
      <w:lvlText w:val="•"/>
      <w:lvlJc w:val="left"/>
      <w:pPr>
        <w:ind w:left="2653" w:hanging="468"/>
      </w:pPr>
      <w:rPr>
        <w:rFonts w:hint="default"/>
      </w:rPr>
    </w:lvl>
    <w:lvl w:ilvl="3" w:tplc="396EBB7A">
      <w:numFmt w:val="bullet"/>
      <w:lvlText w:val="•"/>
      <w:lvlJc w:val="left"/>
      <w:pPr>
        <w:ind w:left="3269" w:hanging="468"/>
      </w:pPr>
      <w:rPr>
        <w:rFonts w:hint="default"/>
      </w:rPr>
    </w:lvl>
    <w:lvl w:ilvl="4" w:tplc="EE06DC58">
      <w:numFmt w:val="bullet"/>
      <w:lvlText w:val="•"/>
      <w:lvlJc w:val="left"/>
      <w:pPr>
        <w:ind w:left="3886" w:hanging="468"/>
      </w:pPr>
      <w:rPr>
        <w:rFonts w:hint="default"/>
      </w:rPr>
    </w:lvl>
    <w:lvl w:ilvl="5" w:tplc="A5866F8E">
      <w:numFmt w:val="bullet"/>
      <w:lvlText w:val="•"/>
      <w:lvlJc w:val="left"/>
      <w:pPr>
        <w:ind w:left="4502" w:hanging="468"/>
      </w:pPr>
      <w:rPr>
        <w:rFonts w:hint="default"/>
      </w:rPr>
    </w:lvl>
    <w:lvl w:ilvl="6" w:tplc="13286440">
      <w:numFmt w:val="bullet"/>
      <w:lvlText w:val="•"/>
      <w:lvlJc w:val="left"/>
      <w:pPr>
        <w:ind w:left="5119" w:hanging="468"/>
      </w:pPr>
      <w:rPr>
        <w:rFonts w:hint="default"/>
      </w:rPr>
    </w:lvl>
    <w:lvl w:ilvl="7" w:tplc="617E91BE">
      <w:numFmt w:val="bullet"/>
      <w:lvlText w:val="•"/>
      <w:lvlJc w:val="left"/>
      <w:pPr>
        <w:ind w:left="5735" w:hanging="468"/>
      </w:pPr>
      <w:rPr>
        <w:rFonts w:hint="default"/>
      </w:rPr>
    </w:lvl>
    <w:lvl w:ilvl="8" w:tplc="B7F48076">
      <w:numFmt w:val="bullet"/>
      <w:lvlText w:val="•"/>
      <w:lvlJc w:val="left"/>
      <w:pPr>
        <w:ind w:left="6352" w:hanging="468"/>
      </w:pPr>
      <w:rPr>
        <w:rFonts w:hint="default"/>
      </w:rPr>
    </w:lvl>
  </w:abstractNum>
  <w:abstractNum w:abstractNumId="17" w15:restartNumberingAfterBreak="0">
    <w:nsid w:val="3D9D7123"/>
    <w:multiLevelType w:val="hybridMultilevel"/>
    <w:tmpl w:val="34A4E70E"/>
    <w:lvl w:ilvl="0" w:tplc="915AA818">
      <w:start w:val="212"/>
      <w:numFmt w:val="decimal"/>
      <w:lvlText w:val="%1"/>
      <w:lvlJc w:val="left"/>
      <w:pPr>
        <w:ind w:left="1216" w:hanging="526"/>
        <w:jc w:val="left"/>
      </w:pPr>
      <w:rPr>
        <w:rFonts w:ascii="Arial Narrow" w:eastAsia="Arial Narrow" w:hAnsi="Arial Narrow" w:cs="Arial Narrow" w:hint="default"/>
        <w:w w:val="99"/>
        <w:sz w:val="20"/>
        <w:szCs w:val="20"/>
      </w:rPr>
    </w:lvl>
    <w:lvl w:ilvl="1" w:tplc="0B2AAC70">
      <w:start w:val="238"/>
      <w:numFmt w:val="decimal"/>
      <w:lvlText w:val="%2"/>
      <w:lvlJc w:val="left"/>
      <w:pPr>
        <w:ind w:left="1427" w:hanging="560"/>
        <w:jc w:val="left"/>
      </w:pPr>
      <w:rPr>
        <w:rFonts w:ascii="Arial Narrow" w:eastAsia="Arial Narrow" w:hAnsi="Arial Narrow" w:cs="Arial Narrow" w:hint="default"/>
        <w:w w:val="99"/>
        <w:sz w:val="20"/>
        <w:szCs w:val="20"/>
      </w:rPr>
    </w:lvl>
    <w:lvl w:ilvl="2" w:tplc="F3D0FB1C">
      <w:numFmt w:val="bullet"/>
      <w:lvlText w:val="•"/>
      <w:lvlJc w:val="left"/>
      <w:pPr>
        <w:ind w:left="2077" w:hanging="560"/>
      </w:pPr>
      <w:rPr>
        <w:rFonts w:hint="default"/>
      </w:rPr>
    </w:lvl>
    <w:lvl w:ilvl="3" w:tplc="F6604728">
      <w:numFmt w:val="bullet"/>
      <w:lvlText w:val="•"/>
      <w:lvlJc w:val="left"/>
      <w:pPr>
        <w:ind w:left="2734" w:hanging="560"/>
      </w:pPr>
      <w:rPr>
        <w:rFonts w:hint="default"/>
      </w:rPr>
    </w:lvl>
    <w:lvl w:ilvl="4" w:tplc="3A96E10C">
      <w:numFmt w:val="bullet"/>
      <w:lvlText w:val="•"/>
      <w:lvlJc w:val="left"/>
      <w:pPr>
        <w:ind w:left="3391" w:hanging="560"/>
      </w:pPr>
      <w:rPr>
        <w:rFonts w:hint="default"/>
      </w:rPr>
    </w:lvl>
    <w:lvl w:ilvl="5" w:tplc="1152F70A">
      <w:numFmt w:val="bullet"/>
      <w:lvlText w:val="•"/>
      <w:lvlJc w:val="left"/>
      <w:pPr>
        <w:ind w:left="4048" w:hanging="560"/>
      </w:pPr>
      <w:rPr>
        <w:rFonts w:hint="default"/>
      </w:rPr>
    </w:lvl>
    <w:lvl w:ilvl="6" w:tplc="CE087FA4">
      <w:numFmt w:val="bullet"/>
      <w:lvlText w:val="•"/>
      <w:lvlJc w:val="left"/>
      <w:pPr>
        <w:ind w:left="4705" w:hanging="560"/>
      </w:pPr>
      <w:rPr>
        <w:rFonts w:hint="default"/>
      </w:rPr>
    </w:lvl>
    <w:lvl w:ilvl="7" w:tplc="2236E134">
      <w:numFmt w:val="bullet"/>
      <w:lvlText w:val="•"/>
      <w:lvlJc w:val="left"/>
      <w:pPr>
        <w:ind w:left="5362" w:hanging="560"/>
      </w:pPr>
      <w:rPr>
        <w:rFonts w:hint="default"/>
      </w:rPr>
    </w:lvl>
    <w:lvl w:ilvl="8" w:tplc="04F0BF76">
      <w:numFmt w:val="bullet"/>
      <w:lvlText w:val="•"/>
      <w:lvlJc w:val="left"/>
      <w:pPr>
        <w:ind w:left="6019" w:hanging="560"/>
      </w:pPr>
      <w:rPr>
        <w:rFonts w:hint="default"/>
      </w:rPr>
    </w:lvl>
  </w:abstractNum>
  <w:abstractNum w:abstractNumId="18" w15:restartNumberingAfterBreak="0">
    <w:nsid w:val="42C074CD"/>
    <w:multiLevelType w:val="hybridMultilevel"/>
    <w:tmpl w:val="49FCC8DA"/>
    <w:lvl w:ilvl="0" w:tplc="DE5294DE">
      <w:start w:val="73"/>
      <w:numFmt w:val="decimal"/>
      <w:lvlText w:val="%1"/>
      <w:lvlJc w:val="left"/>
      <w:pPr>
        <w:ind w:left="1322" w:hanging="504"/>
        <w:jc w:val="right"/>
      </w:pPr>
      <w:rPr>
        <w:rFonts w:ascii="Arial Narrow" w:eastAsia="Arial Narrow" w:hAnsi="Arial Narrow" w:cs="Arial Narrow" w:hint="default"/>
        <w:w w:val="99"/>
        <w:position w:val="3"/>
        <w:sz w:val="20"/>
        <w:szCs w:val="20"/>
      </w:rPr>
    </w:lvl>
    <w:lvl w:ilvl="1" w:tplc="8A429460">
      <w:start w:val="84"/>
      <w:numFmt w:val="decimal"/>
      <w:lvlText w:val="%2"/>
      <w:lvlJc w:val="left"/>
      <w:pPr>
        <w:ind w:left="1473" w:hanging="468"/>
        <w:jc w:val="left"/>
      </w:pPr>
      <w:rPr>
        <w:rFonts w:ascii="Arial Narrow" w:eastAsia="Arial Narrow" w:hAnsi="Arial Narrow" w:cs="Arial Narrow" w:hint="default"/>
        <w:w w:val="99"/>
        <w:sz w:val="20"/>
        <w:szCs w:val="20"/>
      </w:rPr>
    </w:lvl>
    <w:lvl w:ilvl="2" w:tplc="C6FAF376">
      <w:numFmt w:val="bullet"/>
      <w:lvlText w:val="•"/>
      <w:lvlJc w:val="left"/>
      <w:pPr>
        <w:ind w:left="1964" w:hanging="468"/>
      </w:pPr>
      <w:rPr>
        <w:rFonts w:hint="default"/>
      </w:rPr>
    </w:lvl>
    <w:lvl w:ilvl="3" w:tplc="A426CEB4">
      <w:numFmt w:val="bullet"/>
      <w:lvlText w:val="•"/>
      <w:lvlJc w:val="left"/>
      <w:pPr>
        <w:ind w:left="2449" w:hanging="468"/>
      </w:pPr>
      <w:rPr>
        <w:rFonts w:hint="default"/>
      </w:rPr>
    </w:lvl>
    <w:lvl w:ilvl="4" w:tplc="8CDC5462">
      <w:numFmt w:val="bullet"/>
      <w:lvlText w:val="•"/>
      <w:lvlJc w:val="left"/>
      <w:pPr>
        <w:ind w:left="2934" w:hanging="468"/>
      </w:pPr>
      <w:rPr>
        <w:rFonts w:hint="default"/>
      </w:rPr>
    </w:lvl>
    <w:lvl w:ilvl="5" w:tplc="A2CACCCA">
      <w:numFmt w:val="bullet"/>
      <w:lvlText w:val="•"/>
      <w:lvlJc w:val="left"/>
      <w:pPr>
        <w:ind w:left="3419" w:hanging="468"/>
      </w:pPr>
      <w:rPr>
        <w:rFonts w:hint="default"/>
      </w:rPr>
    </w:lvl>
    <w:lvl w:ilvl="6" w:tplc="E0D60AAC">
      <w:numFmt w:val="bullet"/>
      <w:lvlText w:val="•"/>
      <w:lvlJc w:val="left"/>
      <w:pPr>
        <w:ind w:left="3904" w:hanging="468"/>
      </w:pPr>
      <w:rPr>
        <w:rFonts w:hint="default"/>
      </w:rPr>
    </w:lvl>
    <w:lvl w:ilvl="7" w:tplc="D008652E">
      <w:numFmt w:val="bullet"/>
      <w:lvlText w:val="•"/>
      <w:lvlJc w:val="left"/>
      <w:pPr>
        <w:ind w:left="4389" w:hanging="468"/>
      </w:pPr>
      <w:rPr>
        <w:rFonts w:hint="default"/>
      </w:rPr>
    </w:lvl>
    <w:lvl w:ilvl="8" w:tplc="FA3A1DDE">
      <w:numFmt w:val="bullet"/>
      <w:lvlText w:val="•"/>
      <w:lvlJc w:val="left"/>
      <w:pPr>
        <w:ind w:left="4874" w:hanging="468"/>
      </w:pPr>
      <w:rPr>
        <w:rFonts w:hint="default"/>
      </w:rPr>
    </w:lvl>
  </w:abstractNum>
  <w:abstractNum w:abstractNumId="19" w15:restartNumberingAfterBreak="0">
    <w:nsid w:val="44FA7AD2"/>
    <w:multiLevelType w:val="multilevel"/>
    <w:tmpl w:val="767CD756"/>
    <w:lvl w:ilvl="0">
      <w:start w:val="7"/>
      <w:numFmt w:val="decimal"/>
      <w:lvlText w:val="%1"/>
      <w:lvlJc w:val="left"/>
      <w:pPr>
        <w:ind w:left="1379" w:hanging="852"/>
        <w:jc w:val="left"/>
      </w:pPr>
      <w:rPr>
        <w:rFonts w:hint="default"/>
      </w:rPr>
    </w:lvl>
    <w:lvl w:ilvl="1">
      <w:start w:val="6"/>
      <w:numFmt w:val="decimal"/>
      <w:lvlText w:val="%1.%2"/>
      <w:lvlJc w:val="left"/>
      <w:pPr>
        <w:ind w:left="1379" w:hanging="852"/>
        <w:jc w:val="left"/>
      </w:pPr>
      <w:rPr>
        <w:rFonts w:hint="default"/>
      </w:rPr>
    </w:lvl>
    <w:lvl w:ilvl="2">
      <w:start w:val="1"/>
      <w:numFmt w:val="decimal"/>
      <w:lvlText w:val="%1.%2.%3"/>
      <w:lvlJc w:val="left"/>
      <w:pPr>
        <w:ind w:left="1379" w:hanging="852"/>
        <w:jc w:val="right"/>
      </w:pPr>
      <w:rPr>
        <w:rFonts w:ascii="Arial Narrow" w:eastAsia="Arial Narrow" w:hAnsi="Arial Narrow" w:cs="Arial Narrow" w:hint="default"/>
        <w:spacing w:val="-27"/>
        <w:w w:val="100"/>
        <w:sz w:val="24"/>
        <w:szCs w:val="24"/>
      </w:rPr>
    </w:lvl>
    <w:lvl w:ilvl="3">
      <w:start w:val="1"/>
      <w:numFmt w:val="lowerLetter"/>
      <w:lvlText w:val="%4)"/>
      <w:lvlJc w:val="left"/>
      <w:pPr>
        <w:ind w:left="1262" w:hanging="360"/>
        <w:jc w:val="left"/>
      </w:pPr>
      <w:rPr>
        <w:rFonts w:ascii="Arial Narrow" w:eastAsia="Arial Narrow" w:hAnsi="Arial Narrow" w:cs="Arial Narrow" w:hint="default"/>
        <w:spacing w:val="-21"/>
        <w:w w:val="100"/>
        <w:sz w:val="24"/>
        <w:szCs w:val="24"/>
      </w:rPr>
    </w:lvl>
    <w:lvl w:ilvl="4">
      <w:numFmt w:val="bullet"/>
      <w:lvlText w:val="•"/>
      <w:lvlJc w:val="left"/>
      <w:pPr>
        <w:ind w:left="4613" w:hanging="360"/>
      </w:pPr>
      <w:rPr>
        <w:rFonts w:hint="default"/>
      </w:rPr>
    </w:lvl>
    <w:lvl w:ilvl="5">
      <w:numFmt w:val="bullet"/>
      <w:lvlText w:val="•"/>
      <w:lvlJc w:val="left"/>
      <w:pPr>
        <w:ind w:left="5691" w:hanging="360"/>
      </w:pPr>
      <w:rPr>
        <w:rFonts w:hint="default"/>
      </w:rPr>
    </w:lvl>
    <w:lvl w:ilvl="6">
      <w:numFmt w:val="bullet"/>
      <w:lvlText w:val="•"/>
      <w:lvlJc w:val="left"/>
      <w:pPr>
        <w:ind w:left="6768" w:hanging="360"/>
      </w:pPr>
      <w:rPr>
        <w:rFonts w:hint="default"/>
      </w:rPr>
    </w:lvl>
    <w:lvl w:ilvl="7">
      <w:numFmt w:val="bullet"/>
      <w:lvlText w:val="•"/>
      <w:lvlJc w:val="left"/>
      <w:pPr>
        <w:ind w:left="7846" w:hanging="360"/>
      </w:pPr>
      <w:rPr>
        <w:rFonts w:hint="default"/>
      </w:rPr>
    </w:lvl>
    <w:lvl w:ilvl="8">
      <w:numFmt w:val="bullet"/>
      <w:lvlText w:val="•"/>
      <w:lvlJc w:val="left"/>
      <w:pPr>
        <w:ind w:left="8924" w:hanging="360"/>
      </w:pPr>
      <w:rPr>
        <w:rFonts w:hint="default"/>
      </w:rPr>
    </w:lvl>
  </w:abstractNum>
  <w:abstractNum w:abstractNumId="20" w15:restartNumberingAfterBreak="0">
    <w:nsid w:val="488E39F2"/>
    <w:multiLevelType w:val="hybridMultilevel"/>
    <w:tmpl w:val="8D5C6C72"/>
    <w:lvl w:ilvl="0" w:tplc="C88ACA62">
      <w:start w:val="195"/>
      <w:numFmt w:val="decimal"/>
      <w:lvlText w:val="%1"/>
      <w:lvlJc w:val="left"/>
      <w:pPr>
        <w:ind w:left="1322" w:hanging="596"/>
        <w:jc w:val="left"/>
      </w:pPr>
      <w:rPr>
        <w:rFonts w:ascii="Arial Narrow" w:eastAsia="Arial Narrow" w:hAnsi="Arial Narrow" w:cs="Arial Narrow" w:hint="default"/>
        <w:w w:val="99"/>
        <w:position w:val="3"/>
        <w:sz w:val="20"/>
        <w:szCs w:val="20"/>
      </w:rPr>
    </w:lvl>
    <w:lvl w:ilvl="1" w:tplc="BB3690D8">
      <w:numFmt w:val="bullet"/>
      <w:lvlText w:val="•"/>
      <w:lvlJc w:val="left"/>
      <w:pPr>
        <w:ind w:left="1919" w:hanging="596"/>
      </w:pPr>
      <w:rPr>
        <w:rFonts w:hint="default"/>
      </w:rPr>
    </w:lvl>
    <w:lvl w:ilvl="2" w:tplc="4E686246">
      <w:numFmt w:val="bullet"/>
      <w:lvlText w:val="•"/>
      <w:lvlJc w:val="left"/>
      <w:pPr>
        <w:ind w:left="2518" w:hanging="596"/>
      </w:pPr>
      <w:rPr>
        <w:rFonts w:hint="default"/>
      </w:rPr>
    </w:lvl>
    <w:lvl w:ilvl="3" w:tplc="B588CB2E">
      <w:numFmt w:val="bullet"/>
      <w:lvlText w:val="•"/>
      <w:lvlJc w:val="left"/>
      <w:pPr>
        <w:ind w:left="3117" w:hanging="596"/>
      </w:pPr>
      <w:rPr>
        <w:rFonts w:hint="default"/>
      </w:rPr>
    </w:lvl>
    <w:lvl w:ilvl="4" w:tplc="534CDB3A">
      <w:numFmt w:val="bullet"/>
      <w:lvlText w:val="•"/>
      <w:lvlJc w:val="left"/>
      <w:pPr>
        <w:ind w:left="3717" w:hanging="596"/>
      </w:pPr>
      <w:rPr>
        <w:rFonts w:hint="default"/>
      </w:rPr>
    </w:lvl>
    <w:lvl w:ilvl="5" w:tplc="EC3EA0A2">
      <w:numFmt w:val="bullet"/>
      <w:lvlText w:val="•"/>
      <w:lvlJc w:val="left"/>
      <w:pPr>
        <w:ind w:left="4316" w:hanging="596"/>
      </w:pPr>
      <w:rPr>
        <w:rFonts w:hint="default"/>
      </w:rPr>
    </w:lvl>
    <w:lvl w:ilvl="6" w:tplc="E1B21A90">
      <w:numFmt w:val="bullet"/>
      <w:lvlText w:val="•"/>
      <w:lvlJc w:val="left"/>
      <w:pPr>
        <w:ind w:left="4915" w:hanging="596"/>
      </w:pPr>
      <w:rPr>
        <w:rFonts w:hint="default"/>
      </w:rPr>
    </w:lvl>
    <w:lvl w:ilvl="7" w:tplc="54C8FF26">
      <w:numFmt w:val="bullet"/>
      <w:lvlText w:val="•"/>
      <w:lvlJc w:val="left"/>
      <w:pPr>
        <w:ind w:left="5515" w:hanging="596"/>
      </w:pPr>
      <w:rPr>
        <w:rFonts w:hint="default"/>
      </w:rPr>
    </w:lvl>
    <w:lvl w:ilvl="8" w:tplc="FF1EE542">
      <w:numFmt w:val="bullet"/>
      <w:lvlText w:val="•"/>
      <w:lvlJc w:val="left"/>
      <w:pPr>
        <w:ind w:left="6114" w:hanging="596"/>
      </w:pPr>
      <w:rPr>
        <w:rFonts w:hint="default"/>
      </w:rPr>
    </w:lvl>
  </w:abstractNum>
  <w:abstractNum w:abstractNumId="21" w15:restartNumberingAfterBreak="0">
    <w:nsid w:val="4AB95F71"/>
    <w:multiLevelType w:val="multilevel"/>
    <w:tmpl w:val="92AA0902"/>
    <w:lvl w:ilvl="0">
      <w:start w:val="8"/>
      <w:numFmt w:val="decimal"/>
      <w:lvlText w:val="%1"/>
      <w:lvlJc w:val="left"/>
      <w:pPr>
        <w:ind w:left="537" w:hanging="332"/>
        <w:jc w:val="left"/>
      </w:pPr>
      <w:rPr>
        <w:rFonts w:hint="default"/>
      </w:rPr>
    </w:lvl>
    <w:lvl w:ilvl="1">
      <w:start w:val="1"/>
      <w:numFmt w:val="decimal"/>
      <w:lvlText w:val="%1.%2"/>
      <w:lvlJc w:val="left"/>
      <w:pPr>
        <w:ind w:left="537" w:hanging="332"/>
        <w:jc w:val="right"/>
      </w:pPr>
      <w:rPr>
        <w:rFonts w:ascii="Arial Narrow" w:eastAsia="Arial Narrow" w:hAnsi="Arial Narrow" w:cs="Arial Narrow" w:hint="default"/>
        <w:spacing w:val="-1"/>
        <w:w w:val="100"/>
        <w:sz w:val="24"/>
        <w:szCs w:val="24"/>
      </w:rPr>
    </w:lvl>
    <w:lvl w:ilvl="2">
      <w:numFmt w:val="bullet"/>
      <w:lvlText w:val="•"/>
      <w:lvlJc w:val="left"/>
      <w:pPr>
        <w:ind w:left="2648" w:hanging="332"/>
      </w:pPr>
      <w:rPr>
        <w:rFonts w:hint="default"/>
      </w:rPr>
    </w:lvl>
    <w:lvl w:ilvl="3">
      <w:numFmt w:val="bullet"/>
      <w:lvlText w:val="•"/>
      <w:lvlJc w:val="left"/>
      <w:pPr>
        <w:ind w:left="3702" w:hanging="332"/>
      </w:pPr>
      <w:rPr>
        <w:rFonts w:hint="default"/>
      </w:rPr>
    </w:lvl>
    <w:lvl w:ilvl="4">
      <w:numFmt w:val="bullet"/>
      <w:lvlText w:val="•"/>
      <w:lvlJc w:val="left"/>
      <w:pPr>
        <w:ind w:left="4756" w:hanging="332"/>
      </w:pPr>
      <w:rPr>
        <w:rFonts w:hint="default"/>
      </w:rPr>
    </w:lvl>
    <w:lvl w:ilvl="5">
      <w:numFmt w:val="bullet"/>
      <w:lvlText w:val="•"/>
      <w:lvlJc w:val="left"/>
      <w:pPr>
        <w:ind w:left="5810" w:hanging="332"/>
      </w:pPr>
      <w:rPr>
        <w:rFonts w:hint="default"/>
      </w:rPr>
    </w:lvl>
    <w:lvl w:ilvl="6">
      <w:numFmt w:val="bullet"/>
      <w:lvlText w:val="•"/>
      <w:lvlJc w:val="left"/>
      <w:pPr>
        <w:ind w:left="6864" w:hanging="332"/>
      </w:pPr>
      <w:rPr>
        <w:rFonts w:hint="default"/>
      </w:rPr>
    </w:lvl>
    <w:lvl w:ilvl="7">
      <w:numFmt w:val="bullet"/>
      <w:lvlText w:val="•"/>
      <w:lvlJc w:val="left"/>
      <w:pPr>
        <w:ind w:left="7918" w:hanging="332"/>
      </w:pPr>
      <w:rPr>
        <w:rFonts w:hint="default"/>
      </w:rPr>
    </w:lvl>
    <w:lvl w:ilvl="8">
      <w:numFmt w:val="bullet"/>
      <w:lvlText w:val="•"/>
      <w:lvlJc w:val="left"/>
      <w:pPr>
        <w:ind w:left="8972" w:hanging="332"/>
      </w:pPr>
      <w:rPr>
        <w:rFonts w:hint="default"/>
      </w:rPr>
    </w:lvl>
  </w:abstractNum>
  <w:abstractNum w:abstractNumId="22" w15:restartNumberingAfterBreak="0">
    <w:nsid w:val="4C175052"/>
    <w:multiLevelType w:val="hybridMultilevel"/>
    <w:tmpl w:val="25C081A6"/>
    <w:lvl w:ilvl="0" w:tplc="63F29F8E">
      <w:start w:val="207"/>
      <w:numFmt w:val="decimal"/>
      <w:lvlText w:val="%1"/>
      <w:lvlJc w:val="left"/>
      <w:pPr>
        <w:ind w:left="1322" w:hanging="596"/>
        <w:jc w:val="left"/>
      </w:pPr>
      <w:rPr>
        <w:rFonts w:ascii="Arial Narrow" w:eastAsia="Arial Narrow" w:hAnsi="Arial Narrow" w:cs="Arial Narrow" w:hint="default"/>
        <w:w w:val="99"/>
        <w:position w:val="2"/>
        <w:sz w:val="20"/>
        <w:szCs w:val="20"/>
      </w:rPr>
    </w:lvl>
    <w:lvl w:ilvl="1" w:tplc="822682A6">
      <w:numFmt w:val="bullet"/>
      <w:lvlText w:val="•"/>
      <w:lvlJc w:val="left"/>
      <w:pPr>
        <w:ind w:left="1907" w:hanging="596"/>
      </w:pPr>
      <w:rPr>
        <w:rFonts w:hint="default"/>
      </w:rPr>
    </w:lvl>
    <w:lvl w:ilvl="2" w:tplc="B5CE1F56">
      <w:numFmt w:val="bullet"/>
      <w:lvlText w:val="•"/>
      <w:lvlJc w:val="left"/>
      <w:pPr>
        <w:ind w:left="2495" w:hanging="596"/>
      </w:pPr>
      <w:rPr>
        <w:rFonts w:hint="default"/>
      </w:rPr>
    </w:lvl>
    <w:lvl w:ilvl="3" w:tplc="AA78671A">
      <w:numFmt w:val="bullet"/>
      <w:lvlText w:val="•"/>
      <w:lvlJc w:val="left"/>
      <w:pPr>
        <w:ind w:left="3083" w:hanging="596"/>
      </w:pPr>
      <w:rPr>
        <w:rFonts w:hint="default"/>
      </w:rPr>
    </w:lvl>
    <w:lvl w:ilvl="4" w:tplc="B1C6978E">
      <w:numFmt w:val="bullet"/>
      <w:lvlText w:val="•"/>
      <w:lvlJc w:val="left"/>
      <w:pPr>
        <w:ind w:left="3670" w:hanging="596"/>
      </w:pPr>
      <w:rPr>
        <w:rFonts w:hint="default"/>
      </w:rPr>
    </w:lvl>
    <w:lvl w:ilvl="5" w:tplc="D1D801C2">
      <w:numFmt w:val="bullet"/>
      <w:lvlText w:val="•"/>
      <w:lvlJc w:val="left"/>
      <w:pPr>
        <w:ind w:left="4258" w:hanging="596"/>
      </w:pPr>
      <w:rPr>
        <w:rFonts w:hint="default"/>
      </w:rPr>
    </w:lvl>
    <w:lvl w:ilvl="6" w:tplc="F1D0596E">
      <w:numFmt w:val="bullet"/>
      <w:lvlText w:val="•"/>
      <w:lvlJc w:val="left"/>
      <w:pPr>
        <w:ind w:left="4846" w:hanging="596"/>
      </w:pPr>
      <w:rPr>
        <w:rFonts w:hint="default"/>
      </w:rPr>
    </w:lvl>
    <w:lvl w:ilvl="7" w:tplc="3CACE558">
      <w:numFmt w:val="bullet"/>
      <w:lvlText w:val="•"/>
      <w:lvlJc w:val="left"/>
      <w:pPr>
        <w:ind w:left="5433" w:hanging="596"/>
      </w:pPr>
      <w:rPr>
        <w:rFonts w:hint="default"/>
      </w:rPr>
    </w:lvl>
    <w:lvl w:ilvl="8" w:tplc="053C3488">
      <w:numFmt w:val="bullet"/>
      <w:lvlText w:val="•"/>
      <w:lvlJc w:val="left"/>
      <w:pPr>
        <w:ind w:left="6021" w:hanging="596"/>
      </w:pPr>
      <w:rPr>
        <w:rFonts w:hint="default"/>
      </w:rPr>
    </w:lvl>
  </w:abstractNum>
  <w:abstractNum w:abstractNumId="23" w15:restartNumberingAfterBreak="0">
    <w:nsid w:val="4C175F63"/>
    <w:multiLevelType w:val="hybridMultilevel"/>
    <w:tmpl w:val="3B66114E"/>
    <w:lvl w:ilvl="0" w:tplc="418E336C">
      <w:start w:val="185"/>
      <w:numFmt w:val="decimal"/>
      <w:lvlText w:val="%1"/>
      <w:lvlJc w:val="left"/>
      <w:pPr>
        <w:ind w:left="1322" w:hanging="596"/>
        <w:jc w:val="left"/>
      </w:pPr>
      <w:rPr>
        <w:rFonts w:ascii="Arial Narrow" w:eastAsia="Arial Narrow" w:hAnsi="Arial Narrow" w:cs="Arial Narrow" w:hint="default"/>
        <w:w w:val="99"/>
        <w:position w:val="2"/>
        <w:sz w:val="20"/>
        <w:szCs w:val="20"/>
      </w:rPr>
    </w:lvl>
    <w:lvl w:ilvl="1" w:tplc="431AB856">
      <w:numFmt w:val="bullet"/>
      <w:lvlText w:val="•"/>
      <w:lvlJc w:val="left"/>
      <w:pPr>
        <w:ind w:left="1895" w:hanging="596"/>
      </w:pPr>
      <w:rPr>
        <w:rFonts w:hint="default"/>
      </w:rPr>
    </w:lvl>
    <w:lvl w:ilvl="2" w:tplc="657A8A44">
      <w:numFmt w:val="bullet"/>
      <w:lvlText w:val="•"/>
      <w:lvlJc w:val="left"/>
      <w:pPr>
        <w:ind w:left="2471" w:hanging="596"/>
      </w:pPr>
      <w:rPr>
        <w:rFonts w:hint="default"/>
      </w:rPr>
    </w:lvl>
    <w:lvl w:ilvl="3" w:tplc="C42A343E">
      <w:numFmt w:val="bullet"/>
      <w:lvlText w:val="•"/>
      <w:lvlJc w:val="left"/>
      <w:pPr>
        <w:ind w:left="3047" w:hanging="596"/>
      </w:pPr>
      <w:rPr>
        <w:rFonts w:hint="default"/>
      </w:rPr>
    </w:lvl>
    <w:lvl w:ilvl="4" w:tplc="8C9A653A">
      <w:numFmt w:val="bullet"/>
      <w:lvlText w:val="•"/>
      <w:lvlJc w:val="left"/>
      <w:pPr>
        <w:ind w:left="3622" w:hanging="596"/>
      </w:pPr>
      <w:rPr>
        <w:rFonts w:hint="default"/>
      </w:rPr>
    </w:lvl>
    <w:lvl w:ilvl="5" w:tplc="DD189954">
      <w:numFmt w:val="bullet"/>
      <w:lvlText w:val="•"/>
      <w:lvlJc w:val="left"/>
      <w:pPr>
        <w:ind w:left="4198" w:hanging="596"/>
      </w:pPr>
      <w:rPr>
        <w:rFonts w:hint="default"/>
      </w:rPr>
    </w:lvl>
    <w:lvl w:ilvl="6" w:tplc="C8B421E4">
      <w:numFmt w:val="bullet"/>
      <w:lvlText w:val="•"/>
      <w:lvlJc w:val="left"/>
      <w:pPr>
        <w:ind w:left="4774" w:hanging="596"/>
      </w:pPr>
      <w:rPr>
        <w:rFonts w:hint="default"/>
      </w:rPr>
    </w:lvl>
    <w:lvl w:ilvl="7" w:tplc="7EFE4CDE">
      <w:numFmt w:val="bullet"/>
      <w:lvlText w:val="•"/>
      <w:lvlJc w:val="left"/>
      <w:pPr>
        <w:ind w:left="5349" w:hanging="596"/>
      </w:pPr>
      <w:rPr>
        <w:rFonts w:hint="default"/>
      </w:rPr>
    </w:lvl>
    <w:lvl w:ilvl="8" w:tplc="3D184722">
      <w:numFmt w:val="bullet"/>
      <w:lvlText w:val="•"/>
      <w:lvlJc w:val="left"/>
      <w:pPr>
        <w:ind w:left="5925" w:hanging="596"/>
      </w:pPr>
      <w:rPr>
        <w:rFonts w:hint="default"/>
      </w:rPr>
    </w:lvl>
  </w:abstractNum>
  <w:abstractNum w:abstractNumId="24" w15:restartNumberingAfterBreak="0">
    <w:nsid w:val="4CCA2F8C"/>
    <w:multiLevelType w:val="multilevel"/>
    <w:tmpl w:val="F9027A14"/>
    <w:lvl w:ilvl="0">
      <w:start w:val="8"/>
      <w:numFmt w:val="decimal"/>
      <w:lvlText w:val="%1"/>
      <w:lvlJc w:val="left"/>
      <w:pPr>
        <w:ind w:left="2114" w:hanging="852"/>
        <w:jc w:val="left"/>
      </w:pPr>
      <w:rPr>
        <w:rFonts w:hint="default"/>
      </w:rPr>
    </w:lvl>
    <w:lvl w:ilvl="1">
      <w:start w:val="1"/>
      <w:numFmt w:val="decimal"/>
      <w:lvlText w:val="%1.%2"/>
      <w:lvlJc w:val="left"/>
      <w:pPr>
        <w:ind w:left="2114" w:hanging="852"/>
        <w:jc w:val="left"/>
      </w:pPr>
      <w:rPr>
        <w:rFonts w:ascii="Bookman Old Style" w:eastAsia="Bookman Old Style" w:hAnsi="Bookman Old Style" w:cs="Bookman Old Style" w:hint="default"/>
        <w:spacing w:val="-2"/>
        <w:w w:val="100"/>
        <w:sz w:val="22"/>
        <w:szCs w:val="22"/>
      </w:rPr>
    </w:lvl>
    <w:lvl w:ilvl="2">
      <w:start w:val="1"/>
      <w:numFmt w:val="decimal"/>
      <w:lvlText w:val="%1.%2.%3"/>
      <w:lvlJc w:val="left"/>
      <w:pPr>
        <w:ind w:left="2834" w:hanging="853"/>
        <w:jc w:val="left"/>
      </w:pPr>
      <w:rPr>
        <w:rFonts w:ascii="Bookman Old Style" w:eastAsia="Bookman Old Style" w:hAnsi="Bookman Old Style" w:cs="Bookman Old Style" w:hint="default"/>
        <w:spacing w:val="-2"/>
        <w:w w:val="100"/>
        <w:sz w:val="22"/>
        <w:szCs w:val="22"/>
      </w:rPr>
    </w:lvl>
    <w:lvl w:ilvl="3">
      <w:start w:val="1"/>
      <w:numFmt w:val="decimal"/>
      <w:lvlText w:val="%1.%2.%3.%4"/>
      <w:lvlJc w:val="left"/>
      <w:pPr>
        <w:ind w:left="3693" w:hanging="992"/>
        <w:jc w:val="left"/>
      </w:pPr>
      <w:rPr>
        <w:rFonts w:hint="default"/>
        <w:spacing w:val="-2"/>
        <w:w w:val="100"/>
      </w:rPr>
    </w:lvl>
    <w:lvl w:ilvl="4">
      <w:start w:val="1"/>
      <w:numFmt w:val="lowerLetter"/>
      <w:lvlText w:val="%5)"/>
      <w:lvlJc w:val="left"/>
      <w:pPr>
        <w:ind w:left="3989" w:hanging="992"/>
        <w:jc w:val="left"/>
      </w:pPr>
      <w:rPr>
        <w:rFonts w:ascii="Bookman Old Style" w:eastAsia="Bookman Old Style" w:hAnsi="Bookman Old Style" w:cs="Bookman Old Style" w:hint="default"/>
        <w:spacing w:val="-1"/>
        <w:w w:val="100"/>
        <w:sz w:val="22"/>
        <w:szCs w:val="22"/>
      </w:rPr>
    </w:lvl>
    <w:lvl w:ilvl="5">
      <w:numFmt w:val="bullet"/>
      <w:lvlText w:val="•"/>
      <w:lvlJc w:val="left"/>
      <w:pPr>
        <w:ind w:left="6008" w:hanging="992"/>
      </w:pPr>
      <w:rPr>
        <w:rFonts w:hint="default"/>
      </w:rPr>
    </w:lvl>
    <w:lvl w:ilvl="6">
      <w:numFmt w:val="bullet"/>
      <w:lvlText w:val="•"/>
      <w:lvlJc w:val="left"/>
      <w:pPr>
        <w:ind w:left="7022" w:hanging="992"/>
      </w:pPr>
      <w:rPr>
        <w:rFonts w:hint="default"/>
      </w:rPr>
    </w:lvl>
    <w:lvl w:ilvl="7">
      <w:numFmt w:val="bullet"/>
      <w:lvlText w:val="•"/>
      <w:lvlJc w:val="left"/>
      <w:pPr>
        <w:ind w:left="8037" w:hanging="992"/>
      </w:pPr>
      <w:rPr>
        <w:rFonts w:hint="default"/>
      </w:rPr>
    </w:lvl>
    <w:lvl w:ilvl="8">
      <w:numFmt w:val="bullet"/>
      <w:lvlText w:val="•"/>
      <w:lvlJc w:val="left"/>
      <w:pPr>
        <w:ind w:left="9051" w:hanging="992"/>
      </w:pPr>
      <w:rPr>
        <w:rFonts w:hint="default"/>
      </w:rPr>
    </w:lvl>
  </w:abstractNum>
  <w:abstractNum w:abstractNumId="25" w15:restartNumberingAfterBreak="0">
    <w:nsid w:val="552B263B"/>
    <w:multiLevelType w:val="hybridMultilevel"/>
    <w:tmpl w:val="DC068EC8"/>
    <w:lvl w:ilvl="0" w:tplc="1A0CA14A">
      <w:start w:val="1"/>
      <w:numFmt w:val="decimal"/>
      <w:lvlText w:val="%1"/>
      <w:lvlJc w:val="left"/>
      <w:pPr>
        <w:ind w:left="551" w:hanging="708"/>
        <w:jc w:val="left"/>
      </w:pPr>
      <w:rPr>
        <w:rFonts w:ascii="Bookman Old Style" w:eastAsia="Bookman Old Style" w:hAnsi="Bookman Old Style" w:cs="Bookman Old Style" w:hint="default"/>
        <w:w w:val="100"/>
        <w:sz w:val="22"/>
        <w:szCs w:val="22"/>
      </w:rPr>
    </w:lvl>
    <w:lvl w:ilvl="1" w:tplc="366C2C8E">
      <w:start w:val="32"/>
      <w:numFmt w:val="decimal"/>
      <w:lvlText w:val="%2"/>
      <w:lvlJc w:val="left"/>
      <w:pPr>
        <w:ind w:left="1322" w:hanging="504"/>
        <w:jc w:val="left"/>
      </w:pPr>
      <w:rPr>
        <w:rFonts w:ascii="Arial Narrow" w:eastAsia="Arial Narrow" w:hAnsi="Arial Narrow" w:cs="Arial Narrow" w:hint="default"/>
        <w:w w:val="99"/>
        <w:sz w:val="20"/>
        <w:szCs w:val="20"/>
      </w:rPr>
    </w:lvl>
    <w:lvl w:ilvl="2" w:tplc="CFA6A5AC">
      <w:numFmt w:val="bullet"/>
      <w:lvlText w:val="•"/>
      <w:lvlJc w:val="left"/>
      <w:pPr>
        <w:ind w:left="1830" w:hanging="504"/>
      </w:pPr>
      <w:rPr>
        <w:rFonts w:hint="default"/>
      </w:rPr>
    </w:lvl>
    <w:lvl w:ilvl="3" w:tplc="59D0F3EA">
      <w:numFmt w:val="bullet"/>
      <w:lvlText w:val="•"/>
      <w:lvlJc w:val="left"/>
      <w:pPr>
        <w:ind w:left="2341" w:hanging="504"/>
      </w:pPr>
      <w:rPr>
        <w:rFonts w:hint="default"/>
      </w:rPr>
    </w:lvl>
    <w:lvl w:ilvl="4" w:tplc="160ABD74">
      <w:numFmt w:val="bullet"/>
      <w:lvlText w:val="•"/>
      <w:lvlJc w:val="left"/>
      <w:pPr>
        <w:ind w:left="2852" w:hanging="504"/>
      </w:pPr>
      <w:rPr>
        <w:rFonts w:hint="default"/>
      </w:rPr>
    </w:lvl>
    <w:lvl w:ilvl="5" w:tplc="A51E0432">
      <w:numFmt w:val="bullet"/>
      <w:lvlText w:val="•"/>
      <w:lvlJc w:val="left"/>
      <w:pPr>
        <w:ind w:left="3363" w:hanging="504"/>
      </w:pPr>
      <w:rPr>
        <w:rFonts w:hint="default"/>
      </w:rPr>
    </w:lvl>
    <w:lvl w:ilvl="6" w:tplc="7492A076">
      <w:numFmt w:val="bullet"/>
      <w:lvlText w:val="•"/>
      <w:lvlJc w:val="left"/>
      <w:pPr>
        <w:ind w:left="3874" w:hanging="504"/>
      </w:pPr>
      <w:rPr>
        <w:rFonts w:hint="default"/>
      </w:rPr>
    </w:lvl>
    <w:lvl w:ilvl="7" w:tplc="4AF4046C">
      <w:numFmt w:val="bullet"/>
      <w:lvlText w:val="•"/>
      <w:lvlJc w:val="left"/>
      <w:pPr>
        <w:ind w:left="4385" w:hanging="504"/>
      </w:pPr>
      <w:rPr>
        <w:rFonts w:hint="default"/>
      </w:rPr>
    </w:lvl>
    <w:lvl w:ilvl="8" w:tplc="1958C73C">
      <w:numFmt w:val="bullet"/>
      <w:lvlText w:val="•"/>
      <w:lvlJc w:val="left"/>
      <w:pPr>
        <w:ind w:left="4896" w:hanging="504"/>
      </w:pPr>
      <w:rPr>
        <w:rFonts w:hint="default"/>
      </w:rPr>
    </w:lvl>
  </w:abstractNum>
  <w:abstractNum w:abstractNumId="26" w15:restartNumberingAfterBreak="0">
    <w:nsid w:val="57FF0EA0"/>
    <w:multiLevelType w:val="hybridMultilevel"/>
    <w:tmpl w:val="67D6EE14"/>
    <w:lvl w:ilvl="0" w:tplc="01E2B7CA">
      <w:start w:val="89"/>
      <w:numFmt w:val="decimal"/>
      <w:lvlText w:val="%1"/>
      <w:lvlJc w:val="left"/>
      <w:pPr>
        <w:ind w:left="1427" w:hanging="468"/>
        <w:jc w:val="left"/>
      </w:pPr>
      <w:rPr>
        <w:rFonts w:ascii="Arial Narrow" w:eastAsia="Arial Narrow" w:hAnsi="Arial Narrow" w:cs="Arial Narrow" w:hint="default"/>
        <w:w w:val="99"/>
        <w:sz w:val="20"/>
        <w:szCs w:val="20"/>
      </w:rPr>
    </w:lvl>
    <w:lvl w:ilvl="1" w:tplc="2E525B68">
      <w:numFmt w:val="bullet"/>
      <w:lvlText w:val="•"/>
      <w:lvlJc w:val="left"/>
      <w:pPr>
        <w:ind w:left="1789" w:hanging="468"/>
      </w:pPr>
      <w:rPr>
        <w:rFonts w:hint="default"/>
      </w:rPr>
    </w:lvl>
    <w:lvl w:ilvl="2" w:tplc="3ACAA866">
      <w:numFmt w:val="bullet"/>
      <w:lvlText w:val="•"/>
      <w:lvlJc w:val="left"/>
      <w:pPr>
        <w:ind w:left="2159" w:hanging="468"/>
      </w:pPr>
      <w:rPr>
        <w:rFonts w:hint="default"/>
      </w:rPr>
    </w:lvl>
    <w:lvl w:ilvl="3" w:tplc="CF2E8C3C">
      <w:numFmt w:val="bullet"/>
      <w:lvlText w:val="•"/>
      <w:lvlJc w:val="left"/>
      <w:pPr>
        <w:ind w:left="2528" w:hanging="468"/>
      </w:pPr>
      <w:rPr>
        <w:rFonts w:hint="default"/>
      </w:rPr>
    </w:lvl>
    <w:lvl w:ilvl="4" w:tplc="7062FE64">
      <w:numFmt w:val="bullet"/>
      <w:lvlText w:val="•"/>
      <w:lvlJc w:val="left"/>
      <w:pPr>
        <w:ind w:left="2898" w:hanging="468"/>
      </w:pPr>
      <w:rPr>
        <w:rFonts w:hint="default"/>
      </w:rPr>
    </w:lvl>
    <w:lvl w:ilvl="5" w:tplc="0F3A6DFE">
      <w:numFmt w:val="bullet"/>
      <w:lvlText w:val="•"/>
      <w:lvlJc w:val="left"/>
      <w:pPr>
        <w:ind w:left="3267" w:hanging="468"/>
      </w:pPr>
      <w:rPr>
        <w:rFonts w:hint="default"/>
      </w:rPr>
    </w:lvl>
    <w:lvl w:ilvl="6" w:tplc="062AF3A4">
      <w:numFmt w:val="bullet"/>
      <w:lvlText w:val="•"/>
      <w:lvlJc w:val="left"/>
      <w:pPr>
        <w:ind w:left="3637" w:hanging="468"/>
      </w:pPr>
      <w:rPr>
        <w:rFonts w:hint="default"/>
      </w:rPr>
    </w:lvl>
    <w:lvl w:ilvl="7" w:tplc="67C0C34C">
      <w:numFmt w:val="bullet"/>
      <w:lvlText w:val="•"/>
      <w:lvlJc w:val="left"/>
      <w:pPr>
        <w:ind w:left="4006" w:hanging="468"/>
      </w:pPr>
      <w:rPr>
        <w:rFonts w:hint="default"/>
      </w:rPr>
    </w:lvl>
    <w:lvl w:ilvl="8" w:tplc="AC96A484">
      <w:numFmt w:val="bullet"/>
      <w:lvlText w:val="•"/>
      <w:lvlJc w:val="left"/>
      <w:pPr>
        <w:ind w:left="4376" w:hanging="468"/>
      </w:pPr>
      <w:rPr>
        <w:rFonts w:hint="default"/>
      </w:rPr>
    </w:lvl>
  </w:abstractNum>
  <w:abstractNum w:abstractNumId="27" w15:restartNumberingAfterBreak="0">
    <w:nsid w:val="5E360DE5"/>
    <w:multiLevelType w:val="multilevel"/>
    <w:tmpl w:val="F4168F76"/>
    <w:lvl w:ilvl="0">
      <w:start w:val="2"/>
      <w:numFmt w:val="decimal"/>
      <w:lvlText w:val="%1"/>
      <w:lvlJc w:val="left"/>
      <w:pPr>
        <w:ind w:left="537" w:hanging="329"/>
        <w:jc w:val="left"/>
      </w:pPr>
      <w:rPr>
        <w:rFonts w:hint="default"/>
      </w:rPr>
    </w:lvl>
    <w:lvl w:ilvl="1">
      <w:start w:val="1"/>
      <w:numFmt w:val="decimal"/>
      <w:lvlText w:val="%1.%2"/>
      <w:lvlJc w:val="left"/>
      <w:pPr>
        <w:ind w:left="537" w:hanging="329"/>
        <w:jc w:val="right"/>
      </w:pPr>
      <w:rPr>
        <w:rFonts w:ascii="Arial Narrow" w:eastAsia="Arial Narrow" w:hAnsi="Arial Narrow" w:cs="Arial Narrow" w:hint="default"/>
        <w:spacing w:val="-1"/>
        <w:w w:val="100"/>
        <w:sz w:val="24"/>
        <w:szCs w:val="24"/>
      </w:rPr>
    </w:lvl>
    <w:lvl w:ilvl="2">
      <w:numFmt w:val="bullet"/>
      <w:lvlText w:val="•"/>
      <w:lvlJc w:val="left"/>
      <w:pPr>
        <w:ind w:left="2648" w:hanging="329"/>
      </w:pPr>
      <w:rPr>
        <w:rFonts w:hint="default"/>
      </w:rPr>
    </w:lvl>
    <w:lvl w:ilvl="3">
      <w:numFmt w:val="bullet"/>
      <w:lvlText w:val="•"/>
      <w:lvlJc w:val="left"/>
      <w:pPr>
        <w:ind w:left="3702" w:hanging="329"/>
      </w:pPr>
      <w:rPr>
        <w:rFonts w:hint="default"/>
      </w:rPr>
    </w:lvl>
    <w:lvl w:ilvl="4">
      <w:numFmt w:val="bullet"/>
      <w:lvlText w:val="•"/>
      <w:lvlJc w:val="left"/>
      <w:pPr>
        <w:ind w:left="4756" w:hanging="329"/>
      </w:pPr>
      <w:rPr>
        <w:rFonts w:hint="default"/>
      </w:rPr>
    </w:lvl>
    <w:lvl w:ilvl="5">
      <w:numFmt w:val="bullet"/>
      <w:lvlText w:val="•"/>
      <w:lvlJc w:val="left"/>
      <w:pPr>
        <w:ind w:left="5810" w:hanging="329"/>
      </w:pPr>
      <w:rPr>
        <w:rFonts w:hint="default"/>
      </w:rPr>
    </w:lvl>
    <w:lvl w:ilvl="6">
      <w:numFmt w:val="bullet"/>
      <w:lvlText w:val="•"/>
      <w:lvlJc w:val="left"/>
      <w:pPr>
        <w:ind w:left="6864" w:hanging="329"/>
      </w:pPr>
      <w:rPr>
        <w:rFonts w:hint="default"/>
      </w:rPr>
    </w:lvl>
    <w:lvl w:ilvl="7">
      <w:numFmt w:val="bullet"/>
      <w:lvlText w:val="•"/>
      <w:lvlJc w:val="left"/>
      <w:pPr>
        <w:ind w:left="7918" w:hanging="329"/>
      </w:pPr>
      <w:rPr>
        <w:rFonts w:hint="default"/>
      </w:rPr>
    </w:lvl>
    <w:lvl w:ilvl="8">
      <w:numFmt w:val="bullet"/>
      <w:lvlText w:val="•"/>
      <w:lvlJc w:val="left"/>
      <w:pPr>
        <w:ind w:left="8972" w:hanging="329"/>
      </w:pPr>
      <w:rPr>
        <w:rFonts w:hint="default"/>
      </w:rPr>
    </w:lvl>
  </w:abstractNum>
  <w:abstractNum w:abstractNumId="28" w15:restartNumberingAfterBreak="0">
    <w:nsid w:val="64F42425"/>
    <w:multiLevelType w:val="hybridMultilevel"/>
    <w:tmpl w:val="CEF29148"/>
    <w:lvl w:ilvl="0" w:tplc="080E65A2">
      <w:start w:val="34"/>
      <w:numFmt w:val="decimal"/>
      <w:lvlText w:val="%1"/>
      <w:lvlJc w:val="left"/>
      <w:pPr>
        <w:ind w:left="1322" w:hanging="435"/>
        <w:jc w:val="left"/>
      </w:pPr>
      <w:rPr>
        <w:rFonts w:ascii="Arial Narrow" w:eastAsia="Arial Narrow" w:hAnsi="Arial Narrow" w:cs="Arial Narrow" w:hint="default"/>
        <w:w w:val="99"/>
        <w:sz w:val="20"/>
        <w:szCs w:val="20"/>
      </w:rPr>
    </w:lvl>
    <w:lvl w:ilvl="1" w:tplc="61C42AEC">
      <w:numFmt w:val="bullet"/>
      <w:lvlText w:val="•"/>
      <w:lvlJc w:val="left"/>
      <w:pPr>
        <w:ind w:left="2296" w:hanging="435"/>
      </w:pPr>
      <w:rPr>
        <w:rFonts w:hint="default"/>
      </w:rPr>
    </w:lvl>
    <w:lvl w:ilvl="2" w:tplc="E4AA0F0C">
      <w:numFmt w:val="bullet"/>
      <w:lvlText w:val="•"/>
      <w:lvlJc w:val="left"/>
      <w:pPr>
        <w:ind w:left="3272" w:hanging="435"/>
      </w:pPr>
      <w:rPr>
        <w:rFonts w:hint="default"/>
      </w:rPr>
    </w:lvl>
    <w:lvl w:ilvl="3" w:tplc="A8AC6E56">
      <w:numFmt w:val="bullet"/>
      <w:lvlText w:val="•"/>
      <w:lvlJc w:val="left"/>
      <w:pPr>
        <w:ind w:left="4248" w:hanging="435"/>
      </w:pPr>
      <w:rPr>
        <w:rFonts w:hint="default"/>
      </w:rPr>
    </w:lvl>
    <w:lvl w:ilvl="4" w:tplc="628C1B04">
      <w:numFmt w:val="bullet"/>
      <w:lvlText w:val="•"/>
      <w:lvlJc w:val="left"/>
      <w:pPr>
        <w:ind w:left="5224" w:hanging="435"/>
      </w:pPr>
      <w:rPr>
        <w:rFonts w:hint="default"/>
      </w:rPr>
    </w:lvl>
    <w:lvl w:ilvl="5" w:tplc="C1FA49CE">
      <w:numFmt w:val="bullet"/>
      <w:lvlText w:val="•"/>
      <w:lvlJc w:val="left"/>
      <w:pPr>
        <w:ind w:left="6200" w:hanging="435"/>
      </w:pPr>
      <w:rPr>
        <w:rFonts w:hint="default"/>
      </w:rPr>
    </w:lvl>
    <w:lvl w:ilvl="6" w:tplc="B2BC61C2">
      <w:numFmt w:val="bullet"/>
      <w:lvlText w:val="•"/>
      <w:lvlJc w:val="left"/>
      <w:pPr>
        <w:ind w:left="7176" w:hanging="435"/>
      </w:pPr>
      <w:rPr>
        <w:rFonts w:hint="default"/>
      </w:rPr>
    </w:lvl>
    <w:lvl w:ilvl="7" w:tplc="A2FE880A">
      <w:numFmt w:val="bullet"/>
      <w:lvlText w:val="•"/>
      <w:lvlJc w:val="left"/>
      <w:pPr>
        <w:ind w:left="8152" w:hanging="435"/>
      </w:pPr>
      <w:rPr>
        <w:rFonts w:hint="default"/>
      </w:rPr>
    </w:lvl>
    <w:lvl w:ilvl="8" w:tplc="50400CE2">
      <w:numFmt w:val="bullet"/>
      <w:lvlText w:val="•"/>
      <w:lvlJc w:val="left"/>
      <w:pPr>
        <w:ind w:left="9128" w:hanging="435"/>
      </w:pPr>
      <w:rPr>
        <w:rFonts w:hint="default"/>
      </w:rPr>
    </w:lvl>
  </w:abstractNum>
  <w:abstractNum w:abstractNumId="29" w15:restartNumberingAfterBreak="0">
    <w:nsid w:val="652F7D76"/>
    <w:multiLevelType w:val="hybridMultilevel"/>
    <w:tmpl w:val="B6B030C6"/>
    <w:lvl w:ilvl="0" w:tplc="93B89AE0">
      <w:start w:val="199"/>
      <w:numFmt w:val="decimal"/>
      <w:lvlText w:val="%1"/>
      <w:lvlJc w:val="left"/>
      <w:pPr>
        <w:ind w:left="1322" w:hanging="596"/>
        <w:jc w:val="left"/>
      </w:pPr>
      <w:rPr>
        <w:rFonts w:ascii="Arial Narrow" w:eastAsia="Arial Narrow" w:hAnsi="Arial Narrow" w:cs="Arial Narrow" w:hint="default"/>
        <w:w w:val="99"/>
        <w:position w:val="3"/>
        <w:sz w:val="20"/>
        <w:szCs w:val="20"/>
      </w:rPr>
    </w:lvl>
    <w:lvl w:ilvl="1" w:tplc="12C2DE94">
      <w:numFmt w:val="bullet"/>
      <w:lvlText w:val="•"/>
      <w:lvlJc w:val="left"/>
      <w:pPr>
        <w:ind w:left="1902" w:hanging="596"/>
      </w:pPr>
      <w:rPr>
        <w:rFonts w:hint="default"/>
      </w:rPr>
    </w:lvl>
    <w:lvl w:ilvl="2" w:tplc="804425C2">
      <w:numFmt w:val="bullet"/>
      <w:lvlText w:val="•"/>
      <w:lvlJc w:val="left"/>
      <w:pPr>
        <w:ind w:left="2484" w:hanging="596"/>
      </w:pPr>
      <w:rPr>
        <w:rFonts w:hint="default"/>
      </w:rPr>
    </w:lvl>
    <w:lvl w:ilvl="3" w:tplc="D570CC66">
      <w:numFmt w:val="bullet"/>
      <w:lvlText w:val="•"/>
      <w:lvlJc w:val="left"/>
      <w:pPr>
        <w:ind w:left="3067" w:hanging="596"/>
      </w:pPr>
      <w:rPr>
        <w:rFonts w:hint="default"/>
      </w:rPr>
    </w:lvl>
    <w:lvl w:ilvl="4" w:tplc="06321584">
      <w:numFmt w:val="bullet"/>
      <w:lvlText w:val="•"/>
      <w:lvlJc w:val="left"/>
      <w:pPr>
        <w:ind w:left="3649" w:hanging="596"/>
      </w:pPr>
      <w:rPr>
        <w:rFonts w:hint="default"/>
      </w:rPr>
    </w:lvl>
    <w:lvl w:ilvl="5" w:tplc="C3589E48">
      <w:numFmt w:val="bullet"/>
      <w:lvlText w:val="•"/>
      <w:lvlJc w:val="left"/>
      <w:pPr>
        <w:ind w:left="4232" w:hanging="596"/>
      </w:pPr>
      <w:rPr>
        <w:rFonts w:hint="default"/>
      </w:rPr>
    </w:lvl>
    <w:lvl w:ilvl="6" w:tplc="AABA4CEC">
      <w:numFmt w:val="bullet"/>
      <w:lvlText w:val="•"/>
      <w:lvlJc w:val="left"/>
      <w:pPr>
        <w:ind w:left="4814" w:hanging="596"/>
      </w:pPr>
      <w:rPr>
        <w:rFonts w:hint="default"/>
      </w:rPr>
    </w:lvl>
    <w:lvl w:ilvl="7" w:tplc="4ADC5478">
      <w:numFmt w:val="bullet"/>
      <w:lvlText w:val="•"/>
      <w:lvlJc w:val="left"/>
      <w:pPr>
        <w:ind w:left="5396" w:hanging="596"/>
      </w:pPr>
      <w:rPr>
        <w:rFonts w:hint="default"/>
      </w:rPr>
    </w:lvl>
    <w:lvl w:ilvl="8" w:tplc="E42048AC">
      <w:numFmt w:val="bullet"/>
      <w:lvlText w:val="•"/>
      <w:lvlJc w:val="left"/>
      <w:pPr>
        <w:ind w:left="5979" w:hanging="596"/>
      </w:pPr>
      <w:rPr>
        <w:rFonts w:hint="default"/>
      </w:rPr>
    </w:lvl>
  </w:abstractNum>
  <w:abstractNum w:abstractNumId="30" w15:restartNumberingAfterBreak="0">
    <w:nsid w:val="66064228"/>
    <w:multiLevelType w:val="multilevel"/>
    <w:tmpl w:val="14B4B67C"/>
    <w:lvl w:ilvl="0">
      <w:start w:val="3"/>
      <w:numFmt w:val="decimal"/>
      <w:lvlText w:val="%1"/>
      <w:lvlJc w:val="left"/>
      <w:pPr>
        <w:ind w:left="537" w:hanging="351"/>
        <w:jc w:val="left"/>
      </w:pPr>
      <w:rPr>
        <w:rFonts w:hint="default"/>
      </w:rPr>
    </w:lvl>
    <w:lvl w:ilvl="1">
      <w:start w:val="1"/>
      <w:numFmt w:val="decimal"/>
      <w:lvlText w:val="%1.%2"/>
      <w:lvlJc w:val="left"/>
      <w:pPr>
        <w:ind w:left="537" w:hanging="351"/>
        <w:jc w:val="right"/>
      </w:pPr>
      <w:rPr>
        <w:rFonts w:ascii="Arial Narrow" w:eastAsia="Arial Narrow" w:hAnsi="Arial Narrow" w:cs="Arial Narrow" w:hint="default"/>
        <w:spacing w:val="-1"/>
        <w:w w:val="100"/>
        <w:sz w:val="24"/>
        <w:szCs w:val="24"/>
      </w:rPr>
    </w:lvl>
    <w:lvl w:ilvl="2">
      <w:numFmt w:val="bullet"/>
      <w:lvlText w:val="•"/>
      <w:lvlJc w:val="left"/>
      <w:pPr>
        <w:ind w:left="2648" w:hanging="351"/>
      </w:pPr>
      <w:rPr>
        <w:rFonts w:hint="default"/>
      </w:rPr>
    </w:lvl>
    <w:lvl w:ilvl="3">
      <w:numFmt w:val="bullet"/>
      <w:lvlText w:val="•"/>
      <w:lvlJc w:val="left"/>
      <w:pPr>
        <w:ind w:left="3702" w:hanging="351"/>
      </w:pPr>
      <w:rPr>
        <w:rFonts w:hint="default"/>
      </w:rPr>
    </w:lvl>
    <w:lvl w:ilvl="4">
      <w:numFmt w:val="bullet"/>
      <w:lvlText w:val="•"/>
      <w:lvlJc w:val="left"/>
      <w:pPr>
        <w:ind w:left="4756" w:hanging="351"/>
      </w:pPr>
      <w:rPr>
        <w:rFonts w:hint="default"/>
      </w:rPr>
    </w:lvl>
    <w:lvl w:ilvl="5">
      <w:numFmt w:val="bullet"/>
      <w:lvlText w:val="•"/>
      <w:lvlJc w:val="left"/>
      <w:pPr>
        <w:ind w:left="5810" w:hanging="351"/>
      </w:pPr>
      <w:rPr>
        <w:rFonts w:hint="default"/>
      </w:rPr>
    </w:lvl>
    <w:lvl w:ilvl="6">
      <w:numFmt w:val="bullet"/>
      <w:lvlText w:val="•"/>
      <w:lvlJc w:val="left"/>
      <w:pPr>
        <w:ind w:left="6864" w:hanging="351"/>
      </w:pPr>
      <w:rPr>
        <w:rFonts w:hint="default"/>
      </w:rPr>
    </w:lvl>
    <w:lvl w:ilvl="7">
      <w:numFmt w:val="bullet"/>
      <w:lvlText w:val="•"/>
      <w:lvlJc w:val="left"/>
      <w:pPr>
        <w:ind w:left="7918" w:hanging="351"/>
      </w:pPr>
      <w:rPr>
        <w:rFonts w:hint="default"/>
      </w:rPr>
    </w:lvl>
    <w:lvl w:ilvl="8">
      <w:numFmt w:val="bullet"/>
      <w:lvlText w:val="•"/>
      <w:lvlJc w:val="left"/>
      <w:pPr>
        <w:ind w:left="8972" w:hanging="351"/>
      </w:pPr>
      <w:rPr>
        <w:rFonts w:hint="default"/>
      </w:rPr>
    </w:lvl>
  </w:abstractNum>
  <w:abstractNum w:abstractNumId="31" w15:restartNumberingAfterBreak="0">
    <w:nsid w:val="693C6069"/>
    <w:multiLevelType w:val="hybridMultilevel"/>
    <w:tmpl w:val="DEE8118C"/>
    <w:lvl w:ilvl="0" w:tplc="A396217E">
      <w:start w:val="1"/>
      <w:numFmt w:val="decimal"/>
      <w:lvlText w:val="%1."/>
      <w:lvlJc w:val="left"/>
      <w:pPr>
        <w:ind w:left="1221" w:hanging="694"/>
        <w:jc w:val="left"/>
      </w:pPr>
      <w:rPr>
        <w:rFonts w:ascii="Arial Narrow" w:eastAsia="Arial Narrow" w:hAnsi="Arial Narrow" w:cs="Arial Narrow" w:hint="default"/>
        <w:b/>
        <w:bCs/>
        <w:w w:val="100"/>
        <w:sz w:val="24"/>
        <w:szCs w:val="24"/>
      </w:rPr>
    </w:lvl>
    <w:lvl w:ilvl="1" w:tplc="3A7AA6B8">
      <w:numFmt w:val="bullet"/>
      <w:lvlText w:val="•"/>
      <w:lvlJc w:val="left"/>
      <w:pPr>
        <w:ind w:left="2206" w:hanging="694"/>
      </w:pPr>
      <w:rPr>
        <w:rFonts w:hint="default"/>
      </w:rPr>
    </w:lvl>
    <w:lvl w:ilvl="2" w:tplc="5BAAF4A8">
      <w:numFmt w:val="bullet"/>
      <w:lvlText w:val="•"/>
      <w:lvlJc w:val="left"/>
      <w:pPr>
        <w:ind w:left="3192" w:hanging="694"/>
      </w:pPr>
      <w:rPr>
        <w:rFonts w:hint="default"/>
      </w:rPr>
    </w:lvl>
    <w:lvl w:ilvl="3" w:tplc="6AB28E86">
      <w:numFmt w:val="bullet"/>
      <w:lvlText w:val="•"/>
      <w:lvlJc w:val="left"/>
      <w:pPr>
        <w:ind w:left="4178" w:hanging="694"/>
      </w:pPr>
      <w:rPr>
        <w:rFonts w:hint="default"/>
      </w:rPr>
    </w:lvl>
    <w:lvl w:ilvl="4" w:tplc="345CF998">
      <w:numFmt w:val="bullet"/>
      <w:lvlText w:val="•"/>
      <w:lvlJc w:val="left"/>
      <w:pPr>
        <w:ind w:left="5164" w:hanging="694"/>
      </w:pPr>
      <w:rPr>
        <w:rFonts w:hint="default"/>
      </w:rPr>
    </w:lvl>
    <w:lvl w:ilvl="5" w:tplc="C25CF638">
      <w:numFmt w:val="bullet"/>
      <w:lvlText w:val="•"/>
      <w:lvlJc w:val="left"/>
      <w:pPr>
        <w:ind w:left="6150" w:hanging="694"/>
      </w:pPr>
      <w:rPr>
        <w:rFonts w:hint="default"/>
      </w:rPr>
    </w:lvl>
    <w:lvl w:ilvl="6" w:tplc="60D4339A">
      <w:numFmt w:val="bullet"/>
      <w:lvlText w:val="•"/>
      <w:lvlJc w:val="left"/>
      <w:pPr>
        <w:ind w:left="7136" w:hanging="694"/>
      </w:pPr>
      <w:rPr>
        <w:rFonts w:hint="default"/>
      </w:rPr>
    </w:lvl>
    <w:lvl w:ilvl="7" w:tplc="08A050F6">
      <w:numFmt w:val="bullet"/>
      <w:lvlText w:val="•"/>
      <w:lvlJc w:val="left"/>
      <w:pPr>
        <w:ind w:left="8122" w:hanging="694"/>
      </w:pPr>
      <w:rPr>
        <w:rFonts w:hint="default"/>
      </w:rPr>
    </w:lvl>
    <w:lvl w:ilvl="8" w:tplc="81E48F4E">
      <w:numFmt w:val="bullet"/>
      <w:lvlText w:val="•"/>
      <w:lvlJc w:val="left"/>
      <w:pPr>
        <w:ind w:left="9108" w:hanging="694"/>
      </w:pPr>
      <w:rPr>
        <w:rFonts w:hint="default"/>
      </w:rPr>
    </w:lvl>
  </w:abstractNum>
  <w:abstractNum w:abstractNumId="32" w15:restartNumberingAfterBreak="0">
    <w:nsid w:val="6BDF0CF6"/>
    <w:multiLevelType w:val="multilevel"/>
    <w:tmpl w:val="469AEFB6"/>
    <w:lvl w:ilvl="0">
      <w:start w:val="7"/>
      <w:numFmt w:val="decimal"/>
      <w:lvlText w:val="%1"/>
      <w:lvlJc w:val="left"/>
      <w:pPr>
        <w:ind w:left="537" w:hanging="365"/>
        <w:jc w:val="left"/>
      </w:pPr>
      <w:rPr>
        <w:rFonts w:hint="default"/>
      </w:rPr>
    </w:lvl>
    <w:lvl w:ilvl="1">
      <w:start w:val="1"/>
      <w:numFmt w:val="decimal"/>
      <w:lvlText w:val="%1.%2"/>
      <w:lvlJc w:val="left"/>
      <w:pPr>
        <w:ind w:left="537" w:hanging="365"/>
        <w:jc w:val="left"/>
      </w:pPr>
      <w:rPr>
        <w:rFonts w:ascii="Arial Narrow" w:eastAsia="Arial Narrow" w:hAnsi="Arial Narrow" w:cs="Arial Narrow" w:hint="default"/>
        <w:spacing w:val="-21"/>
        <w:w w:val="100"/>
        <w:sz w:val="24"/>
        <w:szCs w:val="24"/>
      </w:rPr>
    </w:lvl>
    <w:lvl w:ilvl="2">
      <w:numFmt w:val="bullet"/>
      <w:lvlText w:val="•"/>
      <w:lvlJc w:val="left"/>
      <w:pPr>
        <w:ind w:left="2648" w:hanging="365"/>
      </w:pPr>
      <w:rPr>
        <w:rFonts w:hint="default"/>
      </w:rPr>
    </w:lvl>
    <w:lvl w:ilvl="3">
      <w:numFmt w:val="bullet"/>
      <w:lvlText w:val="•"/>
      <w:lvlJc w:val="left"/>
      <w:pPr>
        <w:ind w:left="3702" w:hanging="365"/>
      </w:pPr>
      <w:rPr>
        <w:rFonts w:hint="default"/>
      </w:rPr>
    </w:lvl>
    <w:lvl w:ilvl="4">
      <w:numFmt w:val="bullet"/>
      <w:lvlText w:val="•"/>
      <w:lvlJc w:val="left"/>
      <w:pPr>
        <w:ind w:left="4756" w:hanging="365"/>
      </w:pPr>
      <w:rPr>
        <w:rFonts w:hint="default"/>
      </w:rPr>
    </w:lvl>
    <w:lvl w:ilvl="5">
      <w:numFmt w:val="bullet"/>
      <w:lvlText w:val="•"/>
      <w:lvlJc w:val="left"/>
      <w:pPr>
        <w:ind w:left="5810" w:hanging="365"/>
      </w:pPr>
      <w:rPr>
        <w:rFonts w:hint="default"/>
      </w:rPr>
    </w:lvl>
    <w:lvl w:ilvl="6">
      <w:numFmt w:val="bullet"/>
      <w:lvlText w:val="•"/>
      <w:lvlJc w:val="left"/>
      <w:pPr>
        <w:ind w:left="6864" w:hanging="365"/>
      </w:pPr>
      <w:rPr>
        <w:rFonts w:hint="default"/>
      </w:rPr>
    </w:lvl>
    <w:lvl w:ilvl="7">
      <w:numFmt w:val="bullet"/>
      <w:lvlText w:val="•"/>
      <w:lvlJc w:val="left"/>
      <w:pPr>
        <w:ind w:left="7918" w:hanging="365"/>
      </w:pPr>
      <w:rPr>
        <w:rFonts w:hint="default"/>
      </w:rPr>
    </w:lvl>
    <w:lvl w:ilvl="8">
      <w:numFmt w:val="bullet"/>
      <w:lvlText w:val="•"/>
      <w:lvlJc w:val="left"/>
      <w:pPr>
        <w:ind w:left="8972" w:hanging="365"/>
      </w:pPr>
      <w:rPr>
        <w:rFonts w:hint="default"/>
      </w:rPr>
    </w:lvl>
  </w:abstractNum>
  <w:abstractNum w:abstractNumId="33" w15:restartNumberingAfterBreak="0">
    <w:nsid w:val="72127D77"/>
    <w:multiLevelType w:val="multilevel"/>
    <w:tmpl w:val="D5D26EC4"/>
    <w:lvl w:ilvl="0">
      <w:start w:val="9"/>
      <w:numFmt w:val="decimal"/>
      <w:lvlText w:val="%1"/>
      <w:lvlJc w:val="left"/>
      <w:pPr>
        <w:ind w:left="537" w:hanging="375"/>
        <w:jc w:val="left"/>
      </w:pPr>
      <w:rPr>
        <w:rFonts w:hint="default"/>
      </w:rPr>
    </w:lvl>
    <w:lvl w:ilvl="1">
      <w:start w:val="1"/>
      <w:numFmt w:val="decimal"/>
      <w:lvlText w:val="%1.%2"/>
      <w:lvlJc w:val="left"/>
      <w:pPr>
        <w:ind w:left="537" w:hanging="375"/>
        <w:jc w:val="right"/>
      </w:pPr>
      <w:rPr>
        <w:rFonts w:ascii="Arial Narrow" w:eastAsia="Arial Narrow" w:hAnsi="Arial Narrow" w:cs="Arial Narrow" w:hint="default"/>
        <w:spacing w:val="-13"/>
        <w:w w:val="100"/>
        <w:sz w:val="24"/>
        <w:szCs w:val="24"/>
      </w:rPr>
    </w:lvl>
    <w:lvl w:ilvl="2">
      <w:start w:val="1"/>
      <w:numFmt w:val="decimal"/>
      <w:lvlText w:val="%1.%2.%3"/>
      <w:lvlJc w:val="left"/>
      <w:pPr>
        <w:ind w:left="537" w:hanging="502"/>
        <w:jc w:val="right"/>
      </w:pPr>
      <w:rPr>
        <w:rFonts w:ascii="Arial Narrow" w:eastAsia="Arial Narrow" w:hAnsi="Arial Narrow" w:cs="Arial Narrow" w:hint="default"/>
        <w:spacing w:val="-2"/>
        <w:w w:val="100"/>
        <w:sz w:val="24"/>
        <w:szCs w:val="24"/>
      </w:rPr>
    </w:lvl>
    <w:lvl w:ilvl="3">
      <w:numFmt w:val="bullet"/>
      <w:lvlText w:val="•"/>
      <w:lvlJc w:val="left"/>
      <w:pPr>
        <w:ind w:left="3702" w:hanging="502"/>
      </w:pPr>
      <w:rPr>
        <w:rFonts w:hint="default"/>
      </w:rPr>
    </w:lvl>
    <w:lvl w:ilvl="4">
      <w:numFmt w:val="bullet"/>
      <w:lvlText w:val="•"/>
      <w:lvlJc w:val="left"/>
      <w:pPr>
        <w:ind w:left="4756" w:hanging="502"/>
      </w:pPr>
      <w:rPr>
        <w:rFonts w:hint="default"/>
      </w:rPr>
    </w:lvl>
    <w:lvl w:ilvl="5">
      <w:numFmt w:val="bullet"/>
      <w:lvlText w:val="•"/>
      <w:lvlJc w:val="left"/>
      <w:pPr>
        <w:ind w:left="5810" w:hanging="502"/>
      </w:pPr>
      <w:rPr>
        <w:rFonts w:hint="default"/>
      </w:rPr>
    </w:lvl>
    <w:lvl w:ilvl="6">
      <w:numFmt w:val="bullet"/>
      <w:lvlText w:val="•"/>
      <w:lvlJc w:val="left"/>
      <w:pPr>
        <w:ind w:left="6864" w:hanging="502"/>
      </w:pPr>
      <w:rPr>
        <w:rFonts w:hint="default"/>
      </w:rPr>
    </w:lvl>
    <w:lvl w:ilvl="7">
      <w:numFmt w:val="bullet"/>
      <w:lvlText w:val="•"/>
      <w:lvlJc w:val="left"/>
      <w:pPr>
        <w:ind w:left="7918" w:hanging="502"/>
      </w:pPr>
      <w:rPr>
        <w:rFonts w:hint="default"/>
      </w:rPr>
    </w:lvl>
    <w:lvl w:ilvl="8">
      <w:numFmt w:val="bullet"/>
      <w:lvlText w:val="•"/>
      <w:lvlJc w:val="left"/>
      <w:pPr>
        <w:ind w:left="8972" w:hanging="502"/>
      </w:pPr>
      <w:rPr>
        <w:rFonts w:hint="default"/>
      </w:rPr>
    </w:lvl>
  </w:abstractNum>
  <w:abstractNum w:abstractNumId="34" w15:restartNumberingAfterBreak="0">
    <w:nsid w:val="7B1D605D"/>
    <w:multiLevelType w:val="multilevel"/>
    <w:tmpl w:val="C83C3EFC"/>
    <w:lvl w:ilvl="0">
      <w:start w:val="4"/>
      <w:numFmt w:val="decimal"/>
      <w:lvlText w:val="%1."/>
      <w:lvlJc w:val="left"/>
      <w:pPr>
        <w:ind w:left="2008" w:hanging="1157"/>
        <w:jc w:val="right"/>
      </w:pPr>
      <w:rPr>
        <w:rFonts w:hint="default"/>
        <w:b/>
        <w:bCs/>
        <w:spacing w:val="-2"/>
        <w:w w:val="100"/>
      </w:rPr>
    </w:lvl>
    <w:lvl w:ilvl="1">
      <w:start w:val="1"/>
      <w:numFmt w:val="decimal"/>
      <w:lvlText w:val="%1.%2."/>
      <w:lvlJc w:val="left"/>
      <w:pPr>
        <w:ind w:left="1379" w:hanging="852"/>
        <w:jc w:val="left"/>
      </w:pPr>
      <w:rPr>
        <w:rFonts w:hint="default"/>
        <w:spacing w:val="-25"/>
        <w:w w:val="100"/>
      </w:rPr>
    </w:lvl>
    <w:lvl w:ilvl="2">
      <w:start w:val="1"/>
      <w:numFmt w:val="decimal"/>
      <w:lvlText w:val="%1.%2.%3."/>
      <w:lvlJc w:val="left"/>
      <w:pPr>
        <w:ind w:left="2243" w:hanging="852"/>
        <w:jc w:val="left"/>
      </w:pPr>
      <w:rPr>
        <w:rFonts w:hint="default"/>
        <w:spacing w:val="-1"/>
        <w:w w:val="100"/>
      </w:rPr>
    </w:lvl>
    <w:lvl w:ilvl="3">
      <w:start w:val="1"/>
      <w:numFmt w:val="decimal"/>
      <w:lvlText w:val="%1.%2.%3.%4"/>
      <w:lvlJc w:val="left"/>
      <w:pPr>
        <w:ind w:left="3552" w:hanging="852"/>
        <w:jc w:val="left"/>
      </w:pPr>
      <w:rPr>
        <w:rFonts w:ascii="Bookman Old Style" w:eastAsia="Bookman Old Style" w:hAnsi="Bookman Old Style" w:cs="Bookman Old Style" w:hint="default"/>
        <w:spacing w:val="-2"/>
        <w:w w:val="100"/>
        <w:sz w:val="22"/>
        <w:szCs w:val="22"/>
      </w:rPr>
    </w:lvl>
    <w:lvl w:ilvl="4">
      <w:numFmt w:val="bullet"/>
      <w:lvlText w:val="•"/>
      <w:lvlJc w:val="left"/>
      <w:pPr>
        <w:ind w:left="1680" w:hanging="852"/>
      </w:pPr>
      <w:rPr>
        <w:rFonts w:hint="default"/>
      </w:rPr>
    </w:lvl>
    <w:lvl w:ilvl="5">
      <w:numFmt w:val="bullet"/>
      <w:lvlText w:val="•"/>
      <w:lvlJc w:val="left"/>
      <w:pPr>
        <w:ind w:left="2120" w:hanging="852"/>
      </w:pPr>
      <w:rPr>
        <w:rFonts w:hint="default"/>
      </w:rPr>
    </w:lvl>
    <w:lvl w:ilvl="6">
      <w:numFmt w:val="bullet"/>
      <w:lvlText w:val="•"/>
      <w:lvlJc w:val="left"/>
      <w:pPr>
        <w:ind w:left="2240" w:hanging="852"/>
      </w:pPr>
      <w:rPr>
        <w:rFonts w:hint="default"/>
      </w:rPr>
    </w:lvl>
    <w:lvl w:ilvl="7">
      <w:numFmt w:val="bullet"/>
      <w:lvlText w:val="•"/>
      <w:lvlJc w:val="left"/>
      <w:pPr>
        <w:ind w:left="2840" w:hanging="852"/>
      </w:pPr>
      <w:rPr>
        <w:rFonts w:hint="default"/>
      </w:rPr>
    </w:lvl>
    <w:lvl w:ilvl="8">
      <w:numFmt w:val="bullet"/>
      <w:lvlText w:val="•"/>
      <w:lvlJc w:val="left"/>
      <w:pPr>
        <w:ind w:left="3560" w:hanging="852"/>
      </w:pPr>
      <w:rPr>
        <w:rFonts w:hint="default"/>
      </w:rPr>
    </w:lvl>
  </w:abstractNum>
  <w:abstractNum w:abstractNumId="35" w15:restartNumberingAfterBreak="0">
    <w:nsid w:val="7C5E6598"/>
    <w:multiLevelType w:val="multilevel"/>
    <w:tmpl w:val="C0924896"/>
    <w:lvl w:ilvl="0">
      <w:start w:val="18"/>
      <w:numFmt w:val="decimal"/>
      <w:lvlText w:val="%1"/>
      <w:lvlJc w:val="left"/>
      <w:pPr>
        <w:ind w:left="1379" w:hanging="852"/>
        <w:jc w:val="left"/>
      </w:pPr>
      <w:rPr>
        <w:rFonts w:hint="default"/>
      </w:rPr>
    </w:lvl>
    <w:lvl w:ilvl="1">
      <w:start w:val="2"/>
      <w:numFmt w:val="decimal"/>
      <w:lvlText w:val="%1.%2"/>
      <w:lvlJc w:val="left"/>
      <w:pPr>
        <w:ind w:left="1379" w:hanging="852"/>
        <w:jc w:val="left"/>
      </w:pPr>
      <w:rPr>
        <w:rFonts w:ascii="Arial Narrow" w:eastAsia="Arial Narrow" w:hAnsi="Arial Narrow" w:cs="Arial Narrow" w:hint="default"/>
        <w:spacing w:val="-27"/>
        <w:w w:val="100"/>
        <w:sz w:val="24"/>
        <w:szCs w:val="24"/>
      </w:rPr>
    </w:lvl>
    <w:lvl w:ilvl="2">
      <w:numFmt w:val="bullet"/>
      <w:lvlText w:val="•"/>
      <w:lvlJc w:val="left"/>
      <w:pPr>
        <w:ind w:left="3320" w:hanging="852"/>
      </w:pPr>
      <w:rPr>
        <w:rFonts w:hint="default"/>
      </w:rPr>
    </w:lvl>
    <w:lvl w:ilvl="3">
      <w:numFmt w:val="bullet"/>
      <w:lvlText w:val="•"/>
      <w:lvlJc w:val="left"/>
      <w:pPr>
        <w:ind w:left="4290" w:hanging="852"/>
      </w:pPr>
      <w:rPr>
        <w:rFonts w:hint="default"/>
      </w:rPr>
    </w:lvl>
    <w:lvl w:ilvl="4">
      <w:numFmt w:val="bullet"/>
      <w:lvlText w:val="•"/>
      <w:lvlJc w:val="left"/>
      <w:pPr>
        <w:ind w:left="5260" w:hanging="852"/>
      </w:pPr>
      <w:rPr>
        <w:rFonts w:hint="default"/>
      </w:rPr>
    </w:lvl>
    <w:lvl w:ilvl="5">
      <w:numFmt w:val="bullet"/>
      <w:lvlText w:val="•"/>
      <w:lvlJc w:val="left"/>
      <w:pPr>
        <w:ind w:left="6230" w:hanging="852"/>
      </w:pPr>
      <w:rPr>
        <w:rFonts w:hint="default"/>
      </w:rPr>
    </w:lvl>
    <w:lvl w:ilvl="6">
      <w:numFmt w:val="bullet"/>
      <w:lvlText w:val="•"/>
      <w:lvlJc w:val="left"/>
      <w:pPr>
        <w:ind w:left="7200" w:hanging="852"/>
      </w:pPr>
      <w:rPr>
        <w:rFonts w:hint="default"/>
      </w:rPr>
    </w:lvl>
    <w:lvl w:ilvl="7">
      <w:numFmt w:val="bullet"/>
      <w:lvlText w:val="•"/>
      <w:lvlJc w:val="left"/>
      <w:pPr>
        <w:ind w:left="8170" w:hanging="852"/>
      </w:pPr>
      <w:rPr>
        <w:rFonts w:hint="default"/>
      </w:rPr>
    </w:lvl>
    <w:lvl w:ilvl="8">
      <w:numFmt w:val="bullet"/>
      <w:lvlText w:val="•"/>
      <w:lvlJc w:val="left"/>
      <w:pPr>
        <w:ind w:left="9140" w:hanging="852"/>
      </w:pPr>
      <w:rPr>
        <w:rFonts w:hint="default"/>
      </w:rPr>
    </w:lvl>
  </w:abstractNum>
  <w:num w:numId="1">
    <w:abstractNumId w:val="29"/>
  </w:num>
  <w:num w:numId="2">
    <w:abstractNumId w:val="15"/>
  </w:num>
  <w:num w:numId="3">
    <w:abstractNumId w:val="7"/>
  </w:num>
  <w:num w:numId="4">
    <w:abstractNumId w:val="18"/>
  </w:num>
  <w:num w:numId="5">
    <w:abstractNumId w:val="3"/>
  </w:num>
  <w:num w:numId="6">
    <w:abstractNumId w:val="17"/>
  </w:num>
  <w:num w:numId="7">
    <w:abstractNumId w:val="22"/>
  </w:num>
  <w:num w:numId="8">
    <w:abstractNumId w:val="20"/>
  </w:num>
  <w:num w:numId="9">
    <w:abstractNumId w:val="23"/>
  </w:num>
  <w:num w:numId="10">
    <w:abstractNumId w:val="16"/>
  </w:num>
  <w:num w:numId="11">
    <w:abstractNumId w:val="26"/>
  </w:num>
  <w:num w:numId="12">
    <w:abstractNumId w:val="0"/>
  </w:num>
  <w:num w:numId="13">
    <w:abstractNumId w:val="8"/>
  </w:num>
  <w:num w:numId="14">
    <w:abstractNumId w:val="28"/>
  </w:num>
  <w:num w:numId="15">
    <w:abstractNumId w:val="25"/>
  </w:num>
  <w:num w:numId="16">
    <w:abstractNumId w:val="33"/>
  </w:num>
  <w:num w:numId="17">
    <w:abstractNumId w:val="21"/>
  </w:num>
  <w:num w:numId="18">
    <w:abstractNumId w:val="32"/>
  </w:num>
  <w:num w:numId="19">
    <w:abstractNumId w:val="30"/>
  </w:num>
  <w:num w:numId="20">
    <w:abstractNumId w:val="27"/>
  </w:num>
  <w:num w:numId="21">
    <w:abstractNumId w:val="10"/>
  </w:num>
  <w:num w:numId="22">
    <w:abstractNumId w:val="35"/>
  </w:num>
  <w:num w:numId="23">
    <w:abstractNumId w:val="24"/>
  </w:num>
  <w:num w:numId="24">
    <w:abstractNumId w:val="5"/>
  </w:num>
  <w:num w:numId="25">
    <w:abstractNumId w:val="1"/>
  </w:num>
  <w:num w:numId="26">
    <w:abstractNumId w:val="9"/>
  </w:num>
  <w:num w:numId="27">
    <w:abstractNumId w:val="11"/>
  </w:num>
  <w:num w:numId="28">
    <w:abstractNumId w:val="19"/>
  </w:num>
  <w:num w:numId="29">
    <w:abstractNumId w:val="14"/>
  </w:num>
  <w:num w:numId="30">
    <w:abstractNumId w:val="2"/>
  </w:num>
  <w:num w:numId="31">
    <w:abstractNumId w:val="34"/>
  </w:num>
  <w:num w:numId="32">
    <w:abstractNumId w:val="12"/>
  </w:num>
  <w:num w:numId="33">
    <w:abstractNumId w:val="31"/>
  </w:num>
  <w:num w:numId="34">
    <w:abstractNumId w:val="4"/>
  </w:num>
  <w:num w:numId="35">
    <w:abstractNumId w:val="6"/>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CFE"/>
    <w:rsid w:val="000323B0"/>
    <w:rsid w:val="000567F4"/>
    <w:rsid w:val="00082CD2"/>
    <w:rsid w:val="00097B35"/>
    <w:rsid w:val="000A7703"/>
    <w:rsid w:val="00162A03"/>
    <w:rsid w:val="00181901"/>
    <w:rsid w:val="001F6CFE"/>
    <w:rsid w:val="00203812"/>
    <w:rsid w:val="0023636C"/>
    <w:rsid w:val="00253AB1"/>
    <w:rsid w:val="002A5ABE"/>
    <w:rsid w:val="002B55F3"/>
    <w:rsid w:val="002C215C"/>
    <w:rsid w:val="002C661A"/>
    <w:rsid w:val="003254B7"/>
    <w:rsid w:val="0035184F"/>
    <w:rsid w:val="00360697"/>
    <w:rsid w:val="003A0B17"/>
    <w:rsid w:val="003B4070"/>
    <w:rsid w:val="00484C4B"/>
    <w:rsid w:val="004C10F0"/>
    <w:rsid w:val="004D273B"/>
    <w:rsid w:val="004D7FA8"/>
    <w:rsid w:val="004E1C29"/>
    <w:rsid w:val="004F731C"/>
    <w:rsid w:val="00583D03"/>
    <w:rsid w:val="00590539"/>
    <w:rsid w:val="0060206F"/>
    <w:rsid w:val="00636B82"/>
    <w:rsid w:val="0068226F"/>
    <w:rsid w:val="00683142"/>
    <w:rsid w:val="006A5383"/>
    <w:rsid w:val="006D34CA"/>
    <w:rsid w:val="0074398E"/>
    <w:rsid w:val="00747104"/>
    <w:rsid w:val="00774340"/>
    <w:rsid w:val="00810540"/>
    <w:rsid w:val="0083231E"/>
    <w:rsid w:val="00896C43"/>
    <w:rsid w:val="008A6429"/>
    <w:rsid w:val="008B00E8"/>
    <w:rsid w:val="008D3FE7"/>
    <w:rsid w:val="008E586A"/>
    <w:rsid w:val="008F33B2"/>
    <w:rsid w:val="009551C6"/>
    <w:rsid w:val="00996F81"/>
    <w:rsid w:val="009C71CF"/>
    <w:rsid w:val="009D688A"/>
    <w:rsid w:val="00A17025"/>
    <w:rsid w:val="00A77894"/>
    <w:rsid w:val="00B21584"/>
    <w:rsid w:val="00B35586"/>
    <w:rsid w:val="00B9229F"/>
    <w:rsid w:val="00C02B5E"/>
    <w:rsid w:val="00C8067D"/>
    <w:rsid w:val="00C859C6"/>
    <w:rsid w:val="00C971F3"/>
    <w:rsid w:val="00CB15B5"/>
    <w:rsid w:val="00CD468F"/>
    <w:rsid w:val="00D0378C"/>
    <w:rsid w:val="00D37FC2"/>
    <w:rsid w:val="00D45AD5"/>
    <w:rsid w:val="00D67579"/>
    <w:rsid w:val="00DC005A"/>
    <w:rsid w:val="00DF5FC4"/>
    <w:rsid w:val="00E145AA"/>
    <w:rsid w:val="00E44C22"/>
    <w:rsid w:val="00E741A8"/>
    <w:rsid w:val="00EB31E2"/>
    <w:rsid w:val="00EC0761"/>
    <w:rsid w:val="00F42B52"/>
    <w:rsid w:val="00F47CA0"/>
    <w:rsid w:val="00F746D2"/>
    <w:rsid w:val="00FB17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EF2F4A"/>
  <w15:docId w15:val="{04E97640-045E-4CA3-B5B6-F98836400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rPr>
  </w:style>
  <w:style w:type="paragraph" w:styleId="Ttulo1">
    <w:name w:val="heading 1"/>
    <w:basedOn w:val="Normal"/>
    <w:uiPriority w:val="1"/>
    <w:qFormat/>
    <w:pPr>
      <w:ind w:left="2349"/>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character" w:customStyle="1" w:styleId="CorpodetextoChar">
    <w:name w:val="Corpo de texto Char"/>
    <w:basedOn w:val="Fontepargpadro"/>
    <w:link w:val="Corpodetexto"/>
    <w:uiPriority w:val="1"/>
    <w:qFormat/>
    <w:rsid w:val="00B21584"/>
    <w:rPr>
      <w:rFonts w:ascii="Arial Narrow" w:eastAsia="Arial Narrow" w:hAnsi="Arial Narrow" w:cs="Arial Narrow"/>
      <w:sz w:val="24"/>
      <w:szCs w:val="24"/>
    </w:rPr>
  </w:style>
  <w:style w:type="paragraph" w:styleId="PargrafodaLista">
    <w:name w:val="List Paragraph"/>
    <w:basedOn w:val="Normal"/>
    <w:uiPriority w:val="1"/>
    <w:qFormat/>
    <w:pPr>
      <w:ind w:left="1379" w:hanging="852"/>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F42B52"/>
    <w:pPr>
      <w:tabs>
        <w:tab w:val="center" w:pos="4252"/>
        <w:tab w:val="right" w:pos="8504"/>
      </w:tabs>
    </w:pPr>
  </w:style>
  <w:style w:type="character" w:customStyle="1" w:styleId="CabealhoChar">
    <w:name w:val="Cabeçalho Char"/>
    <w:basedOn w:val="Fontepargpadro"/>
    <w:link w:val="Cabealho"/>
    <w:uiPriority w:val="99"/>
    <w:rsid w:val="00F42B52"/>
    <w:rPr>
      <w:rFonts w:ascii="Arial Narrow" w:eastAsia="Arial Narrow" w:hAnsi="Arial Narrow" w:cs="Arial Narrow"/>
    </w:rPr>
  </w:style>
  <w:style w:type="paragraph" w:styleId="Rodap">
    <w:name w:val="footer"/>
    <w:basedOn w:val="Normal"/>
    <w:link w:val="RodapChar"/>
    <w:uiPriority w:val="99"/>
    <w:unhideWhenUsed/>
    <w:rsid w:val="00F42B52"/>
    <w:pPr>
      <w:tabs>
        <w:tab w:val="center" w:pos="4252"/>
        <w:tab w:val="right" w:pos="8504"/>
      </w:tabs>
    </w:pPr>
  </w:style>
  <w:style w:type="character" w:customStyle="1" w:styleId="RodapChar">
    <w:name w:val="Rodapé Char"/>
    <w:basedOn w:val="Fontepargpadro"/>
    <w:link w:val="Rodap"/>
    <w:uiPriority w:val="99"/>
    <w:rsid w:val="00F42B52"/>
    <w:rPr>
      <w:rFonts w:ascii="Arial Narrow" w:eastAsia="Arial Narrow" w:hAnsi="Arial Narrow" w:cs="Arial Narrow"/>
    </w:rPr>
  </w:style>
  <w:style w:type="character" w:customStyle="1" w:styleId="Fontepargpadro2">
    <w:name w:val="Fonte parág. padrão2"/>
    <w:rsid w:val="00810540"/>
  </w:style>
  <w:style w:type="paragraph" w:customStyle="1" w:styleId="Corpodetexto31">
    <w:name w:val="Corpo de texto 31"/>
    <w:basedOn w:val="Normal"/>
    <w:rsid w:val="00810540"/>
    <w:pPr>
      <w:suppressAutoHyphens/>
      <w:autoSpaceDE/>
      <w:autoSpaceDN/>
      <w:jc w:val="both"/>
    </w:pPr>
    <w:rPr>
      <w:rFonts w:ascii="Times New Roman" w:eastAsia="Lucida Sans Unicode" w:hAnsi="Times New Roman" w:cs="Mangal"/>
      <w:kern w:val="1"/>
      <w:sz w:val="26"/>
      <w:szCs w:val="24"/>
      <w:lang w:val="pt-BR" w:eastAsia="zh-CN" w:bidi="hi-IN"/>
    </w:rPr>
  </w:style>
  <w:style w:type="paragraph" w:customStyle="1" w:styleId="Normal1">
    <w:name w:val="Normal1"/>
    <w:basedOn w:val="Normal"/>
    <w:qFormat/>
    <w:rsid w:val="00C8067D"/>
    <w:pPr>
      <w:suppressAutoHyphens/>
      <w:autoSpaceDE/>
      <w:autoSpaceDN/>
    </w:pPr>
    <w:rPr>
      <w:rFonts w:ascii="Times New Roman" w:eastAsia="Lucida Sans Unicode" w:hAnsi="Times New Roman" w:cs="Times New Roman"/>
      <w:kern w:val="1"/>
      <w:sz w:val="20"/>
      <w:szCs w:val="24"/>
      <w:lang w:val="pt-BR" w:eastAsia="zh-CN" w:bidi="hi-IN"/>
    </w:rPr>
  </w:style>
  <w:style w:type="paragraph" w:styleId="Textodebalo">
    <w:name w:val="Balloon Text"/>
    <w:basedOn w:val="Normal"/>
    <w:link w:val="TextodebaloChar"/>
    <w:uiPriority w:val="99"/>
    <w:semiHidden/>
    <w:unhideWhenUsed/>
    <w:rsid w:val="00E741A8"/>
    <w:rPr>
      <w:rFonts w:ascii="Segoe UI" w:hAnsi="Segoe UI" w:cs="Segoe UI"/>
      <w:sz w:val="18"/>
      <w:szCs w:val="18"/>
    </w:rPr>
  </w:style>
  <w:style w:type="character" w:customStyle="1" w:styleId="TextodebaloChar">
    <w:name w:val="Texto de balão Char"/>
    <w:basedOn w:val="Fontepargpadro"/>
    <w:link w:val="Textodebalo"/>
    <w:uiPriority w:val="99"/>
    <w:semiHidden/>
    <w:rsid w:val="00E741A8"/>
    <w:rPr>
      <w:rFonts w:ascii="Segoe UI" w:eastAsia="Arial Narrow"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234064">
      <w:bodyDiv w:val="1"/>
      <w:marLeft w:val="0"/>
      <w:marRight w:val="0"/>
      <w:marTop w:val="0"/>
      <w:marBottom w:val="0"/>
      <w:divBdr>
        <w:top w:val="none" w:sz="0" w:space="0" w:color="auto"/>
        <w:left w:val="none" w:sz="0" w:space="0" w:color="auto"/>
        <w:bottom w:val="none" w:sz="0" w:space="0" w:color="auto"/>
        <w:right w:val="none" w:sz="0" w:space="0" w:color="auto"/>
      </w:divBdr>
    </w:div>
    <w:div w:id="660734460">
      <w:bodyDiv w:val="1"/>
      <w:marLeft w:val="0"/>
      <w:marRight w:val="0"/>
      <w:marTop w:val="0"/>
      <w:marBottom w:val="0"/>
      <w:divBdr>
        <w:top w:val="none" w:sz="0" w:space="0" w:color="auto"/>
        <w:left w:val="none" w:sz="0" w:space="0" w:color="auto"/>
        <w:bottom w:val="none" w:sz="0" w:space="0" w:color="auto"/>
        <w:right w:val="none" w:sz="0" w:space="0" w:color="auto"/>
      </w:divBdr>
    </w:div>
    <w:div w:id="1041397679">
      <w:bodyDiv w:val="1"/>
      <w:marLeft w:val="0"/>
      <w:marRight w:val="0"/>
      <w:marTop w:val="0"/>
      <w:marBottom w:val="0"/>
      <w:divBdr>
        <w:top w:val="none" w:sz="0" w:space="0" w:color="auto"/>
        <w:left w:val="none" w:sz="0" w:space="0" w:color="auto"/>
        <w:bottom w:val="none" w:sz="0" w:space="0" w:color="auto"/>
        <w:right w:val="none" w:sz="0" w:space="0" w:color="auto"/>
      </w:divBdr>
    </w:div>
    <w:div w:id="1898666476">
      <w:bodyDiv w:val="1"/>
      <w:marLeft w:val="0"/>
      <w:marRight w:val="0"/>
      <w:marTop w:val="0"/>
      <w:marBottom w:val="0"/>
      <w:divBdr>
        <w:top w:val="none" w:sz="0" w:space="0" w:color="auto"/>
        <w:left w:val="none" w:sz="0" w:space="0" w:color="auto"/>
        <w:bottom w:val="none" w:sz="0" w:space="0" w:color="auto"/>
        <w:right w:val="none" w:sz="0" w:space="0" w:color="auto"/>
      </w:divBdr>
    </w:div>
    <w:div w:id="19280303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89</Pages>
  <Words>29299</Words>
  <Characters>158220</Characters>
  <Application>Microsoft Office Word</Application>
  <DocSecurity>0</DocSecurity>
  <Lines>1318</Lines>
  <Paragraphs>374</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187145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2</cp:revision>
  <cp:lastPrinted>2020-05-11T11:43:00Z</cp:lastPrinted>
  <dcterms:created xsi:type="dcterms:W3CDTF">2020-05-11T11:45:00Z</dcterms:created>
  <dcterms:modified xsi:type="dcterms:W3CDTF">2020-05-11T11:45:00Z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2017-07-07T00:00:00Z</vt:filetime>
  </property>
  <property fmtid="{D5CDD505-2E9C-101B-9397-08002B2CF9AE}" pid="3" name="Creator">
    <vt:lpwstr>Microsoft® Word 2013</vt:lpwstr>
  </property>
  <property fmtid="{D5CDD505-2E9C-101B-9397-08002B2CF9AE}" pid="4" name="LastSaved">
    <vt:filetime>2018-03-02T00:00:00Z</vt:filetime>
  </property>
</Properties>
</file>